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561E5" w:rsidRDefault="00D561E5" w:rsidP="00D561E5">
      <w:pPr>
        <w:pStyle w:val="30"/>
        <w:rPr>
          <w:sz w:val="28"/>
          <w:szCs w:val="28"/>
        </w:rPr>
      </w:pPr>
    </w:p>
    <w:p w:rsidR="0080742A" w:rsidRDefault="0080742A" w:rsidP="0080742A">
      <w:pPr>
        <w:spacing w:line="360" w:lineRule="auto"/>
        <w:jc w:val="center"/>
        <w:rPr>
          <w:b/>
          <w:sz w:val="28"/>
          <w:szCs w:val="28"/>
          <w:lang w:val="uk-UA"/>
        </w:rPr>
      </w:pPr>
      <w:r>
        <w:rPr>
          <w:b/>
          <w:sz w:val="28"/>
          <w:szCs w:val="28"/>
          <w:lang w:val="uk-UA"/>
        </w:rPr>
        <w:t>УКРАЇНСЬКА АКАДЕМІЯ АГРАРНИХ</w:t>
      </w:r>
      <w:r w:rsidRPr="00C12EED">
        <w:rPr>
          <w:b/>
          <w:sz w:val="28"/>
          <w:szCs w:val="28"/>
          <w:lang w:val="uk-UA"/>
        </w:rPr>
        <w:t xml:space="preserve"> НАУК</w:t>
      </w:r>
      <w:r>
        <w:rPr>
          <w:b/>
          <w:sz w:val="28"/>
          <w:szCs w:val="28"/>
          <w:lang w:val="uk-UA"/>
        </w:rPr>
        <w:t xml:space="preserve"> </w:t>
      </w:r>
    </w:p>
    <w:p w:rsidR="0080742A" w:rsidRPr="00C12EED" w:rsidRDefault="0080742A" w:rsidP="0080742A">
      <w:pPr>
        <w:spacing w:line="360" w:lineRule="auto"/>
        <w:jc w:val="center"/>
        <w:rPr>
          <w:b/>
          <w:sz w:val="28"/>
          <w:szCs w:val="28"/>
          <w:lang w:val="uk-UA"/>
        </w:rPr>
      </w:pPr>
      <w:r>
        <w:rPr>
          <w:b/>
          <w:sz w:val="28"/>
          <w:szCs w:val="28"/>
          <w:lang w:val="uk-UA"/>
        </w:rPr>
        <w:t>ІНСТИТУТ ЦУКРОВИХ</w:t>
      </w:r>
      <w:r w:rsidRPr="00C12EED">
        <w:rPr>
          <w:b/>
          <w:sz w:val="28"/>
          <w:szCs w:val="28"/>
          <w:lang w:val="uk-UA"/>
        </w:rPr>
        <w:t xml:space="preserve"> БУРЯКІВ</w:t>
      </w:r>
    </w:p>
    <w:p w:rsidR="0080742A" w:rsidRDefault="0080742A" w:rsidP="0080742A">
      <w:pPr>
        <w:spacing w:line="480" w:lineRule="auto"/>
        <w:jc w:val="right"/>
        <w:rPr>
          <w:sz w:val="28"/>
          <w:szCs w:val="28"/>
          <w:lang w:val="uk-UA"/>
        </w:rPr>
      </w:pPr>
      <w:r>
        <w:rPr>
          <w:sz w:val="28"/>
          <w:szCs w:val="28"/>
          <w:lang w:val="uk-UA"/>
        </w:rPr>
        <w:t xml:space="preserve">На правах рукопису </w:t>
      </w:r>
    </w:p>
    <w:p w:rsidR="0080742A" w:rsidRDefault="0080742A" w:rsidP="0080742A">
      <w:pPr>
        <w:spacing w:line="480" w:lineRule="auto"/>
        <w:jc w:val="both"/>
        <w:rPr>
          <w:sz w:val="28"/>
          <w:szCs w:val="28"/>
          <w:lang w:val="uk-UA"/>
        </w:rPr>
      </w:pPr>
    </w:p>
    <w:p w:rsidR="0080742A" w:rsidRDefault="0080742A" w:rsidP="0080742A">
      <w:pPr>
        <w:spacing w:line="480" w:lineRule="auto"/>
        <w:jc w:val="center"/>
        <w:rPr>
          <w:b/>
          <w:sz w:val="28"/>
          <w:szCs w:val="28"/>
          <w:lang w:val="uk-UA"/>
        </w:rPr>
      </w:pPr>
      <w:r>
        <w:rPr>
          <w:b/>
          <w:sz w:val="28"/>
          <w:szCs w:val="28"/>
          <w:lang w:val="uk-UA"/>
        </w:rPr>
        <w:t>СУСЛИК ЛІЛІЯ ОЛЕКСАНДРІВНА</w:t>
      </w:r>
    </w:p>
    <w:p w:rsidR="0080742A" w:rsidRPr="00332663" w:rsidRDefault="0080742A" w:rsidP="0080742A">
      <w:pPr>
        <w:spacing w:line="360" w:lineRule="auto"/>
        <w:jc w:val="right"/>
        <w:rPr>
          <w:sz w:val="28"/>
          <w:szCs w:val="28"/>
        </w:rPr>
      </w:pPr>
      <w:r>
        <w:rPr>
          <w:sz w:val="28"/>
          <w:szCs w:val="28"/>
          <w:lang w:val="uk-UA"/>
        </w:rPr>
        <w:t>УДК</w:t>
      </w:r>
      <w:r w:rsidRPr="00332663">
        <w:rPr>
          <w:sz w:val="28"/>
          <w:szCs w:val="28"/>
        </w:rPr>
        <w:t>:</w:t>
      </w:r>
      <w:r>
        <w:rPr>
          <w:sz w:val="28"/>
          <w:szCs w:val="28"/>
          <w:lang w:val="uk-UA"/>
        </w:rPr>
        <w:t xml:space="preserve"> 632.9</w:t>
      </w:r>
      <w:r w:rsidRPr="00332663">
        <w:rPr>
          <w:sz w:val="28"/>
          <w:szCs w:val="28"/>
        </w:rPr>
        <w:t>:</w:t>
      </w:r>
      <w:r>
        <w:rPr>
          <w:sz w:val="28"/>
          <w:szCs w:val="28"/>
          <w:lang w:val="uk-UA"/>
        </w:rPr>
        <w:t xml:space="preserve"> </w:t>
      </w:r>
      <w:r w:rsidRPr="00332663">
        <w:rPr>
          <w:sz w:val="28"/>
          <w:szCs w:val="28"/>
        </w:rPr>
        <w:t>595.70</w:t>
      </w:r>
    </w:p>
    <w:p w:rsidR="0080742A" w:rsidRDefault="0080742A" w:rsidP="0080742A">
      <w:pPr>
        <w:spacing w:line="360" w:lineRule="auto"/>
        <w:jc w:val="both"/>
        <w:rPr>
          <w:sz w:val="28"/>
          <w:szCs w:val="28"/>
          <w:lang w:val="uk-UA"/>
        </w:rPr>
      </w:pPr>
    </w:p>
    <w:p w:rsidR="0080742A" w:rsidRDefault="0080742A" w:rsidP="0080742A">
      <w:pPr>
        <w:spacing w:line="360" w:lineRule="auto"/>
        <w:jc w:val="both"/>
        <w:rPr>
          <w:sz w:val="28"/>
          <w:szCs w:val="28"/>
          <w:lang w:val="uk-UA"/>
        </w:rPr>
      </w:pPr>
    </w:p>
    <w:p w:rsidR="0080742A" w:rsidRPr="005515D8" w:rsidRDefault="0080742A" w:rsidP="0080742A">
      <w:pPr>
        <w:spacing w:line="360" w:lineRule="auto"/>
        <w:jc w:val="center"/>
        <w:rPr>
          <w:b/>
          <w:sz w:val="28"/>
          <w:szCs w:val="28"/>
          <w:lang w:val="uk-UA"/>
        </w:rPr>
      </w:pPr>
      <w:bookmarkStart w:id="0" w:name="_GoBack"/>
      <w:r>
        <w:rPr>
          <w:b/>
          <w:sz w:val="28"/>
          <w:szCs w:val="28"/>
          <w:lang w:val="uk-UA"/>
        </w:rPr>
        <w:t>БУРЯКОВА КРИХІТКА ТА РОЗРОБКА ЗАХОДІВ КОНТРОЛЮ ЇЇ ЧИСЕЛЬНОСТІ В ЦЕНТРАЛЬНОМУ ЛІСОСТЕПУ УКРАЇНИ</w:t>
      </w:r>
    </w:p>
    <w:bookmarkEnd w:id="0"/>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jc w:val="center"/>
        <w:rPr>
          <w:sz w:val="28"/>
          <w:szCs w:val="28"/>
          <w:lang w:val="uk-UA"/>
        </w:rPr>
      </w:pPr>
      <w:r>
        <w:rPr>
          <w:sz w:val="28"/>
          <w:szCs w:val="28"/>
          <w:lang w:val="uk-UA"/>
        </w:rPr>
        <w:t>16. 00. 10. – ентомологія</w:t>
      </w: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jc w:val="center"/>
        <w:rPr>
          <w:b/>
          <w:sz w:val="28"/>
          <w:szCs w:val="28"/>
          <w:lang w:val="uk-UA"/>
        </w:rPr>
      </w:pPr>
      <w:r>
        <w:rPr>
          <w:b/>
          <w:sz w:val="28"/>
          <w:szCs w:val="28"/>
          <w:lang w:val="uk-UA"/>
        </w:rPr>
        <w:t>ДИСЕРТАЦІЯ</w:t>
      </w:r>
    </w:p>
    <w:p w:rsidR="0080742A" w:rsidRDefault="0080742A" w:rsidP="0080742A">
      <w:pPr>
        <w:rPr>
          <w:sz w:val="28"/>
          <w:szCs w:val="28"/>
          <w:lang w:val="uk-UA"/>
        </w:rPr>
      </w:pPr>
    </w:p>
    <w:p w:rsidR="0080742A" w:rsidRDefault="0080742A" w:rsidP="0080742A">
      <w:pPr>
        <w:jc w:val="center"/>
        <w:rPr>
          <w:sz w:val="28"/>
          <w:szCs w:val="28"/>
          <w:lang w:val="uk-UA"/>
        </w:rPr>
      </w:pPr>
      <w:r>
        <w:rPr>
          <w:sz w:val="28"/>
          <w:szCs w:val="28"/>
          <w:lang w:val="uk-UA"/>
        </w:rPr>
        <w:t>на здобуття наукового ступеня</w:t>
      </w:r>
    </w:p>
    <w:p w:rsidR="0080742A" w:rsidRDefault="0080742A" w:rsidP="0080742A">
      <w:pPr>
        <w:rPr>
          <w:sz w:val="28"/>
          <w:szCs w:val="28"/>
          <w:lang w:val="uk-UA"/>
        </w:rPr>
      </w:pPr>
    </w:p>
    <w:p w:rsidR="0080742A" w:rsidRDefault="0080742A" w:rsidP="0080742A">
      <w:pPr>
        <w:jc w:val="center"/>
        <w:rPr>
          <w:sz w:val="28"/>
          <w:szCs w:val="28"/>
          <w:lang w:val="uk-UA"/>
        </w:rPr>
      </w:pPr>
      <w:r>
        <w:rPr>
          <w:sz w:val="28"/>
          <w:szCs w:val="28"/>
          <w:lang w:val="uk-UA"/>
        </w:rPr>
        <w:t>кандидата сільськогосподарських наук</w:t>
      </w: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ind w:left="6521"/>
        <w:rPr>
          <w:sz w:val="28"/>
          <w:szCs w:val="28"/>
          <w:lang w:val="uk-UA"/>
        </w:rPr>
      </w:pPr>
      <w:r>
        <w:rPr>
          <w:sz w:val="28"/>
          <w:szCs w:val="28"/>
          <w:lang w:val="uk-UA"/>
        </w:rPr>
        <w:t>Науковий керівник:</w:t>
      </w:r>
    </w:p>
    <w:p w:rsidR="0080742A" w:rsidRDefault="0080742A" w:rsidP="0080742A">
      <w:pPr>
        <w:ind w:left="6521"/>
        <w:rPr>
          <w:sz w:val="28"/>
          <w:szCs w:val="28"/>
          <w:lang w:val="uk-UA"/>
        </w:rPr>
      </w:pPr>
      <w:r>
        <w:rPr>
          <w:sz w:val="28"/>
          <w:szCs w:val="28"/>
          <w:lang w:val="uk-UA"/>
        </w:rPr>
        <w:t xml:space="preserve">САБЛУК В.Т., доктор </w:t>
      </w:r>
    </w:p>
    <w:p w:rsidR="0080742A" w:rsidRDefault="0080742A" w:rsidP="0080742A">
      <w:pPr>
        <w:ind w:left="6521"/>
        <w:rPr>
          <w:sz w:val="28"/>
          <w:szCs w:val="28"/>
          <w:lang w:val="uk-UA"/>
        </w:rPr>
      </w:pPr>
      <w:r>
        <w:rPr>
          <w:sz w:val="28"/>
          <w:szCs w:val="28"/>
          <w:lang w:val="uk-UA"/>
        </w:rPr>
        <w:t xml:space="preserve">сільськогосподарських наук,  професор </w:t>
      </w: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rPr>
          <w:sz w:val="28"/>
          <w:szCs w:val="28"/>
          <w:lang w:val="uk-UA"/>
        </w:rPr>
      </w:pPr>
    </w:p>
    <w:p w:rsidR="0080742A" w:rsidRDefault="0080742A" w:rsidP="0080742A">
      <w:pPr>
        <w:jc w:val="center"/>
        <w:rPr>
          <w:sz w:val="28"/>
          <w:szCs w:val="28"/>
          <w:lang w:val="uk-UA"/>
        </w:rPr>
      </w:pPr>
    </w:p>
    <w:p w:rsidR="0080742A" w:rsidRDefault="0080742A" w:rsidP="0080742A">
      <w:pPr>
        <w:jc w:val="center"/>
        <w:rPr>
          <w:sz w:val="28"/>
          <w:szCs w:val="28"/>
          <w:lang w:val="uk-UA"/>
        </w:rPr>
      </w:pPr>
    </w:p>
    <w:p w:rsidR="0080742A" w:rsidRDefault="0080742A" w:rsidP="0080742A">
      <w:pPr>
        <w:jc w:val="center"/>
        <w:rPr>
          <w:sz w:val="28"/>
          <w:szCs w:val="28"/>
          <w:lang w:val="uk-UA"/>
        </w:rPr>
      </w:pPr>
    </w:p>
    <w:p w:rsidR="0080742A" w:rsidRDefault="0080742A" w:rsidP="0080742A">
      <w:pPr>
        <w:jc w:val="center"/>
        <w:rPr>
          <w:sz w:val="28"/>
          <w:szCs w:val="28"/>
          <w:lang w:val="uk-UA"/>
        </w:rPr>
      </w:pPr>
    </w:p>
    <w:p w:rsidR="0080742A" w:rsidRDefault="0080742A" w:rsidP="0080742A">
      <w:pPr>
        <w:jc w:val="center"/>
        <w:rPr>
          <w:sz w:val="28"/>
          <w:szCs w:val="28"/>
          <w:lang w:val="uk-UA"/>
        </w:rPr>
      </w:pPr>
      <w:r>
        <w:rPr>
          <w:sz w:val="28"/>
          <w:szCs w:val="28"/>
          <w:lang w:val="uk-UA"/>
        </w:rPr>
        <w:t>Київ – 2008</w:t>
      </w:r>
    </w:p>
    <w:p w:rsidR="0080742A" w:rsidRPr="00C14779" w:rsidRDefault="0080742A" w:rsidP="0080742A">
      <w:pPr>
        <w:spacing w:line="360" w:lineRule="auto"/>
        <w:jc w:val="center"/>
        <w:rPr>
          <w:sz w:val="28"/>
          <w:szCs w:val="28"/>
          <w:lang w:val="uk-UA"/>
        </w:rPr>
      </w:pPr>
      <w:r>
        <w:rPr>
          <w:sz w:val="28"/>
          <w:szCs w:val="28"/>
          <w:lang w:val="uk-UA"/>
        </w:rPr>
        <w:br w:type="page"/>
      </w:r>
      <w:r w:rsidRPr="006C49A2">
        <w:rPr>
          <w:b/>
          <w:sz w:val="28"/>
          <w:szCs w:val="28"/>
          <w:lang w:val="uk-UA"/>
        </w:rPr>
        <w:lastRenderedPageBreak/>
        <w:t>ЗМІСТ</w:t>
      </w:r>
    </w:p>
    <w:p w:rsidR="0080742A" w:rsidRDefault="0080742A" w:rsidP="0080742A">
      <w:pPr>
        <w:ind w:firstLine="851"/>
        <w:jc w:val="both"/>
        <w:rPr>
          <w:sz w:val="28"/>
          <w:szCs w:val="28"/>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77"/>
        <w:gridCol w:w="9"/>
        <w:gridCol w:w="676"/>
      </w:tblGrid>
      <w:tr w:rsidR="0080742A" w:rsidRPr="00DA0E98" w:rsidTr="004F3130">
        <w:trPr>
          <w:trHeight w:val="500"/>
        </w:trPr>
        <w:tc>
          <w:tcPr>
            <w:tcW w:w="8637" w:type="dxa"/>
            <w:gridSpan w:val="2"/>
            <w:tcBorders>
              <w:top w:val="nil"/>
              <w:left w:val="nil"/>
              <w:bottom w:val="nil"/>
              <w:right w:val="nil"/>
            </w:tcBorders>
          </w:tcPr>
          <w:p w:rsidR="0080742A" w:rsidRDefault="0080742A" w:rsidP="004F3130">
            <w:pPr>
              <w:spacing w:line="360" w:lineRule="auto"/>
              <w:jc w:val="both"/>
              <w:rPr>
                <w:sz w:val="28"/>
                <w:szCs w:val="28"/>
                <w:lang w:val="uk-UA"/>
              </w:rPr>
            </w:pPr>
            <w:r>
              <w:rPr>
                <w:sz w:val="28"/>
                <w:szCs w:val="28"/>
                <w:lang w:val="uk-UA"/>
              </w:rPr>
              <w:t>ВСТУП</w:t>
            </w:r>
          </w:p>
          <w:p w:rsidR="0080742A" w:rsidRPr="00DA0E98" w:rsidRDefault="0080742A" w:rsidP="004F3130">
            <w:pPr>
              <w:spacing w:line="360" w:lineRule="auto"/>
              <w:jc w:val="both"/>
              <w:rPr>
                <w:sz w:val="28"/>
                <w:szCs w:val="28"/>
                <w:lang w:val="uk-UA"/>
              </w:rPr>
            </w:pPr>
            <w:r>
              <w:rPr>
                <w:sz w:val="28"/>
                <w:szCs w:val="28"/>
                <w:lang w:val="uk-UA"/>
              </w:rPr>
              <w:t>ЗАГАЛЬНА ХАРАКТЕРИСТИКА РОБОТИ</w:t>
            </w:r>
          </w:p>
        </w:tc>
        <w:tc>
          <w:tcPr>
            <w:tcW w:w="685" w:type="dxa"/>
            <w:gridSpan w:val="2"/>
            <w:tcBorders>
              <w:top w:val="nil"/>
              <w:left w:val="nil"/>
              <w:bottom w:val="nil"/>
              <w:right w:val="nil"/>
            </w:tcBorders>
          </w:tcPr>
          <w:p w:rsidR="0080742A" w:rsidRDefault="0080742A" w:rsidP="004F3130">
            <w:pPr>
              <w:spacing w:line="360" w:lineRule="auto"/>
              <w:jc w:val="both"/>
              <w:rPr>
                <w:sz w:val="28"/>
                <w:szCs w:val="28"/>
                <w:lang w:val="uk-UA"/>
              </w:rPr>
            </w:pPr>
            <w:r w:rsidRPr="00DA0E98">
              <w:rPr>
                <w:sz w:val="28"/>
                <w:szCs w:val="28"/>
                <w:lang w:val="uk-UA"/>
              </w:rPr>
              <w:t>5</w:t>
            </w:r>
          </w:p>
          <w:p w:rsidR="0080742A" w:rsidRPr="00DA0E98" w:rsidRDefault="0080742A" w:rsidP="004F3130">
            <w:pPr>
              <w:spacing w:line="360" w:lineRule="auto"/>
              <w:jc w:val="both"/>
              <w:rPr>
                <w:sz w:val="28"/>
                <w:szCs w:val="28"/>
                <w:lang w:val="uk-UA"/>
              </w:rPr>
            </w:pPr>
            <w:r>
              <w:rPr>
                <w:sz w:val="28"/>
                <w:szCs w:val="28"/>
                <w:lang w:val="uk-UA"/>
              </w:rPr>
              <w:t>5</w:t>
            </w:r>
          </w:p>
        </w:tc>
      </w:tr>
      <w:tr w:rsidR="0080742A" w:rsidRPr="00DA0E98" w:rsidTr="004F3130">
        <w:trPr>
          <w:trHeight w:val="420"/>
        </w:trPr>
        <w:tc>
          <w:tcPr>
            <w:tcW w:w="1560" w:type="dxa"/>
            <w:tcBorders>
              <w:top w:val="nil"/>
              <w:left w:val="nil"/>
              <w:bottom w:val="nil"/>
              <w:right w:val="nil"/>
            </w:tcBorders>
          </w:tcPr>
          <w:p w:rsidR="0080742A" w:rsidRDefault="0080742A" w:rsidP="004F3130">
            <w:pPr>
              <w:spacing w:line="360" w:lineRule="auto"/>
              <w:rPr>
                <w:sz w:val="28"/>
                <w:szCs w:val="28"/>
                <w:lang w:val="uk-UA"/>
              </w:rPr>
            </w:pPr>
            <w:r w:rsidRPr="00DA0E98">
              <w:rPr>
                <w:sz w:val="28"/>
                <w:szCs w:val="28"/>
                <w:lang w:val="uk-UA"/>
              </w:rPr>
              <w:t>РОЗДІЛ 1</w:t>
            </w:r>
          </w:p>
          <w:p w:rsidR="0080742A" w:rsidRDefault="0080742A" w:rsidP="004F3130">
            <w:pPr>
              <w:spacing w:line="360" w:lineRule="auto"/>
              <w:jc w:val="right"/>
              <w:rPr>
                <w:sz w:val="28"/>
                <w:szCs w:val="28"/>
                <w:lang w:val="uk-UA"/>
              </w:rPr>
            </w:pPr>
            <w:r>
              <w:rPr>
                <w:sz w:val="28"/>
                <w:szCs w:val="28"/>
                <w:lang w:val="uk-UA"/>
              </w:rPr>
              <w:t>1.1.</w:t>
            </w:r>
          </w:p>
          <w:p w:rsidR="0080742A" w:rsidRDefault="0080742A" w:rsidP="004F3130">
            <w:pPr>
              <w:spacing w:line="360" w:lineRule="auto"/>
              <w:jc w:val="right"/>
              <w:rPr>
                <w:sz w:val="28"/>
                <w:szCs w:val="28"/>
                <w:lang w:val="uk-UA"/>
              </w:rPr>
            </w:pPr>
            <w:r>
              <w:rPr>
                <w:sz w:val="28"/>
                <w:szCs w:val="28"/>
                <w:lang w:val="uk-UA"/>
              </w:rPr>
              <w:t>1.2.</w:t>
            </w:r>
          </w:p>
          <w:p w:rsidR="0080742A" w:rsidRDefault="0080742A" w:rsidP="004F3130">
            <w:pPr>
              <w:spacing w:line="360" w:lineRule="auto"/>
              <w:jc w:val="right"/>
              <w:rPr>
                <w:sz w:val="28"/>
                <w:szCs w:val="28"/>
                <w:lang w:val="uk-UA"/>
              </w:rPr>
            </w:pPr>
            <w:r>
              <w:rPr>
                <w:sz w:val="28"/>
                <w:szCs w:val="28"/>
                <w:lang w:val="uk-UA"/>
              </w:rPr>
              <w:t>1.3.</w:t>
            </w:r>
          </w:p>
          <w:p w:rsidR="0080742A" w:rsidRDefault="0080742A" w:rsidP="004F3130">
            <w:pPr>
              <w:spacing w:line="360" w:lineRule="auto"/>
              <w:jc w:val="right"/>
              <w:rPr>
                <w:sz w:val="28"/>
                <w:szCs w:val="28"/>
                <w:lang w:val="uk-UA"/>
              </w:rPr>
            </w:pPr>
            <w:r>
              <w:rPr>
                <w:sz w:val="28"/>
                <w:szCs w:val="28"/>
                <w:lang w:val="uk-UA"/>
              </w:rPr>
              <w:t>1.4.</w:t>
            </w:r>
          </w:p>
          <w:p w:rsidR="0080742A" w:rsidRDefault="0080742A" w:rsidP="004F3130">
            <w:pPr>
              <w:spacing w:line="360" w:lineRule="auto"/>
              <w:jc w:val="right"/>
              <w:rPr>
                <w:sz w:val="28"/>
                <w:szCs w:val="28"/>
                <w:lang w:val="uk-UA"/>
              </w:rPr>
            </w:pPr>
          </w:p>
          <w:p w:rsidR="0080742A" w:rsidRDefault="0080742A" w:rsidP="004F3130">
            <w:pPr>
              <w:spacing w:line="360" w:lineRule="auto"/>
              <w:jc w:val="right"/>
              <w:rPr>
                <w:sz w:val="28"/>
                <w:szCs w:val="28"/>
                <w:lang w:val="uk-UA"/>
              </w:rPr>
            </w:pPr>
          </w:p>
          <w:p w:rsidR="0080742A" w:rsidRDefault="0080742A" w:rsidP="004F3130">
            <w:pPr>
              <w:spacing w:line="360" w:lineRule="auto"/>
              <w:jc w:val="right"/>
              <w:rPr>
                <w:sz w:val="28"/>
                <w:szCs w:val="28"/>
                <w:lang w:val="uk-UA"/>
              </w:rPr>
            </w:pPr>
          </w:p>
          <w:p w:rsidR="0080742A" w:rsidRPr="00DA0E98" w:rsidRDefault="0080742A" w:rsidP="004F3130">
            <w:pPr>
              <w:spacing w:line="360" w:lineRule="auto"/>
              <w:jc w:val="right"/>
              <w:rPr>
                <w:sz w:val="28"/>
                <w:szCs w:val="28"/>
                <w:lang w:val="uk-UA"/>
              </w:rPr>
            </w:pPr>
            <w:r>
              <w:rPr>
                <w:sz w:val="28"/>
                <w:szCs w:val="28"/>
                <w:lang w:val="uk-UA"/>
              </w:rPr>
              <w:t>1.5.</w:t>
            </w:r>
          </w:p>
        </w:tc>
        <w:tc>
          <w:tcPr>
            <w:tcW w:w="7077" w:type="dxa"/>
            <w:tcBorders>
              <w:top w:val="nil"/>
              <w:left w:val="nil"/>
              <w:bottom w:val="nil"/>
              <w:right w:val="nil"/>
            </w:tcBorders>
          </w:tcPr>
          <w:p w:rsidR="0080742A" w:rsidRDefault="0080742A" w:rsidP="004F3130">
            <w:pPr>
              <w:spacing w:line="360" w:lineRule="auto"/>
              <w:jc w:val="both"/>
              <w:rPr>
                <w:sz w:val="28"/>
                <w:szCs w:val="28"/>
                <w:lang w:val="uk-UA"/>
              </w:rPr>
            </w:pPr>
            <w:r>
              <w:rPr>
                <w:sz w:val="28"/>
                <w:szCs w:val="28"/>
                <w:lang w:val="uk-UA"/>
              </w:rPr>
              <w:t xml:space="preserve">  </w:t>
            </w:r>
            <w:r w:rsidRPr="00DA0E98">
              <w:rPr>
                <w:sz w:val="28"/>
                <w:szCs w:val="28"/>
                <w:lang w:val="uk-UA"/>
              </w:rPr>
              <w:t>ОГЛЯД ЛІТЕРАТУРИ</w:t>
            </w:r>
          </w:p>
          <w:p w:rsidR="0080742A" w:rsidRDefault="0080742A" w:rsidP="004F3130">
            <w:pPr>
              <w:spacing w:line="360" w:lineRule="auto"/>
              <w:jc w:val="both"/>
              <w:rPr>
                <w:sz w:val="28"/>
                <w:szCs w:val="28"/>
                <w:lang w:val="uk-UA"/>
              </w:rPr>
            </w:pPr>
            <w:r>
              <w:rPr>
                <w:sz w:val="28"/>
                <w:szCs w:val="28"/>
                <w:lang w:val="uk-UA"/>
              </w:rPr>
              <w:t xml:space="preserve">  </w:t>
            </w:r>
            <w:r w:rsidRPr="00805017">
              <w:rPr>
                <w:sz w:val="28"/>
                <w:szCs w:val="28"/>
                <w:lang w:val="uk-UA"/>
              </w:rPr>
              <w:t>Поширеність і шкідливість бурякової крихітки</w:t>
            </w:r>
          </w:p>
          <w:p w:rsidR="0080742A" w:rsidRDefault="0080742A" w:rsidP="004F3130">
            <w:pPr>
              <w:spacing w:line="360" w:lineRule="auto"/>
              <w:jc w:val="both"/>
              <w:rPr>
                <w:sz w:val="28"/>
                <w:szCs w:val="28"/>
                <w:lang w:val="uk-UA"/>
              </w:rPr>
            </w:pPr>
            <w:r>
              <w:rPr>
                <w:sz w:val="28"/>
                <w:szCs w:val="28"/>
                <w:lang w:val="uk-UA"/>
              </w:rPr>
              <w:t xml:space="preserve">  </w:t>
            </w:r>
            <w:r w:rsidRPr="00805017">
              <w:rPr>
                <w:sz w:val="28"/>
                <w:szCs w:val="28"/>
                <w:lang w:val="uk-UA"/>
              </w:rPr>
              <w:t>Морфологічні ознаки бурякової крихітки</w:t>
            </w:r>
          </w:p>
          <w:p w:rsidR="0080742A" w:rsidRDefault="0080742A" w:rsidP="004F3130">
            <w:pPr>
              <w:spacing w:line="360" w:lineRule="auto"/>
              <w:jc w:val="both"/>
              <w:rPr>
                <w:sz w:val="28"/>
                <w:szCs w:val="28"/>
                <w:lang w:val="uk-UA"/>
              </w:rPr>
            </w:pPr>
            <w:r>
              <w:rPr>
                <w:sz w:val="28"/>
                <w:szCs w:val="28"/>
                <w:lang w:val="uk-UA"/>
              </w:rPr>
              <w:t xml:space="preserve">  </w:t>
            </w:r>
            <w:r w:rsidRPr="00805017">
              <w:rPr>
                <w:sz w:val="28"/>
                <w:szCs w:val="28"/>
                <w:lang w:val="uk-UA"/>
              </w:rPr>
              <w:t>Біологічні особливості бурякової крихітки</w:t>
            </w:r>
          </w:p>
          <w:p w:rsidR="0080742A" w:rsidRDefault="0080742A" w:rsidP="004F3130">
            <w:pPr>
              <w:spacing w:line="360" w:lineRule="auto"/>
              <w:ind w:left="175"/>
              <w:jc w:val="both"/>
              <w:rPr>
                <w:sz w:val="28"/>
                <w:szCs w:val="28"/>
                <w:lang w:val="uk-UA"/>
              </w:rPr>
            </w:pPr>
            <w:r w:rsidRPr="00805017">
              <w:rPr>
                <w:sz w:val="28"/>
                <w:szCs w:val="28"/>
                <w:lang w:val="uk-UA"/>
              </w:rPr>
              <w:t xml:space="preserve">Значення </w:t>
            </w:r>
            <w:r>
              <w:rPr>
                <w:sz w:val="28"/>
                <w:szCs w:val="28"/>
                <w:lang w:val="uk-UA"/>
              </w:rPr>
              <w:t xml:space="preserve">сівозміни, добрив, способів основного   обробітку грунту </w:t>
            </w:r>
            <w:r w:rsidRPr="00805017">
              <w:rPr>
                <w:sz w:val="28"/>
                <w:szCs w:val="28"/>
                <w:lang w:val="uk-UA"/>
              </w:rPr>
              <w:t>та ефективність інсекти</w:t>
            </w:r>
            <w:r>
              <w:rPr>
                <w:sz w:val="28"/>
                <w:szCs w:val="28"/>
                <w:lang w:val="uk-UA"/>
              </w:rPr>
              <w:t>цидів в обмеженні чисельності і</w:t>
            </w:r>
            <w:r w:rsidRPr="00805017">
              <w:rPr>
                <w:sz w:val="28"/>
                <w:szCs w:val="28"/>
                <w:lang w:val="uk-UA"/>
              </w:rPr>
              <w:t xml:space="preserve"> зниженні шкідливості бурякової крихітки</w:t>
            </w:r>
          </w:p>
          <w:p w:rsidR="0080742A" w:rsidRPr="00805017" w:rsidRDefault="0080742A" w:rsidP="004F3130">
            <w:pPr>
              <w:spacing w:line="360" w:lineRule="auto"/>
              <w:ind w:left="175" w:hanging="175"/>
              <w:jc w:val="both"/>
              <w:rPr>
                <w:sz w:val="28"/>
                <w:szCs w:val="28"/>
                <w:lang w:val="uk-UA"/>
              </w:rPr>
            </w:pPr>
            <w:r>
              <w:rPr>
                <w:sz w:val="28"/>
                <w:szCs w:val="28"/>
                <w:lang w:val="uk-UA"/>
              </w:rPr>
              <w:t xml:space="preserve">  </w:t>
            </w:r>
            <w:r w:rsidRPr="009917B0">
              <w:rPr>
                <w:sz w:val="28"/>
                <w:szCs w:val="28"/>
                <w:lang w:val="uk-UA"/>
              </w:rPr>
              <w:t xml:space="preserve">Взаємозв’язок пошкодженості крихіткою та ураженості сходів </w:t>
            </w:r>
            <w:r>
              <w:rPr>
                <w:sz w:val="28"/>
                <w:szCs w:val="28"/>
                <w:lang w:val="uk-UA"/>
              </w:rPr>
              <w:t xml:space="preserve">цукрових буряків </w:t>
            </w:r>
            <w:r w:rsidRPr="009917B0">
              <w:rPr>
                <w:sz w:val="28"/>
                <w:szCs w:val="28"/>
                <w:lang w:val="uk-UA"/>
              </w:rPr>
              <w:t>коренеїдом</w:t>
            </w:r>
          </w:p>
        </w:tc>
        <w:tc>
          <w:tcPr>
            <w:tcW w:w="685" w:type="dxa"/>
            <w:gridSpan w:val="2"/>
            <w:tcBorders>
              <w:top w:val="nil"/>
              <w:left w:val="nil"/>
              <w:bottom w:val="nil"/>
              <w:right w:val="nil"/>
            </w:tcBorders>
          </w:tcPr>
          <w:p w:rsidR="0080742A" w:rsidRDefault="0080742A" w:rsidP="004F3130">
            <w:pPr>
              <w:spacing w:line="360" w:lineRule="auto"/>
              <w:jc w:val="both"/>
              <w:rPr>
                <w:sz w:val="28"/>
                <w:szCs w:val="28"/>
                <w:lang w:val="uk-UA"/>
              </w:rPr>
            </w:pPr>
            <w:r w:rsidRPr="00DA0E98">
              <w:rPr>
                <w:sz w:val="28"/>
                <w:szCs w:val="28"/>
                <w:lang w:val="uk-UA"/>
              </w:rPr>
              <w:t>10</w:t>
            </w:r>
          </w:p>
          <w:p w:rsidR="0080742A" w:rsidRDefault="0080742A" w:rsidP="004F3130">
            <w:pPr>
              <w:spacing w:line="360" w:lineRule="auto"/>
              <w:jc w:val="both"/>
              <w:rPr>
                <w:sz w:val="28"/>
                <w:szCs w:val="28"/>
                <w:lang w:val="uk-UA"/>
              </w:rPr>
            </w:pPr>
            <w:r>
              <w:rPr>
                <w:sz w:val="28"/>
                <w:szCs w:val="28"/>
                <w:lang w:val="uk-UA"/>
              </w:rPr>
              <w:t>10</w:t>
            </w:r>
          </w:p>
          <w:p w:rsidR="0080742A" w:rsidRDefault="0080742A" w:rsidP="004F3130">
            <w:pPr>
              <w:spacing w:line="360" w:lineRule="auto"/>
              <w:jc w:val="both"/>
              <w:rPr>
                <w:sz w:val="28"/>
                <w:szCs w:val="28"/>
                <w:lang w:val="uk-UA"/>
              </w:rPr>
            </w:pPr>
            <w:r>
              <w:rPr>
                <w:sz w:val="28"/>
                <w:szCs w:val="28"/>
                <w:lang w:val="uk-UA"/>
              </w:rPr>
              <w:t>13</w:t>
            </w:r>
          </w:p>
          <w:p w:rsidR="0080742A" w:rsidRDefault="0080742A" w:rsidP="004F3130">
            <w:pPr>
              <w:spacing w:line="360" w:lineRule="auto"/>
              <w:jc w:val="both"/>
              <w:rPr>
                <w:sz w:val="28"/>
                <w:szCs w:val="28"/>
                <w:lang w:val="uk-UA"/>
              </w:rPr>
            </w:pPr>
            <w:r>
              <w:rPr>
                <w:sz w:val="28"/>
                <w:szCs w:val="28"/>
                <w:lang w:val="uk-UA"/>
              </w:rPr>
              <w:t>14</w:t>
            </w:r>
          </w:p>
          <w:p w:rsidR="0080742A"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r>
              <w:rPr>
                <w:sz w:val="28"/>
                <w:szCs w:val="28"/>
                <w:lang w:val="uk-UA"/>
              </w:rPr>
              <w:t>17</w:t>
            </w:r>
          </w:p>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31</w:t>
            </w:r>
          </w:p>
        </w:tc>
      </w:tr>
      <w:tr w:rsidR="0080742A" w:rsidRPr="00DA0E98" w:rsidTr="004F3130">
        <w:trPr>
          <w:trHeight w:val="439"/>
        </w:trPr>
        <w:tc>
          <w:tcPr>
            <w:tcW w:w="1560"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РОЗДІЛ 2</w:t>
            </w:r>
          </w:p>
        </w:tc>
        <w:tc>
          <w:tcPr>
            <w:tcW w:w="7077" w:type="dxa"/>
            <w:tcBorders>
              <w:top w:val="nil"/>
              <w:left w:val="nil"/>
              <w:bottom w:val="nil"/>
              <w:right w:val="nil"/>
            </w:tcBorders>
          </w:tcPr>
          <w:p w:rsidR="0080742A" w:rsidRPr="00DA0E98" w:rsidRDefault="0080742A" w:rsidP="004F3130">
            <w:pPr>
              <w:tabs>
                <w:tab w:val="left" w:pos="8789"/>
                <w:tab w:val="left" w:pos="9214"/>
              </w:tabs>
              <w:spacing w:line="360" w:lineRule="auto"/>
              <w:ind w:left="175" w:right="566" w:hanging="175"/>
              <w:rPr>
                <w:sz w:val="28"/>
                <w:szCs w:val="28"/>
                <w:lang w:val="uk-UA"/>
              </w:rPr>
            </w:pPr>
            <w:r>
              <w:rPr>
                <w:sz w:val="28"/>
                <w:szCs w:val="28"/>
                <w:lang w:val="uk-UA"/>
              </w:rPr>
              <w:t xml:space="preserve">  УМОВИ І МЕТОДИКА ПРОВЕДЕННЯ ДОСЛІДЖДЕНЬ</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Pr>
                <w:sz w:val="28"/>
                <w:szCs w:val="28"/>
                <w:lang w:val="uk-UA"/>
              </w:rPr>
              <w:t>2.1.</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Ґру</w:t>
            </w:r>
            <w:r>
              <w:rPr>
                <w:sz w:val="28"/>
                <w:szCs w:val="28"/>
                <w:lang w:val="uk-UA"/>
              </w:rPr>
              <w:t xml:space="preserve">нтово-кліматичні умови проведення досліджень </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33</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2.2</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 xml:space="preserve">  </w:t>
            </w:r>
            <w:r w:rsidRPr="00DA0E98">
              <w:rPr>
                <w:sz w:val="28"/>
                <w:szCs w:val="28"/>
                <w:lang w:val="uk-UA"/>
              </w:rPr>
              <w:t xml:space="preserve">Методика проведення досліджень  </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39</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РОЗДІЛ 3</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БІОЛОГІЧНІ ОСОБЛИВОСТІ БУРЯКОВОЇ КРИХІТКИ</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3.1</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 xml:space="preserve">Залежність </w:t>
            </w:r>
            <w:r>
              <w:rPr>
                <w:sz w:val="28"/>
                <w:szCs w:val="28"/>
                <w:lang w:val="uk-UA"/>
              </w:rPr>
              <w:t>чисельності бурякової крихітки у</w:t>
            </w:r>
            <w:r w:rsidRPr="00DA0E98">
              <w:rPr>
                <w:sz w:val="28"/>
                <w:szCs w:val="28"/>
                <w:lang w:val="uk-UA"/>
              </w:rPr>
              <w:t xml:space="preserve"> посівах цукрових буряків від погодних умов</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46</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3.2</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Міграція бурякової крихітки на посіви цукрових буряків і послідовність заселеності нею поля з цією культурою</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50</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3.3</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jc w:val="both"/>
              <w:rPr>
                <w:sz w:val="28"/>
                <w:szCs w:val="28"/>
                <w:lang w:val="uk-UA"/>
              </w:rPr>
            </w:pPr>
            <w:r w:rsidRPr="00DA0E98">
              <w:rPr>
                <w:sz w:val="28"/>
                <w:szCs w:val="28"/>
                <w:lang w:val="uk-UA"/>
              </w:rPr>
              <w:t>Залежність чисельності бурякової крихітки від втрат врожаю коренеплодів цукрових буряків під час збирання</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51</w:t>
            </w:r>
          </w:p>
        </w:tc>
      </w:tr>
      <w:tr w:rsidR="0080742A" w:rsidRPr="00DA0E98" w:rsidTr="004F3130">
        <w:trPr>
          <w:trHeight w:val="440"/>
        </w:trPr>
        <w:tc>
          <w:tcPr>
            <w:tcW w:w="1560"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РОЗДІЛ 4</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 xml:space="preserve">ВПЛИВ </w:t>
            </w:r>
            <w:r>
              <w:rPr>
                <w:sz w:val="28"/>
                <w:szCs w:val="28"/>
                <w:lang w:val="uk-UA"/>
              </w:rPr>
              <w:t xml:space="preserve">СІВОЗМІНИ, ДОБРИВ ТА СПОСОБІВ </w:t>
            </w:r>
            <w:r>
              <w:rPr>
                <w:sz w:val="28"/>
                <w:szCs w:val="28"/>
                <w:lang w:val="uk-UA"/>
              </w:rPr>
              <w:lastRenderedPageBreak/>
              <w:t xml:space="preserve">ОСНОВНОГО ОБРОБІТКУ ГРУНТУ </w:t>
            </w:r>
            <w:r w:rsidRPr="00DA0E98">
              <w:rPr>
                <w:sz w:val="28"/>
                <w:szCs w:val="28"/>
                <w:lang w:val="uk-UA"/>
              </w:rPr>
              <w:t>НА ЩІЛЬНІСТЬ ПОПУЛЯЦІЇ БУРЯКОВ</w:t>
            </w:r>
            <w:r>
              <w:rPr>
                <w:sz w:val="28"/>
                <w:szCs w:val="28"/>
                <w:lang w:val="uk-UA"/>
              </w:rPr>
              <w:t xml:space="preserve">ОЇ КРИХІТКИ ТА ПОШКОДЖЕНІСТЬ </w:t>
            </w:r>
            <w:r w:rsidRPr="00DA0E98">
              <w:rPr>
                <w:sz w:val="28"/>
                <w:szCs w:val="28"/>
                <w:lang w:val="uk-UA"/>
              </w:rPr>
              <w:t xml:space="preserve"> СХОДІВ</w:t>
            </w:r>
            <w:r>
              <w:rPr>
                <w:sz w:val="28"/>
                <w:szCs w:val="28"/>
                <w:lang w:val="uk-UA"/>
              </w:rPr>
              <w:t xml:space="preserve"> ЦУКРОВИХ БУРЯКІВ</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55</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lastRenderedPageBreak/>
              <w:t>4.1</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Чисельність бурякової крихітки та пошк</w:t>
            </w:r>
            <w:r>
              <w:rPr>
                <w:sz w:val="28"/>
                <w:szCs w:val="28"/>
                <w:lang w:val="uk-UA"/>
              </w:rPr>
              <w:t>одженість сходів при різній тривалості перерви у вирощуванні</w:t>
            </w:r>
            <w:r w:rsidRPr="00DA0E98">
              <w:rPr>
                <w:sz w:val="28"/>
                <w:szCs w:val="28"/>
                <w:lang w:val="uk-UA"/>
              </w:rPr>
              <w:t xml:space="preserve"> </w:t>
            </w:r>
            <w:r>
              <w:rPr>
                <w:sz w:val="28"/>
                <w:szCs w:val="28"/>
                <w:lang w:val="uk-UA"/>
              </w:rPr>
              <w:t>цукрових</w:t>
            </w:r>
            <w:r w:rsidRPr="00DA0E98">
              <w:rPr>
                <w:sz w:val="28"/>
                <w:szCs w:val="28"/>
                <w:lang w:val="uk-UA"/>
              </w:rPr>
              <w:t xml:space="preserve"> буряк</w:t>
            </w:r>
            <w:r>
              <w:rPr>
                <w:sz w:val="28"/>
                <w:szCs w:val="28"/>
                <w:lang w:val="uk-UA"/>
              </w:rPr>
              <w:t>ів</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55</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4.2</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Шкідливість бурякової крихітки залежно від внесення органічних і мінеральних добрив</w:t>
            </w:r>
          </w:p>
        </w:tc>
        <w:tc>
          <w:tcPr>
            <w:tcW w:w="685" w:type="dxa"/>
            <w:gridSpan w:val="2"/>
            <w:tcBorders>
              <w:top w:val="nil"/>
              <w:left w:val="nil"/>
              <w:bottom w:val="nil"/>
              <w:right w:val="nil"/>
            </w:tcBorders>
          </w:tcPr>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65</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4.3</w:t>
            </w:r>
            <w:r>
              <w:rPr>
                <w:sz w:val="28"/>
                <w:szCs w:val="28"/>
                <w:lang w:val="uk-UA"/>
              </w:rPr>
              <w:t>.</w:t>
            </w:r>
          </w:p>
        </w:tc>
        <w:tc>
          <w:tcPr>
            <w:tcW w:w="7077" w:type="dxa"/>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Пошкодженість</w:t>
            </w:r>
            <w:r w:rsidRPr="00DA0E98">
              <w:rPr>
                <w:sz w:val="28"/>
                <w:szCs w:val="28"/>
                <w:lang w:val="uk-UA"/>
              </w:rPr>
              <w:t xml:space="preserve"> сходів </w:t>
            </w:r>
            <w:r>
              <w:rPr>
                <w:sz w:val="28"/>
                <w:szCs w:val="28"/>
                <w:lang w:val="uk-UA"/>
              </w:rPr>
              <w:t xml:space="preserve">цукрових буряків буряковою </w:t>
            </w:r>
            <w:r w:rsidRPr="00DA0E98">
              <w:rPr>
                <w:sz w:val="28"/>
                <w:szCs w:val="28"/>
                <w:lang w:val="uk-UA"/>
              </w:rPr>
              <w:t xml:space="preserve">крихіткою залежно від способів основного обробітку грунту </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73</w:t>
            </w:r>
          </w:p>
        </w:tc>
      </w:tr>
      <w:tr w:rsidR="0080742A" w:rsidRPr="00DA0E98" w:rsidTr="004F3130">
        <w:trPr>
          <w:trHeight w:val="420"/>
        </w:trPr>
        <w:tc>
          <w:tcPr>
            <w:tcW w:w="1560"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РОЗДІЛ 5</w:t>
            </w:r>
          </w:p>
        </w:tc>
        <w:tc>
          <w:tcPr>
            <w:tcW w:w="7077" w:type="dxa"/>
            <w:tcBorders>
              <w:top w:val="nil"/>
              <w:left w:val="nil"/>
              <w:bottom w:val="nil"/>
              <w:right w:val="nil"/>
            </w:tcBorders>
          </w:tcPr>
          <w:p w:rsidR="0080742A" w:rsidRPr="00DA0E98" w:rsidRDefault="0080742A" w:rsidP="004F3130">
            <w:pPr>
              <w:spacing w:line="360" w:lineRule="auto"/>
              <w:ind w:left="175" w:hanging="142"/>
              <w:jc w:val="both"/>
              <w:rPr>
                <w:sz w:val="28"/>
                <w:szCs w:val="28"/>
                <w:lang w:val="uk-UA"/>
              </w:rPr>
            </w:pPr>
            <w:r>
              <w:rPr>
                <w:sz w:val="28"/>
                <w:szCs w:val="28"/>
                <w:lang w:val="uk-UA"/>
              </w:rPr>
              <w:t xml:space="preserve">  </w:t>
            </w:r>
            <w:r w:rsidRPr="00DA0E98">
              <w:rPr>
                <w:sz w:val="28"/>
                <w:szCs w:val="28"/>
                <w:lang w:val="uk-UA"/>
              </w:rPr>
              <w:t xml:space="preserve">ЕФЕКТИВНІСТЬ </w:t>
            </w:r>
            <w:r>
              <w:rPr>
                <w:sz w:val="28"/>
                <w:szCs w:val="28"/>
                <w:lang w:val="uk-UA"/>
              </w:rPr>
              <w:t xml:space="preserve">ДІЇ </w:t>
            </w:r>
            <w:r w:rsidRPr="00DA0E98">
              <w:rPr>
                <w:sz w:val="28"/>
                <w:szCs w:val="28"/>
                <w:lang w:val="uk-UA"/>
              </w:rPr>
              <w:t xml:space="preserve">ІНСЕКТИЦИДІВ </w:t>
            </w:r>
            <w:r>
              <w:rPr>
                <w:sz w:val="28"/>
                <w:szCs w:val="28"/>
                <w:lang w:val="uk-UA"/>
              </w:rPr>
              <w:t xml:space="preserve">ЗА </w:t>
            </w:r>
            <w:r w:rsidRPr="00DA0E98">
              <w:rPr>
                <w:sz w:val="28"/>
                <w:szCs w:val="28"/>
                <w:lang w:val="uk-UA"/>
              </w:rPr>
              <w:t xml:space="preserve">ОБРОБКИ </w:t>
            </w:r>
            <w:r>
              <w:rPr>
                <w:sz w:val="28"/>
                <w:szCs w:val="28"/>
                <w:lang w:val="uk-UA"/>
              </w:rPr>
              <w:t xml:space="preserve">НИМИ </w:t>
            </w:r>
            <w:r w:rsidRPr="00DA0E98">
              <w:rPr>
                <w:sz w:val="28"/>
                <w:szCs w:val="28"/>
                <w:lang w:val="uk-UA"/>
              </w:rPr>
              <w:t>НАСІННЯ ЦУКРОВИХ БУРЯКІВ ПРОТИ БУРЯКОВОЇ КРИХІТКИ</w:t>
            </w:r>
          </w:p>
        </w:tc>
        <w:tc>
          <w:tcPr>
            <w:tcW w:w="685" w:type="dxa"/>
            <w:gridSpan w:val="2"/>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84</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6"/>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5.1</w:t>
            </w:r>
            <w:r>
              <w:rPr>
                <w:sz w:val="28"/>
                <w:szCs w:val="28"/>
                <w:lang w:val="uk-UA"/>
              </w:rPr>
              <w:t>.</w:t>
            </w:r>
          </w:p>
        </w:tc>
        <w:tc>
          <w:tcPr>
            <w:tcW w:w="7086" w:type="dxa"/>
            <w:gridSpan w:val="2"/>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П</w:t>
            </w:r>
            <w:r w:rsidRPr="00DA0E98">
              <w:rPr>
                <w:sz w:val="28"/>
                <w:szCs w:val="28"/>
                <w:lang w:val="uk-UA"/>
              </w:rPr>
              <w:t xml:space="preserve">ошкодженість сходів цукрових буряків </w:t>
            </w:r>
            <w:r>
              <w:rPr>
                <w:sz w:val="28"/>
                <w:szCs w:val="28"/>
                <w:lang w:val="uk-UA"/>
              </w:rPr>
              <w:t xml:space="preserve">буряковою </w:t>
            </w:r>
            <w:r w:rsidRPr="00DA0E98">
              <w:rPr>
                <w:sz w:val="28"/>
                <w:szCs w:val="28"/>
                <w:lang w:val="uk-UA"/>
              </w:rPr>
              <w:t xml:space="preserve">крихіткою </w:t>
            </w:r>
            <w:r>
              <w:rPr>
                <w:sz w:val="28"/>
                <w:szCs w:val="28"/>
                <w:lang w:val="uk-UA"/>
              </w:rPr>
              <w:t>за обробки насіння інсектицидами</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85</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560" w:type="dxa"/>
            <w:tcBorders>
              <w:top w:val="nil"/>
              <w:left w:val="nil"/>
              <w:bottom w:val="nil"/>
              <w:right w:val="nil"/>
            </w:tcBorders>
          </w:tcPr>
          <w:p w:rsidR="0080742A" w:rsidRPr="00DA0E98" w:rsidRDefault="0080742A" w:rsidP="004F3130">
            <w:pPr>
              <w:spacing w:line="360" w:lineRule="auto"/>
              <w:jc w:val="right"/>
              <w:rPr>
                <w:sz w:val="28"/>
                <w:szCs w:val="28"/>
                <w:lang w:val="uk-UA"/>
              </w:rPr>
            </w:pPr>
            <w:r w:rsidRPr="00DA0E98">
              <w:rPr>
                <w:sz w:val="28"/>
                <w:szCs w:val="28"/>
                <w:lang w:val="uk-UA"/>
              </w:rPr>
              <w:t>5.2</w:t>
            </w:r>
            <w:r>
              <w:rPr>
                <w:sz w:val="28"/>
                <w:szCs w:val="28"/>
                <w:lang w:val="uk-UA"/>
              </w:rPr>
              <w:t>.</w:t>
            </w:r>
          </w:p>
        </w:tc>
        <w:tc>
          <w:tcPr>
            <w:tcW w:w="7086" w:type="dxa"/>
            <w:gridSpan w:val="2"/>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П</w:t>
            </w:r>
            <w:r w:rsidRPr="00DA0E98">
              <w:rPr>
                <w:sz w:val="28"/>
                <w:szCs w:val="28"/>
                <w:lang w:val="uk-UA"/>
              </w:rPr>
              <w:t>родуктивність цукрових буряків</w:t>
            </w:r>
            <w:r>
              <w:rPr>
                <w:sz w:val="28"/>
                <w:szCs w:val="28"/>
                <w:lang w:val="uk-UA"/>
              </w:rPr>
              <w:t xml:space="preserve"> залежно від</w:t>
            </w:r>
            <w:r w:rsidRPr="00DA0E98">
              <w:rPr>
                <w:sz w:val="28"/>
                <w:szCs w:val="28"/>
                <w:lang w:val="uk-UA"/>
              </w:rPr>
              <w:t xml:space="preserve"> об</w:t>
            </w:r>
            <w:r>
              <w:rPr>
                <w:sz w:val="28"/>
                <w:szCs w:val="28"/>
                <w:lang w:val="uk-UA"/>
              </w:rPr>
              <w:t>робки насіння інсектицидами проти бурякової крихітки</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88</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1560" w:type="dxa"/>
            <w:tcBorders>
              <w:top w:val="nil"/>
              <w:left w:val="nil"/>
              <w:bottom w:val="nil"/>
              <w:right w:val="nil"/>
            </w:tcBorders>
          </w:tcPr>
          <w:p w:rsidR="0080742A" w:rsidRPr="00DA0E98" w:rsidRDefault="0080742A" w:rsidP="004F3130">
            <w:pPr>
              <w:spacing w:line="360" w:lineRule="auto"/>
              <w:rPr>
                <w:sz w:val="28"/>
                <w:szCs w:val="28"/>
                <w:lang w:val="uk-UA"/>
              </w:rPr>
            </w:pPr>
            <w:r w:rsidRPr="00DA0E98">
              <w:rPr>
                <w:sz w:val="28"/>
                <w:szCs w:val="28"/>
                <w:lang w:val="uk-UA"/>
              </w:rPr>
              <w:t>РОЗДІЛ 6</w:t>
            </w:r>
          </w:p>
        </w:tc>
        <w:tc>
          <w:tcPr>
            <w:tcW w:w="7086" w:type="dxa"/>
            <w:gridSpan w:val="2"/>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ЗАЛЕЖНІСТЬ УРАЖЕНОСТІ СХОДІВ ЦУКРОВИХ БУРЯКІВ</w:t>
            </w:r>
            <w:r w:rsidRPr="00DA0E98">
              <w:rPr>
                <w:sz w:val="28"/>
                <w:szCs w:val="28"/>
                <w:lang w:val="uk-UA"/>
              </w:rPr>
              <w:t xml:space="preserve"> КОРЕНЕЇДОМ </w:t>
            </w:r>
            <w:r>
              <w:rPr>
                <w:sz w:val="28"/>
                <w:szCs w:val="28"/>
                <w:lang w:val="uk-UA"/>
              </w:rPr>
              <w:t>ВІД ПОШКОДЖЕНОСТІ ЇХ БУРЯКОВОЮ КРИХІТКОЮ</w:t>
            </w:r>
            <w:r w:rsidRPr="00DA0E98">
              <w:rPr>
                <w:sz w:val="28"/>
                <w:szCs w:val="28"/>
                <w:lang w:val="uk-UA"/>
              </w:rPr>
              <w:t xml:space="preserve"> </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Pr>
                <w:sz w:val="28"/>
                <w:szCs w:val="28"/>
                <w:lang w:val="uk-UA"/>
              </w:rPr>
              <w:t>96</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560"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РОЗДІЛ 7</w:t>
            </w:r>
          </w:p>
        </w:tc>
        <w:tc>
          <w:tcPr>
            <w:tcW w:w="7086" w:type="dxa"/>
            <w:gridSpan w:val="2"/>
            <w:tcBorders>
              <w:top w:val="nil"/>
              <w:left w:val="nil"/>
              <w:bottom w:val="nil"/>
              <w:right w:val="nil"/>
            </w:tcBorders>
          </w:tcPr>
          <w:p w:rsidR="0080742A" w:rsidRPr="00DA0E98" w:rsidRDefault="0080742A" w:rsidP="004F3130">
            <w:pPr>
              <w:spacing w:line="360" w:lineRule="auto"/>
              <w:ind w:left="175" w:hanging="175"/>
              <w:jc w:val="both"/>
              <w:rPr>
                <w:sz w:val="28"/>
                <w:szCs w:val="28"/>
                <w:lang w:val="uk-UA"/>
              </w:rPr>
            </w:pPr>
            <w:r>
              <w:rPr>
                <w:sz w:val="28"/>
                <w:szCs w:val="28"/>
                <w:lang w:val="uk-UA"/>
              </w:rPr>
              <w:t xml:space="preserve">  </w:t>
            </w:r>
            <w:r w:rsidRPr="00DA0E98">
              <w:rPr>
                <w:sz w:val="28"/>
                <w:szCs w:val="28"/>
                <w:lang w:val="uk-UA"/>
              </w:rPr>
              <w:t>ЕКОНОМІЧНА ЕФЕКТИВНІСТЬ ЗАСТОСУВАННЯ ІНСЕКТИЦИДІВ ТА ЇХ КОМПОЗИЦІЙ ДЛЯ ОБРОБКИ НАСІННЯ ЦУКРОВИХ БУРЯКІВ</w:t>
            </w:r>
            <w:r>
              <w:rPr>
                <w:sz w:val="28"/>
                <w:szCs w:val="28"/>
                <w:lang w:val="uk-UA"/>
              </w:rPr>
              <w:t xml:space="preserve"> ПРОТИ БУРЯКОВОЇ КРИХІТКИ</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p>
          <w:p w:rsidR="0080742A" w:rsidRDefault="0080742A" w:rsidP="004F3130">
            <w:pPr>
              <w:spacing w:line="360" w:lineRule="auto"/>
              <w:jc w:val="both"/>
              <w:rPr>
                <w:sz w:val="28"/>
                <w:szCs w:val="28"/>
                <w:lang w:val="uk-UA"/>
              </w:rPr>
            </w:pPr>
          </w:p>
          <w:p w:rsidR="0080742A" w:rsidRPr="00DA0E98" w:rsidRDefault="0080742A" w:rsidP="004F3130">
            <w:pPr>
              <w:spacing w:line="360" w:lineRule="auto"/>
              <w:jc w:val="both"/>
              <w:rPr>
                <w:sz w:val="28"/>
                <w:szCs w:val="28"/>
                <w:lang w:val="uk-UA"/>
              </w:rPr>
            </w:pPr>
            <w:r w:rsidRPr="00DA0E98">
              <w:rPr>
                <w:sz w:val="28"/>
                <w:szCs w:val="28"/>
                <w:lang w:val="uk-UA"/>
              </w:rPr>
              <w:t>1</w:t>
            </w:r>
            <w:r>
              <w:rPr>
                <w:sz w:val="28"/>
                <w:szCs w:val="28"/>
                <w:lang w:val="uk-UA"/>
              </w:rPr>
              <w:t>03</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8646" w:type="dxa"/>
            <w:gridSpan w:val="3"/>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ВИСНОВКИ</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108</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8646" w:type="dxa"/>
            <w:gridSpan w:val="3"/>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РЕКОМЕНДАЦІЇ ВИРОБНИЦТВУ</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111</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8646" w:type="dxa"/>
            <w:gridSpan w:val="3"/>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 xml:space="preserve">ДОДАТКИ </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r>
              <w:rPr>
                <w:sz w:val="28"/>
                <w:szCs w:val="28"/>
                <w:lang w:val="uk-UA"/>
              </w:rPr>
              <w:t>112</w:t>
            </w:r>
          </w:p>
        </w:tc>
      </w:tr>
      <w:tr w:rsidR="0080742A" w:rsidRPr="00DA0E98" w:rsidTr="004F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8646" w:type="dxa"/>
            <w:gridSpan w:val="3"/>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lastRenderedPageBreak/>
              <w:t>СПИСОК ВИКОРИСТАНОЇ ЛІТЕРАТУРИ</w:t>
            </w:r>
          </w:p>
        </w:tc>
        <w:tc>
          <w:tcPr>
            <w:tcW w:w="676" w:type="dxa"/>
            <w:tcBorders>
              <w:top w:val="nil"/>
              <w:left w:val="nil"/>
              <w:bottom w:val="nil"/>
              <w:right w:val="nil"/>
            </w:tcBorders>
          </w:tcPr>
          <w:p w:rsidR="0080742A" w:rsidRPr="00DA0E98" w:rsidRDefault="0080742A" w:rsidP="004F3130">
            <w:pPr>
              <w:spacing w:line="360" w:lineRule="auto"/>
              <w:jc w:val="both"/>
              <w:rPr>
                <w:sz w:val="28"/>
                <w:szCs w:val="28"/>
                <w:lang w:val="uk-UA"/>
              </w:rPr>
            </w:pPr>
            <w:r w:rsidRPr="00DA0E98">
              <w:rPr>
                <w:sz w:val="28"/>
                <w:szCs w:val="28"/>
                <w:lang w:val="uk-UA"/>
              </w:rPr>
              <w:t>1</w:t>
            </w:r>
            <w:r>
              <w:rPr>
                <w:sz w:val="28"/>
                <w:szCs w:val="28"/>
                <w:lang w:val="uk-UA"/>
              </w:rPr>
              <w:t>28</w:t>
            </w:r>
          </w:p>
        </w:tc>
      </w:tr>
    </w:tbl>
    <w:p w:rsidR="0080742A" w:rsidRDefault="0080742A" w:rsidP="0080742A">
      <w:pPr>
        <w:jc w:val="center"/>
        <w:rPr>
          <w:lang w:val="uk-UA"/>
        </w:rPr>
      </w:pPr>
    </w:p>
    <w:p w:rsidR="0080742A" w:rsidRDefault="0080742A" w:rsidP="0080742A">
      <w:pPr>
        <w:spacing w:line="360" w:lineRule="auto"/>
        <w:jc w:val="center"/>
        <w:rPr>
          <w:b/>
          <w:sz w:val="28"/>
          <w:szCs w:val="28"/>
          <w:lang w:val="uk-UA"/>
        </w:rPr>
      </w:pPr>
      <w:r>
        <w:rPr>
          <w:lang w:val="uk-UA"/>
        </w:rPr>
        <w:br w:type="page"/>
      </w:r>
      <w:r>
        <w:rPr>
          <w:b/>
          <w:sz w:val="28"/>
          <w:szCs w:val="28"/>
          <w:lang w:val="uk-UA"/>
        </w:rPr>
        <w:lastRenderedPageBreak/>
        <w:t>ПЕРЕЛІК УМОВНИХ СКОРОЧЕНЬ</w:t>
      </w:r>
    </w:p>
    <w:p w:rsidR="0080742A" w:rsidRDefault="0080742A" w:rsidP="0080742A">
      <w:pPr>
        <w:spacing w:line="360" w:lineRule="auto"/>
        <w:jc w:val="center"/>
        <w:rPr>
          <w:b/>
          <w:sz w:val="28"/>
          <w:szCs w:val="28"/>
          <w:lang w:val="uk-UA"/>
        </w:rPr>
      </w:pPr>
    </w:p>
    <w:tbl>
      <w:tblPr>
        <w:tblW w:w="0" w:type="auto"/>
        <w:tblInd w:w="534" w:type="dxa"/>
        <w:tblLook w:val="04A0" w:firstRow="1" w:lastRow="0" w:firstColumn="1" w:lastColumn="0" w:noHBand="0" w:noVBand="1"/>
      </w:tblPr>
      <w:tblGrid>
        <w:gridCol w:w="1275"/>
        <w:gridCol w:w="7761"/>
      </w:tblGrid>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в.р.с.</w:t>
            </w:r>
          </w:p>
        </w:tc>
        <w:tc>
          <w:tcPr>
            <w:tcW w:w="7762" w:type="dxa"/>
          </w:tcPr>
          <w:p w:rsidR="0080742A" w:rsidRPr="00165412" w:rsidRDefault="0080742A" w:rsidP="004F3130">
            <w:pPr>
              <w:spacing w:line="360" w:lineRule="auto"/>
              <w:rPr>
                <w:sz w:val="28"/>
                <w:szCs w:val="28"/>
                <w:lang w:val="uk-UA"/>
              </w:rPr>
            </w:pPr>
            <w:r w:rsidRPr="00165412">
              <w:rPr>
                <w:sz w:val="28"/>
                <w:szCs w:val="28"/>
                <w:lang w:val="uk-UA"/>
              </w:rPr>
              <w:t xml:space="preserve">водний розчин суспензії </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 xml:space="preserve">ГТК </w:t>
            </w:r>
          </w:p>
        </w:tc>
        <w:tc>
          <w:tcPr>
            <w:tcW w:w="7762" w:type="dxa"/>
          </w:tcPr>
          <w:p w:rsidR="0080742A" w:rsidRPr="00165412" w:rsidRDefault="0080742A" w:rsidP="004F3130">
            <w:pPr>
              <w:spacing w:line="360" w:lineRule="auto"/>
              <w:rPr>
                <w:sz w:val="28"/>
                <w:szCs w:val="28"/>
                <w:lang w:val="uk-UA"/>
              </w:rPr>
            </w:pPr>
            <w:r w:rsidRPr="00165412">
              <w:rPr>
                <w:sz w:val="28"/>
                <w:szCs w:val="28"/>
                <w:lang w:val="uk-UA"/>
              </w:rPr>
              <w:t xml:space="preserve">гідротермічний коефіцієнт </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д.р.</w:t>
            </w:r>
          </w:p>
        </w:tc>
        <w:tc>
          <w:tcPr>
            <w:tcW w:w="7762" w:type="dxa"/>
          </w:tcPr>
          <w:p w:rsidR="0080742A" w:rsidRPr="00165412" w:rsidRDefault="0080742A" w:rsidP="004F3130">
            <w:pPr>
              <w:spacing w:line="360" w:lineRule="auto"/>
              <w:jc w:val="both"/>
              <w:rPr>
                <w:sz w:val="28"/>
                <w:szCs w:val="28"/>
                <w:lang w:val="uk-UA"/>
              </w:rPr>
            </w:pPr>
            <w:r>
              <w:rPr>
                <w:sz w:val="28"/>
                <w:szCs w:val="28"/>
                <w:lang w:val="uk-UA"/>
              </w:rPr>
              <w:t>діюча речовина</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з.п.</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порошок, що змочується</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ІЦБ</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Інститут цукрових буряків УААН</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ЛД</w:t>
            </w:r>
            <w:r w:rsidRPr="00165412">
              <w:rPr>
                <w:sz w:val="20"/>
                <w:szCs w:val="20"/>
                <w:lang w:val="uk-UA"/>
              </w:rPr>
              <w:t>50</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 xml:space="preserve">летальна доза загибелі 50% особин </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п.о.</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посівна одиниця</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т.к.с.</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текучий концентрат суспензії</w:t>
            </w:r>
          </w:p>
        </w:tc>
      </w:tr>
      <w:tr w:rsidR="0080742A" w:rsidRPr="00165412" w:rsidTr="004F3130">
        <w:tc>
          <w:tcPr>
            <w:tcW w:w="1275" w:type="dxa"/>
          </w:tcPr>
          <w:p w:rsidR="0080742A" w:rsidRPr="00165412" w:rsidRDefault="0080742A" w:rsidP="004F3130">
            <w:pPr>
              <w:spacing w:line="360" w:lineRule="auto"/>
              <w:rPr>
                <w:b/>
                <w:sz w:val="28"/>
                <w:szCs w:val="28"/>
                <w:lang w:val="uk-UA"/>
              </w:rPr>
            </w:pPr>
            <w:r>
              <w:rPr>
                <w:sz w:val="28"/>
                <w:szCs w:val="28"/>
                <w:lang w:val="uk-UA"/>
              </w:rPr>
              <w:t>т.п.</w:t>
            </w:r>
          </w:p>
        </w:tc>
        <w:tc>
          <w:tcPr>
            <w:tcW w:w="7762" w:type="dxa"/>
          </w:tcPr>
          <w:p w:rsidR="0080742A" w:rsidRPr="00165412" w:rsidRDefault="0080742A" w:rsidP="004F3130">
            <w:pPr>
              <w:spacing w:line="360" w:lineRule="auto"/>
              <w:jc w:val="both"/>
              <w:rPr>
                <w:b/>
                <w:sz w:val="28"/>
                <w:szCs w:val="28"/>
                <w:lang w:val="uk-UA"/>
              </w:rPr>
            </w:pPr>
            <w:r w:rsidRPr="00165412">
              <w:rPr>
                <w:sz w:val="28"/>
                <w:szCs w:val="28"/>
                <w:lang w:val="uk-UA"/>
              </w:rPr>
              <w:t>текуча паста</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УААН</w:t>
            </w:r>
          </w:p>
        </w:tc>
        <w:tc>
          <w:tcPr>
            <w:tcW w:w="7762" w:type="dxa"/>
          </w:tcPr>
          <w:p w:rsidR="0080742A" w:rsidRPr="00165412" w:rsidRDefault="0080742A" w:rsidP="004F3130">
            <w:pPr>
              <w:spacing w:line="360" w:lineRule="auto"/>
              <w:rPr>
                <w:b/>
                <w:sz w:val="28"/>
                <w:szCs w:val="28"/>
                <w:lang w:val="uk-UA"/>
              </w:rPr>
            </w:pPr>
            <w:r w:rsidRPr="00165412">
              <w:rPr>
                <w:sz w:val="28"/>
                <w:szCs w:val="28"/>
                <w:lang w:val="uk-UA"/>
              </w:rPr>
              <w:t>Українська академія аграрних наук</w:t>
            </w:r>
          </w:p>
        </w:tc>
      </w:tr>
      <w:tr w:rsidR="0080742A" w:rsidRPr="00165412" w:rsidTr="004F3130">
        <w:tc>
          <w:tcPr>
            <w:tcW w:w="1275" w:type="dxa"/>
          </w:tcPr>
          <w:p w:rsidR="0080742A" w:rsidRPr="00165412" w:rsidRDefault="0080742A" w:rsidP="004F3130">
            <w:pPr>
              <w:spacing w:line="360" w:lineRule="auto"/>
              <w:rPr>
                <w:b/>
                <w:sz w:val="28"/>
                <w:szCs w:val="28"/>
                <w:lang w:val="uk-UA"/>
              </w:rPr>
            </w:pPr>
            <w:r w:rsidRPr="00165412">
              <w:rPr>
                <w:sz w:val="28"/>
                <w:szCs w:val="28"/>
                <w:lang w:val="uk-UA"/>
              </w:rPr>
              <w:t>УЛДСС</w:t>
            </w:r>
          </w:p>
        </w:tc>
        <w:tc>
          <w:tcPr>
            <w:tcW w:w="7762" w:type="dxa"/>
          </w:tcPr>
          <w:p w:rsidR="0080742A" w:rsidRPr="00165412" w:rsidRDefault="0080742A" w:rsidP="004F3130">
            <w:pPr>
              <w:spacing w:line="360" w:lineRule="auto"/>
              <w:jc w:val="both"/>
              <w:rPr>
                <w:sz w:val="28"/>
                <w:szCs w:val="28"/>
                <w:lang w:val="uk-UA"/>
              </w:rPr>
            </w:pPr>
            <w:r w:rsidRPr="00165412">
              <w:rPr>
                <w:sz w:val="28"/>
                <w:szCs w:val="28"/>
                <w:lang w:val="uk-UA"/>
              </w:rPr>
              <w:t xml:space="preserve">Уладово-Люлинецька дослідно-селекційна станція </w:t>
            </w:r>
          </w:p>
          <w:p w:rsidR="0080742A" w:rsidRPr="00165412" w:rsidRDefault="0080742A" w:rsidP="004F3130">
            <w:pPr>
              <w:spacing w:line="360" w:lineRule="auto"/>
              <w:rPr>
                <w:b/>
                <w:sz w:val="28"/>
                <w:szCs w:val="28"/>
                <w:lang w:val="uk-UA"/>
              </w:rPr>
            </w:pPr>
            <w:r w:rsidRPr="00165412">
              <w:rPr>
                <w:sz w:val="28"/>
                <w:szCs w:val="28"/>
                <w:lang w:val="uk-UA"/>
              </w:rPr>
              <w:t>Інституту цукрових буряків УААН</w:t>
            </w:r>
          </w:p>
        </w:tc>
      </w:tr>
    </w:tbl>
    <w:p w:rsidR="0080742A" w:rsidRDefault="0080742A" w:rsidP="0080742A">
      <w:pPr>
        <w:jc w:val="center"/>
        <w:rPr>
          <w:b/>
          <w:sz w:val="28"/>
          <w:szCs w:val="28"/>
          <w:lang w:val="uk-UA"/>
        </w:rPr>
      </w:pPr>
    </w:p>
    <w:p w:rsidR="0080742A" w:rsidRPr="004578E0" w:rsidRDefault="0080742A" w:rsidP="0080742A">
      <w:pPr>
        <w:pStyle w:val="1"/>
        <w:rPr>
          <w:b w:val="0"/>
          <w:szCs w:val="28"/>
        </w:rPr>
      </w:pPr>
      <w:r>
        <w:rPr>
          <w:b w:val="0"/>
          <w:szCs w:val="28"/>
        </w:rPr>
        <w:br w:type="page"/>
      </w:r>
    </w:p>
    <w:p w:rsidR="0080742A" w:rsidRPr="00E54217" w:rsidRDefault="0080742A" w:rsidP="0080742A">
      <w:pPr>
        <w:jc w:val="center"/>
        <w:rPr>
          <w:b/>
          <w:sz w:val="28"/>
          <w:szCs w:val="28"/>
          <w:lang w:val="uk-UA"/>
        </w:rPr>
      </w:pPr>
      <w:r w:rsidRPr="00E54217">
        <w:rPr>
          <w:b/>
          <w:sz w:val="28"/>
          <w:szCs w:val="28"/>
          <w:lang w:val="uk-UA"/>
        </w:rPr>
        <w:lastRenderedPageBreak/>
        <w:t>ВСТУП</w:t>
      </w:r>
    </w:p>
    <w:p w:rsidR="0080742A" w:rsidRPr="004578E0" w:rsidRDefault="0080742A" w:rsidP="0080742A">
      <w:pPr>
        <w:jc w:val="center"/>
        <w:rPr>
          <w:b/>
          <w:sz w:val="28"/>
          <w:szCs w:val="28"/>
          <w:lang w:val="uk-UA"/>
        </w:rPr>
      </w:pPr>
    </w:p>
    <w:p w:rsidR="0080742A" w:rsidRDefault="0080742A" w:rsidP="0080742A">
      <w:pPr>
        <w:spacing w:line="360" w:lineRule="auto"/>
        <w:ind w:firstLine="709"/>
        <w:jc w:val="both"/>
        <w:rPr>
          <w:sz w:val="28"/>
          <w:szCs w:val="28"/>
          <w:lang w:val="uk-UA"/>
        </w:rPr>
      </w:pPr>
      <w:r w:rsidRPr="004578E0">
        <w:rPr>
          <w:sz w:val="28"/>
          <w:szCs w:val="28"/>
          <w:lang w:val="uk-UA"/>
        </w:rPr>
        <w:t xml:space="preserve">Цукрові буряки в Україні є однією з найголовніших технічних культур, основним джерелом промислового виробництва цукру. Втрати врожаю цієї культури, обумовлені шкідливим ентомокомплексом, в якому одним із домінуючих є бурякова крихітка, за сучасними оцінками сягають 30 і більше відсотків, що є важливою економічною проблемою. Існуючі зональні інтегровані системи контролю чисельності фітофагів не в повній мірі відповідають зростаючому ступеню загрози втрат цукросировини і потребують істотного вдосконалення. </w:t>
      </w:r>
    </w:p>
    <w:p w:rsidR="0080742A" w:rsidRDefault="0080742A" w:rsidP="0080742A">
      <w:pPr>
        <w:spacing w:line="360" w:lineRule="auto"/>
        <w:ind w:firstLine="709"/>
        <w:jc w:val="both"/>
        <w:rPr>
          <w:sz w:val="28"/>
          <w:szCs w:val="28"/>
          <w:lang w:val="uk-UA"/>
        </w:rPr>
      </w:pPr>
    </w:p>
    <w:p w:rsidR="0080742A" w:rsidRDefault="0080742A" w:rsidP="0080742A">
      <w:pPr>
        <w:spacing w:line="360" w:lineRule="auto"/>
        <w:ind w:firstLine="709"/>
        <w:jc w:val="center"/>
        <w:rPr>
          <w:b/>
          <w:sz w:val="28"/>
          <w:szCs w:val="28"/>
          <w:lang w:val="uk-UA"/>
        </w:rPr>
      </w:pPr>
      <w:r w:rsidRPr="00E54217">
        <w:rPr>
          <w:b/>
          <w:sz w:val="28"/>
          <w:szCs w:val="28"/>
        </w:rPr>
        <w:t>ЗАГАЛЬНА ХАРАКТЕРИСТИКА РОБОТИ</w:t>
      </w:r>
    </w:p>
    <w:p w:rsidR="0080742A" w:rsidRPr="00E54217" w:rsidRDefault="0080742A" w:rsidP="0080742A">
      <w:pPr>
        <w:spacing w:line="360" w:lineRule="auto"/>
        <w:ind w:firstLine="709"/>
        <w:jc w:val="center"/>
        <w:rPr>
          <w:sz w:val="28"/>
          <w:szCs w:val="28"/>
          <w:lang w:val="uk-UA"/>
        </w:rPr>
      </w:pPr>
    </w:p>
    <w:p w:rsidR="0080742A" w:rsidRPr="004578E0" w:rsidRDefault="0080742A" w:rsidP="0080742A">
      <w:pPr>
        <w:spacing w:line="360" w:lineRule="auto"/>
        <w:ind w:firstLine="709"/>
        <w:jc w:val="both"/>
        <w:outlineLvl w:val="0"/>
        <w:rPr>
          <w:sz w:val="28"/>
          <w:szCs w:val="28"/>
          <w:lang w:val="uk-UA"/>
        </w:rPr>
      </w:pPr>
      <w:r w:rsidRPr="004578E0">
        <w:rPr>
          <w:b/>
          <w:sz w:val="28"/>
          <w:szCs w:val="28"/>
          <w:lang w:val="uk-UA"/>
        </w:rPr>
        <w:t>Актуальність теми.</w:t>
      </w:r>
      <w:r w:rsidRPr="004578E0">
        <w:rPr>
          <w:sz w:val="28"/>
          <w:szCs w:val="28"/>
          <w:lang w:val="uk-UA"/>
        </w:rPr>
        <w:t xml:space="preserve"> Бурякова крихітка є найбільш чисельним та небезпечним шкідником сходів цукрових буряків у зоні достатнього зволоження Центрального Лісостепу України. Чисельність її останнім часом стабільно висока і значно перевищує економічний поріг її шкідливості. Проблема захисту сходів від крихітки набуває особливої гостроти при впровадженні сучасних технологій вирощування цукрових буряків, що передбачають сівбу на кінцеву густоту, коли загибель навіть частини рослин здатна обумовити необхідність пересіву зі всіма його негативними наслідками.</w:t>
      </w:r>
    </w:p>
    <w:p w:rsidR="0080742A" w:rsidRPr="004578E0" w:rsidRDefault="0080742A" w:rsidP="0080742A">
      <w:pPr>
        <w:spacing w:line="360" w:lineRule="auto"/>
        <w:ind w:firstLine="709"/>
        <w:jc w:val="both"/>
        <w:rPr>
          <w:sz w:val="28"/>
          <w:szCs w:val="28"/>
          <w:lang w:val="uk-UA"/>
        </w:rPr>
      </w:pPr>
      <w:r w:rsidRPr="004578E0">
        <w:rPr>
          <w:sz w:val="28"/>
          <w:szCs w:val="28"/>
          <w:lang w:val="uk-UA"/>
        </w:rPr>
        <w:t xml:space="preserve">Крім того, в результаті реформування АПК агробіоценоз бурякового поля набув істотних змін. З’явились сівозміни з короткою ротацією, що значно зблизило бурякокультури в часі і просторі, звузило спектр попередників, вплинуло на системи удобрення та обробітку ґрунту. Це призвело до порушення рівноваги в системі рослина-середовище-шкідливий ентомокомплекс на користь останнього. Разом з тим, вплив цих змін на динаміку чисельності бурякової крихітки вивчений недостатньо. Відтак, відсутня чітка уява про ступінь загрози втрат врожаю коренеплодів від шкідника в сучасних умовах, що не дозволяє обґрунтувати надійні заходи їх попередження і </w:t>
      </w:r>
      <w:r w:rsidRPr="004578E0">
        <w:rPr>
          <w:sz w:val="28"/>
          <w:szCs w:val="28"/>
          <w:lang w:val="uk-UA"/>
        </w:rPr>
        <w:lastRenderedPageBreak/>
        <w:t>обумовлює необхідність більш глибокого вивчення цих питань. Тому уточнення біологічних особливостей бурякової крихітки та розробка заходів контролю її чисельності є актуальним.</w:t>
      </w:r>
    </w:p>
    <w:p w:rsidR="0080742A" w:rsidRPr="004578E0" w:rsidRDefault="0080742A" w:rsidP="0080742A">
      <w:pPr>
        <w:spacing w:line="360" w:lineRule="auto"/>
        <w:ind w:firstLine="709"/>
        <w:jc w:val="both"/>
        <w:outlineLvl w:val="0"/>
        <w:rPr>
          <w:b/>
          <w:sz w:val="28"/>
          <w:szCs w:val="28"/>
          <w:lang w:val="uk-UA"/>
        </w:rPr>
      </w:pPr>
      <w:r w:rsidRPr="004578E0">
        <w:rPr>
          <w:b/>
          <w:sz w:val="28"/>
          <w:szCs w:val="28"/>
          <w:lang w:val="uk-UA"/>
        </w:rPr>
        <w:t xml:space="preserve">Зв'язок роботи з науковими програмами, планами, темами. </w:t>
      </w:r>
      <w:r w:rsidRPr="004578E0">
        <w:rPr>
          <w:sz w:val="28"/>
          <w:szCs w:val="28"/>
          <w:lang w:val="uk-UA"/>
        </w:rPr>
        <w:t>Робота виконана  у 2001 – 2005 роках у лабораторії захисту цукрових буряків від шкідників та хвороб та у відділі землеробства Уладово-Люлинецької дослідно-селекційної станції Інституту цукрових буряків УААН згідно тематичного плану за завданням 03. “Цукрові буряки”. Реєстраційний номер 0101</w:t>
      </w:r>
      <w:r w:rsidRPr="004578E0">
        <w:rPr>
          <w:sz w:val="28"/>
          <w:szCs w:val="28"/>
          <w:lang w:val="en-US"/>
        </w:rPr>
        <w:t>U</w:t>
      </w:r>
      <w:r w:rsidRPr="004578E0">
        <w:rPr>
          <w:sz w:val="28"/>
          <w:szCs w:val="28"/>
          <w:lang w:val="uk-UA"/>
        </w:rPr>
        <w:t>001242.</w:t>
      </w:r>
    </w:p>
    <w:p w:rsidR="0080742A" w:rsidRPr="004578E0" w:rsidRDefault="0080742A" w:rsidP="0080742A">
      <w:pPr>
        <w:spacing w:line="360" w:lineRule="auto"/>
        <w:ind w:firstLine="709"/>
        <w:jc w:val="both"/>
        <w:outlineLvl w:val="0"/>
        <w:rPr>
          <w:sz w:val="28"/>
          <w:szCs w:val="28"/>
          <w:lang w:val="uk-UA"/>
        </w:rPr>
      </w:pPr>
      <w:r w:rsidRPr="004578E0">
        <w:rPr>
          <w:b/>
          <w:sz w:val="28"/>
          <w:szCs w:val="28"/>
          <w:lang w:val="uk-UA"/>
        </w:rPr>
        <w:t xml:space="preserve">Мета та завдання дослідження. </w:t>
      </w:r>
      <w:r w:rsidRPr="004578E0">
        <w:rPr>
          <w:sz w:val="28"/>
          <w:szCs w:val="28"/>
          <w:lang w:val="uk-UA"/>
        </w:rPr>
        <w:t>Метою досліджень було вивчення біологічних особливостей бурякової крихітки і встановлення динаміки її чисельності і шкідливості та вдосконалення способів зниження щільності популяції цього фітофага за сучасних умов сільськогосподарського виробництва в Центральному Лісостепу України. Для досягнення цієї мети були поставлені такі завдання:</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вивчення біологічних особливостей бурякової крихітки в умовах зони достатнього зволоження;</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встановлення чисельності бурякової крихітки залежно від тривалості перерви у вирощуванні цукрових буряків на одному полі;</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дослідження впливу органо-мінеральних добрив та співвідношення основних елементів живлення на щільність популяції бурякової крихітки;</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визначення впливу різних способів основного обробітку ґрунту на зниження чисельності і шкідливості бурякової крихітки;</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встановлення залежності ураженості сходів цукрових буряків коренеїдом від пошкодженості їх буряковою крихіткою;</w:t>
      </w:r>
    </w:p>
    <w:p w:rsidR="0080742A" w:rsidRPr="004578E0" w:rsidRDefault="0080742A" w:rsidP="00E44ED3">
      <w:pPr>
        <w:numPr>
          <w:ilvl w:val="0"/>
          <w:numId w:val="59"/>
        </w:numPr>
        <w:suppressAutoHyphens w:val="0"/>
        <w:spacing w:line="360" w:lineRule="auto"/>
        <w:jc w:val="both"/>
        <w:rPr>
          <w:sz w:val="28"/>
          <w:szCs w:val="28"/>
          <w:lang w:val="uk-UA"/>
        </w:rPr>
      </w:pPr>
      <w:r w:rsidRPr="004578E0">
        <w:rPr>
          <w:sz w:val="28"/>
          <w:szCs w:val="28"/>
          <w:lang w:val="uk-UA"/>
        </w:rPr>
        <w:t>вивчення ефективності дії проти бурякової крихітки інсектицидів та їх композицій за обробки ними насіння цукрових буряків, а також визначення  економічної оцінки їх використання.</w:t>
      </w:r>
    </w:p>
    <w:p w:rsidR="0080742A" w:rsidRPr="004578E0" w:rsidRDefault="0080742A" w:rsidP="0080742A">
      <w:pPr>
        <w:spacing w:line="360" w:lineRule="auto"/>
        <w:ind w:firstLine="709"/>
        <w:jc w:val="both"/>
        <w:rPr>
          <w:sz w:val="28"/>
          <w:szCs w:val="28"/>
          <w:lang w:val="uk-UA"/>
        </w:rPr>
      </w:pPr>
      <w:r w:rsidRPr="004578E0">
        <w:rPr>
          <w:i/>
          <w:sz w:val="28"/>
          <w:szCs w:val="28"/>
          <w:lang w:val="uk-UA"/>
        </w:rPr>
        <w:t xml:space="preserve">Об’єкт досліджень – </w:t>
      </w:r>
      <w:r w:rsidRPr="004578E0">
        <w:rPr>
          <w:sz w:val="28"/>
          <w:szCs w:val="28"/>
          <w:lang w:val="uk-UA"/>
        </w:rPr>
        <w:t xml:space="preserve"> бурякова крихітка та рослини цукрових буряків.</w:t>
      </w:r>
    </w:p>
    <w:p w:rsidR="0080742A" w:rsidRPr="004578E0" w:rsidRDefault="0080742A" w:rsidP="0080742A">
      <w:pPr>
        <w:spacing w:line="360" w:lineRule="auto"/>
        <w:ind w:firstLine="709"/>
        <w:jc w:val="both"/>
        <w:rPr>
          <w:sz w:val="28"/>
          <w:szCs w:val="28"/>
          <w:lang w:val="uk-UA"/>
        </w:rPr>
      </w:pPr>
      <w:r w:rsidRPr="004578E0">
        <w:rPr>
          <w:i/>
          <w:sz w:val="28"/>
          <w:szCs w:val="28"/>
          <w:lang w:val="uk-UA"/>
        </w:rPr>
        <w:lastRenderedPageBreak/>
        <w:t xml:space="preserve">Предмет досліджень – </w:t>
      </w:r>
      <w:r w:rsidRPr="004578E0">
        <w:rPr>
          <w:sz w:val="28"/>
          <w:szCs w:val="28"/>
          <w:lang w:val="uk-UA"/>
        </w:rPr>
        <w:t>розробка заходів контролю чисельності бурякової крихітки.</w:t>
      </w:r>
    </w:p>
    <w:p w:rsidR="0080742A" w:rsidRPr="004578E0" w:rsidRDefault="0080742A" w:rsidP="0080742A">
      <w:pPr>
        <w:spacing w:line="360" w:lineRule="auto"/>
        <w:ind w:firstLine="709"/>
        <w:jc w:val="both"/>
        <w:rPr>
          <w:sz w:val="28"/>
          <w:szCs w:val="28"/>
          <w:lang w:val="uk-UA"/>
        </w:rPr>
      </w:pPr>
      <w:r w:rsidRPr="004578E0">
        <w:rPr>
          <w:i/>
          <w:sz w:val="28"/>
          <w:szCs w:val="28"/>
          <w:lang w:val="uk-UA"/>
        </w:rPr>
        <w:t>Методи досліджень:</w:t>
      </w:r>
      <w:r w:rsidRPr="004578E0">
        <w:rPr>
          <w:sz w:val="28"/>
          <w:szCs w:val="28"/>
          <w:lang w:val="uk-UA"/>
        </w:rPr>
        <w:t xml:space="preserve"> польовий (вивчення біологічних особливостей бурякової крихітки та ефективності агротехнічних прийомів при вирощуванні цукрових буряків і інсектицидів проти цього фітофага); лабораторно-польовий (встановлення залежності резервації бурякової крихітки від величини втрат коренеплодів цукрових буряків при збиранні); математично-статистичний (оцінка достовірності отриманих результатів та виявлення залежностей між показниками, що досліджувались); розрахунково-порівняльний (визначення економічної ефективності застосування препаратів за обробки ними насіння цукрових буряків проти бурякової крихітки).</w:t>
      </w:r>
    </w:p>
    <w:p w:rsidR="0080742A" w:rsidRPr="004578E0" w:rsidRDefault="0080742A" w:rsidP="0080742A">
      <w:pPr>
        <w:spacing w:line="360" w:lineRule="auto"/>
        <w:ind w:firstLine="709"/>
        <w:jc w:val="both"/>
        <w:rPr>
          <w:sz w:val="28"/>
          <w:szCs w:val="28"/>
          <w:lang w:val="uk-UA"/>
        </w:rPr>
      </w:pPr>
      <w:r w:rsidRPr="004578E0">
        <w:rPr>
          <w:b/>
          <w:sz w:val="28"/>
          <w:szCs w:val="28"/>
          <w:lang w:val="uk-UA"/>
        </w:rPr>
        <w:t xml:space="preserve">Наукова новизна одержаних результатів. </w:t>
      </w:r>
      <w:r w:rsidRPr="004578E0">
        <w:rPr>
          <w:sz w:val="28"/>
          <w:szCs w:val="28"/>
          <w:lang w:val="uk-UA"/>
        </w:rPr>
        <w:t xml:space="preserve">У зоні достатнього зволоження Центрального Лісостепу України вперше встановлена залежність міграційної активності бурякової крихітки від погодних умов, рівня її чисельності на сходах цукрових буряків від наявності кормової бази, обумовленої втратами коренеплодів під час їх збирання, а також від тривалості перерви у  вирощуванні культури за сучасних умов сільськогосподарського виробництва. Встановлено, що  втрати коренеплодів під час збирання врожаю до 10% від їх біологічної врожайності призводять до зростання чисельності фітофага на буряковищі майже в 100 разів, порівняно з відсутністю на полі післязбиральних решток. Отримані нові дані про вплив органічних та мінеральних добрив і способів основного обробітку грунту на зниження чисельності і шкідливості бурякової крихітки. При внесенні мінеральних добрив у нормі </w:t>
      </w:r>
      <w:r w:rsidRPr="004578E0">
        <w:rPr>
          <w:sz w:val="28"/>
          <w:szCs w:val="28"/>
          <w:lang w:val="en-US"/>
        </w:rPr>
        <w:t>N</w:t>
      </w:r>
      <w:r w:rsidRPr="004578E0">
        <w:rPr>
          <w:sz w:val="28"/>
          <w:szCs w:val="28"/>
          <w:vertAlign w:val="subscript"/>
          <w:lang w:val="uk-UA"/>
        </w:rPr>
        <w:t>90</w:t>
      </w:r>
      <w:r w:rsidRPr="004578E0">
        <w:rPr>
          <w:sz w:val="28"/>
          <w:szCs w:val="28"/>
          <w:lang w:val="en-US"/>
        </w:rPr>
        <w:t>P</w:t>
      </w:r>
      <w:r w:rsidRPr="004578E0">
        <w:rPr>
          <w:sz w:val="28"/>
          <w:szCs w:val="28"/>
          <w:vertAlign w:val="subscript"/>
          <w:lang w:val="uk-UA"/>
        </w:rPr>
        <w:t>110</w:t>
      </w:r>
      <w:r w:rsidRPr="004578E0">
        <w:rPr>
          <w:sz w:val="28"/>
          <w:szCs w:val="28"/>
          <w:lang w:val="en-US"/>
        </w:rPr>
        <w:t>K</w:t>
      </w:r>
      <w:r w:rsidRPr="004578E0">
        <w:rPr>
          <w:sz w:val="28"/>
          <w:szCs w:val="28"/>
          <w:vertAlign w:val="subscript"/>
          <w:lang w:val="uk-UA"/>
        </w:rPr>
        <w:t>130</w:t>
      </w:r>
      <w:r w:rsidRPr="004578E0">
        <w:rPr>
          <w:sz w:val="28"/>
          <w:szCs w:val="28"/>
          <w:lang w:val="uk-UA"/>
        </w:rPr>
        <w:t xml:space="preserve"> щільність популяції крихітки зменшилась у 2 рази, а пошкодженість нею сходів у 1,3,  порівняно із неудобреним варіантом. Встановлена залежність ураженості сходів цукрових буряків коренеїдом від пошкодженості їх буряковою крихіткою – чим більше пошкоджено рослин фітофагом, тим  вищий ступінь розвитку коренеїду. Між цими показниками існує пряма позитивна кореляційна залежність (</w:t>
      </w:r>
      <w:r w:rsidRPr="004578E0">
        <w:rPr>
          <w:sz w:val="28"/>
          <w:szCs w:val="28"/>
        </w:rPr>
        <w:t>r</w:t>
      </w:r>
      <w:r w:rsidRPr="004578E0">
        <w:rPr>
          <w:sz w:val="28"/>
          <w:szCs w:val="28"/>
          <w:lang w:val="uk-UA"/>
        </w:rPr>
        <w:t xml:space="preserve"> = + 0,84). Вивчена </w:t>
      </w:r>
      <w:r w:rsidRPr="004578E0">
        <w:rPr>
          <w:sz w:val="28"/>
          <w:szCs w:val="28"/>
          <w:lang w:val="uk-UA"/>
        </w:rPr>
        <w:lastRenderedPageBreak/>
        <w:t>ефективність дії проти бурякової крихітки  сучасних інсектицидів та їх композицій, дана економічна оцінка їх використання.</w:t>
      </w:r>
    </w:p>
    <w:p w:rsidR="0080742A" w:rsidRPr="004578E0" w:rsidRDefault="0080742A" w:rsidP="0080742A">
      <w:pPr>
        <w:spacing w:line="360" w:lineRule="auto"/>
        <w:ind w:firstLine="709"/>
        <w:jc w:val="both"/>
        <w:outlineLvl w:val="0"/>
        <w:rPr>
          <w:sz w:val="28"/>
          <w:szCs w:val="28"/>
          <w:lang w:val="uk-UA"/>
        </w:rPr>
      </w:pPr>
      <w:r w:rsidRPr="004578E0">
        <w:rPr>
          <w:b/>
          <w:sz w:val="28"/>
          <w:szCs w:val="28"/>
          <w:lang w:val="uk-UA"/>
        </w:rPr>
        <w:t xml:space="preserve">Практичне значення одержаних результатів. </w:t>
      </w:r>
      <w:r w:rsidRPr="004578E0">
        <w:rPr>
          <w:sz w:val="28"/>
          <w:szCs w:val="28"/>
          <w:lang w:val="uk-UA"/>
        </w:rPr>
        <w:t xml:space="preserve">Результати досліджень дозволяють  істотно вдосконалити існуючу зональну інтегровану систему захисту сходів цукрових буряків від бурякової крихітки як шляхом зниження щільності популяції шкідника за оптимізації структури посівних площ у сівозміні, внесення органо-мінеральних добрив, так і  підвищення ефективності дії сучасних інсектицидів і їх композицій за обробки насіння цукрових буряків. Виробничу перевірку ефективності застосування інсектицидів та їх композицій проти бурякової крихітки проведено у дослідному господарстві “Уладівське” у відділенні “Люлинці” Калинівського району Вінницької області на площі 10 га. Встановлено, що застосування Круізеру, 35% т.к.с. та його композиції з Фураданом, 35% т.п. у половинних проти рекомендованих нормах витрати дає змогу збільшити врожайність коренеплодів на 3,6 – 4,3 т/га, що забезпечує рівень рентабельності відповідно 73,9 і 97%. Умовно чистий прибуток при цьому становить 2322,0 і 1988,5 грн/га. </w:t>
      </w:r>
    </w:p>
    <w:p w:rsidR="0080742A" w:rsidRPr="004578E0" w:rsidRDefault="0080742A" w:rsidP="0080742A">
      <w:pPr>
        <w:spacing w:line="360" w:lineRule="auto"/>
        <w:ind w:firstLine="709"/>
        <w:jc w:val="both"/>
        <w:outlineLvl w:val="0"/>
        <w:rPr>
          <w:sz w:val="28"/>
          <w:szCs w:val="28"/>
          <w:lang w:val="uk-UA"/>
        </w:rPr>
      </w:pPr>
      <w:r w:rsidRPr="004578E0">
        <w:rPr>
          <w:b/>
          <w:sz w:val="28"/>
          <w:szCs w:val="28"/>
          <w:lang w:val="uk-UA"/>
        </w:rPr>
        <w:t xml:space="preserve">Особистий внесок здобувача. </w:t>
      </w:r>
      <w:r w:rsidRPr="004578E0">
        <w:rPr>
          <w:sz w:val="28"/>
          <w:szCs w:val="28"/>
          <w:lang w:val="uk-UA"/>
        </w:rPr>
        <w:t>За темою дисертаційної роботи автором особисто узагальнено світову та вітчизняну наукову літературу, виконано передбачені програмою польові та лабораторні дослідження, проаналізовано їх результати, сформовано висновки та рекомендації виробництву, а також наукові положення, що виносяться на захист, підготовлено друковані праці та наукові звіти.</w:t>
      </w:r>
    </w:p>
    <w:p w:rsidR="0080742A" w:rsidRPr="004578E0" w:rsidRDefault="0080742A" w:rsidP="0080742A">
      <w:pPr>
        <w:spacing w:line="360" w:lineRule="auto"/>
        <w:ind w:firstLine="709"/>
        <w:jc w:val="both"/>
        <w:outlineLvl w:val="0"/>
        <w:rPr>
          <w:b/>
          <w:sz w:val="28"/>
          <w:szCs w:val="28"/>
          <w:lang w:val="uk-UA"/>
        </w:rPr>
      </w:pPr>
      <w:r w:rsidRPr="004578E0">
        <w:rPr>
          <w:sz w:val="28"/>
          <w:szCs w:val="28"/>
          <w:lang w:val="uk-UA"/>
        </w:rPr>
        <w:t>Дисертаційна робота виконана автором особисто за сприяння відділу землеробства Уладово-Люлинецької дослідно-селекційної станції та лабораторії захисту цукрових буряків від шкідників та хвороб Інституту цукрових буряків УААН.</w:t>
      </w:r>
    </w:p>
    <w:p w:rsidR="0080742A" w:rsidRPr="004578E0" w:rsidRDefault="0080742A" w:rsidP="0080742A">
      <w:pPr>
        <w:spacing w:line="360" w:lineRule="auto"/>
        <w:ind w:firstLine="709"/>
        <w:jc w:val="both"/>
        <w:outlineLvl w:val="0"/>
        <w:rPr>
          <w:b/>
          <w:sz w:val="28"/>
          <w:szCs w:val="28"/>
          <w:lang w:val="uk-UA"/>
        </w:rPr>
      </w:pPr>
      <w:r w:rsidRPr="004578E0">
        <w:rPr>
          <w:b/>
          <w:sz w:val="28"/>
          <w:szCs w:val="28"/>
          <w:lang w:val="uk-UA"/>
        </w:rPr>
        <w:t>Апробація результатів досліджень.</w:t>
      </w:r>
      <w:r w:rsidRPr="004578E0">
        <w:rPr>
          <w:sz w:val="28"/>
          <w:szCs w:val="28"/>
          <w:lang w:val="uk-UA"/>
        </w:rPr>
        <w:t xml:space="preserve"> Результати досліджень доповідались і обговорювались на Всеукраїнській науково-практичній конференції: “Екологічна безпека сільськогосподарського виробництва” (м. Київ, 2008); </w:t>
      </w:r>
      <w:r w:rsidRPr="004578E0">
        <w:rPr>
          <w:sz w:val="28"/>
          <w:szCs w:val="28"/>
          <w:lang w:val="uk-UA"/>
        </w:rPr>
        <w:lastRenderedPageBreak/>
        <w:t xml:space="preserve">Міжнародній науковій конференції: “Сучасні проблеми виробництва і використання рослинного білка: глобальні зміни та ризики” (м. Вінниця, 2008); на координаційних нарадах спеціалістів із захисту рослин Інституту цукрових буряків УААН та мережі його дослідно-селекційних установ (2000-2004 рр.), на кафедрі ентомології, фітопатології та захисту рослин Вінницького державного аграрного університету, на засіданні Вченої ради Уладово-Люлинецької дослідно-селекційної станції ІЦБ (2003, 2004 рр.) та методичної комісії Інституту цукрових буряків у 2007 році. </w:t>
      </w:r>
    </w:p>
    <w:p w:rsidR="0080742A" w:rsidRPr="004578E0" w:rsidRDefault="0080742A" w:rsidP="0080742A">
      <w:pPr>
        <w:spacing w:line="360" w:lineRule="auto"/>
        <w:ind w:firstLine="709"/>
        <w:jc w:val="both"/>
        <w:outlineLvl w:val="0"/>
        <w:rPr>
          <w:b/>
          <w:sz w:val="28"/>
          <w:szCs w:val="28"/>
          <w:lang w:val="uk-UA"/>
        </w:rPr>
      </w:pPr>
      <w:r w:rsidRPr="004578E0">
        <w:rPr>
          <w:b/>
          <w:sz w:val="28"/>
          <w:szCs w:val="28"/>
          <w:lang w:val="uk-UA"/>
        </w:rPr>
        <w:t xml:space="preserve">Публікації. </w:t>
      </w:r>
      <w:r w:rsidRPr="004578E0">
        <w:rPr>
          <w:sz w:val="28"/>
          <w:szCs w:val="28"/>
          <w:lang w:val="uk-UA"/>
        </w:rPr>
        <w:t>За матеріалами досліджень опубліковано 10 наукових праць, з них 7 статей у фахових виданнях, 2 тези доповідей, 1 патент.</w:t>
      </w:r>
    </w:p>
    <w:p w:rsidR="0080742A" w:rsidRPr="004578E0" w:rsidRDefault="0080742A" w:rsidP="0080742A">
      <w:pPr>
        <w:spacing w:line="360" w:lineRule="auto"/>
        <w:ind w:firstLine="709"/>
        <w:jc w:val="both"/>
        <w:outlineLvl w:val="0"/>
        <w:rPr>
          <w:sz w:val="28"/>
          <w:szCs w:val="28"/>
          <w:lang w:val="uk-UA"/>
        </w:rPr>
      </w:pPr>
      <w:r w:rsidRPr="004578E0">
        <w:rPr>
          <w:b/>
          <w:sz w:val="28"/>
          <w:szCs w:val="28"/>
          <w:lang w:val="uk-UA"/>
        </w:rPr>
        <w:t xml:space="preserve">Структура дисертації. </w:t>
      </w:r>
      <w:r w:rsidRPr="004578E0">
        <w:rPr>
          <w:sz w:val="28"/>
          <w:szCs w:val="28"/>
          <w:lang w:val="uk-UA"/>
        </w:rPr>
        <w:t>Дисертаційна робота викладена на 152 сторінках комп’ютерного набору, включає 29 таблиць і 10 рисунків. Складається з вступу, 7 розділів, висновків, рекомендацій виробництву та додатків. Список використаних джерел включає 228 найменувань, у тому числі 35 латиницею.</w:t>
      </w:r>
    </w:p>
    <w:p w:rsidR="0080742A" w:rsidRDefault="0080742A" w:rsidP="0080742A">
      <w:pPr>
        <w:outlineLvl w:val="0"/>
        <w:rPr>
          <w:b/>
          <w:szCs w:val="28"/>
          <w:lang w:val="uk-UA"/>
        </w:rPr>
      </w:pPr>
    </w:p>
    <w:p w:rsidR="0080742A" w:rsidRDefault="0080742A" w:rsidP="0080742A">
      <w:pPr>
        <w:spacing w:line="360" w:lineRule="auto"/>
        <w:ind w:firstLine="709"/>
        <w:jc w:val="both"/>
        <w:outlineLvl w:val="0"/>
        <w:rPr>
          <w:szCs w:val="28"/>
          <w:lang w:val="uk-UA"/>
        </w:rPr>
      </w:pPr>
    </w:p>
    <w:p w:rsidR="0080742A" w:rsidRPr="0080742A" w:rsidRDefault="0080742A" w:rsidP="0080742A">
      <w:pPr>
        <w:pStyle w:val="affffffff4"/>
        <w:jc w:val="center"/>
        <w:outlineLvl w:val="0"/>
        <w:rPr>
          <w:b/>
          <w:szCs w:val="28"/>
          <w:lang w:val="uk-UA"/>
        </w:rPr>
      </w:pPr>
      <w:r>
        <w:rPr>
          <w:lang w:val="uk-UA"/>
        </w:rPr>
        <w:br w:type="page"/>
      </w:r>
      <w:r w:rsidRPr="0080742A">
        <w:rPr>
          <w:b/>
          <w:szCs w:val="28"/>
          <w:lang w:val="uk-UA"/>
        </w:rPr>
        <w:lastRenderedPageBreak/>
        <w:t>ВИСНОВКИ</w:t>
      </w:r>
    </w:p>
    <w:p w:rsidR="0080742A" w:rsidRPr="0080742A" w:rsidRDefault="0080742A" w:rsidP="0080742A">
      <w:pPr>
        <w:pStyle w:val="affffffff4"/>
        <w:jc w:val="center"/>
        <w:rPr>
          <w:b/>
          <w:szCs w:val="28"/>
          <w:lang w:val="uk-UA"/>
        </w:rPr>
      </w:pPr>
    </w:p>
    <w:p w:rsidR="0080742A" w:rsidRPr="0080742A" w:rsidRDefault="0080742A" w:rsidP="0080742A">
      <w:pPr>
        <w:pStyle w:val="affffffff4"/>
        <w:jc w:val="center"/>
        <w:rPr>
          <w:b/>
          <w:szCs w:val="28"/>
          <w:lang w:val="uk-UA"/>
        </w:rPr>
      </w:pPr>
    </w:p>
    <w:p w:rsidR="0080742A" w:rsidRPr="0080742A" w:rsidRDefault="0080742A" w:rsidP="0080742A">
      <w:pPr>
        <w:pStyle w:val="affffffff4"/>
        <w:ind w:firstLine="709"/>
        <w:rPr>
          <w:szCs w:val="28"/>
          <w:lang w:val="uk-UA"/>
        </w:rPr>
      </w:pPr>
      <w:r w:rsidRPr="0080742A">
        <w:rPr>
          <w:szCs w:val="28"/>
          <w:lang w:val="uk-UA"/>
        </w:rPr>
        <w:t>У дисертації теоретично обґрунтовано ефективне використання сівозміни, добрив, способів основного обробітку грунту та застосування різних інсектицидів за обробки насіння проти бурякової крихітки, що дає змогу зберегти на полі оптимальну густоту рослин і забезпечити отримання високого врожаю коренеплодів.</w:t>
      </w:r>
    </w:p>
    <w:p w:rsidR="0080742A" w:rsidRPr="004578E0" w:rsidRDefault="0080742A" w:rsidP="0080742A">
      <w:pPr>
        <w:pStyle w:val="affffffff4"/>
        <w:ind w:firstLine="709"/>
        <w:rPr>
          <w:szCs w:val="28"/>
        </w:rPr>
      </w:pPr>
      <w:r w:rsidRPr="004578E0">
        <w:rPr>
          <w:szCs w:val="28"/>
        </w:rPr>
        <w:t>1. Чисельність бурякової крихітки у посівах цукрових буряків у значній мірі залежить від погодних умов. У роки, коли середньодобова температура повітря на початок сівби цукрових буряків становить понад +10°С, чисельність фітофага в декілька разів перевищує економічний поріг шкідливості. Так, найбільша щільність популяції бурякової крихітки  (240 екз/м</w:t>
      </w:r>
      <w:r w:rsidRPr="004578E0">
        <w:rPr>
          <w:szCs w:val="28"/>
          <w:vertAlign w:val="superscript"/>
        </w:rPr>
        <w:t>2</w:t>
      </w:r>
      <w:r w:rsidRPr="004578E0">
        <w:rPr>
          <w:szCs w:val="28"/>
        </w:rPr>
        <w:t xml:space="preserve">) відмічена у першій декаді травня, коли середньодобова температура повітря становила +17 °С. </w:t>
      </w:r>
    </w:p>
    <w:p w:rsidR="0080742A" w:rsidRPr="004578E0" w:rsidRDefault="0080742A" w:rsidP="0080742A">
      <w:pPr>
        <w:pStyle w:val="affffffff4"/>
        <w:ind w:firstLine="709"/>
        <w:rPr>
          <w:szCs w:val="28"/>
        </w:rPr>
      </w:pPr>
      <w:r w:rsidRPr="004578E0">
        <w:rPr>
          <w:szCs w:val="28"/>
        </w:rPr>
        <w:t>2. Бурякова крихітка після зимової діапаузи заселяє сходи цукрових буряків, починаючи з країв поля від місця її резервації у смузі шириною 100-150 м. Чисельність жуків у перші 3-5 днів після початку міграції у цій частині поля досягає максимуму (236 – 282 екз/м</w:t>
      </w:r>
      <w:r w:rsidRPr="004578E0">
        <w:rPr>
          <w:szCs w:val="28"/>
          <w:vertAlign w:val="superscript"/>
        </w:rPr>
        <w:t>2</w:t>
      </w:r>
      <w:r w:rsidRPr="004578E0">
        <w:rPr>
          <w:szCs w:val="28"/>
        </w:rPr>
        <w:t>), що створює велику загрозу для молодих паростків. Суцільне заселення плантації з цукровими буряками відбувається за сприятливих для міграції комах умов протягом 8 – 10 днів.</w:t>
      </w:r>
    </w:p>
    <w:p w:rsidR="0080742A" w:rsidRPr="004578E0" w:rsidRDefault="0080742A" w:rsidP="0080742A">
      <w:pPr>
        <w:pStyle w:val="affffffff4"/>
        <w:ind w:firstLine="709"/>
        <w:rPr>
          <w:szCs w:val="28"/>
        </w:rPr>
      </w:pPr>
      <w:r w:rsidRPr="004578E0">
        <w:rPr>
          <w:szCs w:val="28"/>
        </w:rPr>
        <w:t>3. Втрати коренеплодів під час збирання цукрових буряків, що в сучасних умовах можуть сягати понад 10%  врожаю, є важливим додатковим кормом для бурякової крихітки перед зимівлею і особливо рано навесні, істотно зміцнюючи життєздатність популяції. Встановлено, що втрати коренеплодів під час збирання врожаю до 10% від їх біологічної врожайності призводять до зростання чисельності фітофага на буряковищі майже в 100 разів, порівняно з відсутністю на полі післязбиральних решток.</w:t>
      </w:r>
    </w:p>
    <w:p w:rsidR="0080742A" w:rsidRPr="004578E0" w:rsidRDefault="0080742A" w:rsidP="0080742A">
      <w:pPr>
        <w:pStyle w:val="affffffff4"/>
        <w:ind w:firstLine="709"/>
        <w:rPr>
          <w:szCs w:val="28"/>
        </w:rPr>
      </w:pPr>
      <w:r w:rsidRPr="004578E0">
        <w:rPr>
          <w:szCs w:val="28"/>
        </w:rPr>
        <w:t>4. Повернення цукрових буряків на попереднє місце вирощування через 2 – 4 роки унеможливлює збереження популяції шкідника, достатньої для зрідження сходів, без міграції його з інших стацій. Повторна сівба буряків призводить до масового накопичення крихітки, чисельність якої досягає 233 екз/м</w:t>
      </w:r>
      <w:r w:rsidRPr="004578E0">
        <w:rPr>
          <w:szCs w:val="28"/>
          <w:vertAlign w:val="superscript"/>
        </w:rPr>
        <w:t xml:space="preserve">2 </w:t>
      </w:r>
      <w:r w:rsidRPr="004578E0">
        <w:rPr>
          <w:szCs w:val="28"/>
        </w:rPr>
        <w:t xml:space="preserve"> тоді, як при перерві у вирощуванні культури через 3 роки вона складала 53 екз/м</w:t>
      </w:r>
      <w:r w:rsidRPr="004578E0">
        <w:rPr>
          <w:szCs w:val="28"/>
          <w:vertAlign w:val="superscript"/>
        </w:rPr>
        <w:t>2</w:t>
      </w:r>
      <w:r w:rsidRPr="004578E0">
        <w:rPr>
          <w:szCs w:val="28"/>
        </w:rPr>
        <w:t>. Перерва у вирощуванні цукрових буряків в один рік є недостатньою для очищення поля від шкідника, залишаючи в посівах чисельність його популяції до 169 екз/м</w:t>
      </w:r>
      <w:r w:rsidRPr="004578E0">
        <w:rPr>
          <w:szCs w:val="28"/>
          <w:vertAlign w:val="superscript"/>
        </w:rPr>
        <w:t>2</w:t>
      </w:r>
      <w:r w:rsidRPr="004578E0">
        <w:rPr>
          <w:szCs w:val="28"/>
        </w:rPr>
        <w:t>, що у 4,2 рази перевищує економічний поріг шкідливості.</w:t>
      </w:r>
    </w:p>
    <w:p w:rsidR="0080742A" w:rsidRPr="004578E0" w:rsidRDefault="0080742A" w:rsidP="0080742A">
      <w:pPr>
        <w:pStyle w:val="affffffff4"/>
        <w:ind w:firstLine="709"/>
        <w:rPr>
          <w:szCs w:val="28"/>
        </w:rPr>
      </w:pPr>
      <w:r w:rsidRPr="004578E0">
        <w:rPr>
          <w:szCs w:val="28"/>
        </w:rPr>
        <w:t xml:space="preserve">5. Мінеральні добрива, внесені під глибоку зяблеву оранку в нормі </w:t>
      </w:r>
      <w:r w:rsidRPr="004578E0">
        <w:rPr>
          <w:szCs w:val="28"/>
          <w:lang w:val="en-US"/>
        </w:rPr>
        <w:t>N</w:t>
      </w:r>
      <w:r w:rsidRPr="004578E0">
        <w:rPr>
          <w:szCs w:val="28"/>
          <w:vertAlign w:val="subscript"/>
        </w:rPr>
        <w:t>90</w:t>
      </w:r>
      <w:r w:rsidRPr="004578E0">
        <w:rPr>
          <w:szCs w:val="28"/>
        </w:rPr>
        <w:t>Р</w:t>
      </w:r>
      <w:r w:rsidRPr="004578E0">
        <w:rPr>
          <w:szCs w:val="28"/>
          <w:vertAlign w:val="subscript"/>
        </w:rPr>
        <w:t>110</w:t>
      </w:r>
      <w:r w:rsidRPr="004578E0">
        <w:rPr>
          <w:szCs w:val="28"/>
        </w:rPr>
        <w:t>К</w:t>
      </w:r>
      <w:r w:rsidRPr="004578E0">
        <w:rPr>
          <w:szCs w:val="28"/>
          <w:vertAlign w:val="subscript"/>
        </w:rPr>
        <w:t>130</w:t>
      </w:r>
      <w:r w:rsidRPr="004578E0">
        <w:rPr>
          <w:szCs w:val="28"/>
        </w:rPr>
        <w:t xml:space="preserve"> зменшують заселеність сходів крихіткою у два, а пошкодженість паростків – у 1,3 рази; при цьому істотно зростає повнота сходів, значно активізується ріст і розвиток рослин. Органічні добрива істотно не впливають </w:t>
      </w:r>
      <w:r w:rsidRPr="004578E0">
        <w:rPr>
          <w:szCs w:val="28"/>
        </w:rPr>
        <w:lastRenderedPageBreak/>
        <w:t>на чисельність бурякової крихітки та пошкодженість нею сходів, однак підвищують компенсаційні можливості ушкоджених рослин, сприяючи покращанню їх виживання. При почерговому виключенні із повного добрива кожного із основних його видів найбільш відчутно впливає на пошкодженість рослин крихіткою  відсутність хлористого калію, яка обумовила збільшення чисельності шкідника в 1,4 рази, а пошкодженість сходів на 28%.</w:t>
      </w:r>
    </w:p>
    <w:p w:rsidR="0080742A" w:rsidRPr="004578E0" w:rsidRDefault="0080742A" w:rsidP="0080742A">
      <w:pPr>
        <w:pStyle w:val="affffffff4"/>
        <w:ind w:firstLine="709"/>
        <w:rPr>
          <w:szCs w:val="28"/>
        </w:rPr>
      </w:pPr>
      <w:r w:rsidRPr="004578E0">
        <w:rPr>
          <w:szCs w:val="28"/>
        </w:rPr>
        <w:t xml:space="preserve">6. Способи основного обробітку грунту під цукрові буряки практично не впливають на динаміку чисельності крихітки та пошкодженість нею сходів. Однак, застосування поверхневого та плоскорізного обробітків грунту на фоні внесення під цукрові буряки мінеральних добрив, які через низьку мобільність (за винятком нітратної форми азоту) локалізуються в зоні заробки в грунт, насичуючи його розчинами солей та аміаку, що зменшує чисельність крихітки у посівах і пошкодженість нею сходів на 17 – 24% в порівнянні з глибокою зяблевою оранкою. </w:t>
      </w:r>
    </w:p>
    <w:p w:rsidR="0080742A" w:rsidRPr="004578E0" w:rsidRDefault="0080742A" w:rsidP="0080742A">
      <w:pPr>
        <w:pStyle w:val="affffffff4"/>
        <w:ind w:firstLine="709"/>
        <w:rPr>
          <w:szCs w:val="28"/>
        </w:rPr>
      </w:pPr>
      <w:r w:rsidRPr="004578E0">
        <w:rPr>
          <w:szCs w:val="28"/>
        </w:rPr>
        <w:t>7. Пошкодженість рослин крихіткою посилює ураженість сходів коренеїдом у 1,26 рази. Між ураженістю рослин коренеїдом та пошкодженістю їх крихіткою встановлена пряма позитивна парна кореляційна залежність: коефіцієнт кореляції r= +0,84.</w:t>
      </w:r>
    </w:p>
    <w:p w:rsidR="0080742A" w:rsidRPr="004578E0" w:rsidRDefault="0080742A" w:rsidP="0080742A">
      <w:pPr>
        <w:pStyle w:val="affffffff4"/>
        <w:ind w:firstLine="709"/>
        <w:rPr>
          <w:szCs w:val="28"/>
        </w:rPr>
      </w:pPr>
      <w:r w:rsidRPr="004578E0">
        <w:rPr>
          <w:szCs w:val="28"/>
        </w:rPr>
        <w:t xml:space="preserve">8. Обробка насіння цукрових буряків інсектицидами системної дії забезпечує високу ефективність проти бурякової крихітки. Найвищу ефективність отримано при застосуванні Гаучо, 70% з.п., Круізеру, 35% т.к.с. та композиції Круізеру з Фураданом у половинних, проти рекомендованих, нормах витрати, яка у фазі другої пари листків склала 98,3, 98,2, 98,1 % відповідно. </w:t>
      </w:r>
    </w:p>
    <w:p w:rsidR="0080742A" w:rsidRPr="004578E0" w:rsidRDefault="0080742A" w:rsidP="0080742A">
      <w:pPr>
        <w:pStyle w:val="affffffff4"/>
        <w:ind w:firstLine="709"/>
        <w:rPr>
          <w:szCs w:val="28"/>
        </w:rPr>
      </w:pPr>
      <w:r w:rsidRPr="004578E0">
        <w:rPr>
          <w:szCs w:val="28"/>
        </w:rPr>
        <w:t>9. Застосування для нанесення на насіння Круізеру, 35% т.к.с. та його композиції з Фураданом у половинних  нормах витрати дало можливість підвищити врожайність коренеплодів відповідно на 4,7 та 3,6 т/га, збір цукру – на 1,13 та 0,86 т/га, що забезпечило високий рівень рентабельності, який становить 73,9 і 97,0 відсотків. Умовно чистий прибуток при цьому склав 2322,0 і 1988,5 гривень на гектарі.</w:t>
      </w:r>
    </w:p>
    <w:p w:rsidR="0080742A" w:rsidRDefault="0080742A" w:rsidP="0080742A">
      <w:pPr>
        <w:spacing w:line="360" w:lineRule="auto"/>
        <w:jc w:val="both"/>
        <w:rPr>
          <w:lang w:val="uk-UA"/>
        </w:rPr>
      </w:pPr>
    </w:p>
    <w:p w:rsidR="0080742A" w:rsidRDefault="0080742A" w:rsidP="0080742A">
      <w:pPr>
        <w:pStyle w:val="affffffff4"/>
      </w:pPr>
    </w:p>
    <w:p w:rsidR="0080742A" w:rsidRDefault="0080742A" w:rsidP="0080742A">
      <w:pPr>
        <w:pStyle w:val="affffffff4"/>
      </w:pPr>
    </w:p>
    <w:p w:rsidR="0080742A" w:rsidRDefault="0080742A" w:rsidP="0080742A">
      <w:pPr>
        <w:spacing w:line="360" w:lineRule="auto"/>
        <w:jc w:val="center"/>
        <w:rPr>
          <w:b/>
          <w:lang w:val="uk-UA"/>
        </w:rPr>
      </w:pPr>
      <w:r>
        <w:rPr>
          <w:b/>
        </w:rPr>
        <w:t>С</w:t>
      </w:r>
      <w:r>
        <w:rPr>
          <w:b/>
          <w:lang w:val="uk-UA"/>
        </w:rPr>
        <w:t>ПИСОК ВИКОРИСТАНОЇ ЛІТЕРАТУРИ</w:t>
      </w:r>
    </w:p>
    <w:p w:rsidR="0080742A" w:rsidRPr="002317C7" w:rsidRDefault="0080742A" w:rsidP="0080742A">
      <w:pPr>
        <w:spacing w:line="360" w:lineRule="auto"/>
        <w:jc w:val="center"/>
        <w:rPr>
          <w:b/>
          <w:lang w:val="uk-UA"/>
        </w:rPr>
      </w:pP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Базен А. Насекомые, истребляющие свекловицу</w:t>
      </w:r>
      <w:r w:rsidRPr="00A14CD4">
        <w:rPr>
          <w:sz w:val="28"/>
          <w:szCs w:val="28"/>
          <w:lang w:val="uk-UA"/>
        </w:rPr>
        <w:t xml:space="preserve"> </w:t>
      </w:r>
      <w:r w:rsidRPr="00A14CD4">
        <w:rPr>
          <w:sz w:val="28"/>
          <w:szCs w:val="28"/>
        </w:rPr>
        <w:t>/</w:t>
      </w:r>
      <w:r w:rsidRPr="00A14CD4">
        <w:rPr>
          <w:sz w:val="28"/>
          <w:szCs w:val="28"/>
          <w:lang w:val="uk-UA"/>
        </w:rPr>
        <w:t xml:space="preserve"> А.Базен // </w:t>
      </w:r>
      <w:r w:rsidRPr="00A14CD4">
        <w:rPr>
          <w:sz w:val="28"/>
          <w:szCs w:val="28"/>
        </w:rPr>
        <w:t>Земледельческая газета.</w:t>
      </w:r>
      <w:r w:rsidRPr="00A14CD4">
        <w:rPr>
          <w:sz w:val="28"/>
          <w:szCs w:val="28"/>
          <w:lang w:val="uk-UA"/>
        </w:rPr>
        <w:t xml:space="preserve"> – </w:t>
      </w:r>
      <w:r w:rsidRPr="00A14CD4">
        <w:rPr>
          <w:sz w:val="28"/>
          <w:szCs w:val="28"/>
        </w:rPr>
        <w:t>1854</w:t>
      </w:r>
      <w:r w:rsidRPr="00A14CD4">
        <w:rPr>
          <w:sz w:val="28"/>
          <w:szCs w:val="28"/>
          <w:lang w:val="uk-UA"/>
        </w:rPr>
        <w:t xml:space="preserve"> – </w:t>
      </w:r>
      <w:r w:rsidRPr="00A14CD4">
        <w:rPr>
          <w:sz w:val="28"/>
          <w:szCs w:val="28"/>
        </w:rPr>
        <w:t>№89.</w:t>
      </w:r>
      <w:r w:rsidRPr="00A14CD4">
        <w:rPr>
          <w:sz w:val="28"/>
          <w:szCs w:val="28"/>
          <w:lang w:val="uk-UA"/>
        </w:rPr>
        <w:t xml:space="preserve"> – С</w:t>
      </w:r>
      <w:r w:rsidRPr="00A14CD4">
        <w:rPr>
          <w:sz w:val="28"/>
          <w:szCs w:val="28"/>
        </w:rPr>
        <w:t>.711</w:t>
      </w:r>
      <w:r w:rsidRPr="00A14CD4">
        <w:rPr>
          <w:sz w:val="28"/>
          <w:szCs w:val="28"/>
          <w:lang w:val="uk-UA"/>
        </w:rPr>
        <w:t xml:space="preserve"> – </w:t>
      </w:r>
      <w:r w:rsidRPr="00A14CD4">
        <w:rPr>
          <w:sz w:val="28"/>
          <w:szCs w:val="28"/>
        </w:rPr>
        <w:t>714</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Кеппен Ф.П. Вредные насекомые</w:t>
      </w:r>
      <w:r w:rsidRPr="00A14CD4">
        <w:rPr>
          <w:sz w:val="28"/>
          <w:szCs w:val="28"/>
          <w:lang w:val="uk-UA"/>
        </w:rPr>
        <w:t xml:space="preserve"> / Ф.П.Кеппен // </w:t>
      </w:r>
      <w:r w:rsidRPr="00A14CD4">
        <w:rPr>
          <w:sz w:val="28"/>
          <w:szCs w:val="28"/>
        </w:rPr>
        <w:t>С.-Петербург: Зем. и Сель.</w:t>
      </w:r>
      <w:r w:rsidRPr="00A14CD4">
        <w:rPr>
          <w:sz w:val="28"/>
          <w:szCs w:val="28"/>
          <w:lang w:val="uk-UA"/>
        </w:rPr>
        <w:t xml:space="preserve"> </w:t>
      </w:r>
      <w:r w:rsidRPr="00A14CD4">
        <w:rPr>
          <w:sz w:val="28"/>
          <w:szCs w:val="28"/>
        </w:rPr>
        <w:t>Пром.</w:t>
      </w:r>
      <w:r w:rsidRPr="00A14CD4">
        <w:rPr>
          <w:sz w:val="28"/>
          <w:szCs w:val="28"/>
          <w:lang w:val="uk-UA"/>
        </w:rPr>
        <w:t xml:space="preserve"> – </w:t>
      </w:r>
      <w:r w:rsidRPr="00A14CD4">
        <w:rPr>
          <w:sz w:val="28"/>
          <w:szCs w:val="28"/>
        </w:rPr>
        <w:t>1882.</w:t>
      </w:r>
      <w:r w:rsidRPr="00A14CD4">
        <w:rPr>
          <w:sz w:val="28"/>
          <w:szCs w:val="28"/>
          <w:lang w:val="uk-UA"/>
        </w:rPr>
        <w:t xml:space="preserve"> – С</w:t>
      </w:r>
      <w:r w:rsidRPr="00A14CD4">
        <w:rPr>
          <w:sz w:val="28"/>
          <w:szCs w:val="28"/>
        </w:rPr>
        <w:t>.112</w:t>
      </w:r>
      <w:r w:rsidRPr="00A14CD4">
        <w:rPr>
          <w:sz w:val="28"/>
          <w:szCs w:val="28"/>
          <w:lang w:val="uk-UA"/>
        </w:rPr>
        <w:t xml:space="preserve"> – </w:t>
      </w:r>
      <w:r w:rsidRPr="00A14CD4">
        <w:rPr>
          <w:sz w:val="28"/>
          <w:szCs w:val="28"/>
        </w:rPr>
        <w:t>148</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lastRenderedPageBreak/>
        <w:t>Брамсон К.Л. Крошка продолговатая</w:t>
      </w:r>
      <w:r w:rsidRPr="00A14CD4">
        <w:rPr>
          <w:sz w:val="28"/>
          <w:szCs w:val="28"/>
          <w:lang w:val="uk-UA"/>
        </w:rPr>
        <w:t xml:space="preserve">. </w:t>
      </w:r>
      <w:r w:rsidRPr="00A14CD4">
        <w:rPr>
          <w:sz w:val="28"/>
          <w:szCs w:val="28"/>
        </w:rPr>
        <w:t>Вредные насекомые и меры борьбы с ними</w:t>
      </w:r>
      <w:r w:rsidRPr="00A14CD4">
        <w:rPr>
          <w:sz w:val="28"/>
          <w:szCs w:val="28"/>
          <w:lang w:val="uk-UA"/>
        </w:rPr>
        <w:t xml:space="preserve"> //</w:t>
      </w:r>
      <w:r w:rsidRPr="00A14CD4">
        <w:rPr>
          <w:sz w:val="28"/>
          <w:szCs w:val="28"/>
        </w:rPr>
        <w:t xml:space="preserve"> Руководство для сельских хозяйств, народных учителей и учительских семинарий</w:t>
      </w:r>
      <w:r w:rsidRPr="00A14CD4">
        <w:rPr>
          <w:sz w:val="28"/>
          <w:szCs w:val="28"/>
          <w:lang w:val="uk-UA"/>
        </w:rPr>
        <w:t>. Т</w:t>
      </w:r>
      <w:r w:rsidRPr="00A14CD4">
        <w:rPr>
          <w:sz w:val="28"/>
          <w:szCs w:val="28"/>
        </w:rPr>
        <w:t>.1</w:t>
      </w:r>
      <w:r w:rsidRPr="00A14CD4">
        <w:rPr>
          <w:sz w:val="28"/>
          <w:szCs w:val="28"/>
          <w:lang w:val="uk-UA"/>
        </w:rPr>
        <w:t>.</w:t>
      </w:r>
      <w:r w:rsidRPr="00A14CD4">
        <w:rPr>
          <w:sz w:val="28"/>
          <w:szCs w:val="28"/>
        </w:rPr>
        <w:t xml:space="preserve"> </w:t>
      </w:r>
      <w:r w:rsidRPr="00A14CD4">
        <w:rPr>
          <w:sz w:val="28"/>
          <w:szCs w:val="28"/>
          <w:lang w:val="uk-UA"/>
        </w:rPr>
        <w:t>Ч</w:t>
      </w:r>
      <w:r w:rsidRPr="00A14CD4">
        <w:rPr>
          <w:sz w:val="28"/>
          <w:szCs w:val="28"/>
        </w:rPr>
        <w:t>.1.</w:t>
      </w:r>
      <w:r>
        <w:rPr>
          <w:sz w:val="28"/>
          <w:szCs w:val="28"/>
          <w:lang w:val="uk-UA"/>
        </w:rPr>
        <w:t xml:space="preserve"> / К.Л.Брамсон. – </w:t>
      </w:r>
      <w:r w:rsidRPr="00A14CD4">
        <w:rPr>
          <w:sz w:val="28"/>
          <w:szCs w:val="28"/>
        </w:rPr>
        <w:t>Екатеринослав</w:t>
      </w:r>
      <w:r w:rsidRPr="00A14CD4">
        <w:rPr>
          <w:sz w:val="28"/>
          <w:szCs w:val="28"/>
          <w:lang w:val="uk-UA"/>
        </w:rPr>
        <w:t xml:space="preserve">, </w:t>
      </w:r>
      <w:r w:rsidRPr="00A14CD4">
        <w:rPr>
          <w:sz w:val="28"/>
          <w:szCs w:val="28"/>
        </w:rPr>
        <w:t>1884.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209</w:t>
      </w:r>
      <w:r w:rsidRPr="00A14CD4">
        <w:rPr>
          <w:sz w:val="28"/>
          <w:szCs w:val="28"/>
          <w:lang w:val="uk-UA"/>
        </w:rPr>
        <w:t xml:space="preserve"> – </w:t>
      </w:r>
      <w:r w:rsidRPr="00A14CD4">
        <w:rPr>
          <w:sz w:val="28"/>
          <w:szCs w:val="28"/>
        </w:rPr>
        <w:t>210</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Шишкин К.Л. Вредитель свеклы – крошка продолговатая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w:t>
      </w:r>
      <w:r>
        <w:rPr>
          <w:sz w:val="28"/>
          <w:szCs w:val="28"/>
          <w:lang w:val="uk-UA"/>
        </w:rPr>
        <w:t xml:space="preserve"> / К.Л.Шишкин</w:t>
      </w:r>
      <w:r w:rsidRPr="00A14CD4">
        <w:rPr>
          <w:sz w:val="28"/>
          <w:szCs w:val="28"/>
          <w:lang w:val="uk-UA"/>
        </w:rPr>
        <w:t xml:space="preserve"> //</w:t>
      </w:r>
      <w:r w:rsidRPr="00A14CD4">
        <w:rPr>
          <w:sz w:val="28"/>
          <w:szCs w:val="28"/>
        </w:rPr>
        <w:t xml:space="preserve"> Статьи по сортоводному и опытному делу.</w:t>
      </w:r>
      <w:r w:rsidRPr="00A14CD4">
        <w:rPr>
          <w:sz w:val="28"/>
          <w:szCs w:val="28"/>
          <w:lang w:val="uk-UA"/>
        </w:rPr>
        <w:t xml:space="preserve"> </w:t>
      </w:r>
      <w:r w:rsidRPr="00A14CD4">
        <w:rPr>
          <w:sz w:val="28"/>
          <w:szCs w:val="28"/>
        </w:rPr>
        <w:t>Киев</w:t>
      </w:r>
      <w:r>
        <w:rPr>
          <w:sz w:val="28"/>
          <w:szCs w:val="28"/>
          <w:lang w:val="uk-UA"/>
        </w:rPr>
        <w:t>:</w:t>
      </w:r>
      <w:r w:rsidRPr="00A14CD4">
        <w:rPr>
          <w:sz w:val="28"/>
          <w:szCs w:val="28"/>
          <w:lang w:val="uk-UA"/>
        </w:rPr>
        <w:t xml:space="preserve"> </w:t>
      </w:r>
      <w:r w:rsidRPr="00A14CD4">
        <w:rPr>
          <w:sz w:val="28"/>
          <w:szCs w:val="28"/>
        </w:rPr>
        <w:t>Изд-во ССУ Сахаротреста</w:t>
      </w:r>
      <w:r>
        <w:rPr>
          <w:sz w:val="28"/>
          <w:szCs w:val="28"/>
          <w:lang w:val="uk-UA"/>
        </w:rPr>
        <w:t>,</w:t>
      </w:r>
      <w:r w:rsidRPr="00A14CD4">
        <w:rPr>
          <w:sz w:val="28"/>
          <w:szCs w:val="28"/>
          <w:lang w:val="uk-UA"/>
        </w:rPr>
        <w:t xml:space="preserve"> </w:t>
      </w:r>
      <w:r w:rsidRPr="00A14CD4">
        <w:rPr>
          <w:sz w:val="28"/>
          <w:szCs w:val="28"/>
        </w:rPr>
        <w:t>1928</w:t>
      </w:r>
      <w:r w:rsidRPr="00A14CD4">
        <w:rPr>
          <w:sz w:val="28"/>
          <w:szCs w:val="28"/>
          <w:lang w:val="uk-UA"/>
        </w:rPr>
        <w:t xml:space="preserve">. – </w:t>
      </w:r>
      <w:r w:rsidRPr="00A14CD4">
        <w:rPr>
          <w:sz w:val="28"/>
          <w:szCs w:val="28"/>
        </w:rPr>
        <w:t>№6(14).</w:t>
      </w:r>
      <w:r w:rsidRPr="00A14CD4">
        <w:rPr>
          <w:sz w:val="28"/>
          <w:szCs w:val="28"/>
          <w:lang w:val="uk-UA"/>
        </w:rPr>
        <w:t xml:space="preserve"> – С</w:t>
      </w:r>
      <w:r w:rsidRPr="00A14CD4">
        <w:rPr>
          <w:sz w:val="28"/>
          <w:szCs w:val="28"/>
        </w:rPr>
        <w:t>.131</w:t>
      </w:r>
      <w:r w:rsidRPr="00A14CD4">
        <w:rPr>
          <w:sz w:val="28"/>
          <w:szCs w:val="28"/>
          <w:lang w:val="uk-UA"/>
        </w:rPr>
        <w:t xml:space="preserve"> – </w:t>
      </w:r>
      <w:r w:rsidRPr="00A14CD4">
        <w:rPr>
          <w:sz w:val="28"/>
          <w:szCs w:val="28"/>
        </w:rPr>
        <w:t>134</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Житкевич Е.Н. Свекловичная крошка</w:t>
      </w:r>
      <w:r w:rsidRPr="00A14CD4">
        <w:rPr>
          <w:sz w:val="28"/>
          <w:szCs w:val="28"/>
          <w:lang w:val="uk-UA"/>
        </w:rPr>
        <w:t xml:space="preserve"> / Е.Н.Житкевич </w:t>
      </w:r>
      <w:r w:rsidRPr="00A14CD4">
        <w:rPr>
          <w:sz w:val="28"/>
          <w:szCs w:val="28"/>
        </w:rPr>
        <w:t xml:space="preserve">// Свекловодство. Т.З. </w:t>
      </w:r>
      <w:r w:rsidRPr="00A14CD4">
        <w:rPr>
          <w:sz w:val="28"/>
          <w:szCs w:val="28"/>
          <w:lang w:val="uk-UA"/>
        </w:rPr>
        <w:t xml:space="preserve">Ч.1. – </w:t>
      </w:r>
      <w:r w:rsidRPr="00A14CD4">
        <w:rPr>
          <w:sz w:val="28"/>
          <w:szCs w:val="28"/>
        </w:rPr>
        <w:t>Киев: Госсельхозиздат УССР, 1959</w:t>
      </w:r>
      <w:r>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.187</w:t>
      </w:r>
      <w:r w:rsidRPr="00A14CD4">
        <w:rPr>
          <w:sz w:val="28"/>
          <w:szCs w:val="28"/>
          <w:lang w:val="uk-UA"/>
        </w:rPr>
        <w:t xml:space="preserve"> – </w:t>
      </w:r>
      <w:r w:rsidRPr="00A14CD4">
        <w:rPr>
          <w:sz w:val="28"/>
          <w:szCs w:val="28"/>
        </w:rPr>
        <w:t>189</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Триль О.Р. Свекловичная крошка – опасный вредитель</w:t>
      </w:r>
      <w:r w:rsidRPr="00A14CD4">
        <w:rPr>
          <w:sz w:val="28"/>
          <w:szCs w:val="28"/>
          <w:lang w:val="uk-UA"/>
        </w:rPr>
        <w:t xml:space="preserve"> </w:t>
      </w:r>
      <w:r w:rsidRPr="00A14CD4">
        <w:rPr>
          <w:sz w:val="28"/>
          <w:szCs w:val="28"/>
        </w:rPr>
        <w:t>/</w:t>
      </w:r>
      <w:r w:rsidRPr="00A14CD4">
        <w:rPr>
          <w:sz w:val="28"/>
          <w:szCs w:val="28"/>
          <w:lang w:val="uk-UA"/>
        </w:rPr>
        <w:t xml:space="preserve"> О.Р.Триль // </w:t>
      </w:r>
      <w:r w:rsidRPr="00A14CD4">
        <w:rPr>
          <w:sz w:val="28"/>
          <w:szCs w:val="28"/>
        </w:rPr>
        <w:t>Сахарная свекла.</w:t>
      </w:r>
      <w:r w:rsidRPr="00A14CD4">
        <w:rPr>
          <w:sz w:val="28"/>
          <w:szCs w:val="28"/>
          <w:lang w:val="uk-UA"/>
        </w:rPr>
        <w:t xml:space="preserve"> – </w:t>
      </w:r>
      <w:r w:rsidRPr="00A14CD4">
        <w:rPr>
          <w:sz w:val="28"/>
          <w:szCs w:val="28"/>
        </w:rPr>
        <w:t>1968.</w:t>
      </w:r>
      <w:r w:rsidRPr="00A14CD4">
        <w:rPr>
          <w:sz w:val="28"/>
          <w:szCs w:val="28"/>
          <w:lang w:val="uk-UA"/>
        </w:rPr>
        <w:t xml:space="preserve"> – </w:t>
      </w:r>
      <w:r w:rsidRPr="00A14CD4">
        <w:rPr>
          <w:sz w:val="28"/>
          <w:szCs w:val="28"/>
        </w:rPr>
        <w:t>№6.</w:t>
      </w:r>
      <w:r w:rsidRPr="00A14CD4">
        <w:rPr>
          <w:sz w:val="28"/>
          <w:szCs w:val="28"/>
          <w:lang w:val="uk-UA"/>
        </w:rPr>
        <w:t xml:space="preserve"> – С</w:t>
      </w:r>
      <w:r w:rsidRPr="00A14CD4">
        <w:rPr>
          <w:sz w:val="28"/>
          <w:szCs w:val="28"/>
        </w:rPr>
        <w:t>.3</w:t>
      </w:r>
      <w:r w:rsidRPr="00A14CD4">
        <w:rPr>
          <w:sz w:val="28"/>
          <w:szCs w:val="28"/>
          <w:lang w:val="uk-UA"/>
        </w:rPr>
        <w:t xml:space="preserve">1 – </w:t>
      </w:r>
      <w:r w:rsidRPr="00A14CD4">
        <w:rPr>
          <w:sz w:val="28"/>
          <w:szCs w:val="28"/>
        </w:rPr>
        <w:t>32</w:t>
      </w:r>
      <w:r w:rsidRPr="00A14CD4">
        <w:rPr>
          <w:sz w:val="28"/>
          <w:szCs w:val="28"/>
          <w:lang w:val="uk-UA"/>
        </w:rPr>
        <w:t>.</w:t>
      </w:r>
    </w:p>
    <w:p w:rsidR="0080742A" w:rsidRPr="00A14CD4" w:rsidRDefault="0080742A" w:rsidP="00E44ED3">
      <w:pPr>
        <w:numPr>
          <w:ilvl w:val="0"/>
          <w:numId w:val="60"/>
        </w:numPr>
        <w:tabs>
          <w:tab w:val="clear" w:pos="360"/>
          <w:tab w:val="left" w:pos="0"/>
          <w:tab w:val="num" w:pos="851"/>
          <w:tab w:val="num" w:pos="900"/>
        </w:tabs>
        <w:suppressAutoHyphens w:val="0"/>
        <w:spacing w:line="360" w:lineRule="auto"/>
        <w:ind w:left="900" w:hanging="540"/>
        <w:jc w:val="both"/>
        <w:rPr>
          <w:sz w:val="28"/>
          <w:szCs w:val="28"/>
        </w:rPr>
      </w:pPr>
      <w:r w:rsidRPr="00A14CD4">
        <w:rPr>
          <w:sz w:val="28"/>
          <w:szCs w:val="28"/>
          <w:lang w:val="uk-UA"/>
        </w:rPr>
        <w:t xml:space="preserve">Бичук Ю.П. Свекловичная крошка  /  </w:t>
      </w:r>
      <w:r w:rsidRPr="00A14CD4">
        <w:rPr>
          <w:sz w:val="28"/>
          <w:szCs w:val="28"/>
        </w:rPr>
        <w:t xml:space="preserve">Ю.П.Бичук, В.Л.Быстрова, А.Ф. Гапонова [и др.] </w:t>
      </w:r>
      <w:r w:rsidRPr="00A14CD4">
        <w:rPr>
          <w:sz w:val="28"/>
          <w:szCs w:val="28"/>
          <w:lang w:val="uk-UA"/>
        </w:rPr>
        <w:t xml:space="preserve">// </w:t>
      </w:r>
      <w:r w:rsidRPr="00A14CD4">
        <w:rPr>
          <w:sz w:val="28"/>
          <w:szCs w:val="28"/>
        </w:rPr>
        <w:t>Прогноз появления вредителей в 1977 году</w:t>
      </w:r>
      <w:r w:rsidRPr="00A14CD4">
        <w:rPr>
          <w:sz w:val="28"/>
          <w:szCs w:val="28"/>
          <w:lang w:val="uk-UA"/>
        </w:rPr>
        <w:t xml:space="preserve">. – </w:t>
      </w:r>
      <w:r w:rsidRPr="00A14CD4">
        <w:rPr>
          <w:sz w:val="28"/>
          <w:szCs w:val="28"/>
        </w:rPr>
        <w:t>1977.</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.34</w:t>
      </w:r>
      <w:r w:rsidRPr="00A14CD4">
        <w:rPr>
          <w:sz w:val="28"/>
          <w:szCs w:val="28"/>
          <w:lang w:val="uk-UA"/>
        </w:rPr>
        <w:t xml:space="preserve"> – </w:t>
      </w:r>
      <w:r w:rsidRPr="00A14CD4">
        <w:rPr>
          <w:sz w:val="28"/>
          <w:szCs w:val="28"/>
        </w:rPr>
        <w:t>36</w:t>
      </w:r>
      <w:r w:rsidRPr="00A14CD4">
        <w:rPr>
          <w:sz w:val="28"/>
          <w:szCs w:val="28"/>
          <w:lang w:val="uk-UA"/>
        </w:rPr>
        <w:t>.</w:t>
      </w:r>
    </w:p>
    <w:p w:rsidR="0080742A" w:rsidRPr="00A14CD4"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Бичук Ю.П. Вредители сахарной свеклы в 1977 и 1978 гг и меры борьбы с ними</w:t>
      </w:r>
      <w:r>
        <w:rPr>
          <w:sz w:val="28"/>
          <w:szCs w:val="28"/>
          <w:lang w:val="uk-UA"/>
        </w:rPr>
        <w:t xml:space="preserve"> / </w:t>
      </w:r>
      <w:r w:rsidRPr="00A14CD4">
        <w:rPr>
          <w:sz w:val="28"/>
          <w:szCs w:val="28"/>
        </w:rPr>
        <w:t>Ю.П. Бичук</w:t>
      </w:r>
      <w:r w:rsidRPr="00A14CD4">
        <w:rPr>
          <w:sz w:val="28"/>
          <w:szCs w:val="28"/>
          <w:lang w:val="uk-UA"/>
        </w:rPr>
        <w:t>,</w:t>
      </w:r>
      <w:r w:rsidRPr="00A14CD4">
        <w:rPr>
          <w:sz w:val="28"/>
          <w:szCs w:val="28"/>
        </w:rPr>
        <w:t xml:space="preserve"> В.Л.Быстрова, Ю.А.Гресь [и др.]</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33</w:t>
      </w:r>
      <w:r w:rsidRPr="00A14CD4">
        <w:rPr>
          <w:sz w:val="28"/>
          <w:szCs w:val="28"/>
          <w:lang w:val="uk-UA"/>
        </w:rPr>
        <w:t xml:space="preserve"> – </w:t>
      </w:r>
      <w:r w:rsidRPr="00A14CD4">
        <w:rPr>
          <w:sz w:val="28"/>
          <w:szCs w:val="28"/>
        </w:rPr>
        <w:t>35</w:t>
      </w:r>
      <w:r w:rsidRPr="00A14CD4">
        <w:rPr>
          <w:sz w:val="28"/>
          <w:szCs w:val="28"/>
          <w:lang w:val="uk-UA"/>
        </w:rPr>
        <w:t>.</w:t>
      </w:r>
    </w:p>
    <w:p w:rsidR="0080742A" w:rsidRPr="00BE6ECD" w:rsidRDefault="0080742A" w:rsidP="00E44ED3">
      <w:pPr>
        <w:numPr>
          <w:ilvl w:val="0"/>
          <w:numId w:val="60"/>
        </w:numPr>
        <w:tabs>
          <w:tab w:val="clear" w:pos="360"/>
          <w:tab w:val="left" w:pos="0"/>
          <w:tab w:val="num" w:pos="900"/>
        </w:tabs>
        <w:suppressAutoHyphens w:val="0"/>
        <w:spacing w:line="360" w:lineRule="auto"/>
        <w:ind w:left="900" w:hanging="540"/>
        <w:jc w:val="both"/>
        <w:rPr>
          <w:sz w:val="28"/>
          <w:szCs w:val="28"/>
        </w:rPr>
      </w:pPr>
      <w:r w:rsidRPr="00A14CD4">
        <w:rPr>
          <w:sz w:val="28"/>
          <w:szCs w:val="28"/>
        </w:rPr>
        <w:t>Вронских М.Д. Комплексная система защиты</w:t>
      </w:r>
      <w:r w:rsidRPr="00A14CD4">
        <w:rPr>
          <w:sz w:val="28"/>
          <w:szCs w:val="28"/>
          <w:lang w:val="uk-UA"/>
        </w:rPr>
        <w:t xml:space="preserve"> /</w:t>
      </w:r>
      <w:r w:rsidRPr="00A14CD4">
        <w:rPr>
          <w:sz w:val="28"/>
          <w:szCs w:val="28"/>
        </w:rPr>
        <w:t xml:space="preserve"> М.Д. Вронских</w:t>
      </w:r>
      <w:r w:rsidRPr="00A14CD4">
        <w:rPr>
          <w:sz w:val="28"/>
          <w:szCs w:val="28"/>
          <w:lang w:val="uk-UA"/>
        </w:rPr>
        <w:t>,</w:t>
      </w:r>
      <w:r w:rsidRPr="00A14CD4">
        <w:rPr>
          <w:sz w:val="28"/>
          <w:szCs w:val="28"/>
        </w:rPr>
        <w:t xml:space="preserve"> Г.Н. Соловьева</w:t>
      </w:r>
      <w:r w:rsidRPr="00A14CD4">
        <w:rPr>
          <w:sz w:val="28"/>
          <w:szCs w:val="28"/>
          <w:lang w:val="uk-UA"/>
        </w:rPr>
        <w:t xml:space="preserve">, </w:t>
      </w:r>
      <w:r w:rsidRPr="00A14CD4">
        <w:rPr>
          <w:sz w:val="28"/>
          <w:szCs w:val="28"/>
        </w:rPr>
        <w:t>Г.Д. Вронских //</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w:t>
      </w:r>
      <w:r w:rsidRPr="00A14CD4">
        <w:rPr>
          <w:sz w:val="28"/>
          <w:szCs w:val="28"/>
        </w:rPr>
        <w:t>1987.</w:t>
      </w:r>
      <w:r w:rsidRPr="00A14CD4">
        <w:rPr>
          <w:sz w:val="28"/>
          <w:szCs w:val="28"/>
          <w:lang w:val="uk-UA"/>
        </w:rPr>
        <w:t xml:space="preserve"> – </w:t>
      </w:r>
      <w:r w:rsidRPr="00A14CD4">
        <w:rPr>
          <w:sz w:val="28"/>
          <w:szCs w:val="28"/>
        </w:rPr>
        <w:t>№10.</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47</w:t>
      </w:r>
      <w:r w:rsidRPr="00A14CD4">
        <w:rPr>
          <w:sz w:val="28"/>
          <w:szCs w:val="28"/>
          <w:lang w:val="uk-UA"/>
        </w:rPr>
        <w:t xml:space="preserve"> – </w:t>
      </w:r>
      <w:r w:rsidRPr="00A14CD4">
        <w:rPr>
          <w:sz w:val="28"/>
          <w:szCs w:val="28"/>
        </w:rPr>
        <w:t>48</w:t>
      </w:r>
      <w:r w:rsidRPr="00A14CD4">
        <w:rPr>
          <w:sz w:val="28"/>
          <w:szCs w:val="28"/>
          <w:lang w:val="uk-UA"/>
        </w:rPr>
        <w:t>.</w:t>
      </w:r>
    </w:p>
    <w:p w:rsidR="0080742A" w:rsidRPr="00A14CD4" w:rsidRDefault="0080742A" w:rsidP="00E44ED3">
      <w:pPr>
        <w:numPr>
          <w:ilvl w:val="0"/>
          <w:numId w:val="60"/>
        </w:numPr>
        <w:tabs>
          <w:tab w:val="clear" w:pos="360"/>
          <w:tab w:val="num" w:pos="900"/>
          <w:tab w:val="num" w:pos="993"/>
        </w:tabs>
        <w:suppressAutoHyphens w:val="0"/>
        <w:spacing w:line="360" w:lineRule="auto"/>
        <w:ind w:left="900" w:hanging="540"/>
        <w:jc w:val="both"/>
        <w:rPr>
          <w:sz w:val="28"/>
          <w:szCs w:val="28"/>
        </w:rPr>
      </w:pPr>
      <w:r w:rsidRPr="00A14CD4">
        <w:rPr>
          <w:sz w:val="28"/>
          <w:szCs w:val="28"/>
        </w:rPr>
        <w:t>Алёхин В.А. Разработка агротехнических мер борьбы с главнейшими вредителями сахарной свеклы на юго-востоке европейской части СССР</w:t>
      </w:r>
      <w:r w:rsidRPr="00A14CD4">
        <w:rPr>
          <w:sz w:val="28"/>
          <w:szCs w:val="28"/>
          <w:lang w:val="uk-UA"/>
        </w:rPr>
        <w:t xml:space="preserve"> / В.А. </w:t>
      </w:r>
      <w:r>
        <w:rPr>
          <w:sz w:val="28"/>
          <w:szCs w:val="28"/>
        </w:rPr>
        <w:t>Алёхин</w:t>
      </w:r>
      <w:r w:rsidRPr="00A14CD4">
        <w:rPr>
          <w:sz w:val="28"/>
          <w:szCs w:val="28"/>
          <w:lang w:val="uk-UA"/>
        </w:rPr>
        <w:t xml:space="preserve"> // </w:t>
      </w:r>
      <w:r w:rsidRPr="00A14CD4">
        <w:rPr>
          <w:sz w:val="28"/>
          <w:szCs w:val="28"/>
        </w:rPr>
        <w:t>Защита растений сахарной свеклы от вредителей</w:t>
      </w:r>
      <w:r w:rsidRPr="00A14CD4">
        <w:rPr>
          <w:sz w:val="28"/>
          <w:szCs w:val="28"/>
          <w:lang w:val="uk-UA"/>
        </w:rPr>
        <w:t>:</w:t>
      </w:r>
      <w:r w:rsidRPr="00A14CD4">
        <w:rPr>
          <w:sz w:val="28"/>
          <w:szCs w:val="28"/>
        </w:rPr>
        <w:t xml:space="preserve"> </w:t>
      </w:r>
      <w:r w:rsidRPr="00A14CD4">
        <w:rPr>
          <w:sz w:val="28"/>
          <w:szCs w:val="28"/>
          <w:lang w:val="uk-UA"/>
        </w:rPr>
        <w:t>с</w:t>
      </w:r>
      <w:r w:rsidRPr="00A14CD4">
        <w:rPr>
          <w:sz w:val="28"/>
          <w:szCs w:val="28"/>
        </w:rPr>
        <w:t>б. науч. тр.</w:t>
      </w:r>
      <w:r w:rsidRPr="00A14CD4">
        <w:rPr>
          <w:sz w:val="28"/>
          <w:szCs w:val="28"/>
          <w:lang w:val="uk-UA"/>
        </w:rPr>
        <w:t xml:space="preserve"> – К.: </w:t>
      </w:r>
      <w:r w:rsidRPr="00A14CD4">
        <w:rPr>
          <w:sz w:val="28"/>
          <w:szCs w:val="28"/>
        </w:rPr>
        <w:t>ВНИС</w:t>
      </w:r>
      <w:r w:rsidRPr="00A14CD4">
        <w:rPr>
          <w:sz w:val="28"/>
          <w:szCs w:val="28"/>
          <w:lang w:val="uk-UA"/>
        </w:rPr>
        <w:t>,</w:t>
      </w:r>
      <w:r w:rsidRPr="00A14CD4">
        <w:rPr>
          <w:sz w:val="28"/>
          <w:szCs w:val="28"/>
        </w:rPr>
        <w:t xml:space="preserve"> 1971.</w:t>
      </w:r>
      <w:r w:rsidRPr="00A14CD4">
        <w:rPr>
          <w:sz w:val="28"/>
          <w:szCs w:val="28"/>
          <w:lang w:val="uk-UA"/>
        </w:rPr>
        <w:t xml:space="preserve"> – С</w:t>
      </w:r>
      <w:r w:rsidRPr="00A14CD4">
        <w:rPr>
          <w:sz w:val="28"/>
          <w:szCs w:val="28"/>
        </w:rPr>
        <w:t>. 268</w:t>
      </w:r>
      <w:r w:rsidRPr="00A14CD4">
        <w:rPr>
          <w:sz w:val="28"/>
          <w:szCs w:val="28"/>
          <w:lang w:val="uk-UA"/>
        </w:rPr>
        <w:t xml:space="preserve"> – </w:t>
      </w:r>
      <w:r w:rsidRPr="00A14CD4">
        <w:rPr>
          <w:sz w:val="28"/>
          <w:szCs w:val="28"/>
        </w:rPr>
        <w:t>284</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uk-UA"/>
        </w:rPr>
      </w:pPr>
      <w:r w:rsidRPr="00A14CD4">
        <w:rPr>
          <w:sz w:val="28"/>
          <w:szCs w:val="28"/>
        </w:rPr>
        <w:t>Триль О.Р. Биологическое обоснование мер борьбы со свекловичной крошкой</w:t>
      </w:r>
      <w:r>
        <w:rPr>
          <w:sz w:val="28"/>
          <w:szCs w:val="28"/>
          <w:lang w:val="uk-UA"/>
        </w:rPr>
        <w:t xml:space="preserve"> / О.Р.Триль //</w:t>
      </w:r>
      <w:r w:rsidRPr="00A14CD4">
        <w:rPr>
          <w:sz w:val="28"/>
          <w:szCs w:val="28"/>
        </w:rPr>
        <w:t xml:space="preserve"> Защита растений сахарной свеклы и других культур от вредителей</w:t>
      </w:r>
      <w:r w:rsidRPr="00A14CD4">
        <w:rPr>
          <w:sz w:val="28"/>
          <w:szCs w:val="28"/>
          <w:lang w:val="uk-UA"/>
        </w:rPr>
        <w:t>:</w:t>
      </w:r>
      <w:r w:rsidRPr="00A14CD4">
        <w:rPr>
          <w:sz w:val="28"/>
          <w:szCs w:val="28"/>
        </w:rPr>
        <w:t xml:space="preserve"> </w:t>
      </w:r>
      <w:r w:rsidRPr="00A14CD4">
        <w:rPr>
          <w:sz w:val="28"/>
          <w:szCs w:val="28"/>
          <w:lang w:val="uk-UA"/>
        </w:rPr>
        <w:t>с</w:t>
      </w:r>
      <w:r w:rsidRPr="00A14CD4">
        <w:rPr>
          <w:sz w:val="28"/>
          <w:szCs w:val="28"/>
        </w:rPr>
        <w:t>б. науч. тр.</w:t>
      </w:r>
      <w:r w:rsidRPr="00A14CD4">
        <w:rPr>
          <w:sz w:val="28"/>
          <w:szCs w:val="28"/>
          <w:lang w:val="uk-UA"/>
        </w:rPr>
        <w:t xml:space="preserve">  – К.: ВНИС, 1971. – С.226 – 236.</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uk-UA"/>
        </w:rPr>
      </w:pPr>
      <w:r w:rsidRPr="00A14CD4">
        <w:rPr>
          <w:sz w:val="28"/>
          <w:szCs w:val="28"/>
          <w:lang w:val="uk-UA"/>
        </w:rPr>
        <w:lastRenderedPageBreak/>
        <w:t>Коковихин А.И. Вредители сахарной свеклы (</w:t>
      </w:r>
      <w:r w:rsidRPr="00A14CD4">
        <w:rPr>
          <w:sz w:val="28"/>
          <w:szCs w:val="28"/>
          <w:lang w:val="en-US"/>
        </w:rPr>
        <w:t>Coleoptera</w:t>
      </w:r>
      <w:r w:rsidRPr="00A14CD4">
        <w:rPr>
          <w:sz w:val="28"/>
          <w:szCs w:val="28"/>
          <w:lang w:val="uk-UA"/>
        </w:rPr>
        <w:t xml:space="preserve">, </w:t>
      </w:r>
      <w:r w:rsidRPr="00A14CD4">
        <w:rPr>
          <w:sz w:val="28"/>
          <w:szCs w:val="28"/>
          <w:lang w:val="en-US"/>
        </w:rPr>
        <w:t>Chrysomelidae</w:t>
      </w:r>
      <w:r w:rsidRPr="00A14CD4">
        <w:rPr>
          <w:sz w:val="28"/>
          <w:szCs w:val="28"/>
          <w:lang w:val="uk-UA"/>
        </w:rPr>
        <w:t xml:space="preserve"> – </w:t>
      </w:r>
      <w:r w:rsidRPr="00A14CD4">
        <w:rPr>
          <w:sz w:val="28"/>
          <w:szCs w:val="28"/>
          <w:lang w:val="en-US"/>
        </w:rPr>
        <w:t>Halticinae</w:t>
      </w:r>
      <w:r w:rsidRPr="00A14CD4">
        <w:rPr>
          <w:sz w:val="28"/>
          <w:szCs w:val="28"/>
          <w:lang w:val="uk-UA"/>
        </w:rPr>
        <w:t xml:space="preserve">, </w:t>
      </w:r>
      <w:r w:rsidRPr="00A14CD4">
        <w:rPr>
          <w:sz w:val="28"/>
          <w:szCs w:val="28"/>
          <w:lang w:val="en-US"/>
        </w:rPr>
        <w:t>Cassidanae</w:t>
      </w:r>
      <w:r w:rsidRPr="00A14CD4">
        <w:rPr>
          <w:sz w:val="28"/>
          <w:szCs w:val="28"/>
          <w:lang w:val="uk-UA"/>
        </w:rPr>
        <w:t xml:space="preserve">, </w:t>
      </w:r>
      <w:r w:rsidRPr="00A14CD4">
        <w:rPr>
          <w:sz w:val="28"/>
          <w:szCs w:val="28"/>
          <w:lang w:val="en-US"/>
        </w:rPr>
        <w:t>Curculionidae</w:t>
      </w:r>
      <w:r w:rsidRPr="00A14CD4">
        <w:rPr>
          <w:sz w:val="28"/>
          <w:szCs w:val="28"/>
          <w:lang w:val="uk-UA"/>
        </w:rPr>
        <w:t>) в Лесостепной и степной зонах Западной Сибири: автореф. дис. на соискание науч. степени канд.биол. наук: спец.16.00.10 “Энтомология” / А.И.Коковихин. – Киев, 1969. – 28с.</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rPr>
      </w:pPr>
      <w:r w:rsidRPr="00A14CD4">
        <w:rPr>
          <w:sz w:val="28"/>
          <w:szCs w:val="28"/>
        </w:rPr>
        <w:t>Коковихин А.И. Видовой состав и пути формирования вредителей сахарной свеклы в Западной Сибири</w:t>
      </w:r>
      <w:r>
        <w:rPr>
          <w:sz w:val="28"/>
          <w:szCs w:val="28"/>
          <w:lang w:val="uk-UA"/>
        </w:rPr>
        <w:t xml:space="preserve"> </w:t>
      </w:r>
      <w:r w:rsidRPr="00A14CD4">
        <w:rPr>
          <w:sz w:val="28"/>
          <w:szCs w:val="28"/>
          <w:lang w:val="uk-UA"/>
        </w:rPr>
        <w:t xml:space="preserve">/ А.И.Коковихин // </w:t>
      </w:r>
      <w:r w:rsidRPr="00A14CD4">
        <w:rPr>
          <w:sz w:val="28"/>
          <w:szCs w:val="28"/>
        </w:rPr>
        <w:t>Труды Бийской ОПС.</w:t>
      </w:r>
      <w:r w:rsidRPr="00A14CD4">
        <w:rPr>
          <w:sz w:val="28"/>
          <w:szCs w:val="28"/>
          <w:lang w:val="uk-UA"/>
        </w:rPr>
        <w:t xml:space="preserve"> – </w:t>
      </w:r>
      <w:r w:rsidRPr="00A14CD4">
        <w:rPr>
          <w:sz w:val="28"/>
          <w:szCs w:val="28"/>
        </w:rPr>
        <w:t>Бийск</w:t>
      </w:r>
      <w:r w:rsidRPr="00A14CD4">
        <w:rPr>
          <w:sz w:val="28"/>
          <w:szCs w:val="28"/>
          <w:lang w:val="uk-UA"/>
        </w:rPr>
        <w:t xml:space="preserve">, </w:t>
      </w:r>
      <w:r w:rsidRPr="00A14CD4">
        <w:rPr>
          <w:sz w:val="28"/>
          <w:szCs w:val="28"/>
        </w:rPr>
        <w:t>1972.</w:t>
      </w:r>
      <w:r w:rsidRPr="00A14CD4">
        <w:rPr>
          <w:sz w:val="28"/>
          <w:szCs w:val="28"/>
          <w:lang w:val="uk-UA"/>
        </w:rPr>
        <w:t xml:space="preserve"> – В</w:t>
      </w:r>
      <w:r w:rsidRPr="00A14CD4">
        <w:rPr>
          <w:sz w:val="28"/>
          <w:szCs w:val="28"/>
        </w:rPr>
        <w:t>ып.3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217</w:t>
      </w:r>
      <w:r w:rsidRPr="00A14CD4">
        <w:rPr>
          <w:sz w:val="28"/>
          <w:szCs w:val="28"/>
          <w:lang w:val="uk-UA"/>
        </w:rPr>
        <w:t xml:space="preserve"> – </w:t>
      </w:r>
      <w:r w:rsidRPr="00A14CD4">
        <w:rPr>
          <w:sz w:val="28"/>
          <w:szCs w:val="28"/>
        </w:rPr>
        <w:t>223</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pl-PL"/>
        </w:rPr>
      </w:pPr>
      <w:r w:rsidRPr="00A14CD4">
        <w:rPr>
          <w:sz w:val="28"/>
          <w:szCs w:val="28"/>
          <w:lang w:val="pl-PL"/>
        </w:rPr>
        <w:t>Kubacka Szmidtgal M. Rozeznanie biologii I metod zwalezania drobnicy burakowej w  warunkach Polski</w:t>
      </w:r>
      <w:r>
        <w:rPr>
          <w:sz w:val="28"/>
          <w:szCs w:val="28"/>
          <w:lang w:val="uk-UA"/>
        </w:rPr>
        <w:t xml:space="preserve"> </w:t>
      </w:r>
      <w:r w:rsidRPr="00A14CD4">
        <w:rPr>
          <w:sz w:val="28"/>
          <w:szCs w:val="28"/>
          <w:lang w:val="pl-PL"/>
        </w:rPr>
        <w:t xml:space="preserve">/ </w:t>
      </w:r>
      <w:r w:rsidRPr="00A14CD4">
        <w:rPr>
          <w:sz w:val="28"/>
          <w:szCs w:val="28"/>
          <w:lang w:val="uk-UA"/>
        </w:rPr>
        <w:t>М.</w:t>
      </w:r>
      <w:r w:rsidRPr="00A14CD4">
        <w:rPr>
          <w:sz w:val="28"/>
          <w:szCs w:val="28"/>
          <w:lang w:val="pl-PL"/>
        </w:rPr>
        <w:t xml:space="preserve"> Kubacka Szmidtgal</w:t>
      </w:r>
      <w:r w:rsidRPr="00A14CD4">
        <w:rPr>
          <w:sz w:val="28"/>
          <w:szCs w:val="28"/>
          <w:lang w:val="uk-UA"/>
        </w:rPr>
        <w:t xml:space="preserve"> </w:t>
      </w:r>
      <w:r>
        <w:rPr>
          <w:sz w:val="28"/>
          <w:szCs w:val="28"/>
          <w:lang w:val="uk-UA"/>
        </w:rPr>
        <w:t>//</w:t>
      </w:r>
      <w:r w:rsidRPr="00A14CD4">
        <w:rPr>
          <w:sz w:val="28"/>
          <w:szCs w:val="28"/>
          <w:lang w:val="uk-UA"/>
        </w:rPr>
        <w:t xml:space="preserve"> </w:t>
      </w:r>
      <w:r w:rsidRPr="00A14CD4">
        <w:rPr>
          <w:sz w:val="28"/>
          <w:szCs w:val="28"/>
          <w:lang w:val="pl-PL"/>
        </w:rPr>
        <w:t>Ochr.Rosl.</w:t>
      </w:r>
      <w:r w:rsidRPr="00A14CD4">
        <w:rPr>
          <w:sz w:val="28"/>
          <w:szCs w:val="28"/>
          <w:lang w:val="uk-UA"/>
        </w:rPr>
        <w:t xml:space="preserve"> – </w:t>
      </w:r>
      <w:r w:rsidRPr="00A14CD4">
        <w:rPr>
          <w:sz w:val="28"/>
          <w:szCs w:val="28"/>
          <w:lang w:val="pl-PL"/>
        </w:rPr>
        <w:t>1973</w:t>
      </w:r>
      <w:r w:rsidRPr="00A14CD4">
        <w:rPr>
          <w:sz w:val="28"/>
          <w:szCs w:val="28"/>
          <w:lang w:val="uk-UA"/>
        </w:rPr>
        <w:t xml:space="preserve">. – </w:t>
      </w:r>
      <w:r w:rsidRPr="00A14CD4">
        <w:rPr>
          <w:sz w:val="28"/>
          <w:szCs w:val="28"/>
          <w:lang w:val="pl-PL"/>
        </w:rPr>
        <w:t xml:space="preserve"> </w:t>
      </w:r>
      <w:r w:rsidRPr="00A14CD4">
        <w:rPr>
          <w:sz w:val="28"/>
          <w:szCs w:val="28"/>
        </w:rPr>
        <w:t>№10.</w:t>
      </w:r>
      <w:r w:rsidRPr="00A14CD4">
        <w:rPr>
          <w:sz w:val="28"/>
          <w:szCs w:val="28"/>
          <w:lang w:val="uk-UA"/>
        </w:rPr>
        <w:t xml:space="preserve"> –</w:t>
      </w:r>
      <w:r w:rsidRPr="00A14CD4">
        <w:rPr>
          <w:sz w:val="28"/>
          <w:szCs w:val="28"/>
          <w:lang w:val="en-US"/>
        </w:rPr>
        <w:t>S</w:t>
      </w:r>
      <w:r w:rsidRPr="00A14CD4">
        <w:rPr>
          <w:sz w:val="28"/>
          <w:szCs w:val="28"/>
          <w:lang w:val="pl-PL"/>
        </w:rPr>
        <w:t>.8</w:t>
      </w:r>
      <w:r w:rsidRPr="00A14CD4">
        <w:rPr>
          <w:sz w:val="28"/>
          <w:szCs w:val="28"/>
          <w:lang w:val="uk-UA"/>
        </w:rPr>
        <w:t xml:space="preserve"> – </w:t>
      </w:r>
      <w:r w:rsidRPr="00A14CD4">
        <w:rPr>
          <w:sz w:val="28"/>
          <w:szCs w:val="28"/>
          <w:lang w:val="pl-PL"/>
        </w:rPr>
        <w:t>12</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pl-PL"/>
        </w:rPr>
      </w:pPr>
      <w:r w:rsidRPr="00A14CD4">
        <w:rPr>
          <w:sz w:val="28"/>
          <w:szCs w:val="28"/>
          <w:lang w:val="pl-PL"/>
        </w:rPr>
        <w:t>Kubacka Szmidtgal M. Drobnica burakowa I jej zwalezenie</w:t>
      </w:r>
      <w:r w:rsidRPr="00A14CD4">
        <w:rPr>
          <w:sz w:val="28"/>
          <w:szCs w:val="28"/>
          <w:lang w:val="uk-UA"/>
        </w:rPr>
        <w:t xml:space="preserve"> </w:t>
      </w:r>
      <w:r w:rsidRPr="00A14CD4">
        <w:rPr>
          <w:sz w:val="28"/>
          <w:szCs w:val="28"/>
          <w:lang w:val="pl-PL"/>
        </w:rPr>
        <w:t xml:space="preserve">/ </w:t>
      </w:r>
      <w:r w:rsidRPr="00A14CD4">
        <w:rPr>
          <w:sz w:val="28"/>
          <w:szCs w:val="28"/>
          <w:lang w:val="uk-UA"/>
        </w:rPr>
        <w:t>М.</w:t>
      </w:r>
      <w:r w:rsidRPr="00A14CD4">
        <w:rPr>
          <w:sz w:val="28"/>
          <w:szCs w:val="28"/>
          <w:lang w:val="pl-PL"/>
        </w:rPr>
        <w:t xml:space="preserve"> Kubacka Szmidtgal</w:t>
      </w:r>
      <w:r w:rsidRPr="00A14CD4">
        <w:rPr>
          <w:sz w:val="28"/>
          <w:szCs w:val="28"/>
          <w:lang w:val="uk-UA"/>
        </w:rPr>
        <w:t xml:space="preserve"> </w:t>
      </w:r>
      <w:r w:rsidRPr="00A14CD4">
        <w:rPr>
          <w:sz w:val="28"/>
          <w:szCs w:val="28"/>
          <w:lang w:val="pl-PL"/>
        </w:rPr>
        <w:t>// Gaz. Cukr.</w:t>
      </w:r>
      <w:r w:rsidRPr="00A14CD4">
        <w:rPr>
          <w:sz w:val="28"/>
          <w:szCs w:val="28"/>
          <w:lang w:val="uk-UA"/>
        </w:rPr>
        <w:t xml:space="preserve"> – </w:t>
      </w:r>
      <w:r w:rsidRPr="00A14CD4">
        <w:rPr>
          <w:sz w:val="28"/>
          <w:szCs w:val="28"/>
          <w:lang w:val="pl-PL"/>
        </w:rPr>
        <w:t>1975.</w:t>
      </w:r>
      <w:r w:rsidRPr="00A14CD4">
        <w:rPr>
          <w:sz w:val="28"/>
          <w:szCs w:val="28"/>
          <w:lang w:val="uk-UA"/>
        </w:rPr>
        <w:t xml:space="preserve"> – </w:t>
      </w:r>
      <w:r w:rsidRPr="00A14CD4">
        <w:rPr>
          <w:sz w:val="28"/>
          <w:szCs w:val="28"/>
          <w:lang w:val="pl-PL"/>
        </w:rPr>
        <w:t>83.</w:t>
      </w:r>
      <w:r w:rsidRPr="00A14CD4">
        <w:rPr>
          <w:sz w:val="28"/>
          <w:szCs w:val="28"/>
          <w:lang w:val="uk-UA"/>
        </w:rPr>
        <w:t xml:space="preserve"> – </w:t>
      </w:r>
      <w:r w:rsidRPr="00A14CD4">
        <w:rPr>
          <w:sz w:val="28"/>
          <w:szCs w:val="28"/>
          <w:lang w:val="pl-PL"/>
        </w:rPr>
        <w:t xml:space="preserve"> №11.</w:t>
      </w:r>
      <w:r w:rsidRPr="00A14CD4">
        <w:rPr>
          <w:sz w:val="28"/>
          <w:szCs w:val="28"/>
          <w:lang w:val="uk-UA"/>
        </w:rPr>
        <w:t xml:space="preserve"> – </w:t>
      </w:r>
      <w:r w:rsidRPr="00A14CD4">
        <w:rPr>
          <w:sz w:val="28"/>
          <w:szCs w:val="28"/>
          <w:lang w:val="pl-PL"/>
        </w:rPr>
        <w:t>S.266</w:t>
      </w:r>
      <w:r w:rsidRPr="00A14CD4">
        <w:rPr>
          <w:sz w:val="28"/>
          <w:szCs w:val="28"/>
          <w:lang w:val="uk-UA"/>
        </w:rPr>
        <w:t xml:space="preserve"> – </w:t>
      </w:r>
      <w:r w:rsidRPr="00A14CD4">
        <w:rPr>
          <w:sz w:val="28"/>
          <w:szCs w:val="28"/>
          <w:lang w:val="pl-PL"/>
        </w:rPr>
        <w:t>271</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de-DE"/>
        </w:rPr>
      </w:pPr>
      <w:r w:rsidRPr="00A14CD4">
        <w:rPr>
          <w:sz w:val="28"/>
          <w:szCs w:val="28"/>
          <w:lang w:val="de-DE"/>
        </w:rPr>
        <w:t>Wagner F. Zur Frage der schadlickkeit und Bekampfung des moosknopkafers (Atomaria linearis Steph</w:t>
      </w:r>
      <w:r w:rsidRPr="00A14CD4">
        <w:rPr>
          <w:sz w:val="28"/>
          <w:szCs w:val="28"/>
          <w:lang w:val="uk-UA"/>
        </w:rPr>
        <w:t>.</w:t>
      </w:r>
      <w:r w:rsidRPr="00A14CD4">
        <w:rPr>
          <w:sz w:val="28"/>
          <w:szCs w:val="28"/>
          <w:lang w:val="de-DE"/>
        </w:rPr>
        <w:t>)</w:t>
      </w:r>
      <w:r w:rsidRPr="00A14CD4">
        <w:rPr>
          <w:sz w:val="28"/>
          <w:szCs w:val="28"/>
          <w:lang w:val="uk-UA"/>
        </w:rPr>
        <w:t xml:space="preserve"> – </w:t>
      </w:r>
      <w:r w:rsidRPr="00A14CD4">
        <w:rPr>
          <w:sz w:val="28"/>
          <w:szCs w:val="28"/>
          <w:lang w:val="de-DE"/>
        </w:rPr>
        <w:t>Baycrische</w:t>
      </w:r>
      <w:r w:rsidRPr="00A14CD4">
        <w:rPr>
          <w:sz w:val="28"/>
          <w:szCs w:val="28"/>
          <w:lang w:val="uk-UA"/>
        </w:rPr>
        <w:t xml:space="preserve"> / </w:t>
      </w:r>
      <w:r w:rsidRPr="00A14CD4">
        <w:rPr>
          <w:sz w:val="28"/>
          <w:szCs w:val="28"/>
          <w:lang w:val="de-DE"/>
        </w:rPr>
        <w:t>F.Wagner // Landwirtschaflriches Jarbuch.</w:t>
      </w:r>
      <w:r w:rsidRPr="00A14CD4">
        <w:rPr>
          <w:sz w:val="28"/>
          <w:szCs w:val="28"/>
          <w:lang w:val="uk-UA"/>
        </w:rPr>
        <w:t xml:space="preserve"> – </w:t>
      </w:r>
      <w:r w:rsidRPr="00A14CD4">
        <w:rPr>
          <w:sz w:val="28"/>
          <w:szCs w:val="28"/>
          <w:lang w:val="de-DE"/>
        </w:rPr>
        <w:t>1961.</w:t>
      </w:r>
      <w:r w:rsidRPr="00A14CD4">
        <w:rPr>
          <w:sz w:val="28"/>
          <w:szCs w:val="28"/>
          <w:lang w:val="uk-UA"/>
        </w:rPr>
        <w:t xml:space="preserve"> – </w:t>
      </w:r>
      <w:r w:rsidRPr="00A14CD4">
        <w:rPr>
          <w:sz w:val="28"/>
          <w:szCs w:val="28"/>
          <w:lang w:val="de-DE"/>
        </w:rPr>
        <w:t>№4.</w:t>
      </w:r>
      <w:r w:rsidRPr="00A14CD4">
        <w:rPr>
          <w:sz w:val="28"/>
          <w:szCs w:val="28"/>
          <w:lang w:val="uk-UA"/>
        </w:rPr>
        <w:t xml:space="preserve"> – </w:t>
      </w:r>
      <w:r w:rsidRPr="00A14CD4">
        <w:rPr>
          <w:sz w:val="28"/>
          <w:szCs w:val="28"/>
          <w:lang w:val="de-DE"/>
        </w:rPr>
        <w:t>S.489</w:t>
      </w:r>
      <w:r w:rsidRPr="00A14CD4">
        <w:rPr>
          <w:sz w:val="28"/>
          <w:szCs w:val="28"/>
          <w:lang w:val="uk-UA"/>
        </w:rPr>
        <w:t xml:space="preserve"> – </w:t>
      </w:r>
      <w:r w:rsidRPr="00A14CD4">
        <w:rPr>
          <w:sz w:val="28"/>
          <w:szCs w:val="28"/>
          <w:lang w:val="de-DE"/>
        </w:rPr>
        <w:t>495</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de-DE"/>
        </w:rPr>
      </w:pPr>
      <w:r w:rsidRPr="00A14CD4">
        <w:rPr>
          <w:sz w:val="28"/>
          <w:szCs w:val="28"/>
          <w:lang w:val="de-DE"/>
        </w:rPr>
        <w:t>Feucht W. Der Moosknopfkafer (Atomaria linearis Steph) ein Rubenschadling</w:t>
      </w:r>
      <w:r w:rsidRPr="00A14CD4">
        <w:rPr>
          <w:sz w:val="28"/>
          <w:szCs w:val="28"/>
          <w:lang w:val="uk-UA"/>
        </w:rPr>
        <w:t xml:space="preserve">  /</w:t>
      </w:r>
      <w:r w:rsidRPr="00A14CD4">
        <w:rPr>
          <w:sz w:val="28"/>
          <w:szCs w:val="28"/>
          <w:lang w:val="de-DE"/>
        </w:rPr>
        <w:t xml:space="preserve"> W. Feucht</w:t>
      </w:r>
      <w:r w:rsidRPr="00A14CD4">
        <w:rPr>
          <w:sz w:val="28"/>
          <w:szCs w:val="28"/>
          <w:lang w:val="uk-UA"/>
        </w:rPr>
        <w:t xml:space="preserve"> </w:t>
      </w:r>
      <w:r w:rsidRPr="00A14CD4">
        <w:rPr>
          <w:sz w:val="28"/>
          <w:szCs w:val="28"/>
          <w:lang w:val="de-DE"/>
        </w:rPr>
        <w:t>// Die Zuckerizzengung.</w:t>
      </w:r>
      <w:r w:rsidRPr="00A14CD4">
        <w:rPr>
          <w:sz w:val="28"/>
          <w:szCs w:val="28"/>
          <w:lang w:val="uk-UA"/>
        </w:rPr>
        <w:t xml:space="preserve"> – </w:t>
      </w:r>
      <w:r w:rsidRPr="00A14CD4">
        <w:rPr>
          <w:sz w:val="28"/>
          <w:szCs w:val="28"/>
          <w:lang w:val="de-DE"/>
        </w:rPr>
        <w:t>1962.</w:t>
      </w:r>
      <w:r w:rsidRPr="00A14CD4">
        <w:rPr>
          <w:sz w:val="28"/>
          <w:szCs w:val="28"/>
          <w:lang w:val="uk-UA"/>
        </w:rPr>
        <w:t xml:space="preserve"> – </w:t>
      </w:r>
      <w:r w:rsidRPr="00A14CD4">
        <w:rPr>
          <w:sz w:val="28"/>
          <w:szCs w:val="28"/>
          <w:lang w:val="de-DE"/>
        </w:rPr>
        <w:t>№4.</w:t>
      </w:r>
      <w:r w:rsidRPr="00A14CD4">
        <w:rPr>
          <w:sz w:val="28"/>
          <w:szCs w:val="28"/>
          <w:lang w:val="uk-UA"/>
        </w:rPr>
        <w:t xml:space="preserve"> – </w:t>
      </w:r>
      <w:r w:rsidRPr="00A14CD4">
        <w:rPr>
          <w:sz w:val="28"/>
          <w:szCs w:val="28"/>
          <w:lang w:val="de-DE"/>
        </w:rPr>
        <w:t>S.100</w:t>
      </w:r>
      <w:r w:rsidRPr="00A14CD4">
        <w:rPr>
          <w:sz w:val="28"/>
          <w:szCs w:val="28"/>
          <w:lang w:val="uk-UA"/>
        </w:rPr>
        <w:t xml:space="preserve"> – </w:t>
      </w:r>
      <w:r w:rsidRPr="00A14CD4">
        <w:rPr>
          <w:sz w:val="28"/>
          <w:szCs w:val="28"/>
          <w:lang w:val="de-DE"/>
        </w:rPr>
        <w:t>101</w:t>
      </w:r>
      <w:r w:rsidRPr="00A14CD4">
        <w:rPr>
          <w:sz w:val="28"/>
          <w:szCs w:val="28"/>
          <w:lang w:val="uk-UA"/>
        </w:rPr>
        <w:t>.</w:t>
      </w:r>
    </w:p>
    <w:p w:rsidR="0080742A" w:rsidRPr="00A14CD4" w:rsidRDefault="0080742A" w:rsidP="00E44ED3">
      <w:pPr>
        <w:numPr>
          <w:ilvl w:val="0"/>
          <w:numId w:val="60"/>
        </w:numPr>
        <w:tabs>
          <w:tab w:val="clear" w:pos="360"/>
          <w:tab w:val="num" w:pos="900"/>
        </w:tabs>
        <w:suppressAutoHyphens w:val="0"/>
        <w:spacing w:line="360" w:lineRule="auto"/>
        <w:ind w:left="900" w:hanging="540"/>
        <w:jc w:val="both"/>
        <w:rPr>
          <w:sz w:val="28"/>
          <w:szCs w:val="28"/>
          <w:lang w:val="en-GB"/>
        </w:rPr>
      </w:pPr>
      <w:r w:rsidRPr="00A14CD4">
        <w:rPr>
          <w:sz w:val="28"/>
          <w:szCs w:val="28"/>
          <w:lang w:val="de-DE"/>
        </w:rPr>
        <w:t xml:space="preserve">Eischtrant A. Der Moosknapf kafer (Atomaria linearis Steph) – Auftreten, Schadmas, Biologie und Bekampfung Nachrichtenblatt fur den Deutschen Pflarsen schutzdients, </w:t>
      </w:r>
      <w:r>
        <w:rPr>
          <w:sz w:val="28"/>
          <w:szCs w:val="28"/>
          <w:lang w:val="de-DE"/>
        </w:rPr>
        <w:t>19 fahrg.</w:t>
      </w:r>
      <w:r w:rsidRPr="00A14CD4">
        <w:rPr>
          <w:sz w:val="28"/>
          <w:szCs w:val="28"/>
          <w:lang w:val="uk-UA"/>
        </w:rPr>
        <w:t xml:space="preserve"> / А. </w:t>
      </w:r>
      <w:r w:rsidRPr="00A14CD4">
        <w:rPr>
          <w:sz w:val="28"/>
          <w:szCs w:val="28"/>
          <w:lang w:val="en-US"/>
        </w:rPr>
        <w:t xml:space="preserve">Eischtrant </w:t>
      </w:r>
      <w:r w:rsidRPr="00A14CD4">
        <w:rPr>
          <w:sz w:val="28"/>
          <w:szCs w:val="28"/>
          <w:lang w:val="uk-UA"/>
        </w:rPr>
        <w:t xml:space="preserve">// </w:t>
      </w:r>
      <w:r w:rsidRPr="00A14CD4">
        <w:rPr>
          <w:sz w:val="28"/>
          <w:szCs w:val="28"/>
          <w:lang w:val="en-US"/>
        </w:rPr>
        <w:t>Heft. 3.</w:t>
      </w:r>
      <w:r w:rsidRPr="00A14CD4">
        <w:rPr>
          <w:sz w:val="28"/>
          <w:szCs w:val="28"/>
          <w:lang w:val="uk-UA"/>
        </w:rPr>
        <w:t xml:space="preserve"> – </w:t>
      </w:r>
      <w:r w:rsidRPr="00A14CD4">
        <w:rPr>
          <w:sz w:val="28"/>
          <w:szCs w:val="28"/>
          <w:lang w:val="en-US"/>
        </w:rPr>
        <w:t>1965.</w:t>
      </w:r>
      <w:r w:rsidRPr="00A14CD4">
        <w:rPr>
          <w:sz w:val="28"/>
          <w:szCs w:val="28"/>
          <w:lang w:val="uk-UA"/>
        </w:rPr>
        <w:t xml:space="preserve"> – </w:t>
      </w:r>
      <w:r w:rsidRPr="00A14CD4">
        <w:rPr>
          <w:sz w:val="28"/>
          <w:szCs w:val="28"/>
          <w:lang w:val="en-US"/>
        </w:rPr>
        <w:t>8.</w:t>
      </w:r>
      <w:r w:rsidRPr="00A14CD4">
        <w:rPr>
          <w:sz w:val="28"/>
          <w:szCs w:val="28"/>
          <w:lang w:val="uk-UA"/>
        </w:rPr>
        <w:t xml:space="preserve"> – </w:t>
      </w:r>
      <w:r w:rsidRPr="00A14CD4">
        <w:rPr>
          <w:sz w:val="28"/>
          <w:szCs w:val="28"/>
          <w:lang w:val="en-US"/>
        </w:rPr>
        <w:t>P.74</w:t>
      </w:r>
      <w:r w:rsidRPr="00A14CD4">
        <w:rPr>
          <w:sz w:val="28"/>
          <w:szCs w:val="28"/>
          <w:lang w:val="uk-UA"/>
        </w:rPr>
        <w:t xml:space="preserve"> – </w:t>
      </w:r>
      <w:r w:rsidRPr="00A14CD4">
        <w:rPr>
          <w:sz w:val="28"/>
          <w:szCs w:val="28"/>
          <w:lang w:val="en-US"/>
        </w:rPr>
        <w:t>77</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de-DE"/>
        </w:rPr>
      </w:pPr>
      <w:r w:rsidRPr="00A14CD4">
        <w:rPr>
          <w:sz w:val="28"/>
          <w:szCs w:val="28"/>
          <w:lang w:val="de-DE"/>
        </w:rPr>
        <w:t>Müller G. Verstazktes Auftreterdes Moosknoptkafers in Kreis Bad Freien – Walde und Ergebnisse der Bekamphung im Jahre 1986</w:t>
      </w:r>
      <w:r w:rsidRPr="00A14CD4">
        <w:rPr>
          <w:sz w:val="28"/>
          <w:szCs w:val="28"/>
          <w:lang w:val="uk-UA"/>
        </w:rPr>
        <w:t xml:space="preserve"> /</w:t>
      </w:r>
      <w:r w:rsidRPr="00A14CD4">
        <w:rPr>
          <w:sz w:val="28"/>
          <w:szCs w:val="28"/>
          <w:lang w:val="de-DE"/>
        </w:rPr>
        <w:t xml:space="preserve"> G.Muller, B.Schulz</w:t>
      </w:r>
      <w:r w:rsidRPr="00A14CD4">
        <w:rPr>
          <w:sz w:val="28"/>
          <w:szCs w:val="28"/>
          <w:lang w:val="uk-UA"/>
        </w:rPr>
        <w:t xml:space="preserve">  </w:t>
      </w:r>
      <w:r w:rsidRPr="00A14CD4">
        <w:rPr>
          <w:sz w:val="28"/>
          <w:szCs w:val="28"/>
          <w:lang w:val="de-DE"/>
        </w:rPr>
        <w:t>// Feldwirt schaft.</w:t>
      </w:r>
      <w:r w:rsidRPr="00A14CD4">
        <w:rPr>
          <w:sz w:val="28"/>
          <w:szCs w:val="28"/>
          <w:lang w:val="uk-UA"/>
        </w:rPr>
        <w:t xml:space="preserve"> – </w:t>
      </w:r>
      <w:r w:rsidRPr="00A14CD4">
        <w:rPr>
          <w:sz w:val="28"/>
          <w:szCs w:val="28"/>
          <w:lang w:val="de-DE"/>
        </w:rPr>
        <w:t>1987.</w:t>
      </w:r>
      <w:r w:rsidRPr="00A14CD4">
        <w:rPr>
          <w:sz w:val="28"/>
          <w:szCs w:val="28"/>
          <w:lang w:val="uk-UA"/>
        </w:rPr>
        <w:t xml:space="preserve"> – </w:t>
      </w:r>
      <w:r w:rsidRPr="00A14CD4">
        <w:rPr>
          <w:sz w:val="28"/>
          <w:szCs w:val="28"/>
          <w:lang w:val="de-DE"/>
        </w:rPr>
        <w:t>28.</w:t>
      </w:r>
      <w:r w:rsidRPr="00A14CD4">
        <w:rPr>
          <w:sz w:val="28"/>
          <w:szCs w:val="28"/>
          <w:lang w:val="uk-UA"/>
        </w:rPr>
        <w:t xml:space="preserve"> – </w:t>
      </w:r>
      <w:r w:rsidRPr="00A14CD4">
        <w:rPr>
          <w:sz w:val="28"/>
          <w:szCs w:val="28"/>
          <w:lang w:val="de-DE"/>
        </w:rPr>
        <w:t>№9.</w:t>
      </w:r>
      <w:r w:rsidRPr="00A14CD4">
        <w:rPr>
          <w:sz w:val="28"/>
          <w:szCs w:val="28"/>
          <w:lang w:val="uk-UA"/>
        </w:rPr>
        <w:t xml:space="preserve"> – </w:t>
      </w:r>
      <w:r w:rsidRPr="00A14CD4">
        <w:rPr>
          <w:sz w:val="28"/>
          <w:szCs w:val="28"/>
          <w:lang w:val="de-DE"/>
        </w:rPr>
        <w:t>S.408</w:t>
      </w:r>
      <w:r w:rsidRPr="00A14CD4">
        <w:rPr>
          <w:sz w:val="28"/>
          <w:szCs w:val="28"/>
          <w:lang w:val="uk-UA"/>
        </w:rPr>
        <w:t xml:space="preserve"> – </w:t>
      </w:r>
      <w:r w:rsidRPr="00A14CD4">
        <w:rPr>
          <w:sz w:val="28"/>
          <w:szCs w:val="28"/>
          <w:lang w:val="de-DE"/>
        </w:rPr>
        <w:t>411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Федоренко В.П. Ентомоко</w:t>
      </w:r>
      <w:r w:rsidRPr="00A14CD4">
        <w:rPr>
          <w:sz w:val="28"/>
          <w:szCs w:val="28"/>
          <w:lang w:val="uk-UA"/>
        </w:rPr>
        <w:t>м</w:t>
      </w:r>
      <w:r w:rsidRPr="00A14CD4">
        <w:rPr>
          <w:sz w:val="28"/>
          <w:szCs w:val="28"/>
        </w:rPr>
        <w:t>плекс на цукрових буряках</w:t>
      </w:r>
      <w:r>
        <w:rPr>
          <w:sz w:val="28"/>
          <w:szCs w:val="28"/>
          <w:lang w:val="uk-UA"/>
        </w:rPr>
        <w:t xml:space="preserve"> / В.П.Федоренко</w:t>
      </w:r>
      <w:r w:rsidRPr="00A14CD4">
        <w:rPr>
          <w:sz w:val="28"/>
          <w:szCs w:val="28"/>
          <w:lang w:val="uk-UA"/>
        </w:rPr>
        <w:t xml:space="preserve"> // </w:t>
      </w:r>
      <w:r w:rsidRPr="00A14CD4">
        <w:rPr>
          <w:sz w:val="28"/>
          <w:szCs w:val="28"/>
        </w:rPr>
        <w:t>Київ</w:t>
      </w:r>
      <w:r w:rsidRPr="00A14CD4">
        <w:rPr>
          <w:sz w:val="28"/>
          <w:szCs w:val="28"/>
          <w:lang w:val="uk-UA"/>
        </w:rPr>
        <w:t>:</w:t>
      </w:r>
      <w:r w:rsidRPr="00A14CD4">
        <w:rPr>
          <w:sz w:val="28"/>
          <w:szCs w:val="28"/>
        </w:rPr>
        <w:t xml:space="preserve"> Аграрна наука, 1998.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38</w:t>
      </w:r>
      <w:r w:rsidRPr="00A14CD4">
        <w:rPr>
          <w:sz w:val="28"/>
          <w:szCs w:val="28"/>
          <w:lang w:val="uk-UA"/>
        </w:rPr>
        <w:t xml:space="preserve"> – </w:t>
      </w:r>
      <w:r w:rsidRPr="00A14CD4">
        <w:rPr>
          <w:sz w:val="28"/>
          <w:szCs w:val="28"/>
        </w:rPr>
        <w:t>40; 138</w:t>
      </w:r>
      <w:r w:rsidRPr="00A14CD4">
        <w:rPr>
          <w:sz w:val="28"/>
          <w:szCs w:val="28"/>
          <w:lang w:val="uk-UA"/>
        </w:rPr>
        <w:t xml:space="preserve"> – </w:t>
      </w:r>
      <w:r w:rsidRPr="00A14CD4">
        <w:rPr>
          <w:sz w:val="28"/>
          <w:szCs w:val="28"/>
        </w:rPr>
        <w:t>139; 279</w:t>
      </w:r>
      <w:r w:rsidRPr="00A14CD4">
        <w:rPr>
          <w:sz w:val="28"/>
          <w:szCs w:val="28"/>
          <w:lang w:val="uk-UA"/>
        </w:rPr>
        <w:t xml:space="preserve"> – </w:t>
      </w:r>
      <w:r w:rsidRPr="00A14CD4">
        <w:rPr>
          <w:sz w:val="28"/>
          <w:szCs w:val="28"/>
        </w:rPr>
        <w:t>280</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Pr>
          <w:sz w:val="28"/>
          <w:szCs w:val="28"/>
        </w:rPr>
        <w:lastRenderedPageBreak/>
        <w:t>Алёхин В.А. Свекловичная крошка</w:t>
      </w:r>
      <w:r w:rsidRPr="00A14CD4">
        <w:rPr>
          <w:sz w:val="28"/>
          <w:szCs w:val="28"/>
          <w:lang w:val="uk-UA"/>
        </w:rPr>
        <w:t xml:space="preserve"> / В.А.</w:t>
      </w:r>
      <w:r w:rsidRPr="00A14CD4">
        <w:rPr>
          <w:sz w:val="28"/>
          <w:szCs w:val="28"/>
        </w:rPr>
        <w:t xml:space="preserve"> Алёхин //</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1974.</w:t>
      </w:r>
      <w:r w:rsidRPr="00A14CD4">
        <w:rPr>
          <w:sz w:val="28"/>
          <w:szCs w:val="28"/>
          <w:lang w:val="uk-UA"/>
        </w:rPr>
        <w:t xml:space="preserve"> – </w:t>
      </w:r>
      <w:r w:rsidRPr="00A14CD4">
        <w:rPr>
          <w:sz w:val="28"/>
          <w:szCs w:val="28"/>
        </w:rPr>
        <w:t>№6.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41</w:t>
      </w:r>
      <w:r w:rsidRPr="00A14CD4">
        <w:rPr>
          <w:sz w:val="28"/>
          <w:szCs w:val="28"/>
          <w:lang w:val="uk-UA"/>
        </w:rPr>
        <w:t xml:space="preserve"> – </w:t>
      </w:r>
      <w:r w:rsidRPr="00A14CD4">
        <w:rPr>
          <w:sz w:val="28"/>
          <w:szCs w:val="28"/>
        </w:rPr>
        <w:t>42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Петруха О.И. Свекловичная крошка</w:t>
      </w:r>
      <w:r w:rsidRPr="00A14CD4">
        <w:rPr>
          <w:sz w:val="28"/>
          <w:szCs w:val="28"/>
          <w:lang w:val="uk-UA"/>
        </w:rPr>
        <w:t xml:space="preserve"> / О.И.Петруха, Ю.П.</w:t>
      </w:r>
      <w:r w:rsidRPr="00A14CD4">
        <w:rPr>
          <w:sz w:val="28"/>
          <w:szCs w:val="28"/>
        </w:rPr>
        <w:t xml:space="preserve">Бичук, </w:t>
      </w:r>
      <w:r w:rsidRPr="00A14CD4">
        <w:rPr>
          <w:sz w:val="28"/>
          <w:szCs w:val="28"/>
          <w:lang w:val="uk-UA"/>
        </w:rPr>
        <w:t>В.Н.</w:t>
      </w:r>
      <w:r>
        <w:rPr>
          <w:sz w:val="28"/>
          <w:szCs w:val="28"/>
        </w:rPr>
        <w:t>Резник</w:t>
      </w:r>
      <w:r w:rsidRPr="00A14CD4">
        <w:rPr>
          <w:sz w:val="28"/>
          <w:szCs w:val="28"/>
        </w:rPr>
        <w:t xml:space="preserve"> // Защита растений.</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52</w:t>
      </w:r>
      <w:r w:rsidRPr="00A14CD4">
        <w:rPr>
          <w:sz w:val="28"/>
          <w:szCs w:val="28"/>
          <w:lang w:val="uk-UA"/>
        </w:rPr>
        <w:t xml:space="preserve"> – </w:t>
      </w:r>
      <w:r w:rsidRPr="00A14CD4">
        <w:rPr>
          <w:sz w:val="28"/>
          <w:szCs w:val="28"/>
        </w:rPr>
        <w:t>54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Гумовская Г.Н. Биологические особенности свекловичной крошки и меры борьбы с ней</w:t>
      </w:r>
      <w:r w:rsidRPr="00A14CD4">
        <w:rPr>
          <w:sz w:val="28"/>
          <w:szCs w:val="28"/>
          <w:lang w:val="uk-UA"/>
        </w:rPr>
        <w:t xml:space="preserve"> / Г.Н.Гумовская, К.С.</w:t>
      </w:r>
      <w:r w:rsidRPr="00A14CD4">
        <w:rPr>
          <w:sz w:val="28"/>
          <w:szCs w:val="28"/>
        </w:rPr>
        <w:t>Колив</w:t>
      </w:r>
      <w:r w:rsidRPr="00A14CD4">
        <w:rPr>
          <w:sz w:val="28"/>
          <w:szCs w:val="28"/>
          <w:lang w:val="uk-UA"/>
        </w:rPr>
        <w:t>ош</w:t>
      </w:r>
      <w:r w:rsidRPr="00A14CD4">
        <w:rPr>
          <w:sz w:val="28"/>
          <w:szCs w:val="28"/>
        </w:rPr>
        <w:t>ко //</w:t>
      </w:r>
      <w:r w:rsidRPr="00A14CD4">
        <w:rPr>
          <w:sz w:val="28"/>
          <w:szCs w:val="28"/>
          <w:lang w:val="uk-UA"/>
        </w:rPr>
        <w:t xml:space="preserve"> </w:t>
      </w:r>
      <w:r w:rsidRPr="00A14CD4">
        <w:rPr>
          <w:sz w:val="28"/>
          <w:szCs w:val="28"/>
        </w:rPr>
        <w:t>Актуальные вопросы свекловодства в зоне достаточного увлажнения Правобережной Лесостепи УССР.</w:t>
      </w:r>
      <w:r w:rsidRPr="00A14CD4">
        <w:rPr>
          <w:sz w:val="28"/>
          <w:szCs w:val="28"/>
          <w:lang w:val="uk-UA"/>
        </w:rPr>
        <w:t xml:space="preserve"> – </w:t>
      </w:r>
      <w:r w:rsidRPr="00A14CD4">
        <w:rPr>
          <w:sz w:val="28"/>
          <w:szCs w:val="28"/>
        </w:rPr>
        <w:t>К</w:t>
      </w:r>
      <w:r w:rsidRPr="00A14CD4">
        <w:rPr>
          <w:sz w:val="28"/>
          <w:szCs w:val="28"/>
          <w:lang w:val="uk-UA"/>
        </w:rPr>
        <w:t>.:</w:t>
      </w:r>
      <w:r w:rsidRPr="00A14CD4">
        <w:rPr>
          <w:sz w:val="28"/>
          <w:szCs w:val="28"/>
        </w:rPr>
        <w:t xml:space="preserve"> ВНИС</w:t>
      </w:r>
      <w:r w:rsidRPr="00A14CD4">
        <w:rPr>
          <w:sz w:val="28"/>
          <w:szCs w:val="28"/>
          <w:lang w:val="uk-UA"/>
        </w:rPr>
        <w:t xml:space="preserve">, </w:t>
      </w:r>
      <w:r w:rsidRPr="00A14CD4">
        <w:rPr>
          <w:sz w:val="28"/>
          <w:szCs w:val="28"/>
        </w:rPr>
        <w:t>1985.</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86</w:t>
      </w:r>
      <w:r w:rsidRPr="00A14CD4">
        <w:rPr>
          <w:sz w:val="28"/>
          <w:szCs w:val="28"/>
          <w:lang w:val="uk-UA"/>
        </w:rPr>
        <w:t xml:space="preserve"> – </w:t>
      </w:r>
      <w:r w:rsidRPr="00A14CD4">
        <w:rPr>
          <w:sz w:val="28"/>
          <w:szCs w:val="28"/>
        </w:rPr>
        <w:t>90</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Гумовская Г.Н. Свекловичная крошка и меры борьбы с ней</w:t>
      </w:r>
      <w:r w:rsidRPr="00A14CD4">
        <w:rPr>
          <w:sz w:val="28"/>
          <w:szCs w:val="28"/>
          <w:lang w:val="uk-UA"/>
        </w:rPr>
        <w:t xml:space="preserve"> / </w:t>
      </w:r>
      <w:r w:rsidRPr="00A14CD4">
        <w:rPr>
          <w:sz w:val="28"/>
          <w:szCs w:val="28"/>
        </w:rPr>
        <w:t xml:space="preserve"> </w:t>
      </w:r>
      <w:r w:rsidRPr="00A14CD4">
        <w:rPr>
          <w:sz w:val="28"/>
          <w:szCs w:val="28"/>
          <w:lang w:val="uk-UA"/>
        </w:rPr>
        <w:t>Г.Н.Гумовская, К.С.</w:t>
      </w:r>
      <w:r w:rsidRPr="00A14CD4">
        <w:rPr>
          <w:sz w:val="28"/>
          <w:szCs w:val="28"/>
        </w:rPr>
        <w:t>Коли</w:t>
      </w:r>
      <w:r w:rsidRPr="00A14CD4">
        <w:rPr>
          <w:sz w:val="28"/>
          <w:szCs w:val="28"/>
          <w:lang w:val="uk-UA"/>
        </w:rPr>
        <w:t xml:space="preserve">вошко </w:t>
      </w:r>
      <w:r w:rsidRPr="00A14CD4">
        <w:rPr>
          <w:sz w:val="28"/>
          <w:szCs w:val="28"/>
        </w:rPr>
        <w:t>//</w:t>
      </w:r>
      <w:r w:rsidRPr="00A14CD4">
        <w:rPr>
          <w:sz w:val="28"/>
          <w:szCs w:val="28"/>
          <w:lang w:val="uk-UA"/>
        </w:rPr>
        <w:t xml:space="preserve"> </w:t>
      </w:r>
      <w:r w:rsidRPr="00A14CD4">
        <w:rPr>
          <w:sz w:val="28"/>
          <w:szCs w:val="28"/>
        </w:rPr>
        <w:t>Интенсивная технология производства сахарной свеклы в зоне достаточного увлажнения.</w:t>
      </w:r>
      <w:r w:rsidRPr="00A14CD4">
        <w:rPr>
          <w:sz w:val="28"/>
          <w:szCs w:val="28"/>
          <w:lang w:val="uk-UA"/>
        </w:rPr>
        <w:t xml:space="preserve"> – </w:t>
      </w:r>
      <w:r w:rsidRPr="00A14CD4">
        <w:rPr>
          <w:sz w:val="28"/>
          <w:szCs w:val="28"/>
        </w:rPr>
        <w:t>К</w:t>
      </w:r>
      <w:r w:rsidRPr="00A14CD4">
        <w:rPr>
          <w:sz w:val="28"/>
          <w:szCs w:val="28"/>
          <w:lang w:val="uk-UA"/>
        </w:rPr>
        <w:t xml:space="preserve">.: ВНИС, </w:t>
      </w:r>
      <w:r w:rsidRPr="00A14CD4">
        <w:rPr>
          <w:sz w:val="28"/>
          <w:szCs w:val="28"/>
        </w:rPr>
        <w:t>1988.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144</w:t>
      </w:r>
      <w:r w:rsidRPr="00A14CD4">
        <w:rPr>
          <w:sz w:val="28"/>
          <w:szCs w:val="28"/>
          <w:lang w:val="uk-UA"/>
        </w:rPr>
        <w:t xml:space="preserve"> – </w:t>
      </w:r>
      <w:r w:rsidRPr="00A14CD4">
        <w:rPr>
          <w:sz w:val="28"/>
          <w:szCs w:val="28"/>
        </w:rPr>
        <w:t>149</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Крымчак Н.М. Климатическая характеристика зоны Уладово-Люлинецкой опытно-селекционной станции</w:t>
      </w:r>
      <w:r w:rsidRPr="00A14CD4">
        <w:rPr>
          <w:sz w:val="28"/>
          <w:szCs w:val="28"/>
          <w:lang w:val="uk-UA"/>
        </w:rPr>
        <w:t xml:space="preserve"> / </w:t>
      </w:r>
      <w:r w:rsidRPr="00A14CD4">
        <w:rPr>
          <w:sz w:val="28"/>
          <w:szCs w:val="28"/>
        </w:rPr>
        <w:t>Н.М.Крымчак //</w:t>
      </w:r>
      <w:r w:rsidRPr="00A14CD4">
        <w:rPr>
          <w:sz w:val="28"/>
          <w:szCs w:val="28"/>
          <w:lang w:val="uk-UA"/>
        </w:rPr>
        <w:t xml:space="preserve"> </w:t>
      </w:r>
      <w:r w:rsidRPr="00A14CD4">
        <w:rPr>
          <w:sz w:val="28"/>
          <w:szCs w:val="28"/>
        </w:rPr>
        <w:t>Резервы повышения урожайности и качества сахарной свеклы и других культур свекловичного севооборота в зоне достаточного увлаж</w:t>
      </w:r>
      <w:r w:rsidRPr="00A14CD4">
        <w:rPr>
          <w:sz w:val="28"/>
          <w:szCs w:val="28"/>
          <w:lang w:val="uk-UA"/>
        </w:rPr>
        <w:t>н</w:t>
      </w:r>
      <w:r w:rsidRPr="00A14CD4">
        <w:rPr>
          <w:sz w:val="28"/>
          <w:szCs w:val="28"/>
        </w:rPr>
        <w:t>ения.</w:t>
      </w:r>
      <w:r w:rsidRPr="00A14CD4">
        <w:rPr>
          <w:sz w:val="28"/>
          <w:szCs w:val="28"/>
          <w:lang w:val="uk-UA"/>
        </w:rPr>
        <w:t xml:space="preserve"> – </w:t>
      </w:r>
      <w:r w:rsidRPr="00A14CD4">
        <w:rPr>
          <w:sz w:val="28"/>
          <w:szCs w:val="28"/>
        </w:rPr>
        <w:t>К.:</w:t>
      </w:r>
      <w:r w:rsidRPr="00A14CD4">
        <w:rPr>
          <w:sz w:val="28"/>
          <w:szCs w:val="28"/>
          <w:lang w:val="uk-UA"/>
        </w:rPr>
        <w:t xml:space="preserve"> </w:t>
      </w:r>
      <w:r w:rsidRPr="00A14CD4">
        <w:rPr>
          <w:sz w:val="28"/>
          <w:szCs w:val="28"/>
        </w:rPr>
        <w:t>ВНИС, 1978.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9</w:t>
      </w:r>
      <w:r w:rsidRPr="00A14CD4">
        <w:rPr>
          <w:sz w:val="28"/>
          <w:szCs w:val="28"/>
          <w:lang w:val="uk-UA"/>
        </w:rPr>
        <w:t xml:space="preserve"> – </w:t>
      </w:r>
      <w:r w:rsidRPr="00A14CD4">
        <w:rPr>
          <w:sz w:val="28"/>
          <w:szCs w:val="28"/>
        </w:rPr>
        <w:t>12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Маленев Ф.Е. Свеклов</w:t>
      </w:r>
      <w:r w:rsidRPr="00A14CD4">
        <w:rPr>
          <w:sz w:val="28"/>
          <w:szCs w:val="28"/>
          <w:lang w:val="uk-UA"/>
        </w:rPr>
        <w:t>и</w:t>
      </w:r>
      <w:r w:rsidRPr="00A14CD4">
        <w:rPr>
          <w:sz w:val="28"/>
          <w:szCs w:val="28"/>
        </w:rPr>
        <w:t>чная крошка на Кубани</w:t>
      </w:r>
      <w:r w:rsidRPr="00A14CD4">
        <w:rPr>
          <w:sz w:val="28"/>
          <w:szCs w:val="28"/>
          <w:lang w:val="uk-UA"/>
        </w:rPr>
        <w:t xml:space="preserve"> / Ф.Е.Маленев, </w:t>
      </w:r>
      <w:r w:rsidRPr="00A14CD4">
        <w:rPr>
          <w:sz w:val="28"/>
          <w:szCs w:val="28"/>
        </w:rPr>
        <w:t>Е.Ф. Николаева</w:t>
      </w:r>
      <w:r w:rsidRPr="00A14CD4">
        <w:rPr>
          <w:sz w:val="28"/>
          <w:szCs w:val="28"/>
          <w:lang w:val="uk-UA"/>
        </w:rPr>
        <w:t>,</w:t>
      </w:r>
      <w:r w:rsidRPr="00A14CD4">
        <w:rPr>
          <w:sz w:val="28"/>
          <w:szCs w:val="28"/>
        </w:rPr>
        <w:t xml:space="preserve"> Н.В. Стукалова</w:t>
      </w:r>
      <w:r w:rsidRPr="00A14CD4">
        <w:rPr>
          <w:sz w:val="28"/>
          <w:szCs w:val="28"/>
          <w:lang w:val="uk-UA"/>
        </w:rPr>
        <w:t xml:space="preserve"> </w:t>
      </w:r>
      <w:r w:rsidRPr="00A14CD4">
        <w:rPr>
          <w:sz w:val="28"/>
          <w:szCs w:val="28"/>
        </w:rPr>
        <w:t>// Сахарная свекла.</w:t>
      </w:r>
      <w:r w:rsidRPr="00A14CD4">
        <w:rPr>
          <w:sz w:val="28"/>
          <w:szCs w:val="28"/>
          <w:lang w:val="uk-UA"/>
        </w:rPr>
        <w:t xml:space="preserve"> – </w:t>
      </w:r>
      <w:r w:rsidRPr="00A14CD4">
        <w:rPr>
          <w:sz w:val="28"/>
          <w:szCs w:val="28"/>
        </w:rPr>
        <w:t>1967.</w:t>
      </w:r>
      <w:r w:rsidRPr="00A14CD4">
        <w:rPr>
          <w:sz w:val="28"/>
          <w:szCs w:val="28"/>
          <w:lang w:val="uk-UA"/>
        </w:rPr>
        <w:t xml:space="preserve"> – </w:t>
      </w:r>
      <w:r w:rsidRPr="00A14CD4">
        <w:rPr>
          <w:sz w:val="28"/>
          <w:szCs w:val="28"/>
        </w:rPr>
        <w:t>№3.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31</w:t>
      </w:r>
      <w:r w:rsidRPr="00A14CD4">
        <w:rPr>
          <w:sz w:val="28"/>
          <w:szCs w:val="28"/>
          <w:lang w:val="uk-UA"/>
        </w:rPr>
        <w:t xml:space="preserve"> – </w:t>
      </w:r>
      <w:r w:rsidRPr="00A14CD4">
        <w:rPr>
          <w:sz w:val="28"/>
          <w:szCs w:val="28"/>
        </w:rPr>
        <w:t>32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de-DE"/>
        </w:rPr>
      </w:pPr>
      <w:r w:rsidRPr="00A14CD4">
        <w:rPr>
          <w:sz w:val="28"/>
          <w:szCs w:val="28"/>
          <w:lang w:val="de-DE"/>
        </w:rPr>
        <w:t>Stift F. Die Krankenheiten und Thirischen Tlinde der Zuckerrube</w:t>
      </w:r>
      <w:r>
        <w:rPr>
          <w:sz w:val="28"/>
          <w:szCs w:val="28"/>
          <w:lang w:val="uk-UA"/>
        </w:rPr>
        <w:t xml:space="preserve"> /</w:t>
      </w:r>
      <w:r w:rsidRPr="00A14CD4">
        <w:rPr>
          <w:sz w:val="28"/>
          <w:szCs w:val="28"/>
          <w:lang w:val="de-DE"/>
        </w:rPr>
        <w:t xml:space="preserve"> F.Stift </w:t>
      </w:r>
      <w:r w:rsidRPr="00A14CD4">
        <w:rPr>
          <w:sz w:val="28"/>
          <w:szCs w:val="28"/>
          <w:lang w:val="uk-UA"/>
        </w:rPr>
        <w:t xml:space="preserve">// </w:t>
      </w:r>
      <w:r w:rsidRPr="00A14CD4">
        <w:rPr>
          <w:sz w:val="28"/>
          <w:szCs w:val="28"/>
          <w:lang w:val="de-DE"/>
        </w:rPr>
        <w:t>Wien, 1900.</w:t>
      </w:r>
      <w:r w:rsidRPr="00A14CD4">
        <w:rPr>
          <w:sz w:val="28"/>
          <w:szCs w:val="28"/>
          <w:lang w:val="uk-UA"/>
        </w:rPr>
        <w:t xml:space="preserve"> – </w:t>
      </w:r>
      <w:r w:rsidRPr="00A14CD4">
        <w:rPr>
          <w:sz w:val="28"/>
          <w:szCs w:val="28"/>
          <w:lang w:val="de-DE"/>
        </w:rPr>
        <w:t>S.</w:t>
      </w:r>
      <w:r w:rsidRPr="00A14CD4">
        <w:rPr>
          <w:sz w:val="28"/>
          <w:szCs w:val="28"/>
          <w:lang w:val="uk-UA"/>
        </w:rPr>
        <w:t xml:space="preserve"> </w:t>
      </w:r>
      <w:r w:rsidRPr="00A14CD4">
        <w:rPr>
          <w:sz w:val="28"/>
          <w:szCs w:val="28"/>
          <w:lang w:val="de-DE"/>
        </w:rPr>
        <w:t>140</w:t>
      </w:r>
      <w:r w:rsidRPr="00A14CD4">
        <w:rPr>
          <w:sz w:val="28"/>
          <w:szCs w:val="28"/>
          <w:lang w:val="uk-UA"/>
        </w:rPr>
        <w:t xml:space="preserve"> – </w:t>
      </w:r>
      <w:r w:rsidRPr="00A14CD4">
        <w:rPr>
          <w:sz w:val="28"/>
          <w:szCs w:val="28"/>
          <w:lang w:val="de-DE"/>
        </w:rPr>
        <w:t>146</w:t>
      </w:r>
      <w:r w:rsidRPr="00A14CD4">
        <w:rPr>
          <w:sz w:val="28"/>
          <w:szCs w:val="28"/>
          <w:lang w:val="uk-UA"/>
        </w:rPr>
        <w:t>.</w:t>
      </w:r>
    </w:p>
    <w:p w:rsidR="0080742A" w:rsidRPr="001063C9" w:rsidRDefault="0080742A" w:rsidP="00E44ED3">
      <w:pPr>
        <w:numPr>
          <w:ilvl w:val="0"/>
          <w:numId w:val="60"/>
        </w:numPr>
        <w:tabs>
          <w:tab w:val="clear" w:pos="360"/>
          <w:tab w:val="num" w:pos="1080"/>
        </w:tabs>
        <w:suppressAutoHyphens w:val="0"/>
        <w:spacing w:line="360" w:lineRule="auto"/>
        <w:ind w:left="1080" w:hanging="720"/>
        <w:jc w:val="both"/>
        <w:rPr>
          <w:sz w:val="28"/>
          <w:szCs w:val="28"/>
          <w:lang w:val="de-DE"/>
        </w:rPr>
      </w:pPr>
      <w:r w:rsidRPr="001063C9">
        <w:rPr>
          <w:sz w:val="28"/>
          <w:szCs w:val="28"/>
          <w:lang w:val="de-DE"/>
        </w:rPr>
        <w:t xml:space="preserve">Rambousek Dr.Fr. Maloclene carkovity (Atomaria linearis Steph) </w:t>
      </w:r>
      <w:r w:rsidRPr="00A14CD4">
        <w:rPr>
          <w:sz w:val="28"/>
          <w:szCs w:val="28"/>
          <w:lang w:val="uk-UA"/>
        </w:rPr>
        <w:t>/</w:t>
      </w:r>
      <w:r w:rsidRPr="001063C9">
        <w:rPr>
          <w:sz w:val="28"/>
          <w:szCs w:val="28"/>
          <w:lang w:val="de-DE"/>
        </w:rPr>
        <w:t xml:space="preserve"> </w:t>
      </w:r>
      <w:r w:rsidRPr="00A14CD4">
        <w:rPr>
          <w:sz w:val="28"/>
          <w:szCs w:val="28"/>
          <w:lang w:val="uk-UA"/>
        </w:rPr>
        <w:t xml:space="preserve"> </w:t>
      </w:r>
      <w:r w:rsidRPr="001063C9">
        <w:rPr>
          <w:sz w:val="28"/>
          <w:szCs w:val="28"/>
          <w:lang w:val="de-DE"/>
        </w:rPr>
        <w:t xml:space="preserve">Dr.Fr. Rambousek </w:t>
      </w:r>
      <w:r w:rsidRPr="00A14CD4">
        <w:rPr>
          <w:sz w:val="28"/>
          <w:szCs w:val="28"/>
          <w:lang w:val="uk-UA"/>
        </w:rPr>
        <w:t xml:space="preserve">// </w:t>
      </w:r>
      <w:r w:rsidRPr="001063C9">
        <w:rPr>
          <w:sz w:val="28"/>
          <w:szCs w:val="28"/>
          <w:lang w:val="de-DE"/>
        </w:rPr>
        <w:t>Scudsone a ochranci zepni.</w:t>
      </w:r>
      <w:r w:rsidRPr="00A14CD4">
        <w:rPr>
          <w:sz w:val="28"/>
          <w:szCs w:val="28"/>
          <w:lang w:val="uk-UA"/>
        </w:rPr>
        <w:t xml:space="preserve"> – </w:t>
      </w:r>
      <w:r w:rsidRPr="001063C9">
        <w:rPr>
          <w:sz w:val="28"/>
          <w:szCs w:val="28"/>
          <w:lang w:val="de-DE"/>
        </w:rPr>
        <w:t>Praha, 1928.</w:t>
      </w:r>
      <w:r w:rsidRPr="00A14CD4">
        <w:rPr>
          <w:sz w:val="28"/>
          <w:szCs w:val="28"/>
          <w:lang w:val="uk-UA"/>
        </w:rPr>
        <w:t xml:space="preserve"> – </w:t>
      </w:r>
      <w:r w:rsidRPr="001063C9">
        <w:rPr>
          <w:sz w:val="28"/>
          <w:szCs w:val="28"/>
          <w:lang w:val="de-DE"/>
        </w:rPr>
        <w:t>S.129</w:t>
      </w:r>
      <w:r w:rsidRPr="00A14CD4">
        <w:rPr>
          <w:sz w:val="28"/>
          <w:szCs w:val="28"/>
          <w:lang w:val="uk-UA"/>
        </w:rPr>
        <w:t xml:space="preserve"> – </w:t>
      </w:r>
      <w:r w:rsidRPr="001063C9">
        <w:rPr>
          <w:sz w:val="28"/>
          <w:szCs w:val="28"/>
          <w:lang w:val="de-DE"/>
        </w:rPr>
        <w:t>131</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Линдеман</w:t>
      </w:r>
      <w:r w:rsidRPr="001063C9">
        <w:rPr>
          <w:sz w:val="28"/>
          <w:szCs w:val="28"/>
          <w:lang w:val="de-DE"/>
        </w:rPr>
        <w:t xml:space="preserve"> </w:t>
      </w:r>
      <w:r w:rsidRPr="00A14CD4">
        <w:rPr>
          <w:sz w:val="28"/>
          <w:szCs w:val="28"/>
        </w:rPr>
        <w:t>И</w:t>
      </w:r>
      <w:r w:rsidRPr="001063C9">
        <w:rPr>
          <w:sz w:val="28"/>
          <w:szCs w:val="28"/>
          <w:lang w:val="de-DE"/>
        </w:rPr>
        <w:t>.</w:t>
      </w:r>
      <w:r w:rsidRPr="00A14CD4">
        <w:rPr>
          <w:sz w:val="28"/>
          <w:szCs w:val="28"/>
        </w:rPr>
        <w:t>В</w:t>
      </w:r>
      <w:r w:rsidRPr="001063C9">
        <w:rPr>
          <w:sz w:val="28"/>
          <w:szCs w:val="28"/>
          <w:lang w:val="de-DE"/>
        </w:rPr>
        <w:t xml:space="preserve">. </w:t>
      </w:r>
      <w:r w:rsidRPr="00A14CD4">
        <w:rPr>
          <w:sz w:val="28"/>
          <w:szCs w:val="28"/>
        </w:rPr>
        <w:t>Руководство</w:t>
      </w:r>
      <w:r w:rsidRPr="001063C9">
        <w:rPr>
          <w:sz w:val="28"/>
          <w:szCs w:val="28"/>
          <w:lang w:val="de-DE"/>
        </w:rPr>
        <w:t xml:space="preserve"> </w:t>
      </w:r>
      <w:r w:rsidRPr="00A14CD4">
        <w:rPr>
          <w:sz w:val="28"/>
          <w:szCs w:val="28"/>
        </w:rPr>
        <w:t>для</w:t>
      </w:r>
      <w:r w:rsidRPr="001063C9">
        <w:rPr>
          <w:sz w:val="28"/>
          <w:szCs w:val="28"/>
          <w:lang w:val="de-DE"/>
        </w:rPr>
        <w:t xml:space="preserve"> </w:t>
      </w:r>
      <w:r w:rsidRPr="00A14CD4">
        <w:rPr>
          <w:sz w:val="28"/>
          <w:szCs w:val="28"/>
        </w:rPr>
        <w:t>наблюдений</w:t>
      </w:r>
      <w:r w:rsidRPr="001063C9">
        <w:rPr>
          <w:sz w:val="28"/>
          <w:szCs w:val="28"/>
          <w:lang w:val="de-DE"/>
        </w:rPr>
        <w:t xml:space="preserve"> </w:t>
      </w:r>
      <w:r w:rsidRPr="00A14CD4">
        <w:rPr>
          <w:sz w:val="28"/>
          <w:szCs w:val="28"/>
        </w:rPr>
        <w:t>и</w:t>
      </w:r>
      <w:r w:rsidRPr="001063C9">
        <w:rPr>
          <w:sz w:val="28"/>
          <w:szCs w:val="28"/>
          <w:lang w:val="de-DE"/>
        </w:rPr>
        <w:t xml:space="preserve"> </w:t>
      </w:r>
      <w:r w:rsidRPr="00A14CD4">
        <w:rPr>
          <w:sz w:val="28"/>
          <w:szCs w:val="28"/>
        </w:rPr>
        <w:t>полевого</w:t>
      </w:r>
      <w:r w:rsidRPr="001063C9">
        <w:rPr>
          <w:sz w:val="28"/>
          <w:szCs w:val="28"/>
          <w:lang w:val="de-DE"/>
        </w:rPr>
        <w:t xml:space="preserve"> </w:t>
      </w:r>
      <w:r w:rsidRPr="00A14CD4">
        <w:rPr>
          <w:sz w:val="28"/>
          <w:szCs w:val="28"/>
        </w:rPr>
        <w:t>обследования</w:t>
      </w:r>
      <w:r w:rsidRPr="001063C9">
        <w:rPr>
          <w:sz w:val="28"/>
          <w:szCs w:val="28"/>
          <w:lang w:val="de-DE"/>
        </w:rPr>
        <w:t xml:space="preserve"> </w:t>
      </w:r>
      <w:r w:rsidRPr="00A14CD4">
        <w:rPr>
          <w:sz w:val="28"/>
          <w:szCs w:val="28"/>
        </w:rPr>
        <w:t>вредителей</w:t>
      </w:r>
      <w:r w:rsidRPr="001063C9">
        <w:rPr>
          <w:sz w:val="28"/>
          <w:szCs w:val="28"/>
          <w:lang w:val="de-DE"/>
        </w:rPr>
        <w:t xml:space="preserve"> </w:t>
      </w:r>
      <w:r w:rsidRPr="00A14CD4">
        <w:rPr>
          <w:sz w:val="28"/>
          <w:szCs w:val="28"/>
        </w:rPr>
        <w:t>сахарной</w:t>
      </w:r>
      <w:r w:rsidRPr="001063C9">
        <w:rPr>
          <w:sz w:val="28"/>
          <w:szCs w:val="28"/>
          <w:lang w:val="de-DE"/>
        </w:rPr>
        <w:t xml:space="preserve"> </w:t>
      </w:r>
      <w:r w:rsidRPr="00A14CD4">
        <w:rPr>
          <w:sz w:val="28"/>
          <w:szCs w:val="28"/>
        </w:rPr>
        <w:t>свеклы</w:t>
      </w:r>
      <w:r w:rsidRPr="00A14CD4">
        <w:rPr>
          <w:sz w:val="28"/>
          <w:szCs w:val="28"/>
          <w:lang w:val="uk-UA"/>
        </w:rPr>
        <w:t xml:space="preserve"> / И.В.Линдеман. – </w:t>
      </w:r>
      <w:r w:rsidRPr="00A14CD4">
        <w:rPr>
          <w:sz w:val="28"/>
          <w:szCs w:val="28"/>
        </w:rPr>
        <w:t>К</w:t>
      </w:r>
      <w:r w:rsidRPr="001063C9">
        <w:rPr>
          <w:sz w:val="28"/>
          <w:szCs w:val="28"/>
          <w:lang w:val="de-DE"/>
        </w:rPr>
        <w:t>.:</w:t>
      </w:r>
      <w:r w:rsidRPr="00A14CD4">
        <w:rPr>
          <w:sz w:val="28"/>
          <w:szCs w:val="28"/>
          <w:lang w:val="uk-UA"/>
        </w:rPr>
        <w:t xml:space="preserve"> </w:t>
      </w:r>
      <w:r w:rsidRPr="00A14CD4">
        <w:rPr>
          <w:sz w:val="28"/>
          <w:szCs w:val="28"/>
        </w:rPr>
        <w:t>Изд</w:t>
      </w:r>
      <w:r w:rsidRPr="001063C9">
        <w:rPr>
          <w:sz w:val="28"/>
          <w:szCs w:val="28"/>
          <w:lang w:val="de-DE"/>
        </w:rPr>
        <w:t>.</w:t>
      </w:r>
      <w:r w:rsidRPr="00A14CD4">
        <w:rPr>
          <w:sz w:val="28"/>
          <w:szCs w:val="28"/>
          <w:lang w:val="uk-UA"/>
        </w:rPr>
        <w:t xml:space="preserve"> </w:t>
      </w:r>
      <w:r w:rsidRPr="00A14CD4">
        <w:rPr>
          <w:sz w:val="28"/>
          <w:szCs w:val="28"/>
        </w:rPr>
        <w:t>НИС</w:t>
      </w:r>
      <w:r w:rsidRPr="001063C9">
        <w:rPr>
          <w:sz w:val="28"/>
          <w:szCs w:val="28"/>
          <w:lang w:val="de-DE"/>
        </w:rPr>
        <w:t xml:space="preserve"> </w:t>
      </w:r>
      <w:r w:rsidRPr="00A14CD4">
        <w:rPr>
          <w:sz w:val="28"/>
          <w:szCs w:val="28"/>
        </w:rPr>
        <w:t>Союзсахара, 1930.</w:t>
      </w:r>
      <w:r w:rsidRPr="00A14CD4">
        <w:rPr>
          <w:sz w:val="28"/>
          <w:szCs w:val="28"/>
          <w:lang w:val="uk-UA"/>
        </w:rPr>
        <w:t xml:space="preserve"> – </w:t>
      </w:r>
      <w:r w:rsidRPr="00A14CD4">
        <w:rPr>
          <w:sz w:val="28"/>
          <w:szCs w:val="28"/>
        </w:rPr>
        <w:t>120 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Заболотская О.К. Описание стадий развития и биологии свекловичной крошки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 xml:space="preserve">Труды Киевской </w:t>
      </w:r>
      <w:r w:rsidRPr="00A14CD4">
        <w:rPr>
          <w:sz w:val="28"/>
          <w:szCs w:val="28"/>
        </w:rPr>
        <w:lastRenderedPageBreak/>
        <w:t>(Мироновской) обл. с</w:t>
      </w:r>
      <w:r w:rsidRPr="00A14CD4">
        <w:rPr>
          <w:sz w:val="28"/>
          <w:szCs w:val="28"/>
          <w:lang w:val="uk-UA"/>
        </w:rPr>
        <w:t>–</w:t>
      </w:r>
      <w:r w:rsidRPr="00A14CD4">
        <w:rPr>
          <w:sz w:val="28"/>
          <w:szCs w:val="28"/>
        </w:rPr>
        <w:t>х опытной станции</w:t>
      </w:r>
      <w:r w:rsidRPr="00A14CD4">
        <w:rPr>
          <w:sz w:val="28"/>
          <w:szCs w:val="28"/>
          <w:lang w:val="uk-UA"/>
        </w:rPr>
        <w:t>: статьи</w:t>
      </w:r>
      <w:r>
        <w:rPr>
          <w:sz w:val="28"/>
          <w:szCs w:val="28"/>
          <w:lang w:val="uk-UA"/>
        </w:rPr>
        <w:t xml:space="preserve"> / О.К.Заболотская. – </w:t>
      </w:r>
      <w:r w:rsidRPr="00A14CD4">
        <w:rPr>
          <w:sz w:val="28"/>
          <w:szCs w:val="28"/>
        </w:rPr>
        <w:t xml:space="preserve">Гос. изд. колхоз. и совхоз. </w:t>
      </w:r>
      <w:r w:rsidRPr="00A14CD4">
        <w:rPr>
          <w:sz w:val="28"/>
          <w:szCs w:val="28"/>
          <w:lang w:val="uk-UA"/>
        </w:rPr>
        <w:t>л</w:t>
      </w:r>
      <w:r w:rsidRPr="00A14CD4">
        <w:rPr>
          <w:sz w:val="28"/>
          <w:szCs w:val="28"/>
        </w:rPr>
        <w:t>итературы УССР.</w:t>
      </w:r>
      <w:r w:rsidRPr="00A14CD4">
        <w:rPr>
          <w:sz w:val="28"/>
          <w:szCs w:val="28"/>
          <w:lang w:val="uk-UA"/>
        </w:rPr>
        <w:t xml:space="preserve"> – </w:t>
      </w:r>
      <w:r w:rsidRPr="00A14CD4">
        <w:rPr>
          <w:sz w:val="28"/>
          <w:szCs w:val="28"/>
        </w:rPr>
        <w:t>1935.</w:t>
      </w:r>
      <w:r w:rsidRPr="00A14CD4">
        <w:rPr>
          <w:sz w:val="28"/>
          <w:szCs w:val="28"/>
          <w:lang w:val="uk-UA"/>
        </w:rPr>
        <w:t xml:space="preserve"> – </w:t>
      </w:r>
      <w:r w:rsidRPr="00A14CD4">
        <w:rPr>
          <w:sz w:val="28"/>
          <w:szCs w:val="28"/>
        </w:rPr>
        <w:t>вып.1 (</w:t>
      </w:r>
      <w:r w:rsidRPr="00A14CD4">
        <w:rPr>
          <w:sz w:val="28"/>
          <w:szCs w:val="28"/>
          <w:lang w:val="en-US"/>
        </w:rPr>
        <w:t>VI</w:t>
      </w:r>
      <w:r w:rsidRPr="00A14CD4">
        <w:rPr>
          <w:sz w:val="28"/>
          <w:szCs w:val="28"/>
        </w:rPr>
        <w:t>), К.</w:t>
      </w:r>
      <w:r w:rsidRPr="00A14CD4">
        <w:rPr>
          <w:sz w:val="28"/>
          <w:szCs w:val="28"/>
          <w:lang w:val="uk-UA"/>
        </w:rPr>
        <w:t xml:space="preserve"> – </w:t>
      </w:r>
      <w:r w:rsidRPr="00A14CD4">
        <w:rPr>
          <w:sz w:val="28"/>
          <w:szCs w:val="28"/>
        </w:rPr>
        <w:t>Х.. 1936.</w:t>
      </w:r>
      <w:r w:rsidRPr="00A14CD4">
        <w:rPr>
          <w:sz w:val="28"/>
          <w:szCs w:val="28"/>
          <w:lang w:val="uk-UA"/>
        </w:rPr>
        <w:t xml:space="preserve"> – С</w:t>
      </w:r>
      <w:r w:rsidRPr="00A14CD4">
        <w:rPr>
          <w:sz w:val="28"/>
          <w:szCs w:val="28"/>
        </w:rPr>
        <w:t>. 80</w:t>
      </w:r>
      <w:r w:rsidRPr="00A14CD4">
        <w:rPr>
          <w:sz w:val="28"/>
          <w:szCs w:val="28"/>
          <w:lang w:val="uk-UA"/>
        </w:rPr>
        <w:t xml:space="preserve"> – </w:t>
      </w:r>
      <w:r w:rsidRPr="00A14CD4">
        <w:rPr>
          <w:sz w:val="28"/>
          <w:szCs w:val="28"/>
        </w:rPr>
        <w:t>85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Улашкевич М.И.</w:t>
      </w:r>
      <w:r w:rsidRPr="00A14CD4">
        <w:rPr>
          <w:sz w:val="28"/>
          <w:szCs w:val="28"/>
          <w:lang w:val="uk-UA"/>
        </w:rPr>
        <w:t xml:space="preserve"> </w:t>
      </w:r>
      <w:r w:rsidRPr="00A14CD4">
        <w:rPr>
          <w:sz w:val="28"/>
          <w:szCs w:val="28"/>
        </w:rPr>
        <w:t>Крошка свекловичная</w:t>
      </w:r>
      <w:r w:rsidRPr="00A14CD4">
        <w:rPr>
          <w:sz w:val="28"/>
          <w:szCs w:val="28"/>
          <w:lang w:val="uk-UA"/>
        </w:rPr>
        <w:t xml:space="preserve"> </w:t>
      </w:r>
      <w:r>
        <w:rPr>
          <w:sz w:val="28"/>
          <w:szCs w:val="28"/>
          <w:lang w:val="uk-UA"/>
        </w:rPr>
        <w:t>/ М.И.Улашкевич, Н.И.Комоско //</w:t>
      </w:r>
      <w:r w:rsidRPr="00A14CD4">
        <w:rPr>
          <w:sz w:val="28"/>
          <w:szCs w:val="28"/>
        </w:rPr>
        <w:t xml:space="preserve"> К.:</w:t>
      </w:r>
      <w:r>
        <w:rPr>
          <w:sz w:val="28"/>
          <w:szCs w:val="28"/>
          <w:lang w:val="uk-UA"/>
        </w:rPr>
        <w:t xml:space="preserve"> </w:t>
      </w:r>
      <w:r w:rsidRPr="00A14CD4">
        <w:rPr>
          <w:sz w:val="28"/>
          <w:szCs w:val="28"/>
        </w:rPr>
        <w:t xml:space="preserve">Держвидав. колгосп. і радгосп. </w:t>
      </w:r>
      <w:r w:rsidRPr="00A14CD4">
        <w:rPr>
          <w:sz w:val="28"/>
          <w:szCs w:val="28"/>
          <w:lang w:val="uk-UA"/>
        </w:rPr>
        <w:t>л</w:t>
      </w:r>
      <w:r w:rsidRPr="00A14CD4">
        <w:rPr>
          <w:sz w:val="28"/>
          <w:szCs w:val="28"/>
        </w:rPr>
        <w:t>ітератури УРСР</w:t>
      </w:r>
      <w:r w:rsidRPr="00A14CD4">
        <w:rPr>
          <w:sz w:val="28"/>
          <w:szCs w:val="28"/>
          <w:lang w:val="uk-UA"/>
        </w:rPr>
        <w:t xml:space="preserve">, </w:t>
      </w:r>
      <w:r w:rsidRPr="00A14CD4">
        <w:rPr>
          <w:sz w:val="28"/>
          <w:szCs w:val="28"/>
        </w:rPr>
        <w:t>1935.</w:t>
      </w:r>
      <w:r w:rsidRPr="00A14CD4">
        <w:rPr>
          <w:sz w:val="28"/>
          <w:szCs w:val="28"/>
          <w:lang w:val="uk-UA"/>
        </w:rPr>
        <w:t xml:space="preserve"> – </w:t>
      </w:r>
      <w:r w:rsidRPr="00A14CD4">
        <w:rPr>
          <w:sz w:val="28"/>
          <w:szCs w:val="28"/>
        </w:rPr>
        <w:t>39с.</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Бельский Б.И. Свекловичная крошка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w:t>
      </w:r>
      <w:r w:rsidRPr="00A14CD4">
        <w:rPr>
          <w:sz w:val="28"/>
          <w:szCs w:val="28"/>
          <w:lang w:val="uk-UA"/>
        </w:rPr>
        <w:t>. Д</w:t>
      </w:r>
      <w:r w:rsidRPr="00A14CD4">
        <w:rPr>
          <w:sz w:val="28"/>
          <w:szCs w:val="28"/>
        </w:rPr>
        <w:t xml:space="preserve">ругие жуки, повреждающие свеклу </w:t>
      </w:r>
      <w:r w:rsidRPr="00A14CD4">
        <w:rPr>
          <w:sz w:val="28"/>
          <w:szCs w:val="28"/>
          <w:lang w:val="uk-UA"/>
        </w:rPr>
        <w:t xml:space="preserve">/ Б.И.Бельский // </w:t>
      </w:r>
      <w:r w:rsidRPr="00A14CD4">
        <w:rPr>
          <w:sz w:val="28"/>
          <w:szCs w:val="28"/>
        </w:rPr>
        <w:t xml:space="preserve">Свекловодство. </w:t>
      </w:r>
      <w:r>
        <w:rPr>
          <w:sz w:val="28"/>
          <w:szCs w:val="28"/>
          <w:lang w:val="uk-UA"/>
        </w:rPr>
        <w:t>Т.3</w:t>
      </w:r>
      <w:r w:rsidRPr="00A14CD4">
        <w:rPr>
          <w:sz w:val="28"/>
          <w:szCs w:val="28"/>
          <w:lang w:val="uk-UA"/>
        </w:rPr>
        <w:t xml:space="preserve"> – </w:t>
      </w:r>
      <w:r w:rsidRPr="00A14CD4">
        <w:rPr>
          <w:sz w:val="28"/>
          <w:szCs w:val="28"/>
        </w:rPr>
        <w:t>Гос. издат. колхоз. и совхоз. литературы УССР</w:t>
      </w:r>
      <w:r w:rsidRPr="00A14CD4">
        <w:rPr>
          <w:sz w:val="28"/>
          <w:szCs w:val="28"/>
          <w:lang w:val="uk-UA"/>
        </w:rPr>
        <w:t xml:space="preserve">, </w:t>
      </w:r>
      <w:r w:rsidRPr="00A14CD4">
        <w:rPr>
          <w:sz w:val="28"/>
          <w:szCs w:val="28"/>
        </w:rPr>
        <w:t>1938.</w:t>
      </w:r>
      <w:r w:rsidRPr="00A14CD4">
        <w:rPr>
          <w:sz w:val="28"/>
          <w:szCs w:val="28"/>
          <w:lang w:val="uk-UA"/>
        </w:rPr>
        <w:t xml:space="preserve"> – С</w:t>
      </w:r>
      <w:r w:rsidRPr="00A14CD4">
        <w:rPr>
          <w:sz w:val="28"/>
          <w:szCs w:val="28"/>
        </w:rPr>
        <w:t>. 93</w:t>
      </w:r>
      <w:r w:rsidRPr="00A14CD4">
        <w:rPr>
          <w:sz w:val="28"/>
          <w:szCs w:val="28"/>
          <w:lang w:val="uk-UA"/>
        </w:rPr>
        <w:t xml:space="preserve"> – </w:t>
      </w:r>
      <w:r w:rsidRPr="00A14CD4">
        <w:rPr>
          <w:sz w:val="28"/>
          <w:szCs w:val="28"/>
        </w:rPr>
        <w:t>94</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Зверезомб-Зубовский Е.В. Насекомые, вредящие сахарной свекле</w:t>
      </w:r>
      <w:r w:rsidRPr="00A14CD4">
        <w:rPr>
          <w:sz w:val="28"/>
          <w:szCs w:val="28"/>
          <w:lang w:val="uk-UA"/>
        </w:rPr>
        <w:t xml:space="preserve"> / Е.В.</w:t>
      </w:r>
      <w:r w:rsidRPr="00A14CD4">
        <w:rPr>
          <w:sz w:val="28"/>
          <w:szCs w:val="28"/>
        </w:rPr>
        <w:t xml:space="preserve"> Зверезомб-Зубовский </w:t>
      </w:r>
      <w:r w:rsidRPr="00A14CD4">
        <w:rPr>
          <w:sz w:val="28"/>
          <w:szCs w:val="28"/>
          <w:lang w:val="uk-UA"/>
        </w:rPr>
        <w:t>// К.:</w:t>
      </w:r>
      <w:r w:rsidRPr="00A14CD4">
        <w:rPr>
          <w:sz w:val="28"/>
          <w:szCs w:val="28"/>
        </w:rPr>
        <w:t xml:space="preserve"> Изд. ССЦ. Сахаротреста</w:t>
      </w:r>
      <w:r w:rsidRPr="00A14CD4">
        <w:rPr>
          <w:sz w:val="28"/>
          <w:szCs w:val="28"/>
          <w:lang w:val="uk-UA"/>
        </w:rPr>
        <w:t xml:space="preserve">, </w:t>
      </w:r>
      <w:r w:rsidRPr="00A14CD4">
        <w:rPr>
          <w:sz w:val="28"/>
          <w:szCs w:val="28"/>
        </w:rPr>
        <w:t>1928.</w:t>
      </w:r>
      <w:r>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.18</w:t>
      </w:r>
      <w:r w:rsidRPr="00A14CD4">
        <w:rPr>
          <w:sz w:val="28"/>
          <w:szCs w:val="28"/>
          <w:lang w:val="uk-UA"/>
        </w:rPr>
        <w:t xml:space="preserve"> – </w:t>
      </w:r>
      <w:r w:rsidRPr="00A14CD4">
        <w:rPr>
          <w:sz w:val="28"/>
          <w:szCs w:val="28"/>
        </w:rPr>
        <w:t>19</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Зверезомб-Зубовский Е.В. Свекловичная крошка</w:t>
      </w:r>
      <w:r w:rsidRPr="00A14CD4">
        <w:rPr>
          <w:sz w:val="28"/>
          <w:szCs w:val="28"/>
          <w:lang w:val="uk-UA"/>
        </w:rPr>
        <w:t xml:space="preserve"> // </w:t>
      </w:r>
      <w:r w:rsidRPr="00A14CD4">
        <w:rPr>
          <w:sz w:val="28"/>
          <w:szCs w:val="28"/>
        </w:rPr>
        <w:t>Вредители сахарной свеклы</w:t>
      </w:r>
      <w:r w:rsidRPr="00A14CD4">
        <w:rPr>
          <w:sz w:val="28"/>
          <w:szCs w:val="28"/>
          <w:lang w:val="uk-UA"/>
        </w:rPr>
        <w:t xml:space="preserve"> / Е.В.</w:t>
      </w:r>
      <w:r w:rsidRPr="00A14CD4">
        <w:rPr>
          <w:sz w:val="28"/>
          <w:szCs w:val="28"/>
        </w:rPr>
        <w:t xml:space="preserve"> Зверезомб-Зубовский.</w:t>
      </w:r>
      <w:r w:rsidRPr="00A14CD4">
        <w:rPr>
          <w:sz w:val="28"/>
          <w:szCs w:val="28"/>
          <w:lang w:val="uk-UA"/>
        </w:rPr>
        <w:t xml:space="preserve"> – </w:t>
      </w:r>
      <w:r w:rsidRPr="00A14CD4">
        <w:rPr>
          <w:sz w:val="28"/>
          <w:szCs w:val="28"/>
        </w:rPr>
        <w:t>К.: Изд-во АН УССР</w:t>
      </w:r>
      <w:r w:rsidRPr="00A14CD4">
        <w:rPr>
          <w:sz w:val="28"/>
          <w:szCs w:val="28"/>
          <w:lang w:val="uk-UA"/>
        </w:rPr>
        <w:t>,</w:t>
      </w:r>
      <w:r w:rsidRPr="00A14CD4">
        <w:rPr>
          <w:sz w:val="28"/>
          <w:szCs w:val="28"/>
        </w:rPr>
        <w:t xml:space="preserve"> 1956.</w:t>
      </w:r>
      <w:r w:rsidRPr="00A14CD4">
        <w:rPr>
          <w:sz w:val="28"/>
          <w:szCs w:val="28"/>
          <w:lang w:val="uk-UA"/>
        </w:rPr>
        <w:t xml:space="preserve"> – С</w:t>
      </w:r>
      <w:r w:rsidRPr="00A14CD4">
        <w:rPr>
          <w:sz w:val="28"/>
          <w:szCs w:val="28"/>
        </w:rPr>
        <w:t>.68</w:t>
      </w:r>
      <w:r w:rsidRPr="00A14CD4">
        <w:rPr>
          <w:sz w:val="28"/>
          <w:szCs w:val="28"/>
          <w:lang w:val="uk-UA"/>
        </w:rPr>
        <w:t xml:space="preserve"> – </w:t>
      </w:r>
      <w:r w:rsidRPr="00A14CD4">
        <w:rPr>
          <w:sz w:val="28"/>
          <w:szCs w:val="28"/>
        </w:rPr>
        <w:t>71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Григоров С. Малкото цвеклово бръмбарче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w:t>
      </w:r>
      <w:r>
        <w:rPr>
          <w:sz w:val="28"/>
          <w:szCs w:val="28"/>
          <w:lang w:val="uk-UA"/>
        </w:rPr>
        <w:t xml:space="preserve"> / С.Григоров</w:t>
      </w:r>
      <w:r w:rsidRPr="00A14CD4">
        <w:rPr>
          <w:sz w:val="28"/>
          <w:szCs w:val="28"/>
          <w:lang w:val="uk-UA"/>
        </w:rPr>
        <w:t xml:space="preserve"> //</w:t>
      </w:r>
      <w:r w:rsidRPr="00A14CD4">
        <w:rPr>
          <w:sz w:val="28"/>
          <w:szCs w:val="28"/>
        </w:rPr>
        <w:t xml:space="preserve"> Специалка ентомология.</w:t>
      </w:r>
      <w:r w:rsidRPr="00A14CD4">
        <w:rPr>
          <w:sz w:val="28"/>
          <w:szCs w:val="28"/>
          <w:lang w:val="uk-UA"/>
        </w:rPr>
        <w:t xml:space="preserve"> – </w:t>
      </w:r>
      <w:r w:rsidRPr="00A14CD4">
        <w:rPr>
          <w:sz w:val="28"/>
          <w:szCs w:val="28"/>
        </w:rPr>
        <w:t>Земиздат</w:t>
      </w:r>
      <w:r w:rsidRPr="00A14CD4">
        <w:rPr>
          <w:sz w:val="28"/>
          <w:szCs w:val="28"/>
          <w:lang w:val="uk-UA"/>
        </w:rPr>
        <w:t xml:space="preserve">, </w:t>
      </w:r>
      <w:r w:rsidRPr="00A14CD4">
        <w:rPr>
          <w:sz w:val="28"/>
          <w:szCs w:val="28"/>
        </w:rPr>
        <w:t>1972.</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.224</w:t>
      </w:r>
      <w:r w:rsidRPr="00A14CD4">
        <w:rPr>
          <w:sz w:val="28"/>
          <w:szCs w:val="28"/>
          <w:lang w:val="uk-UA"/>
        </w:rPr>
        <w:t xml:space="preserve"> – </w:t>
      </w:r>
      <w:r w:rsidRPr="00A14CD4">
        <w:rPr>
          <w:sz w:val="28"/>
          <w:szCs w:val="28"/>
        </w:rPr>
        <w:t>226</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pl-PL"/>
        </w:rPr>
      </w:pPr>
      <w:r w:rsidRPr="00A14CD4">
        <w:rPr>
          <w:sz w:val="28"/>
          <w:szCs w:val="28"/>
          <w:lang w:val="pl-PL"/>
        </w:rPr>
        <w:t>Jasinska A. Drobnion burakowa na plantacvjach burakov w wojewodstwia Bydgoakim</w:t>
      </w:r>
      <w:r w:rsidRPr="00A14CD4">
        <w:rPr>
          <w:sz w:val="28"/>
          <w:szCs w:val="28"/>
          <w:lang w:val="uk-UA"/>
        </w:rPr>
        <w:t xml:space="preserve"> / А.</w:t>
      </w:r>
      <w:r w:rsidRPr="00A14CD4">
        <w:rPr>
          <w:sz w:val="28"/>
          <w:szCs w:val="28"/>
          <w:lang w:val="pl-PL"/>
        </w:rPr>
        <w:t xml:space="preserve"> Jasinska </w:t>
      </w:r>
      <w:r w:rsidRPr="00A14CD4">
        <w:rPr>
          <w:sz w:val="28"/>
          <w:szCs w:val="28"/>
          <w:lang w:val="uk-UA"/>
        </w:rPr>
        <w:t xml:space="preserve"> </w:t>
      </w:r>
      <w:r w:rsidRPr="00A14CD4">
        <w:rPr>
          <w:sz w:val="28"/>
          <w:szCs w:val="28"/>
          <w:lang w:val="pl-PL"/>
        </w:rPr>
        <w:t>// Ochrana roslin.</w:t>
      </w:r>
      <w:r w:rsidRPr="00A14CD4">
        <w:rPr>
          <w:sz w:val="28"/>
          <w:szCs w:val="28"/>
          <w:lang w:val="uk-UA"/>
        </w:rPr>
        <w:t xml:space="preserve"> – </w:t>
      </w:r>
      <w:r w:rsidRPr="00A14CD4">
        <w:rPr>
          <w:sz w:val="28"/>
          <w:szCs w:val="28"/>
          <w:lang w:val="pl-PL"/>
        </w:rPr>
        <w:t>1976.</w:t>
      </w:r>
      <w:r>
        <w:rPr>
          <w:sz w:val="28"/>
          <w:szCs w:val="28"/>
          <w:lang w:val="uk-UA"/>
        </w:rPr>
        <w:t xml:space="preserve"> –</w:t>
      </w:r>
      <w:r w:rsidRPr="00A14CD4">
        <w:rPr>
          <w:sz w:val="28"/>
          <w:szCs w:val="28"/>
          <w:lang w:val="pl-PL"/>
        </w:rPr>
        <w:t xml:space="preserve"> </w:t>
      </w:r>
      <w:r w:rsidRPr="00593B07">
        <w:rPr>
          <w:sz w:val="28"/>
          <w:szCs w:val="28"/>
          <w:lang w:val="en-US"/>
        </w:rPr>
        <w:t>№</w:t>
      </w:r>
      <w:r w:rsidRPr="00A14CD4">
        <w:rPr>
          <w:sz w:val="28"/>
          <w:szCs w:val="28"/>
          <w:lang w:val="pl-PL"/>
        </w:rPr>
        <w:t>1.</w:t>
      </w:r>
      <w:r w:rsidRPr="00A14CD4">
        <w:rPr>
          <w:sz w:val="28"/>
          <w:szCs w:val="28"/>
          <w:lang w:val="uk-UA"/>
        </w:rPr>
        <w:t xml:space="preserve"> – </w:t>
      </w:r>
      <w:r w:rsidRPr="00A14CD4">
        <w:rPr>
          <w:sz w:val="28"/>
          <w:szCs w:val="28"/>
          <w:lang w:val="en-US"/>
        </w:rPr>
        <w:t>S</w:t>
      </w:r>
      <w:r w:rsidRPr="00A14CD4">
        <w:rPr>
          <w:sz w:val="28"/>
          <w:szCs w:val="28"/>
          <w:lang w:val="pl-PL"/>
        </w:rPr>
        <w:t>.10</w:t>
      </w:r>
      <w:r w:rsidRPr="00A14CD4">
        <w:rPr>
          <w:sz w:val="28"/>
          <w:szCs w:val="28"/>
          <w:lang w:val="uk-UA"/>
        </w:rPr>
        <w:t xml:space="preserve"> – </w:t>
      </w:r>
      <w:r w:rsidRPr="00A14CD4">
        <w:rPr>
          <w:sz w:val="28"/>
          <w:szCs w:val="28"/>
          <w:lang w:val="pl-PL"/>
        </w:rPr>
        <w:t>12</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pl-PL"/>
        </w:rPr>
      </w:pPr>
      <w:r w:rsidRPr="00A14CD4">
        <w:rPr>
          <w:sz w:val="28"/>
          <w:szCs w:val="28"/>
        </w:rPr>
        <w:t>Іванов</w:t>
      </w:r>
      <w:r w:rsidRPr="00A14CD4">
        <w:rPr>
          <w:sz w:val="28"/>
          <w:szCs w:val="28"/>
          <w:lang w:val="pl-PL"/>
        </w:rPr>
        <w:t xml:space="preserve"> </w:t>
      </w:r>
      <w:r w:rsidRPr="00A14CD4">
        <w:rPr>
          <w:sz w:val="28"/>
          <w:szCs w:val="28"/>
        </w:rPr>
        <w:t>С</w:t>
      </w:r>
      <w:r w:rsidRPr="00A14CD4">
        <w:rPr>
          <w:sz w:val="28"/>
          <w:szCs w:val="28"/>
          <w:lang w:val="pl-PL"/>
        </w:rPr>
        <w:t>.</w:t>
      </w:r>
      <w:r w:rsidRPr="00A14CD4">
        <w:rPr>
          <w:sz w:val="28"/>
          <w:szCs w:val="28"/>
        </w:rPr>
        <w:t>П</w:t>
      </w:r>
      <w:r w:rsidRPr="00A14CD4">
        <w:rPr>
          <w:sz w:val="28"/>
          <w:szCs w:val="28"/>
          <w:lang w:val="pl-PL"/>
        </w:rPr>
        <w:t xml:space="preserve">. </w:t>
      </w:r>
      <w:r w:rsidRPr="00A14CD4">
        <w:rPr>
          <w:sz w:val="28"/>
          <w:szCs w:val="28"/>
        </w:rPr>
        <w:t>Крихітка</w:t>
      </w:r>
      <w:r w:rsidRPr="00A14CD4">
        <w:rPr>
          <w:sz w:val="28"/>
          <w:szCs w:val="28"/>
          <w:lang w:val="pl-PL"/>
        </w:rPr>
        <w:t xml:space="preserve"> </w:t>
      </w:r>
      <w:r w:rsidRPr="00A14CD4">
        <w:rPr>
          <w:sz w:val="28"/>
          <w:szCs w:val="28"/>
        </w:rPr>
        <w:t>бурякова</w:t>
      </w:r>
      <w:r w:rsidRPr="00A14CD4">
        <w:rPr>
          <w:sz w:val="28"/>
          <w:szCs w:val="28"/>
          <w:lang w:val="pl-PL"/>
        </w:rPr>
        <w:t xml:space="preserve"> (</w:t>
      </w:r>
      <w:r w:rsidRPr="00A14CD4">
        <w:rPr>
          <w:sz w:val="28"/>
          <w:szCs w:val="28"/>
        </w:rPr>
        <w:t>Довгаста</w:t>
      </w:r>
      <w:r w:rsidRPr="00A14CD4">
        <w:rPr>
          <w:sz w:val="28"/>
          <w:szCs w:val="28"/>
          <w:lang w:val="pl-PL"/>
        </w:rPr>
        <w:t xml:space="preserve"> </w:t>
      </w:r>
      <w:r w:rsidRPr="00A14CD4">
        <w:rPr>
          <w:sz w:val="28"/>
          <w:szCs w:val="28"/>
        </w:rPr>
        <w:t>крихітка</w:t>
      </w:r>
      <w:r w:rsidRPr="00A14CD4">
        <w:rPr>
          <w:sz w:val="28"/>
          <w:szCs w:val="28"/>
          <w:lang w:val="pl-PL"/>
        </w:rPr>
        <w:t xml:space="preserve">; </w:t>
      </w:r>
      <w:r w:rsidRPr="00A14CD4">
        <w:rPr>
          <w:sz w:val="28"/>
          <w:szCs w:val="28"/>
        </w:rPr>
        <w:t>крошка</w:t>
      </w:r>
      <w:r w:rsidRPr="00A14CD4">
        <w:rPr>
          <w:sz w:val="28"/>
          <w:szCs w:val="28"/>
          <w:lang w:val="pl-PL"/>
        </w:rPr>
        <w:t>; Atomaria linearis Steph)</w:t>
      </w:r>
      <w:r w:rsidRPr="00A14CD4">
        <w:rPr>
          <w:sz w:val="28"/>
          <w:szCs w:val="28"/>
          <w:lang w:val="uk-UA"/>
        </w:rPr>
        <w:t xml:space="preserve"> //</w:t>
      </w:r>
      <w:r w:rsidRPr="00A14CD4">
        <w:rPr>
          <w:sz w:val="28"/>
          <w:szCs w:val="28"/>
          <w:lang w:val="pl-PL"/>
        </w:rPr>
        <w:t xml:space="preserve"> </w:t>
      </w:r>
      <w:r w:rsidRPr="00A14CD4">
        <w:rPr>
          <w:sz w:val="28"/>
          <w:szCs w:val="28"/>
        </w:rPr>
        <w:t>Головні</w:t>
      </w:r>
      <w:r w:rsidRPr="00A14CD4">
        <w:rPr>
          <w:sz w:val="28"/>
          <w:szCs w:val="28"/>
          <w:lang w:val="pl-PL"/>
        </w:rPr>
        <w:t xml:space="preserve"> </w:t>
      </w:r>
      <w:r w:rsidRPr="00A14CD4">
        <w:rPr>
          <w:sz w:val="28"/>
          <w:szCs w:val="28"/>
        </w:rPr>
        <w:t>шкідники</w:t>
      </w:r>
      <w:r w:rsidRPr="00A14CD4">
        <w:rPr>
          <w:sz w:val="28"/>
          <w:szCs w:val="28"/>
          <w:lang w:val="pl-PL"/>
        </w:rPr>
        <w:t xml:space="preserve"> </w:t>
      </w:r>
      <w:r w:rsidRPr="00A14CD4">
        <w:rPr>
          <w:sz w:val="28"/>
          <w:szCs w:val="28"/>
        </w:rPr>
        <w:t>й</w:t>
      </w:r>
      <w:r w:rsidRPr="00A14CD4">
        <w:rPr>
          <w:sz w:val="28"/>
          <w:szCs w:val="28"/>
          <w:lang w:val="pl-PL"/>
        </w:rPr>
        <w:t xml:space="preserve"> </w:t>
      </w:r>
      <w:r w:rsidRPr="00A14CD4">
        <w:rPr>
          <w:sz w:val="28"/>
          <w:szCs w:val="28"/>
        </w:rPr>
        <w:t>хвороби</w:t>
      </w:r>
      <w:r w:rsidRPr="00A14CD4">
        <w:rPr>
          <w:sz w:val="28"/>
          <w:szCs w:val="28"/>
          <w:lang w:val="pl-PL"/>
        </w:rPr>
        <w:t xml:space="preserve"> </w:t>
      </w:r>
      <w:r w:rsidRPr="00A14CD4">
        <w:rPr>
          <w:sz w:val="28"/>
          <w:szCs w:val="28"/>
        </w:rPr>
        <w:t>цукрових</w:t>
      </w:r>
      <w:r w:rsidRPr="00A14CD4">
        <w:rPr>
          <w:sz w:val="28"/>
          <w:szCs w:val="28"/>
          <w:lang w:val="pl-PL"/>
        </w:rPr>
        <w:t xml:space="preserve"> </w:t>
      </w:r>
      <w:r w:rsidRPr="00A14CD4">
        <w:rPr>
          <w:sz w:val="28"/>
          <w:szCs w:val="28"/>
        </w:rPr>
        <w:t>буряків</w:t>
      </w:r>
      <w:r w:rsidRPr="00A14CD4">
        <w:rPr>
          <w:sz w:val="28"/>
          <w:szCs w:val="28"/>
          <w:lang w:val="pl-PL"/>
        </w:rPr>
        <w:t xml:space="preserve"> </w:t>
      </w:r>
      <w:r w:rsidRPr="00A14CD4">
        <w:rPr>
          <w:sz w:val="28"/>
          <w:szCs w:val="28"/>
        </w:rPr>
        <w:t>і</w:t>
      </w:r>
      <w:r w:rsidRPr="00A14CD4">
        <w:rPr>
          <w:sz w:val="28"/>
          <w:szCs w:val="28"/>
          <w:lang w:val="pl-PL"/>
        </w:rPr>
        <w:t xml:space="preserve"> </w:t>
      </w:r>
      <w:r w:rsidRPr="00A14CD4">
        <w:rPr>
          <w:sz w:val="28"/>
          <w:szCs w:val="28"/>
        </w:rPr>
        <w:t>боротьба</w:t>
      </w:r>
      <w:r w:rsidRPr="00A14CD4">
        <w:rPr>
          <w:sz w:val="28"/>
          <w:szCs w:val="28"/>
          <w:lang w:val="pl-PL"/>
        </w:rPr>
        <w:t xml:space="preserve"> </w:t>
      </w:r>
      <w:r w:rsidRPr="00A14CD4">
        <w:rPr>
          <w:sz w:val="28"/>
          <w:szCs w:val="28"/>
        </w:rPr>
        <w:t>з</w:t>
      </w:r>
      <w:r w:rsidRPr="00A14CD4">
        <w:rPr>
          <w:sz w:val="28"/>
          <w:szCs w:val="28"/>
          <w:lang w:val="pl-PL"/>
        </w:rPr>
        <w:t xml:space="preserve"> </w:t>
      </w:r>
      <w:r w:rsidRPr="00A14CD4">
        <w:rPr>
          <w:sz w:val="28"/>
          <w:szCs w:val="28"/>
        </w:rPr>
        <w:t>ними</w:t>
      </w:r>
      <w:r w:rsidRPr="00A14CD4">
        <w:rPr>
          <w:sz w:val="28"/>
          <w:szCs w:val="28"/>
          <w:lang w:val="uk-UA"/>
        </w:rPr>
        <w:t xml:space="preserve"> / С.П.Іванов, Г.Ф.Борисевич. –</w:t>
      </w:r>
      <w:r w:rsidRPr="00A14CD4">
        <w:rPr>
          <w:sz w:val="28"/>
          <w:szCs w:val="28"/>
          <w:lang w:val="pl-PL"/>
        </w:rPr>
        <w:t xml:space="preserve"> </w:t>
      </w:r>
      <w:r w:rsidRPr="00A14CD4">
        <w:rPr>
          <w:sz w:val="28"/>
          <w:szCs w:val="28"/>
        </w:rPr>
        <w:t>К</w:t>
      </w:r>
      <w:r w:rsidRPr="00A14CD4">
        <w:rPr>
          <w:sz w:val="28"/>
          <w:szCs w:val="28"/>
          <w:lang w:val="pl-PL"/>
        </w:rPr>
        <w:t xml:space="preserve">.: </w:t>
      </w:r>
      <w:r w:rsidRPr="00A14CD4">
        <w:rPr>
          <w:sz w:val="28"/>
          <w:szCs w:val="28"/>
        </w:rPr>
        <w:t>Видав</w:t>
      </w:r>
      <w:r w:rsidRPr="00A14CD4">
        <w:rPr>
          <w:sz w:val="28"/>
          <w:szCs w:val="28"/>
          <w:lang w:val="pl-PL"/>
        </w:rPr>
        <w:t xml:space="preserve">: </w:t>
      </w:r>
      <w:r w:rsidRPr="00A14CD4">
        <w:rPr>
          <w:sz w:val="28"/>
          <w:szCs w:val="28"/>
        </w:rPr>
        <w:t>наркомвнуторгу</w:t>
      </w:r>
      <w:r w:rsidRPr="00A14CD4">
        <w:rPr>
          <w:sz w:val="28"/>
          <w:szCs w:val="28"/>
          <w:lang w:val="pl-PL"/>
        </w:rPr>
        <w:t xml:space="preserve"> </w:t>
      </w:r>
      <w:r w:rsidRPr="00A14CD4">
        <w:rPr>
          <w:sz w:val="28"/>
          <w:szCs w:val="28"/>
        </w:rPr>
        <w:t>УРСР</w:t>
      </w:r>
      <w:r w:rsidRPr="00A14CD4">
        <w:rPr>
          <w:sz w:val="28"/>
          <w:szCs w:val="28"/>
          <w:lang w:val="uk-UA"/>
        </w:rPr>
        <w:t>,</w:t>
      </w:r>
      <w:r w:rsidRPr="00A14CD4">
        <w:rPr>
          <w:sz w:val="28"/>
          <w:szCs w:val="28"/>
          <w:lang w:val="pl-PL"/>
        </w:rPr>
        <w:t xml:space="preserve"> 1935</w:t>
      </w:r>
      <w:r w:rsidRPr="00A14CD4">
        <w:rPr>
          <w:sz w:val="28"/>
          <w:szCs w:val="28"/>
          <w:lang w:val="uk-UA"/>
        </w:rPr>
        <w:t>. – С</w:t>
      </w:r>
      <w:r w:rsidRPr="00A14CD4">
        <w:rPr>
          <w:sz w:val="28"/>
          <w:szCs w:val="28"/>
          <w:lang w:val="pl-PL"/>
        </w:rPr>
        <w:t>.11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pl-PL"/>
        </w:rPr>
      </w:pPr>
      <w:r w:rsidRPr="00A14CD4">
        <w:rPr>
          <w:sz w:val="28"/>
          <w:szCs w:val="28"/>
          <w:lang w:val="pl-PL"/>
        </w:rPr>
        <w:t>Bombosch S. Von. Beitrage zur kennthis des Moosknopfkafers Atomaria linearis Steph (Cryptophagidae)</w:t>
      </w:r>
      <w:r w:rsidRPr="00A14CD4">
        <w:rPr>
          <w:sz w:val="28"/>
          <w:szCs w:val="28"/>
          <w:lang w:val="uk-UA"/>
        </w:rPr>
        <w:t xml:space="preserve"> / </w:t>
      </w:r>
      <w:r w:rsidRPr="00A14CD4">
        <w:rPr>
          <w:sz w:val="28"/>
          <w:szCs w:val="28"/>
          <w:lang w:val="pl-PL"/>
        </w:rPr>
        <w:t>S. Von. Bombosch</w:t>
      </w:r>
      <w:r w:rsidRPr="00A14CD4">
        <w:rPr>
          <w:sz w:val="28"/>
          <w:szCs w:val="28"/>
          <w:lang w:val="uk-UA"/>
        </w:rPr>
        <w:t xml:space="preserve"> // </w:t>
      </w:r>
      <w:r w:rsidRPr="00A14CD4">
        <w:rPr>
          <w:sz w:val="28"/>
          <w:szCs w:val="28"/>
          <w:lang w:val="pl-PL"/>
        </w:rPr>
        <w:t>«Zucker»</w:t>
      </w:r>
      <w:r w:rsidRPr="00A14CD4">
        <w:rPr>
          <w:sz w:val="28"/>
          <w:szCs w:val="28"/>
          <w:lang w:val="uk-UA"/>
        </w:rPr>
        <w:t xml:space="preserve"> – </w:t>
      </w:r>
      <w:r w:rsidRPr="00A14CD4">
        <w:rPr>
          <w:sz w:val="28"/>
          <w:szCs w:val="28"/>
          <w:lang w:val="pl-PL"/>
        </w:rPr>
        <w:t>1958.</w:t>
      </w:r>
      <w:r w:rsidRPr="00A14CD4">
        <w:rPr>
          <w:sz w:val="28"/>
          <w:szCs w:val="28"/>
          <w:lang w:val="uk-UA"/>
        </w:rPr>
        <w:t xml:space="preserve"> – </w:t>
      </w:r>
      <w:r w:rsidRPr="00A14CD4">
        <w:rPr>
          <w:sz w:val="28"/>
          <w:szCs w:val="28"/>
          <w:lang w:val="pl-PL"/>
        </w:rPr>
        <w:t>№12.</w:t>
      </w:r>
      <w:r w:rsidRPr="00A14CD4">
        <w:rPr>
          <w:sz w:val="28"/>
          <w:szCs w:val="28"/>
          <w:lang w:val="uk-UA"/>
        </w:rPr>
        <w:t xml:space="preserve"> – </w:t>
      </w:r>
      <w:r w:rsidRPr="00A14CD4">
        <w:rPr>
          <w:sz w:val="28"/>
          <w:szCs w:val="28"/>
          <w:lang w:val="pl-PL"/>
        </w:rPr>
        <w:t>S.</w:t>
      </w:r>
      <w:r w:rsidRPr="00A14CD4">
        <w:rPr>
          <w:sz w:val="28"/>
          <w:szCs w:val="28"/>
          <w:lang w:val="uk-UA"/>
        </w:rPr>
        <w:t xml:space="preserve"> </w:t>
      </w:r>
      <w:r w:rsidRPr="00A14CD4">
        <w:rPr>
          <w:sz w:val="28"/>
          <w:szCs w:val="28"/>
          <w:lang w:val="pl-PL"/>
        </w:rPr>
        <w:t>279</w:t>
      </w:r>
      <w:r w:rsidRPr="00A14CD4">
        <w:rPr>
          <w:sz w:val="28"/>
          <w:szCs w:val="28"/>
          <w:lang w:val="uk-UA"/>
        </w:rPr>
        <w:t xml:space="preserve"> – </w:t>
      </w:r>
      <w:r w:rsidRPr="00A14CD4">
        <w:rPr>
          <w:sz w:val="28"/>
          <w:szCs w:val="28"/>
          <w:lang w:val="pl-PL"/>
        </w:rPr>
        <w:t>283</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pl-PL"/>
        </w:rPr>
      </w:pPr>
      <w:r w:rsidRPr="00A14CD4">
        <w:rPr>
          <w:sz w:val="28"/>
          <w:szCs w:val="28"/>
        </w:rPr>
        <w:t>Бичук</w:t>
      </w:r>
      <w:r w:rsidRPr="00A14CD4">
        <w:rPr>
          <w:sz w:val="28"/>
          <w:szCs w:val="28"/>
          <w:lang w:val="pl-PL"/>
        </w:rPr>
        <w:t xml:space="preserve"> </w:t>
      </w:r>
      <w:r w:rsidRPr="00A14CD4">
        <w:rPr>
          <w:sz w:val="28"/>
          <w:szCs w:val="28"/>
        </w:rPr>
        <w:t>Ю</w:t>
      </w:r>
      <w:r w:rsidRPr="00A14CD4">
        <w:rPr>
          <w:sz w:val="28"/>
          <w:szCs w:val="28"/>
          <w:lang w:val="pl-PL"/>
        </w:rPr>
        <w:t>.</w:t>
      </w:r>
      <w:r w:rsidRPr="00A14CD4">
        <w:rPr>
          <w:sz w:val="28"/>
          <w:szCs w:val="28"/>
        </w:rPr>
        <w:t>П</w:t>
      </w:r>
      <w:r w:rsidRPr="00A14CD4">
        <w:rPr>
          <w:sz w:val="28"/>
          <w:szCs w:val="28"/>
          <w:lang w:val="pl-PL"/>
        </w:rPr>
        <w:t xml:space="preserve">. </w:t>
      </w:r>
      <w:r w:rsidRPr="00A14CD4">
        <w:rPr>
          <w:sz w:val="28"/>
          <w:szCs w:val="28"/>
        </w:rPr>
        <w:t>Свекловичная</w:t>
      </w:r>
      <w:r w:rsidRPr="00A14CD4">
        <w:rPr>
          <w:sz w:val="28"/>
          <w:szCs w:val="28"/>
          <w:lang w:val="pl-PL"/>
        </w:rPr>
        <w:t xml:space="preserve"> </w:t>
      </w:r>
      <w:r w:rsidRPr="00A14CD4">
        <w:rPr>
          <w:sz w:val="28"/>
          <w:szCs w:val="28"/>
        </w:rPr>
        <w:t>крошка</w:t>
      </w:r>
      <w:r>
        <w:rPr>
          <w:sz w:val="28"/>
          <w:szCs w:val="28"/>
          <w:lang w:val="uk-UA"/>
        </w:rPr>
        <w:t xml:space="preserve"> / </w:t>
      </w:r>
      <w:r w:rsidRPr="00A14CD4">
        <w:rPr>
          <w:sz w:val="28"/>
          <w:szCs w:val="28"/>
          <w:lang w:val="uk-UA"/>
        </w:rPr>
        <w:t>Ю.П.Бичук, П.Ф.</w:t>
      </w:r>
      <w:r w:rsidRPr="00A14CD4">
        <w:rPr>
          <w:sz w:val="28"/>
          <w:szCs w:val="28"/>
          <w:lang w:val="pl-PL"/>
        </w:rPr>
        <w:t xml:space="preserve"> </w:t>
      </w:r>
      <w:r w:rsidRPr="00A14CD4">
        <w:rPr>
          <w:sz w:val="28"/>
          <w:szCs w:val="28"/>
        </w:rPr>
        <w:t>Коротич</w:t>
      </w:r>
      <w:r w:rsidRPr="00A14CD4">
        <w:rPr>
          <w:sz w:val="28"/>
          <w:szCs w:val="28"/>
          <w:lang w:val="pl-PL"/>
        </w:rPr>
        <w:t>,</w:t>
      </w:r>
      <w:r w:rsidRPr="00A14CD4">
        <w:rPr>
          <w:sz w:val="28"/>
          <w:szCs w:val="28"/>
          <w:lang w:val="uk-UA"/>
        </w:rPr>
        <w:t xml:space="preserve"> Е.В.</w:t>
      </w:r>
      <w:r w:rsidRPr="00A14CD4">
        <w:rPr>
          <w:sz w:val="28"/>
          <w:szCs w:val="28"/>
          <w:lang w:val="pl-PL"/>
        </w:rPr>
        <w:t xml:space="preserve"> </w:t>
      </w:r>
      <w:r w:rsidRPr="00A14CD4">
        <w:rPr>
          <w:sz w:val="28"/>
          <w:szCs w:val="28"/>
        </w:rPr>
        <w:t>Санин</w:t>
      </w:r>
      <w:r w:rsidRPr="00A14CD4">
        <w:rPr>
          <w:sz w:val="28"/>
          <w:szCs w:val="28"/>
          <w:lang w:val="pl-PL"/>
        </w:rPr>
        <w:t xml:space="preserve">, </w:t>
      </w:r>
      <w:r w:rsidRPr="00A14CD4">
        <w:rPr>
          <w:sz w:val="28"/>
          <w:szCs w:val="28"/>
          <w:lang w:val="uk-UA"/>
        </w:rPr>
        <w:t>Н.И.Гуцул //</w:t>
      </w:r>
      <w:r w:rsidRPr="00A14CD4">
        <w:rPr>
          <w:sz w:val="28"/>
          <w:szCs w:val="28"/>
          <w:lang w:val="pl-PL"/>
        </w:rPr>
        <w:t xml:space="preserve"> </w:t>
      </w:r>
      <w:r w:rsidRPr="00A14CD4">
        <w:rPr>
          <w:sz w:val="28"/>
          <w:szCs w:val="28"/>
        </w:rPr>
        <w:t>М</w:t>
      </w:r>
      <w:r w:rsidRPr="00A14CD4">
        <w:rPr>
          <w:sz w:val="28"/>
          <w:szCs w:val="28"/>
          <w:lang w:val="pl-PL"/>
        </w:rPr>
        <w:t xml:space="preserve">.: </w:t>
      </w:r>
      <w:r w:rsidRPr="00A14CD4">
        <w:rPr>
          <w:sz w:val="28"/>
          <w:szCs w:val="28"/>
        </w:rPr>
        <w:t>ВО</w:t>
      </w:r>
      <w:r w:rsidRPr="00A14CD4">
        <w:rPr>
          <w:sz w:val="28"/>
          <w:szCs w:val="28"/>
          <w:lang w:val="pl-PL"/>
        </w:rPr>
        <w:t xml:space="preserve"> </w:t>
      </w:r>
      <w:r w:rsidRPr="00A14CD4">
        <w:rPr>
          <w:sz w:val="28"/>
          <w:szCs w:val="28"/>
        </w:rPr>
        <w:t>Агропромиздат</w:t>
      </w:r>
      <w:r w:rsidRPr="00A14CD4">
        <w:rPr>
          <w:sz w:val="28"/>
          <w:szCs w:val="28"/>
          <w:lang w:val="uk-UA"/>
        </w:rPr>
        <w:t xml:space="preserve">, </w:t>
      </w:r>
      <w:r w:rsidRPr="00A14CD4">
        <w:rPr>
          <w:sz w:val="28"/>
          <w:szCs w:val="28"/>
          <w:lang w:val="pl-PL"/>
        </w:rPr>
        <w:t>1991.</w:t>
      </w:r>
      <w:r w:rsidRPr="00A14CD4">
        <w:rPr>
          <w:sz w:val="28"/>
          <w:szCs w:val="28"/>
          <w:lang w:val="uk-UA"/>
        </w:rPr>
        <w:t xml:space="preserve"> – </w:t>
      </w:r>
      <w:r w:rsidRPr="00A14CD4">
        <w:rPr>
          <w:sz w:val="28"/>
          <w:szCs w:val="28"/>
          <w:lang w:val="pl-PL"/>
        </w:rPr>
        <w:t xml:space="preserve">63 </w:t>
      </w:r>
      <w:r w:rsidRPr="00A14CD4">
        <w:rPr>
          <w:sz w:val="28"/>
          <w:szCs w:val="28"/>
        </w:rPr>
        <w:t>с</w:t>
      </w:r>
      <w:r w:rsidRPr="00A14CD4">
        <w:rPr>
          <w:sz w:val="28"/>
          <w:szCs w:val="28"/>
          <w:lang w:val="pl-PL"/>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pl-PL"/>
        </w:rPr>
      </w:pPr>
      <w:r w:rsidRPr="00A14CD4">
        <w:rPr>
          <w:sz w:val="28"/>
          <w:szCs w:val="28"/>
          <w:lang w:val="pl-PL"/>
        </w:rPr>
        <w:lastRenderedPageBreak/>
        <w:t>Kubacka-Szmidtgal M. Drobnica buracova</w:t>
      </w:r>
      <w:r w:rsidRPr="00A14CD4">
        <w:rPr>
          <w:sz w:val="28"/>
          <w:szCs w:val="28"/>
          <w:lang w:val="uk-UA"/>
        </w:rPr>
        <w:t xml:space="preserve"> – </w:t>
      </w:r>
      <w:r w:rsidRPr="00A14CD4">
        <w:rPr>
          <w:sz w:val="28"/>
          <w:szCs w:val="28"/>
          <w:lang w:val="pl-PL"/>
        </w:rPr>
        <w:t>Atomaria linearis Steph.</w:t>
      </w:r>
      <w:r w:rsidRPr="00A14CD4">
        <w:rPr>
          <w:sz w:val="28"/>
          <w:szCs w:val="28"/>
          <w:lang w:val="uk-UA"/>
        </w:rPr>
        <w:t xml:space="preserve"> – </w:t>
      </w:r>
      <w:r w:rsidRPr="00A14CD4">
        <w:rPr>
          <w:sz w:val="28"/>
          <w:szCs w:val="28"/>
          <w:lang w:val="pl-PL"/>
        </w:rPr>
        <w:t xml:space="preserve"> grozny szkodnik burakow cukrowych</w:t>
      </w:r>
      <w:r w:rsidRPr="00A14CD4">
        <w:rPr>
          <w:sz w:val="28"/>
          <w:szCs w:val="28"/>
          <w:lang w:val="uk-UA"/>
        </w:rPr>
        <w:t xml:space="preserve"> / М.</w:t>
      </w:r>
      <w:r w:rsidRPr="00A14CD4">
        <w:rPr>
          <w:sz w:val="28"/>
          <w:szCs w:val="28"/>
          <w:lang w:val="pl-PL"/>
        </w:rPr>
        <w:t>Kubacka-Szmidtgal // Gaz.cukr.</w:t>
      </w:r>
      <w:r w:rsidRPr="00A14CD4">
        <w:rPr>
          <w:sz w:val="28"/>
          <w:szCs w:val="28"/>
          <w:lang w:val="uk-UA"/>
        </w:rPr>
        <w:t xml:space="preserve"> – </w:t>
      </w:r>
      <w:r w:rsidRPr="00A14CD4">
        <w:rPr>
          <w:sz w:val="28"/>
          <w:szCs w:val="28"/>
          <w:lang w:val="pl-PL"/>
        </w:rPr>
        <w:t>1973 a.</w:t>
      </w:r>
      <w:r w:rsidRPr="00A14CD4">
        <w:rPr>
          <w:sz w:val="28"/>
          <w:szCs w:val="28"/>
          <w:lang w:val="uk-UA"/>
        </w:rPr>
        <w:t xml:space="preserve"> – </w:t>
      </w:r>
      <w:r w:rsidRPr="00A14CD4">
        <w:rPr>
          <w:sz w:val="28"/>
          <w:szCs w:val="28"/>
          <w:lang w:val="pl-PL"/>
        </w:rPr>
        <w:t>81.</w:t>
      </w:r>
      <w:r w:rsidRPr="00A14CD4">
        <w:rPr>
          <w:sz w:val="28"/>
          <w:szCs w:val="28"/>
          <w:lang w:val="uk-UA"/>
        </w:rPr>
        <w:t xml:space="preserve"> – </w:t>
      </w:r>
      <w:r w:rsidRPr="00A14CD4">
        <w:rPr>
          <w:sz w:val="28"/>
          <w:szCs w:val="28"/>
          <w:lang w:val="pl-PL"/>
        </w:rPr>
        <w:t>№4.</w:t>
      </w:r>
      <w:r w:rsidRPr="00A14CD4">
        <w:rPr>
          <w:sz w:val="28"/>
          <w:szCs w:val="28"/>
          <w:lang w:val="uk-UA"/>
        </w:rPr>
        <w:t xml:space="preserve"> – </w:t>
      </w:r>
      <w:r w:rsidRPr="00A14CD4">
        <w:rPr>
          <w:sz w:val="28"/>
          <w:szCs w:val="28"/>
          <w:lang w:val="pl-PL"/>
        </w:rPr>
        <w:t>S.</w:t>
      </w:r>
      <w:r w:rsidRPr="00A14CD4">
        <w:rPr>
          <w:sz w:val="28"/>
          <w:szCs w:val="28"/>
          <w:lang w:val="uk-UA"/>
        </w:rPr>
        <w:t xml:space="preserve"> </w:t>
      </w:r>
      <w:r w:rsidRPr="00A14CD4">
        <w:rPr>
          <w:sz w:val="28"/>
          <w:szCs w:val="28"/>
          <w:lang w:val="pl-PL"/>
        </w:rPr>
        <w:t>106</w:t>
      </w:r>
      <w:r w:rsidRPr="00A14CD4">
        <w:rPr>
          <w:sz w:val="28"/>
          <w:szCs w:val="28"/>
          <w:lang w:val="uk-UA"/>
        </w:rPr>
        <w:t xml:space="preserve"> – </w:t>
      </w:r>
      <w:r w:rsidRPr="00A14CD4">
        <w:rPr>
          <w:sz w:val="28"/>
          <w:szCs w:val="28"/>
          <w:lang w:val="pl-PL"/>
        </w:rPr>
        <w:t>108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Гавронский</w:t>
      </w:r>
      <w:r w:rsidRPr="00A14CD4">
        <w:rPr>
          <w:sz w:val="28"/>
          <w:szCs w:val="28"/>
          <w:lang w:val="pl-PL"/>
        </w:rPr>
        <w:t xml:space="preserve"> </w:t>
      </w:r>
      <w:r w:rsidRPr="00A14CD4">
        <w:rPr>
          <w:sz w:val="28"/>
          <w:szCs w:val="28"/>
        </w:rPr>
        <w:t>Ф</w:t>
      </w:r>
      <w:r w:rsidRPr="00A14CD4">
        <w:rPr>
          <w:sz w:val="28"/>
          <w:szCs w:val="28"/>
          <w:lang w:val="pl-PL"/>
        </w:rPr>
        <w:t>.</w:t>
      </w:r>
      <w:r w:rsidRPr="00A14CD4">
        <w:rPr>
          <w:sz w:val="28"/>
          <w:szCs w:val="28"/>
        </w:rPr>
        <w:t>Д</w:t>
      </w:r>
      <w:r w:rsidRPr="00A14CD4">
        <w:rPr>
          <w:sz w:val="28"/>
          <w:szCs w:val="28"/>
          <w:lang w:val="pl-PL"/>
        </w:rPr>
        <w:t xml:space="preserve">. </w:t>
      </w:r>
      <w:r w:rsidRPr="00A14CD4">
        <w:rPr>
          <w:sz w:val="28"/>
          <w:szCs w:val="28"/>
        </w:rPr>
        <w:t>Насекомые</w:t>
      </w:r>
      <w:r w:rsidRPr="00A14CD4">
        <w:rPr>
          <w:sz w:val="28"/>
          <w:szCs w:val="28"/>
          <w:lang w:val="pl-PL"/>
        </w:rPr>
        <w:t xml:space="preserve">, </w:t>
      </w:r>
      <w:r w:rsidRPr="00A14CD4">
        <w:rPr>
          <w:sz w:val="28"/>
          <w:szCs w:val="28"/>
        </w:rPr>
        <w:t>вредящие</w:t>
      </w:r>
      <w:r w:rsidRPr="00A14CD4">
        <w:rPr>
          <w:sz w:val="28"/>
          <w:szCs w:val="28"/>
          <w:lang w:val="pl-PL"/>
        </w:rPr>
        <w:t xml:space="preserve"> </w:t>
      </w:r>
      <w:r w:rsidRPr="00A14CD4">
        <w:rPr>
          <w:sz w:val="28"/>
          <w:szCs w:val="28"/>
        </w:rPr>
        <w:t>свекловице</w:t>
      </w:r>
      <w:r w:rsidRPr="00A14CD4">
        <w:rPr>
          <w:sz w:val="28"/>
          <w:szCs w:val="28"/>
          <w:lang w:val="pl-PL"/>
        </w:rPr>
        <w:t xml:space="preserve"> </w:t>
      </w:r>
      <w:r w:rsidRPr="00A14CD4">
        <w:rPr>
          <w:sz w:val="28"/>
          <w:szCs w:val="28"/>
        </w:rPr>
        <w:t>и</w:t>
      </w:r>
      <w:r w:rsidRPr="00A14CD4">
        <w:rPr>
          <w:sz w:val="28"/>
          <w:szCs w:val="28"/>
          <w:lang w:val="pl-PL"/>
        </w:rPr>
        <w:t xml:space="preserve"> </w:t>
      </w:r>
      <w:r w:rsidRPr="00A14CD4">
        <w:rPr>
          <w:sz w:val="28"/>
          <w:szCs w:val="28"/>
        </w:rPr>
        <w:t>болезни</w:t>
      </w:r>
      <w:r w:rsidRPr="00A14CD4">
        <w:rPr>
          <w:sz w:val="28"/>
          <w:szCs w:val="28"/>
          <w:lang w:val="pl-PL"/>
        </w:rPr>
        <w:t xml:space="preserve"> </w:t>
      </w:r>
      <w:r w:rsidRPr="00A14CD4">
        <w:rPr>
          <w:sz w:val="28"/>
          <w:szCs w:val="28"/>
        </w:rPr>
        <w:t>листьев</w:t>
      </w:r>
      <w:r w:rsidRPr="00A14CD4">
        <w:rPr>
          <w:sz w:val="28"/>
          <w:szCs w:val="28"/>
          <w:lang w:val="pl-PL"/>
        </w:rPr>
        <w:t xml:space="preserve"> </w:t>
      </w:r>
      <w:r w:rsidRPr="00A14CD4">
        <w:rPr>
          <w:sz w:val="28"/>
          <w:szCs w:val="28"/>
        </w:rPr>
        <w:t>и</w:t>
      </w:r>
      <w:r w:rsidRPr="00A14CD4">
        <w:rPr>
          <w:sz w:val="28"/>
          <w:szCs w:val="28"/>
          <w:lang w:val="pl-PL"/>
        </w:rPr>
        <w:t xml:space="preserve"> </w:t>
      </w:r>
      <w:r w:rsidRPr="00A14CD4">
        <w:rPr>
          <w:sz w:val="28"/>
          <w:szCs w:val="28"/>
        </w:rPr>
        <w:t>корней</w:t>
      </w:r>
      <w:r>
        <w:rPr>
          <w:sz w:val="28"/>
          <w:szCs w:val="28"/>
          <w:lang w:val="uk-UA"/>
        </w:rPr>
        <w:t xml:space="preserve"> </w:t>
      </w:r>
      <w:r w:rsidRPr="00A14CD4">
        <w:rPr>
          <w:sz w:val="28"/>
          <w:szCs w:val="28"/>
          <w:lang w:val="pl-PL"/>
        </w:rPr>
        <w:t xml:space="preserve">// </w:t>
      </w:r>
      <w:r w:rsidRPr="00A14CD4">
        <w:rPr>
          <w:sz w:val="28"/>
          <w:szCs w:val="28"/>
        </w:rPr>
        <w:t>Руководство</w:t>
      </w:r>
      <w:r w:rsidRPr="00A14CD4">
        <w:rPr>
          <w:sz w:val="28"/>
          <w:szCs w:val="28"/>
          <w:lang w:val="pl-PL"/>
        </w:rPr>
        <w:t xml:space="preserve">  </w:t>
      </w:r>
      <w:r w:rsidRPr="00A14CD4">
        <w:rPr>
          <w:sz w:val="28"/>
          <w:szCs w:val="28"/>
        </w:rPr>
        <w:t>к</w:t>
      </w:r>
      <w:r w:rsidRPr="00A14CD4">
        <w:rPr>
          <w:sz w:val="28"/>
          <w:szCs w:val="28"/>
          <w:lang w:val="pl-PL"/>
        </w:rPr>
        <w:t xml:space="preserve"> </w:t>
      </w:r>
      <w:r w:rsidRPr="00A14CD4">
        <w:rPr>
          <w:sz w:val="28"/>
          <w:szCs w:val="28"/>
        </w:rPr>
        <w:t>разведению</w:t>
      </w:r>
      <w:r w:rsidRPr="00A14CD4">
        <w:rPr>
          <w:sz w:val="28"/>
          <w:szCs w:val="28"/>
          <w:lang w:val="pl-PL"/>
        </w:rPr>
        <w:t xml:space="preserve"> </w:t>
      </w:r>
      <w:r w:rsidRPr="00A14CD4">
        <w:rPr>
          <w:sz w:val="28"/>
          <w:szCs w:val="28"/>
        </w:rPr>
        <w:t>сахарной</w:t>
      </w:r>
      <w:r w:rsidRPr="00A14CD4">
        <w:rPr>
          <w:sz w:val="28"/>
          <w:szCs w:val="28"/>
          <w:lang w:val="pl-PL"/>
        </w:rPr>
        <w:t xml:space="preserve"> </w:t>
      </w:r>
      <w:r w:rsidRPr="00A14CD4">
        <w:rPr>
          <w:sz w:val="28"/>
          <w:szCs w:val="28"/>
        </w:rPr>
        <w:t>свекловицы</w:t>
      </w:r>
      <w:r w:rsidRPr="00A14CD4">
        <w:rPr>
          <w:sz w:val="28"/>
          <w:szCs w:val="28"/>
          <w:lang w:val="uk-UA"/>
        </w:rPr>
        <w:t xml:space="preserve"> / Ф.Д.Гавронский. – </w:t>
      </w:r>
      <w:r w:rsidRPr="00A14CD4">
        <w:rPr>
          <w:sz w:val="28"/>
          <w:szCs w:val="28"/>
        </w:rPr>
        <w:t>С-Петербург</w:t>
      </w:r>
      <w:r w:rsidRPr="00A14CD4">
        <w:rPr>
          <w:sz w:val="28"/>
          <w:szCs w:val="28"/>
          <w:lang w:val="uk-UA"/>
        </w:rPr>
        <w:t xml:space="preserve">: </w:t>
      </w:r>
      <w:r>
        <w:rPr>
          <w:sz w:val="28"/>
          <w:szCs w:val="28"/>
        </w:rPr>
        <w:t>Издание А.Ф. Деврина,</w:t>
      </w:r>
      <w:r w:rsidRPr="00A14CD4">
        <w:rPr>
          <w:sz w:val="28"/>
          <w:szCs w:val="28"/>
        </w:rPr>
        <w:t xml:space="preserve"> 1883 – </w:t>
      </w:r>
      <w:r w:rsidRPr="00A14CD4">
        <w:rPr>
          <w:sz w:val="28"/>
          <w:szCs w:val="28"/>
          <w:lang w:val="uk-UA"/>
        </w:rPr>
        <w:t>С</w:t>
      </w:r>
      <w:r w:rsidRPr="00A14CD4">
        <w:rPr>
          <w:sz w:val="28"/>
          <w:szCs w:val="28"/>
        </w:rPr>
        <w:t>.121</w:t>
      </w:r>
      <w:r w:rsidRPr="00A14CD4">
        <w:rPr>
          <w:sz w:val="28"/>
          <w:szCs w:val="28"/>
          <w:lang w:val="uk-UA"/>
        </w:rPr>
        <w:t xml:space="preserve"> – </w:t>
      </w:r>
      <w:r w:rsidRPr="00A14CD4">
        <w:rPr>
          <w:sz w:val="28"/>
          <w:szCs w:val="28"/>
        </w:rPr>
        <w:t>122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Ганджій О. Крихітка бурякова</w:t>
      </w:r>
      <w:r>
        <w:rPr>
          <w:sz w:val="28"/>
          <w:szCs w:val="28"/>
          <w:lang w:val="uk-UA"/>
        </w:rPr>
        <w:t xml:space="preserve"> </w:t>
      </w:r>
      <w:r w:rsidRPr="00A14CD4">
        <w:rPr>
          <w:sz w:val="28"/>
          <w:szCs w:val="28"/>
        </w:rPr>
        <w:t>// Шкідники цукрових буряків та як боротися з ними</w:t>
      </w:r>
      <w:r>
        <w:rPr>
          <w:sz w:val="28"/>
          <w:szCs w:val="28"/>
          <w:lang w:val="uk-UA"/>
        </w:rPr>
        <w:t xml:space="preserve"> / О.Ганджій. –</w:t>
      </w:r>
      <w:r w:rsidRPr="00A14CD4">
        <w:rPr>
          <w:sz w:val="28"/>
          <w:szCs w:val="28"/>
        </w:rPr>
        <w:t xml:space="preserve"> Х.,</w:t>
      </w:r>
      <w:r w:rsidRPr="00A14CD4">
        <w:rPr>
          <w:sz w:val="28"/>
          <w:szCs w:val="28"/>
          <w:lang w:val="uk-UA"/>
        </w:rPr>
        <w:t xml:space="preserve"> </w:t>
      </w:r>
      <w:r w:rsidRPr="00A14CD4">
        <w:rPr>
          <w:sz w:val="28"/>
          <w:szCs w:val="28"/>
        </w:rPr>
        <w:t>Держсільгоспвидав</w:t>
      </w:r>
      <w:r w:rsidRPr="00A14CD4">
        <w:rPr>
          <w:sz w:val="28"/>
          <w:szCs w:val="28"/>
          <w:lang w:val="uk-UA"/>
        </w:rPr>
        <w:t xml:space="preserve">, </w:t>
      </w:r>
      <w:r w:rsidRPr="00A14CD4">
        <w:rPr>
          <w:sz w:val="28"/>
          <w:szCs w:val="28"/>
        </w:rPr>
        <w:t>1933.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22</w:t>
      </w:r>
      <w:r w:rsidRPr="00A14CD4">
        <w:rPr>
          <w:sz w:val="28"/>
          <w:szCs w:val="28"/>
          <w:lang w:val="uk-UA"/>
        </w:rPr>
        <w:t xml:space="preserve"> – </w:t>
      </w:r>
      <w:r w:rsidRPr="00A14CD4">
        <w:rPr>
          <w:sz w:val="28"/>
          <w:szCs w:val="28"/>
        </w:rPr>
        <w:t>23</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Улашкевич М.И. Свекловичная крошка</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Свекловичное полеводство</w:t>
      </w:r>
      <w:r>
        <w:rPr>
          <w:sz w:val="28"/>
          <w:szCs w:val="28"/>
          <w:lang w:val="uk-UA"/>
        </w:rPr>
        <w:t xml:space="preserve"> /</w:t>
      </w:r>
      <w:r w:rsidRPr="00A14CD4">
        <w:rPr>
          <w:sz w:val="28"/>
          <w:szCs w:val="28"/>
          <w:lang w:val="uk-UA"/>
        </w:rPr>
        <w:t xml:space="preserve"> М.И.Улашкевич. – </w:t>
      </w:r>
      <w:r w:rsidRPr="00A14CD4">
        <w:rPr>
          <w:sz w:val="28"/>
          <w:szCs w:val="28"/>
        </w:rPr>
        <w:t>ОГИЗ, Сельхозиздат</w:t>
      </w:r>
      <w:r w:rsidRPr="00A14CD4">
        <w:rPr>
          <w:sz w:val="28"/>
          <w:szCs w:val="28"/>
          <w:lang w:val="uk-UA"/>
        </w:rPr>
        <w:t xml:space="preserve">, </w:t>
      </w:r>
      <w:r w:rsidRPr="00A14CD4">
        <w:rPr>
          <w:sz w:val="28"/>
          <w:szCs w:val="28"/>
        </w:rPr>
        <w:t>1935.</w:t>
      </w:r>
      <w:r w:rsidRPr="00A14CD4">
        <w:rPr>
          <w:sz w:val="28"/>
          <w:szCs w:val="28"/>
          <w:lang w:val="uk-UA"/>
        </w:rPr>
        <w:t xml:space="preserve"> – </w:t>
      </w:r>
      <w:r w:rsidRPr="00A14CD4">
        <w:rPr>
          <w:sz w:val="28"/>
          <w:szCs w:val="28"/>
        </w:rPr>
        <w:t>№1.</w:t>
      </w:r>
      <w:r>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.50</w:t>
      </w:r>
      <w:r w:rsidRPr="00A14CD4">
        <w:rPr>
          <w:sz w:val="28"/>
          <w:szCs w:val="28"/>
          <w:lang w:val="uk-UA"/>
        </w:rPr>
        <w:t xml:space="preserve"> – </w:t>
      </w:r>
      <w:r w:rsidRPr="00A14CD4">
        <w:rPr>
          <w:sz w:val="28"/>
          <w:szCs w:val="28"/>
        </w:rPr>
        <w:t>52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Коротич П.Ф. Динамика численности свекловичной крошки по станциям</w:t>
      </w:r>
      <w:r w:rsidRPr="00A14CD4">
        <w:rPr>
          <w:sz w:val="28"/>
          <w:szCs w:val="28"/>
          <w:lang w:val="uk-UA"/>
        </w:rPr>
        <w:t xml:space="preserve"> </w:t>
      </w:r>
      <w:r w:rsidRPr="00A14CD4">
        <w:rPr>
          <w:sz w:val="28"/>
          <w:szCs w:val="28"/>
        </w:rPr>
        <w:t>// Селекция, семеноводство, агротехника сахарной свеклы в условиях неустойчивого увлажнения Правобережья Лесостепи УССР</w:t>
      </w:r>
      <w:r>
        <w:rPr>
          <w:sz w:val="28"/>
          <w:szCs w:val="28"/>
          <w:lang w:val="uk-UA"/>
        </w:rPr>
        <w:t>: статьи / П.Ф.Коротич. –</w:t>
      </w:r>
      <w:r w:rsidRPr="00A14CD4">
        <w:rPr>
          <w:sz w:val="28"/>
          <w:szCs w:val="28"/>
        </w:rPr>
        <w:t xml:space="preserve"> </w:t>
      </w:r>
      <w:r w:rsidRPr="00A14CD4">
        <w:rPr>
          <w:sz w:val="28"/>
          <w:szCs w:val="28"/>
          <w:lang w:val="uk-UA"/>
        </w:rPr>
        <w:t>К.:</w:t>
      </w:r>
      <w:r w:rsidRPr="00A14CD4">
        <w:rPr>
          <w:sz w:val="28"/>
          <w:szCs w:val="28"/>
        </w:rPr>
        <w:t xml:space="preserve"> ВНИС, 1981.</w:t>
      </w:r>
      <w:r w:rsidRPr="00A14CD4">
        <w:rPr>
          <w:sz w:val="28"/>
          <w:szCs w:val="28"/>
          <w:lang w:val="uk-UA"/>
        </w:rPr>
        <w:t xml:space="preserve"> – С</w:t>
      </w:r>
      <w:r w:rsidRPr="00A14CD4">
        <w:rPr>
          <w:sz w:val="28"/>
          <w:szCs w:val="28"/>
        </w:rPr>
        <w:t>.146</w:t>
      </w:r>
      <w:r w:rsidRPr="00A14CD4">
        <w:rPr>
          <w:sz w:val="28"/>
          <w:szCs w:val="28"/>
          <w:lang w:val="uk-UA"/>
        </w:rPr>
        <w:t xml:space="preserve"> – </w:t>
      </w:r>
      <w:r w:rsidRPr="00A14CD4">
        <w:rPr>
          <w:sz w:val="28"/>
          <w:szCs w:val="28"/>
        </w:rPr>
        <w:t>156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Кубацка М. Свекловичная крошка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 и меры борьбы с ней</w:t>
      </w:r>
      <w:r w:rsidRPr="00A14CD4">
        <w:rPr>
          <w:sz w:val="28"/>
          <w:szCs w:val="28"/>
          <w:lang w:val="uk-UA"/>
        </w:rPr>
        <w:t xml:space="preserve"> // </w:t>
      </w:r>
      <w:r w:rsidRPr="00A14CD4">
        <w:rPr>
          <w:sz w:val="28"/>
          <w:szCs w:val="28"/>
          <w:lang w:val="en-US"/>
        </w:rPr>
        <w:t>VIII</w:t>
      </w:r>
      <w:r w:rsidRPr="00A14CD4">
        <w:rPr>
          <w:sz w:val="28"/>
          <w:szCs w:val="28"/>
        </w:rPr>
        <w:t xml:space="preserve"> Международный конгресс по защите растений, секция 2: </w:t>
      </w:r>
      <w:r w:rsidRPr="00A14CD4">
        <w:rPr>
          <w:sz w:val="28"/>
          <w:szCs w:val="28"/>
          <w:lang w:val="uk-UA"/>
        </w:rPr>
        <w:t xml:space="preserve">статьи </w:t>
      </w:r>
      <w:r w:rsidRPr="00A14CD4">
        <w:rPr>
          <w:sz w:val="28"/>
          <w:szCs w:val="28"/>
        </w:rPr>
        <w:t>/</w:t>
      </w:r>
      <w:r>
        <w:rPr>
          <w:sz w:val="28"/>
          <w:szCs w:val="28"/>
          <w:lang w:val="uk-UA"/>
        </w:rPr>
        <w:t xml:space="preserve"> М.Кубацка. –</w:t>
      </w:r>
      <w:r>
        <w:rPr>
          <w:sz w:val="28"/>
          <w:szCs w:val="28"/>
        </w:rPr>
        <w:t xml:space="preserve"> </w:t>
      </w:r>
      <w:r w:rsidRPr="00A14CD4">
        <w:rPr>
          <w:sz w:val="28"/>
          <w:szCs w:val="28"/>
        </w:rPr>
        <w:t>М., 1975.</w:t>
      </w:r>
      <w:r w:rsidRPr="00A14CD4">
        <w:rPr>
          <w:sz w:val="28"/>
          <w:szCs w:val="28"/>
          <w:lang w:val="uk-UA"/>
        </w:rPr>
        <w:t xml:space="preserve"> – С</w:t>
      </w:r>
      <w:r w:rsidRPr="00A14CD4">
        <w:rPr>
          <w:sz w:val="28"/>
          <w:szCs w:val="28"/>
        </w:rPr>
        <w:t>.166</w:t>
      </w:r>
      <w:r w:rsidRPr="00A14CD4">
        <w:rPr>
          <w:sz w:val="28"/>
          <w:szCs w:val="28"/>
          <w:lang w:val="uk-UA"/>
        </w:rPr>
        <w:t xml:space="preserve"> – </w:t>
      </w:r>
      <w:r w:rsidRPr="00A14CD4">
        <w:rPr>
          <w:sz w:val="28"/>
          <w:szCs w:val="28"/>
        </w:rPr>
        <w:t>172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Триль О.Р. О некоторых экологических особенностях развития свекловичной крошки</w:t>
      </w:r>
      <w:r w:rsidRPr="00A14CD4">
        <w:rPr>
          <w:sz w:val="28"/>
          <w:szCs w:val="28"/>
          <w:lang w:val="uk-UA"/>
        </w:rPr>
        <w:t>: т</w:t>
      </w:r>
      <w:r w:rsidRPr="00A14CD4">
        <w:rPr>
          <w:sz w:val="28"/>
          <w:szCs w:val="28"/>
        </w:rPr>
        <w:t>ез.</w:t>
      </w:r>
      <w:r w:rsidRPr="00A14CD4">
        <w:rPr>
          <w:sz w:val="28"/>
          <w:szCs w:val="28"/>
          <w:lang w:val="uk-UA"/>
        </w:rPr>
        <w:t xml:space="preserve"> </w:t>
      </w:r>
      <w:r w:rsidRPr="00A14CD4">
        <w:rPr>
          <w:sz w:val="28"/>
          <w:szCs w:val="28"/>
        </w:rPr>
        <w:t>докл. научно-производственной конференции молодых ученых и агрономов-свекловодов</w:t>
      </w:r>
      <w:r w:rsidRPr="00A14CD4">
        <w:rPr>
          <w:sz w:val="28"/>
          <w:szCs w:val="28"/>
          <w:lang w:val="uk-UA"/>
        </w:rPr>
        <w:t xml:space="preserve"> / О.Р.Триль, Е.Н.Житкевич</w:t>
      </w:r>
      <w:r w:rsidRPr="00A14CD4">
        <w:rPr>
          <w:sz w:val="28"/>
          <w:szCs w:val="28"/>
        </w:rPr>
        <w:t>.</w:t>
      </w:r>
      <w:r w:rsidRPr="00A14CD4">
        <w:rPr>
          <w:sz w:val="28"/>
          <w:szCs w:val="28"/>
          <w:lang w:val="uk-UA"/>
        </w:rPr>
        <w:t xml:space="preserve"> – К.: </w:t>
      </w:r>
      <w:r w:rsidRPr="00A14CD4">
        <w:rPr>
          <w:sz w:val="28"/>
          <w:szCs w:val="28"/>
        </w:rPr>
        <w:t>ВНИС, 1963.</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.151</w:t>
      </w:r>
      <w:r w:rsidRPr="00A14CD4">
        <w:rPr>
          <w:sz w:val="28"/>
          <w:szCs w:val="28"/>
          <w:lang w:val="uk-UA"/>
        </w:rPr>
        <w:t xml:space="preserve"> – </w:t>
      </w:r>
      <w:r w:rsidRPr="00A14CD4">
        <w:rPr>
          <w:sz w:val="28"/>
          <w:szCs w:val="28"/>
        </w:rPr>
        <w:t>153</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Коротич П.П. Кормові рослини бурякової крихітки</w:t>
      </w:r>
      <w:r>
        <w:rPr>
          <w:sz w:val="28"/>
          <w:szCs w:val="28"/>
          <w:lang w:val="uk-UA"/>
        </w:rPr>
        <w:t xml:space="preserve"> /</w:t>
      </w:r>
      <w:r w:rsidRPr="00A14CD4">
        <w:rPr>
          <w:sz w:val="28"/>
          <w:szCs w:val="28"/>
          <w:lang w:val="uk-UA"/>
        </w:rPr>
        <w:t xml:space="preserve"> П.П.Коротич </w:t>
      </w:r>
      <w:r w:rsidRPr="00A14CD4">
        <w:rPr>
          <w:sz w:val="28"/>
          <w:szCs w:val="28"/>
        </w:rPr>
        <w:t>//</w:t>
      </w:r>
      <w:r>
        <w:rPr>
          <w:sz w:val="28"/>
          <w:szCs w:val="28"/>
          <w:lang w:val="uk-UA"/>
        </w:rPr>
        <w:t xml:space="preserve"> </w:t>
      </w:r>
      <w:r w:rsidRPr="00A14CD4">
        <w:rPr>
          <w:sz w:val="28"/>
          <w:szCs w:val="28"/>
        </w:rPr>
        <w:t>Карантин і захист рослин.</w:t>
      </w:r>
      <w:r w:rsidRPr="00A14CD4">
        <w:rPr>
          <w:sz w:val="28"/>
          <w:szCs w:val="28"/>
          <w:lang w:val="uk-UA"/>
        </w:rPr>
        <w:t xml:space="preserve"> – </w:t>
      </w:r>
      <w:r w:rsidRPr="00A14CD4">
        <w:rPr>
          <w:sz w:val="28"/>
          <w:szCs w:val="28"/>
        </w:rPr>
        <w:t>2004.</w:t>
      </w:r>
      <w:r w:rsidRPr="00A14CD4">
        <w:rPr>
          <w:sz w:val="28"/>
          <w:szCs w:val="28"/>
          <w:lang w:val="uk-UA"/>
        </w:rPr>
        <w:t xml:space="preserve"> – </w:t>
      </w:r>
      <w:r w:rsidRPr="00A14CD4">
        <w:rPr>
          <w:sz w:val="28"/>
          <w:szCs w:val="28"/>
        </w:rPr>
        <w:t>№9.</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26</w:t>
      </w:r>
      <w:r w:rsidRPr="00A14CD4">
        <w:rPr>
          <w:sz w:val="28"/>
          <w:szCs w:val="28"/>
          <w:lang w:val="uk-UA"/>
        </w:rPr>
        <w:t xml:space="preserve"> – </w:t>
      </w:r>
      <w:r w:rsidRPr="00A14CD4">
        <w:rPr>
          <w:sz w:val="28"/>
          <w:szCs w:val="28"/>
        </w:rPr>
        <w:t>28</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Коротич П.Ф. Свекловичная крошка</w:t>
      </w:r>
      <w:r w:rsidRPr="00A14CD4">
        <w:rPr>
          <w:sz w:val="28"/>
          <w:szCs w:val="28"/>
          <w:lang w:val="uk-UA"/>
        </w:rPr>
        <w:t xml:space="preserve"> / П.Ф.Коротич,</w:t>
      </w:r>
      <w:r w:rsidRPr="00A14CD4">
        <w:rPr>
          <w:sz w:val="28"/>
          <w:szCs w:val="28"/>
        </w:rPr>
        <w:t xml:space="preserve"> </w:t>
      </w:r>
      <w:r w:rsidRPr="00A14CD4">
        <w:rPr>
          <w:sz w:val="28"/>
          <w:szCs w:val="28"/>
          <w:lang w:val="uk-UA"/>
        </w:rPr>
        <w:t>Ю.П.</w:t>
      </w:r>
      <w:r>
        <w:rPr>
          <w:sz w:val="28"/>
          <w:szCs w:val="28"/>
        </w:rPr>
        <w:t>Бичук</w:t>
      </w:r>
      <w:r w:rsidRPr="00A14CD4">
        <w:rPr>
          <w:sz w:val="28"/>
          <w:szCs w:val="28"/>
        </w:rPr>
        <w:t xml:space="preserve"> //</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1988.</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34</w:t>
      </w:r>
      <w:r w:rsidRPr="00A14CD4">
        <w:rPr>
          <w:sz w:val="28"/>
          <w:szCs w:val="28"/>
          <w:lang w:val="uk-UA"/>
        </w:rPr>
        <w:t xml:space="preserve"> – </w:t>
      </w:r>
      <w:r w:rsidRPr="00A14CD4">
        <w:rPr>
          <w:sz w:val="28"/>
          <w:szCs w:val="28"/>
        </w:rPr>
        <w:t>36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Триль О.Р. О некоторых особенностях развития свекловичной крошки</w:t>
      </w:r>
      <w:r w:rsidRPr="00A14CD4">
        <w:rPr>
          <w:sz w:val="28"/>
          <w:szCs w:val="28"/>
          <w:lang w:val="uk-UA"/>
        </w:rPr>
        <w:t>: т</w:t>
      </w:r>
      <w:r w:rsidRPr="00A14CD4">
        <w:rPr>
          <w:sz w:val="28"/>
          <w:szCs w:val="28"/>
        </w:rPr>
        <w:t xml:space="preserve">ез. докл. научно-производственной конференции молодых </w:t>
      </w:r>
      <w:r w:rsidRPr="00A14CD4">
        <w:rPr>
          <w:sz w:val="28"/>
          <w:szCs w:val="28"/>
        </w:rPr>
        <w:lastRenderedPageBreak/>
        <w:t>ученых и агрономов-свекловодов</w:t>
      </w:r>
      <w:r w:rsidRPr="00A14CD4">
        <w:rPr>
          <w:sz w:val="28"/>
          <w:szCs w:val="28"/>
          <w:lang w:val="uk-UA"/>
        </w:rPr>
        <w:t xml:space="preserve"> / О.Р.Триль</w:t>
      </w:r>
      <w:r w:rsidRPr="00A14CD4">
        <w:rPr>
          <w:sz w:val="28"/>
          <w:szCs w:val="28"/>
        </w:rPr>
        <w:t>.</w:t>
      </w:r>
      <w:r w:rsidRPr="00A14CD4">
        <w:rPr>
          <w:sz w:val="28"/>
          <w:szCs w:val="28"/>
          <w:lang w:val="uk-UA"/>
        </w:rPr>
        <w:t xml:space="preserve"> –</w:t>
      </w:r>
      <w:r w:rsidRPr="00A14CD4">
        <w:rPr>
          <w:sz w:val="28"/>
          <w:szCs w:val="28"/>
        </w:rPr>
        <w:t xml:space="preserve"> К.</w:t>
      </w:r>
      <w:r w:rsidRPr="00A14CD4">
        <w:rPr>
          <w:sz w:val="28"/>
          <w:szCs w:val="28"/>
          <w:lang w:val="uk-UA"/>
        </w:rPr>
        <w:t xml:space="preserve"> :</w:t>
      </w:r>
      <w:r w:rsidRPr="00A14CD4">
        <w:rPr>
          <w:sz w:val="28"/>
          <w:szCs w:val="28"/>
        </w:rPr>
        <w:t>ВНИС, 1963</w:t>
      </w:r>
      <w:r w:rsidRPr="00A14CD4">
        <w:rPr>
          <w:sz w:val="28"/>
          <w:szCs w:val="28"/>
          <w:lang w:val="uk-UA"/>
        </w:rPr>
        <w:t>. – С</w:t>
      </w:r>
      <w:r w:rsidRPr="00A14CD4">
        <w:rPr>
          <w:sz w:val="28"/>
          <w:szCs w:val="28"/>
        </w:rPr>
        <w:t>.86</w:t>
      </w:r>
      <w:r w:rsidRPr="00A14CD4">
        <w:rPr>
          <w:color w:val="00B050"/>
          <w:sz w:val="28"/>
          <w:szCs w:val="28"/>
          <w:lang w:val="uk-UA"/>
        </w:rPr>
        <w:t xml:space="preserve"> </w:t>
      </w:r>
      <w:r w:rsidRPr="00A14CD4">
        <w:rPr>
          <w:sz w:val="28"/>
          <w:szCs w:val="28"/>
          <w:lang w:val="uk-UA"/>
        </w:rPr>
        <w:t>– 88.</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pl-PL"/>
        </w:rPr>
        <w:t>Szafarek E. Wystapienie drobniky waskiej.</w:t>
      </w:r>
      <w:r w:rsidRPr="00A14CD4">
        <w:rPr>
          <w:sz w:val="28"/>
          <w:szCs w:val="28"/>
          <w:lang w:val="uk-UA"/>
        </w:rPr>
        <w:t xml:space="preserve"> </w:t>
      </w:r>
      <w:r w:rsidRPr="00A14CD4">
        <w:rPr>
          <w:sz w:val="28"/>
          <w:szCs w:val="28"/>
          <w:lang w:val="pl-PL"/>
        </w:rPr>
        <w:t>Atomaria linearis Steph w rejonie cukrowni wielkopolskick</w:t>
      </w:r>
      <w:r w:rsidRPr="00A14CD4">
        <w:rPr>
          <w:sz w:val="28"/>
          <w:szCs w:val="28"/>
          <w:lang w:val="uk-UA"/>
        </w:rPr>
        <w:t xml:space="preserve"> / Е.</w:t>
      </w:r>
      <w:r w:rsidRPr="00A14CD4">
        <w:rPr>
          <w:sz w:val="28"/>
          <w:szCs w:val="28"/>
          <w:lang w:val="pl-PL"/>
        </w:rPr>
        <w:t xml:space="preserve"> Szafarek</w:t>
      </w:r>
      <w:r w:rsidRPr="008009F9">
        <w:rPr>
          <w:sz w:val="28"/>
          <w:szCs w:val="28"/>
          <w:lang w:val="en-US"/>
        </w:rPr>
        <w:t xml:space="preserve"> </w:t>
      </w:r>
      <w:r w:rsidRPr="00A14CD4">
        <w:rPr>
          <w:sz w:val="28"/>
          <w:szCs w:val="28"/>
          <w:lang w:val="uk-UA"/>
        </w:rPr>
        <w:t xml:space="preserve">// </w:t>
      </w:r>
      <w:r w:rsidRPr="00A14CD4">
        <w:rPr>
          <w:sz w:val="28"/>
          <w:szCs w:val="28"/>
          <w:lang w:val="en-US"/>
        </w:rPr>
        <w:t>Garena</w:t>
      </w:r>
      <w:r w:rsidRPr="008009F9">
        <w:rPr>
          <w:sz w:val="28"/>
          <w:szCs w:val="28"/>
          <w:lang w:val="en-US"/>
        </w:rPr>
        <w:t xml:space="preserve"> </w:t>
      </w:r>
      <w:r w:rsidRPr="00A14CD4">
        <w:rPr>
          <w:sz w:val="28"/>
          <w:szCs w:val="28"/>
          <w:lang w:val="en-US"/>
        </w:rPr>
        <w:t>cukrownicza</w:t>
      </w:r>
      <w:r w:rsidRPr="008009F9">
        <w:rPr>
          <w:sz w:val="28"/>
          <w:szCs w:val="28"/>
          <w:lang w:val="en-US"/>
        </w:rPr>
        <w:t xml:space="preserve">. </w:t>
      </w:r>
      <w:r w:rsidRPr="00A14CD4">
        <w:rPr>
          <w:sz w:val="28"/>
          <w:szCs w:val="28"/>
          <w:lang w:val="en-US"/>
        </w:rPr>
        <w:t>PRZ.,1973.m.</w:t>
      </w:r>
      <w:r w:rsidRPr="00A14CD4">
        <w:rPr>
          <w:sz w:val="28"/>
          <w:szCs w:val="28"/>
          <w:lang w:val="uk-UA"/>
        </w:rPr>
        <w:t xml:space="preserve"> – </w:t>
      </w:r>
      <w:r w:rsidRPr="00A14CD4">
        <w:rPr>
          <w:sz w:val="28"/>
          <w:szCs w:val="28"/>
          <w:lang w:val="en-US"/>
        </w:rPr>
        <w:t>LXXXI.</w:t>
      </w:r>
      <w:r w:rsidRPr="00A14CD4">
        <w:rPr>
          <w:sz w:val="28"/>
          <w:szCs w:val="28"/>
          <w:lang w:val="uk-UA"/>
        </w:rPr>
        <w:t xml:space="preserve"> – </w:t>
      </w:r>
      <w:r w:rsidRPr="00A14CD4">
        <w:rPr>
          <w:sz w:val="28"/>
          <w:szCs w:val="28"/>
          <w:lang w:val="en-US"/>
        </w:rPr>
        <w:t>№1.</w:t>
      </w:r>
      <w:r w:rsidRPr="00A14CD4">
        <w:rPr>
          <w:sz w:val="28"/>
          <w:szCs w:val="28"/>
          <w:lang w:val="uk-UA"/>
        </w:rPr>
        <w:t xml:space="preserve"> – </w:t>
      </w:r>
      <w:r w:rsidRPr="00A14CD4">
        <w:rPr>
          <w:sz w:val="28"/>
          <w:szCs w:val="28"/>
          <w:lang w:val="pl-PL"/>
        </w:rPr>
        <w:t>S</w:t>
      </w:r>
      <w:r w:rsidRPr="00A14CD4">
        <w:rPr>
          <w:sz w:val="28"/>
          <w:szCs w:val="28"/>
          <w:lang w:val="en-US"/>
        </w:rPr>
        <w:t>.18</w:t>
      </w:r>
      <w:r w:rsidRPr="00A14CD4">
        <w:rPr>
          <w:sz w:val="28"/>
          <w:szCs w:val="28"/>
          <w:lang w:val="uk-UA"/>
        </w:rPr>
        <w:t xml:space="preserve"> – </w:t>
      </w:r>
      <w:r w:rsidRPr="00A14CD4">
        <w:rPr>
          <w:sz w:val="28"/>
          <w:szCs w:val="28"/>
          <w:lang w:val="en-US"/>
        </w:rPr>
        <w:t>19</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GB"/>
        </w:rPr>
      </w:pPr>
      <w:r w:rsidRPr="00A14CD4">
        <w:rPr>
          <w:sz w:val="28"/>
          <w:szCs w:val="28"/>
          <w:lang w:val="en-US"/>
        </w:rPr>
        <w:t>Ernoult Z. Z’atomaria linearis Steph</w:t>
      </w:r>
      <w:r w:rsidRPr="00A14CD4">
        <w:rPr>
          <w:sz w:val="28"/>
          <w:szCs w:val="28"/>
          <w:lang w:val="uk-UA"/>
        </w:rPr>
        <w:t xml:space="preserve"> /</w:t>
      </w:r>
      <w:r w:rsidRPr="00A14CD4">
        <w:rPr>
          <w:sz w:val="28"/>
          <w:szCs w:val="28"/>
          <w:lang w:val="en-US"/>
        </w:rPr>
        <w:t xml:space="preserve"> Z</w:t>
      </w:r>
      <w:r w:rsidRPr="00A14CD4">
        <w:rPr>
          <w:sz w:val="28"/>
          <w:szCs w:val="28"/>
          <w:lang w:val="uk-UA"/>
        </w:rPr>
        <w:t xml:space="preserve">. </w:t>
      </w:r>
      <w:r w:rsidRPr="00A14CD4">
        <w:rPr>
          <w:sz w:val="28"/>
          <w:szCs w:val="28"/>
          <w:lang w:val="en-US"/>
        </w:rPr>
        <w:t xml:space="preserve">Ernoult </w:t>
      </w:r>
      <w:r w:rsidRPr="00A14CD4">
        <w:rPr>
          <w:sz w:val="28"/>
          <w:szCs w:val="28"/>
          <w:lang w:val="uk-UA"/>
        </w:rPr>
        <w:t xml:space="preserve">// </w:t>
      </w:r>
      <w:r w:rsidRPr="00A14CD4">
        <w:rPr>
          <w:sz w:val="28"/>
          <w:szCs w:val="28"/>
          <w:lang w:val="en-US"/>
        </w:rPr>
        <w:t>Publikation De Z’institut Belge pours Z’ame lioration de la Betterave Tirlemont Belgigue</w:t>
      </w:r>
      <w:r w:rsidRPr="00A14CD4">
        <w:rPr>
          <w:sz w:val="28"/>
          <w:szCs w:val="28"/>
          <w:lang w:val="uk-UA"/>
        </w:rPr>
        <w:t>,</w:t>
      </w:r>
      <w:r w:rsidRPr="00A14CD4">
        <w:rPr>
          <w:sz w:val="28"/>
          <w:szCs w:val="28"/>
          <w:lang w:val="en-US"/>
        </w:rPr>
        <w:t xml:space="preserve"> 1948-16(2)</w:t>
      </w:r>
      <w:r w:rsidRPr="00A14CD4">
        <w:rPr>
          <w:sz w:val="28"/>
          <w:szCs w:val="28"/>
          <w:lang w:val="uk-UA"/>
        </w:rPr>
        <w:t xml:space="preserve"> – Р</w:t>
      </w:r>
      <w:r w:rsidRPr="00A14CD4">
        <w:rPr>
          <w:sz w:val="28"/>
          <w:szCs w:val="28"/>
          <w:lang w:val="en-US"/>
        </w:rPr>
        <w:t>.33</w:t>
      </w:r>
      <w:r w:rsidRPr="00A14CD4">
        <w:rPr>
          <w:sz w:val="28"/>
          <w:szCs w:val="28"/>
          <w:lang w:val="uk-UA"/>
        </w:rPr>
        <w:t xml:space="preserve"> – </w:t>
      </w:r>
      <w:r w:rsidRPr="00A14CD4">
        <w:rPr>
          <w:sz w:val="28"/>
          <w:szCs w:val="28"/>
          <w:lang w:val="en-US"/>
        </w:rPr>
        <w:t>46</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de-DE"/>
        </w:rPr>
      </w:pPr>
      <w:r w:rsidRPr="00A14CD4">
        <w:rPr>
          <w:sz w:val="28"/>
          <w:szCs w:val="28"/>
          <w:lang w:val="de-DE"/>
        </w:rPr>
        <w:t>Feucht W.</w:t>
      </w:r>
      <w:r w:rsidRPr="00A14CD4">
        <w:rPr>
          <w:sz w:val="28"/>
          <w:szCs w:val="28"/>
          <w:lang w:val="uk-UA"/>
        </w:rPr>
        <w:t xml:space="preserve"> </w:t>
      </w:r>
      <w:r w:rsidRPr="00A14CD4">
        <w:rPr>
          <w:sz w:val="28"/>
          <w:szCs w:val="28"/>
          <w:lang w:val="de-DE"/>
        </w:rPr>
        <w:t>Der Moosknopf kafer (Atomaria linearis Steph) ein Ruben – schadling</w:t>
      </w:r>
      <w:r w:rsidRPr="00A14CD4">
        <w:rPr>
          <w:sz w:val="28"/>
          <w:szCs w:val="28"/>
          <w:lang w:val="uk-UA"/>
        </w:rPr>
        <w:t xml:space="preserve"> </w:t>
      </w:r>
      <w:r>
        <w:rPr>
          <w:sz w:val="28"/>
          <w:szCs w:val="28"/>
          <w:lang w:val="de-DE"/>
        </w:rPr>
        <w:t>/</w:t>
      </w:r>
      <w:r w:rsidRPr="00A14CD4">
        <w:rPr>
          <w:sz w:val="28"/>
          <w:szCs w:val="28"/>
          <w:lang w:val="uk-UA"/>
        </w:rPr>
        <w:t xml:space="preserve"> </w:t>
      </w:r>
      <w:r w:rsidRPr="00A14CD4">
        <w:rPr>
          <w:sz w:val="28"/>
          <w:szCs w:val="28"/>
          <w:lang w:val="de-DE"/>
        </w:rPr>
        <w:t>W</w:t>
      </w:r>
      <w:r w:rsidRPr="00A14CD4">
        <w:rPr>
          <w:sz w:val="28"/>
          <w:szCs w:val="28"/>
          <w:lang w:val="uk-UA"/>
        </w:rPr>
        <w:t xml:space="preserve">. </w:t>
      </w:r>
      <w:r w:rsidRPr="00A14CD4">
        <w:rPr>
          <w:sz w:val="28"/>
          <w:szCs w:val="28"/>
          <w:lang w:val="de-DE"/>
        </w:rPr>
        <w:t xml:space="preserve">Feucht </w:t>
      </w:r>
      <w:r>
        <w:rPr>
          <w:sz w:val="28"/>
          <w:szCs w:val="28"/>
          <w:lang w:val="uk-UA"/>
        </w:rPr>
        <w:t xml:space="preserve">// </w:t>
      </w:r>
      <w:r w:rsidRPr="00A14CD4">
        <w:rPr>
          <w:sz w:val="28"/>
          <w:szCs w:val="28"/>
          <w:lang w:val="de-DE"/>
        </w:rPr>
        <w:t>Die Zuckerirzeugung.</w:t>
      </w:r>
      <w:r w:rsidRPr="00A14CD4">
        <w:rPr>
          <w:sz w:val="28"/>
          <w:szCs w:val="28"/>
          <w:lang w:val="uk-UA"/>
        </w:rPr>
        <w:t xml:space="preserve"> – </w:t>
      </w:r>
      <w:r w:rsidRPr="00A14CD4">
        <w:rPr>
          <w:sz w:val="28"/>
          <w:szCs w:val="28"/>
          <w:lang w:val="de-DE"/>
        </w:rPr>
        <w:t>1962</w:t>
      </w:r>
      <w:r w:rsidRPr="00A14CD4">
        <w:rPr>
          <w:sz w:val="28"/>
          <w:szCs w:val="28"/>
          <w:lang w:val="uk-UA"/>
        </w:rPr>
        <w:t xml:space="preserve">. – </w:t>
      </w:r>
      <w:r w:rsidRPr="00A14CD4">
        <w:rPr>
          <w:sz w:val="28"/>
          <w:szCs w:val="28"/>
          <w:lang w:val="de-DE"/>
        </w:rPr>
        <w:t>№4.</w:t>
      </w:r>
      <w:r w:rsidRPr="00A14CD4">
        <w:rPr>
          <w:sz w:val="28"/>
          <w:szCs w:val="28"/>
          <w:lang w:val="uk-UA"/>
        </w:rPr>
        <w:t xml:space="preserve"> – </w:t>
      </w:r>
      <w:r w:rsidRPr="00A14CD4">
        <w:rPr>
          <w:sz w:val="28"/>
          <w:szCs w:val="28"/>
          <w:lang w:val="de-DE"/>
        </w:rPr>
        <w:t>S.100</w:t>
      </w:r>
      <w:r w:rsidRPr="00A14CD4">
        <w:rPr>
          <w:sz w:val="28"/>
          <w:szCs w:val="28"/>
          <w:lang w:val="uk-UA"/>
        </w:rPr>
        <w:t xml:space="preserve"> – </w:t>
      </w:r>
      <w:r w:rsidRPr="00A14CD4">
        <w:rPr>
          <w:sz w:val="28"/>
          <w:szCs w:val="28"/>
          <w:lang w:val="de-DE"/>
        </w:rPr>
        <w:t>101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GB"/>
        </w:rPr>
      </w:pPr>
      <w:r w:rsidRPr="00A14CD4">
        <w:rPr>
          <w:sz w:val="28"/>
          <w:szCs w:val="28"/>
          <w:lang w:val="de-DE"/>
        </w:rPr>
        <w:t>Bombosch S</w:t>
      </w:r>
      <w:r w:rsidRPr="00A14CD4">
        <w:rPr>
          <w:sz w:val="28"/>
          <w:szCs w:val="28"/>
          <w:lang w:val="uk-UA"/>
        </w:rPr>
        <w:t>.</w:t>
      </w:r>
      <w:r w:rsidRPr="00A14CD4">
        <w:rPr>
          <w:sz w:val="28"/>
          <w:szCs w:val="28"/>
          <w:lang w:val="pl-PL"/>
        </w:rPr>
        <w:t xml:space="preserve"> V</w:t>
      </w:r>
      <w:r w:rsidRPr="00A14CD4">
        <w:rPr>
          <w:sz w:val="28"/>
          <w:szCs w:val="28"/>
          <w:lang w:val="de-DE"/>
        </w:rPr>
        <w:t>on</w:t>
      </w:r>
      <w:r w:rsidRPr="00A14CD4">
        <w:rPr>
          <w:sz w:val="28"/>
          <w:szCs w:val="28"/>
          <w:lang w:val="uk-UA"/>
        </w:rPr>
        <w:t xml:space="preserve">. </w:t>
      </w:r>
      <w:r w:rsidRPr="00A14CD4">
        <w:rPr>
          <w:sz w:val="28"/>
          <w:szCs w:val="28"/>
          <w:lang w:val="pl-PL"/>
        </w:rPr>
        <w:t>Atomaria linearis Steph</w:t>
      </w:r>
      <w:r w:rsidRPr="00A14CD4">
        <w:rPr>
          <w:sz w:val="28"/>
          <w:szCs w:val="28"/>
          <w:lang w:val="uk-UA"/>
        </w:rPr>
        <w:t xml:space="preserve"> </w:t>
      </w:r>
      <w:r w:rsidRPr="00A14CD4">
        <w:rPr>
          <w:sz w:val="28"/>
          <w:szCs w:val="28"/>
          <w:lang w:val="de-DE"/>
        </w:rPr>
        <w:t>/</w:t>
      </w:r>
      <w:r w:rsidRPr="00A14CD4">
        <w:rPr>
          <w:sz w:val="28"/>
          <w:szCs w:val="28"/>
          <w:lang w:val="pl-PL"/>
        </w:rPr>
        <w:t xml:space="preserve"> S. Von. Bombosch</w:t>
      </w:r>
      <w:r w:rsidRPr="00A14CD4">
        <w:rPr>
          <w:sz w:val="28"/>
          <w:szCs w:val="28"/>
          <w:lang w:val="uk-UA"/>
        </w:rPr>
        <w:t xml:space="preserve">  //  </w:t>
      </w:r>
      <w:r w:rsidRPr="00A14CD4">
        <w:rPr>
          <w:sz w:val="28"/>
          <w:szCs w:val="28"/>
          <w:lang w:val="en-US"/>
        </w:rPr>
        <w:t>Zucker</w:t>
      </w:r>
      <w:r w:rsidRPr="00A14CD4">
        <w:rPr>
          <w:sz w:val="28"/>
          <w:szCs w:val="28"/>
          <w:lang w:val="uk-UA"/>
        </w:rPr>
        <w:t>.</w:t>
      </w:r>
      <w:r w:rsidRPr="00A14CD4">
        <w:rPr>
          <w:sz w:val="28"/>
          <w:szCs w:val="28"/>
          <w:lang w:val="en-US"/>
        </w:rPr>
        <w:t xml:space="preserve"> – 1954</w:t>
      </w:r>
      <w:r w:rsidRPr="00A14CD4">
        <w:rPr>
          <w:sz w:val="28"/>
          <w:szCs w:val="28"/>
          <w:lang w:val="uk-UA"/>
        </w:rPr>
        <w:t>.</w:t>
      </w:r>
      <w:r>
        <w:rPr>
          <w:sz w:val="28"/>
          <w:szCs w:val="28"/>
          <w:lang w:val="uk-UA"/>
        </w:rPr>
        <w:t xml:space="preserve"> –</w:t>
      </w:r>
      <w:r w:rsidRPr="00A14CD4">
        <w:rPr>
          <w:sz w:val="28"/>
          <w:szCs w:val="28"/>
          <w:lang w:val="en-GB"/>
        </w:rPr>
        <w:t xml:space="preserve"> №7.</w:t>
      </w:r>
      <w:r w:rsidRPr="00A14CD4">
        <w:rPr>
          <w:sz w:val="28"/>
          <w:szCs w:val="28"/>
          <w:lang w:val="uk-UA"/>
        </w:rPr>
        <w:t xml:space="preserve"> –</w:t>
      </w:r>
      <w:r w:rsidRPr="00A14CD4">
        <w:rPr>
          <w:sz w:val="28"/>
          <w:szCs w:val="28"/>
          <w:lang w:val="en-US"/>
        </w:rPr>
        <w:t xml:space="preserve"> S</w:t>
      </w:r>
      <w:r w:rsidRPr="00A14CD4">
        <w:rPr>
          <w:sz w:val="28"/>
          <w:szCs w:val="28"/>
          <w:lang w:val="en-GB"/>
        </w:rPr>
        <w:t>.</w:t>
      </w:r>
      <w:r w:rsidRPr="00A14CD4">
        <w:rPr>
          <w:sz w:val="28"/>
          <w:szCs w:val="28"/>
          <w:lang w:val="uk-UA"/>
        </w:rPr>
        <w:t xml:space="preserve"> </w:t>
      </w:r>
      <w:r w:rsidRPr="00A14CD4">
        <w:rPr>
          <w:sz w:val="28"/>
          <w:szCs w:val="28"/>
          <w:lang w:val="en-GB"/>
        </w:rPr>
        <w:t>511</w:t>
      </w:r>
      <w:r w:rsidRPr="00A14CD4">
        <w:rPr>
          <w:sz w:val="28"/>
          <w:szCs w:val="28"/>
          <w:lang w:val="uk-UA"/>
        </w:rPr>
        <w:t xml:space="preserve"> – </w:t>
      </w:r>
      <w:r w:rsidRPr="00A14CD4">
        <w:rPr>
          <w:sz w:val="28"/>
          <w:szCs w:val="28"/>
          <w:lang w:val="en-GB"/>
        </w:rPr>
        <w:t>512</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GB"/>
        </w:rPr>
      </w:pPr>
      <w:r w:rsidRPr="00A14CD4">
        <w:rPr>
          <w:sz w:val="28"/>
          <w:szCs w:val="28"/>
          <w:lang w:val="en-US"/>
        </w:rPr>
        <w:t>Bonnemaison L.</w:t>
      </w:r>
      <w:r w:rsidRPr="00A14CD4">
        <w:rPr>
          <w:sz w:val="28"/>
          <w:szCs w:val="28"/>
          <w:lang w:val="pl-PL"/>
        </w:rPr>
        <w:t xml:space="preserve"> Atomaria linearis Steph</w:t>
      </w:r>
      <w:r>
        <w:rPr>
          <w:sz w:val="28"/>
          <w:szCs w:val="28"/>
          <w:lang w:val="uk-UA"/>
        </w:rPr>
        <w:t xml:space="preserve"> </w:t>
      </w:r>
      <w:r w:rsidRPr="00A14CD4">
        <w:rPr>
          <w:sz w:val="28"/>
          <w:szCs w:val="28"/>
          <w:lang w:val="en-US"/>
        </w:rPr>
        <w:t>/</w:t>
      </w:r>
      <w:r w:rsidRPr="00A14CD4">
        <w:rPr>
          <w:sz w:val="28"/>
          <w:szCs w:val="28"/>
          <w:lang w:val="uk-UA"/>
        </w:rPr>
        <w:t xml:space="preserve"> </w:t>
      </w:r>
      <w:r w:rsidRPr="00A14CD4">
        <w:rPr>
          <w:sz w:val="28"/>
          <w:szCs w:val="28"/>
          <w:lang w:val="en-US"/>
        </w:rPr>
        <w:t>L.Bonn</w:t>
      </w:r>
      <w:r>
        <w:rPr>
          <w:sz w:val="28"/>
          <w:szCs w:val="28"/>
          <w:lang w:val="en-US"/>
        </w:rPr>
        <w:t>emaison, Z.P. Lyon. // Annimall</w:t>
      </w:r>
      <w:r w:rsidRPr="00A14CD4">
        <w:rPr>
          <w:sz w:val="28"/>
          <w:szCs w:val="28"/>
          <w:lang w:val="uk-UA"/>
        </w:rPr>
        <w:t xml:space="preserve"> </w:t>
      </w:r>
      <w:r w:rsidRPr="00A14CD4">
        <w:rPr>
          <w:sz w:val="28"/>
          <w:szCs w:val="28"/>
          <w:lang w:val="en-US"/>
        </w:rPr>
        <w:t>Epiph. – 196</w:t>
      </w:r>
      <w:r w:rsidRPr="00A14CD4">
        <w:rPr>
          <w:sz w:val="28"/>
          <w:szCs w:val="28"/>
          <w:lang w:val="en-GB"/>
        </w:rPr>
        <w:t>7</w:t>
      </w:r>
      <w:r w:rsidRPr="00A14CD4">
        <w:rPr>
          <w:sz w:val="28"/>
          <w:szCs w:val="28"/>
          <w:lang w:val="en-US"/>
        </w:rPr>
        <w:t xml:space="preserve"> (1968),18.</w:t>
      </w:r>
      <w:r w:rsidRPr="00A14CD4">
        <w:rPr>
          <w:sz w:val="28"/>
          <w:szCs w:val="28"/>
          <w:lang w:val="uk-UA"/>
        </w:rPr>
        <w:t xml:space="preserve"> – </w:t>
      </w:r>
      <w:r w:rsidRPr="00A14CD4">
        <w:rPr>
          <w:sz w:val="28"/>
          <w:szCs w:val="28"/>
          <w:lang w:val="en-GB"/>
        </w:rPr>
        <w:t>№4.</w:t>
      </w:r>
      <w:r w:rsidRPr="00A14CD4">
        <w:rPr>
          <w:sz w:val="28"/>
          <w:szCs w:val="28"/>
          <w:lang w:val="uk-UA"/>
        </w:rPr>
        <w:t xml:space="preserve"> – </w:t>
      </w:r>
      <w:r w:rsidRPr="00A14CD4">
        <w:rPr>
          <w:sz w:val="28"/>
          <w:szCs w:val="28"/>
          <w:lang w:val="en-GB"/>
        </w:rPr>
        <w:t xml:space="preserve"> </w:t>
      </w:r>
      <w:r w:rsidRPr="00A14CD4">
        <w:rPr>
          <w:sz w:val="28"/>
          <w:szCs w:val="28"/>
          <w:lang w:val="en-US"/>
        </w:rPr>
        <w:t>S.401</w:t>
      </w:r>
      <w:r w:rsidRPr="00A14CD4">
        <w:rPr>
          <w:sz w:val="28"/>
          <w:szCs w:val="28"/>
          <w:lang w:val="uk-UA"/>
        </w:rPr>
        <w:t xml:space="preserve"> – </w:t>
      </w:r>
      <w:r w:rsidRPr="00A14CD4">
        <w:rPr>
          <w:sz w:val="28"/>
          <w:szCs w:val="28"/>
          <w:lang w:val="en-US"/>
        </w:rPr>
        <w:t>450</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GB"/>
        </w:rPr>
      </w:pPr>
      <w:r w:rsidRPr="00A14CD4">
        <w:rPr>
          <w:sz w:val="28"/>
          <w:szCs w:val="28"/>
          <w:lang w:val="en-US"/>
        </w:rPr>
        <w:t>Hoffman A.</w:t>
      </w:r>
      <w:r w:rsidRPr="00A14CD4">
        <w:rPr>
          <w:sz w:val="28"/>
          <w:szCs w:val="28"/>
          <w:lang w:val="uk-UA"/>
        </w:rPr>
        <w:t xml:space="preserve"> </w:t>
      </w:r>
      <w:r w:rsidRPr="00A14CD4">
        <w:rPr>
          <w:sz w:val="28"/>
          <w:szCs w:val="28"/>
          <w:lang w:val="en-US"/>
        </w:rPr>
        <w:t>Sur diverses canses de pullulotion de Z’atomaria linearis Steph</w:t>
      </w:r>
      <w:r w:rsidRPr="00A14CD4">
        <w:rPr>
          <w:sz w:val="28"/>
          <w:szCs w:val="28"/>
          <w:lang w:val="uk-UA"/>
        </w:rPr>
        <w:t xml:space="preserve"> //</w:t>
      </w:r>
      <w:r w:rsidRPr="00A14CD4">
        <w:rPr>
          <w:sz w:val="28"/>
          <w:szCs w:val="28"/>
          <w:lang w:val="en-US"/>
        </w:rPr>
        <w:t xml:space="preserve"> Revue de pathologie vegetale et d’Entomologie agricole de France</w:t>
      </w:r>
      <w:r w:rsidRPr="00A14CD4">
        <w:rPr>
          <w:sz w:val="28"/>
          <w:szCs w:val="28"/>
          <w:lang w:val="uk-UA"/>
        </w:rPr>
        <w:t xml:space="preserve"> / А. </w:t>
      </w:r>
      <w:r w:rsidRPr="00A14CD4">
        <w:rPr>
          <w:sz w:val="28"/>
          <w:szCs w:val="28"/>
          <w:lang w:val="en-US"/>
        </w:rPr>
        <w:t>Hoffman</w:t>
      </w:r>
      <w:r w:rsidRPr="00A14CD4">
        <w:rPr>
          <w:sz w:val="28"/>
          <w:szCs w:val="28"/>
          <w:lang w:val="uk-UA"/>
        </w:rPr>
        <w:t xml:space="preserve">. – </w:t>
      </w:r>
      <w:r w:rsidRPr="00A14CD4">
        <w:rPr>
          <w:sz w:val="28"/>
          <w:szCs w:val="28"/>
          <w:lang w:val="en-US"/>
        </w:rPr>
        <w:t>Paris</w:t>
      </w:r>
      <w:r w:rsidRPr="00A14CD4">
        <w:rPr>
          <w:sz w:val="28"/>
          <w:szCs w:val="28"/>
          <w:lang w:val="uk-UA"/>
        </w:rPr>
        <w:t xml:space="preserve">, </w:t>
      </w:r>
      <w:r w:rsidRPr="00A14CD4">
        <w:rPr>
          <w:sz w:val="28"/>
          <w:szCs w:val="28"/>
          <w:lang w:val="en-US"/>
        </w:rPr>
        <w:t>1948 – vol.27,</w:t>
      </w:r>
      <w:r w:rsidRPr="00A14CD4">
        <w:rPr>
          <w:sz w:val="28"/>
          <w:szCs w:val="28"/>
          <w:lang w:val="uk-UA"/>
        </w:rPr>
        <w:t xml:space="preserve"> </w:t>
      </w:r>
      <w:r w:rsidRPr="00A14CD4">
        <w:rPr>
          <w:sz w:val="28"/>
          <w:szCs w:val="28"/>
          <w:lang w:val="en-GB"/>
        </w:rPr>
        <w:t xml:space="preserve">№4, </w:t>
      </w:r>
      <w:r w:rsidRPr="00A14CD4">
        <w:rPr>
          <w:sz w:val="28"/>
          <w:szCs w:val="28"/>
        </w:rPr>
        <w:t>р</w:t>
      </w:r>
      <w:r w:rsidRPr="00A14CD4">
        <w:rPr>
          <w:sz w:val="28"/>
          <w:szCs w:val="28"/>
          <w:lang w:val="en-GB"/>
        </w:rPr>
        <w:t>.</w:t>
      </w:r>
      <w:r w:rsidRPr="00A14CD4">
        <w:rPr>
          <w:sz w:val="28"/>
          <w:szCs w:val="28"/>
        </w:rPr>
        <w:t>р</w:t>
      </w:r>
      <w:r w:rsidRPr="00A14CD4">
        <w:rPr>
          <w:sz w:val="28"/>
          <w:szCs w:val="28"/>
          <w:lang w:val="en-GB"/>
        </w:rPr>
        <w:t>. 217</w:t>
      </w:r>
      <w:r w:rsidRPr="00A14CD4">
        <w:rPr>
          <w:sz w:val="28"/>
          <w:szCs w:val="28"/>
          <w:lang w:val="uk-UA"/>
        </w:rPr>
        <w:t xml:space="preserve"> – </w:t>
      </w:r>
      <w:r w:rsidRPr="00A14CD4">
        <w:rPr>
          <w:sz w:val="28"/>
          <w:szCs w:val="28"/>
          <w:lang w:val="en-GB"/>
        </w:rPr>
        <w:t>219.</w:t>
      </w:r>
      <w:r w:rsidRPr="00A14CD4">
        <w:rPr>
          <w:sz w:val="28"/>
          <w:szCs w:val="28"/>
          <w:lang w:val="en-US"/>
        </w:rPr>
        <w:t xml:space="preserve"> Tome XXVII</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Петруха О.И. Значение междурядного рыхления посевов сахарной свеклы в борьбе со свекловичным долгоносиком</w:t>
      </w:r>
      <w:r w:rsidRPr="00A14CD4">
        <w:rPr>
          <w:sz w:val="28"/>
          <w:szCs w:val="28"/>
          <w:lang w:val="uk-UA"/>
        </w:rPr>
        <w:t xml:space="preserve"> </w:t>
      </w:r>
      <w:r w:rsidRPr="00A14CD4">
        <w:rPr>
          <w:sz w:val="28"/>
          <w:szCs w:val="28"/>
        </w:rPr>
        <w:t>// Труды по агротехнике, селекции, защите растений сахарной свеклы и других культур</w:t>
      </w:r>
      <w:r>
        <w:rPr>
          <w:sz w:val="28"/>
          <w:szCs w:val="28"/>
          <w:lang w:val="uk-UA"/>
        </w:rPr>
        <w:t>: статьи /  О.И.Петруха. –</w:t>
      </w:r>
      <w:r w:rsidRPr="00A14CD4">
        <w:rPr>
          <w:sz w:val="28"/>
          <w:szCs w:val="28"/>
        </w:rPr>
        <w:t xml:space="preserve"> М.:</w:t>
      </w:r>
      <w:r w:rsidRPr="00A14CD4">
        <w:rPr>
          <w:sz w:val="28"/>
          <w:szCs w:val="28"/>
          <w:lang w:val="uk-UA"/>
        </w:rPr>
        <w:t xml:space="preserve"> </w:t>
      </w:r>
      <w:r w:rsidRPr="00A14CD4">
        <w:rPr>
          <w:sz w:val="28"/>
          <w:szCs w:val="28"/>
        </w:rPr>
        <w:t>Госиздат с.-х. литературы, 1952.</w:t>
      </w:r>
      <w:r w:rsidRPr="00A14CD4">
        <w:rPr>
          <w:sz w:val="28"/>
          <w:szCs w:val="28"/>
          <w:lang w:val="uk-UA"/>
        </w:rPr>
        <w:t xml:space="preserve"> – С</w:t>
      </w:r>
      <w:r w:rsidRPr="00A14CD4">
        <w:rPr>
          <w:sz w:val="28"/>
          <w:szCs w:val="28"/>
        </w:rPr>
        <w:t>.243</w:t>
      </w:r>
      <w:r w:rsidRPr="00A14CD4">
        <w:rPr>
          <w:sz w:val="28"/>
          <w:szCs w:val="28"/>
          <w:lang w:val="uk-UA"/>
        </w:rPr>
        <w:t xml:space="preserve"> – </w:t>
      </w:r>
      <w:r w:rsidRPr="00A14CD4">
        <w:rPr>
          <w:sz w:val="28"/>
          <w:szCs w:val="28"/>
        </w:rPr>
        <w:t>246</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Викторов Г.А. Механизмы регуляции численности насекомых</w:t>
      </w:r>
      <w:r>
        <w:rPr>
          <w:sz w:val="28"/>
          <w:szCs w:val="28"/>
          <w:lang w:val="uk-UA"/>
        </w:rPr>
        <w:t xml:space="preserve"> / Г.А.Викторов</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Вестник АН СССР.</w:t>
      </w:r>
      <w:r w:rsidRPr="00A14CD4">
        <w:rPr>
          <w:sz w:val="28"/>
          <w:szCs w:val="28"/>
          <w:lang w:val="uk-UA"/>
        </w:rPr>
        <w:t xml:space="preserve"> – </w:t>
      </w:r>
      <w:r w:rsidRPr="00A14CD4">
        <w:rPr>
          <w:sz w:val="28"/>
          <w:szCs w:val="28"/>
        </w:rPr>
        <w:t>1969.</w:t>
      </w:r>
      <w:r w:rsidRPr="00A14CD4">
        <w:rPr>
          <w:sz w:val="28"/>
          <w:szCs w:val="28"/>
          <w:lang w:val="uk-UA"/>
        </w:rPr>
        <w:t xml:space="preserve"> – </w:t>
      </w:r>
      <w:r w:rsidRPr="00A14CD4">
        <w:rPr>
          <w:sz w:val="28"/>
          <w:szCs w:val="28"/>
        </w:rPr>
        <w:t>№6.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37</w:t>
      </w:r>
      <w:r w:rsidRPr="00A14CD4">
        <w:rPr>
          <w:sz w:val="28"/>
          <w:szCs w:val="28"/>
          <w:lang w:val="uk-UA"/>
        </w:rPr>
        <w:t xml:space="preserve"> – </w:t>
      </w:r>
      <w:r w:rsidRPr="00A14CD4">
        <w:rPr>
          <w:sz w:val="28"/>
          <w:szCs w:val="28"/>
        </w:rPr>
        <w:t>45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Горбунова Н.Н. Значение обработки почвы для снижения численности почвообитающих вредителей</w:t>
      </w:r>
      <w:r w:rsidRPr="00A14CD4">
        <w:rPr>
          <w:sz w:val="28"/>
          <w:szCs w:val="28"/>
          <w:lang w:val="uk-UA"/>
        </w:rPr>
        <w:t xml:space="preserve"> </w:t>
      </w:r>
      <w:r w:rsidRPr="00A14CD4">
        <w:rPr>
          <w:sz w:val="28"/>
          <w:szCs w:val="28"/>
        </w:rPr>
        <w:t>// Материалы Всесоюзного совещания</w:t>
      </w:r>
      <w:r w:rsidRPr="00A14CD4">
        <w:rPr>
          <w:sz w:val="28"/>
          <w:szCs w:val="28"/>
          <w:lang w:val="uk-UA"/>
        </w:rPr>
        <w:t xml:space="preserve"> </w:t>
      </w:r>
      <w:r w:rsidRPr="00A14CD4">
        <w:rPr>
          <w:sz w:val="28"/>
          <w:szCs w:val="28"/>
        </w:rPr>
        <w:t>“Проблемы почвенной зоологии”</w:t>
      </w:r>
      <w:r>
        <w:rPr>
          <w:sz w:val="28"/>
          <w:szCs w:val="28"/>
          <w:lang w:val="uk-UA"/>
        </w:rPr>
        <w:t>: статьи / Н.Н.Горбунова. –</w:t>
      </w:r>
      <w:r w:rsidRPr="00A14CD4">
        <w:rPr>
          <w:sz w:val="28"/>
          <w:szCs w:val="28"/>
        </w:rPr>
        <w:t xml:space="preserve"> Казань, М.: Наука</w:t>
      </w:r>
      <w:r w:rsidRPr="00A14CD4">
        <w:rPr>
          <w:sz w:val="28"/>
          <w:szCs w:val="28"/>
          <w:lang w:val="uk-UA"/>
        </w:rPr>
        <w:t>,</w:t>
      </w:r>
      <w:r w:rsidRPr="00A14CD4">
        <w:rPr>
          <w:sz w:val="28"/>
          <w:szCs w:val="28"/>
        </w:rPr>
        <w:t xml:space="preserve"> 1969</w:t>
      </w:r>
      <w:r w:rsidRPr="00A14CD4">
        <w:rPr>
          <w:sz w:val="28"/>
          <w:szCs w:val="28"/>
          <w:lang w:val="uk-UA"/>
        </w:rPr>
        <w:t>. – С</w:t>
      </w:r>
      <w:r w:rsidRPr="00A14CD4">
        <w:rPr>
          <w:sz w:val="28"/>
          <w:szCs w:val="28"/>
        </w:rPr>
        <w:t>.</w:t>
      </w:r>
      <w:r w:rsidRPr="00A14CD4">
        <w:rPr>
          <w:sz w:val="28"/>
          <w:szCs w:val="28"/>
          <w:lang w:val="uk-UA"/>
        </w:rPr>
        <w:t xml:space="preserve"> </w:t>
      </w:r>
      <w:r w:rsidRPr="00A14CD4">
        <w:rPr>
          <w:sz w:val="28"/>
          <w:szCs w:val="28"/>
        </w:rPr>
        <w:t>57</w:t>
      </w:r>
      <w:r w:rsidRPr="00A14CD4">
        <w:rPr>
          <w:sz w:val="28"/>
          <w:szCs w:val="28"/>
          <w:lang w:val="uk-UA"/>
        </w:rPr>
        <w:t xml:space="preserve"> – </w:t>
      </w:r>
      <w:r w:rsidRPr="00A14CD4">
        <w:rPr>
          <w:sz w:val="28"/>
          <w:szCs w:val="28"/>
        </w:rPr>
        <w:t>58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lastRenderedPageBreak/>
        <w:t>Васильев В.П. Будущее за интегрированным методом</w:t>
      </w:r>
      <w:r>
        <w:rPr>
          <w:sz w:val="28"/>
          <w:szCs w:val="28"/>
          <w:lang w:val="uk-UA"/>
        </w:rPr>
        <w:t xml:space="preserve"> / В.П.Васильев</w:t>
      </w:r>
      <w:r w:rsidRPr="00A14CD4">
        <w:rPr>
          <w:sz w:val="28"/>
          <w:szCs w:val="28"/>
          <w:lang w:val="uk-UA"/>
        </w:rPr>
        <w:t xml:space="preserve"> </w:t>
      </w:r>
      <w:r w:rsidRPr="00A14CD4">
        <w:rPr>
          <w:sz w:val="28"/>
          <w:szCs w:val="28"/>
        </w:rPr>
        <w:t>// Защита растений.</w:t>
      </w:r>
      <w:r w:rsidRPr="00A14CD4">
        <w:rPr>
          <w:sz w:val="28"/>
          <w:szCs w:val="28"/>
          <w:lang w:val="uk-UA"/>
        </w:rPr>
        <w:t xml:space="preserve"> – </w:t>
      </w:r>
      <w:r w:rsidRPr="00A14CD4">
        <w:rPr>
          <w:sz w:val="28"/>
          <w:szCs w:val="28"/>
        </w:rPr>
        <w:t>1970.</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32</w:t>
      </w:r>
      <w:r w:rsidRPr="00A14CD4">
        <w:rPr>
          <w:sz w:val="28"/>
          <w:szCs w:val="28"/>
          <w:lang w:val="uk-UA"/>
        </w:rPr>
        <w:t xml:space="preserve"> – </w:t>
      </w:r>
      <w:r w:rsidRPr="00A14CD4">
        <w:rPr>
          <w:sz w:val="28"/>
          <w:szCs w:val="28"/>
        </w:rPr>
        <w:t>35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Петруха О.И. Защита всходов от вредителей</w:t>
      </w:r>
      <w:r w:rsidRPr="00A14CD4">
        <w:rPr>
          <w:sz w:val="28"/>
          <w:szCs w:val="28"/>
          <w:lang w:val="uk-UA"/>
        </w:rPr>
        <w:t xml:space="preserve"> / О.И.Петруха </w:t>
      </w:r>
      <w:r w:rsidRPr="00A14CD4">
        <w:rPr>
          <w:sz w:val="28"/>
          <w:szCs w:val="28"/>
        </w:rPr>
        <w:t>//</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1</w:t>
      </w:r>
      <w:r w:rsidRPr="00A14CD4">
        <w:rPr>
          <w:sz w:val="28"/>
          <w:szCs w:val="28"/>
        </w:rPr>
        <w:t>972.</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32</w:t>
      </w:r>
      <w:r w:rsidRPr="00A14CD4">
        <w:rPr>
          <w:sz w:val="28"/>
          <w:szCs w:val="28"/>
          <w:lang w:val="uk-UA"/>
        </w:rPr>
        <w:t xml:space="preserve"> – </w:t>
      </w:r>
      <w:r w:rsidRPr="00A14CD4">
        <w:rPr>
          <w:sz w:val="28"/>
          <w:szCs w:val="28"/>
        </w:rPr>
        <w:t>33</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Горбунова Н.Н. Агротехника против проволочников</w:t>
      </w:r>
      <w:r>
        <w:rPr>
          <w:sz w:val="28"/>
          <w:szCs w:val="28"/>
          <w:lang w:val="uk-UA"/>
        </w:rPr>
        <w:t xml:space="preserve"> / Н.Н.горбунова</w:t>
      </w:r>
      <w:r w:rsidRPr="00A14CD4">
        <w:rPr>
          <w:sz w:val="28"/>
          <w:szCs w:val="28"/>
          <w:lang w:val="uk-UA"/>
        </w:rPr>
        <w:t xml:space="preserve"> </w:t>
      </w:r>
      <w:r w:rsidRPr="00A14CD4">
        <w:rPr>
          <w:sz w:val="28"/>
          <w:szCs w:val="28"/>
        </w:rPr>
        <w:t>//</w:t>
      </w:r>
      <w:r>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1972.</w:t>
      </w:r>
      <w:r w:rsidRPr="00A14CD4">
        <w:rPr>
          <w:sz w:val="28"/>
          <w:szCs w:val="28"/>
          <w:lang w:val="uk-UA"/>
        </w:rPr>
        <w:t xml:space="preserve"> – </w:t>
      </w:r>
      <w:r w:rsidRPr="00A14CD4">
        <w:rPr>
          <w:sz w:val="28"/>
          <w:szCs w:val="28"/>
        </w:rPr>
        <w:t>№8.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15</w:t>
      </w:r>
      <w:r w:rsidRPr="00A14CD4">
        <w:rPr>
          <w:sz w:val="28"/>
          <w:szCs w:val="28"/>
          <w:lang w:val="uk-UA"/>
        </w:rPr>
        <w:t xml:space="preserve"> – </w:t>
      </w:r>
      <w:r w:rsidRPr="00A14CD4">
        <w:rPr>
          <w:sz w:val="28"/>
          <w:szCs w:val="28"/>
        </w:rPr>
        <w:t>18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Петруха О.И. Комплексная система борьбы с вредителями и болезнями свеклы</w:t>
      </w:r>
      <w:r w:rsidRPr="00A14CD4">
        <w:rPr>
          <w:sz w:val="28"/>
          <w:szCs w:val="28"/>
          <w:lang w:val="uk-UA"/>
        </w:rPr>
        <w:t xml:space="preserve"> / О.И.петруха</w:t>
      </w:r>
      <w:r w:rsidRPr="00A14CD4">
        <w:rPr>
          <w:sz w:val="28"/>
          <w:szCs w:val="28"/>
        </w:rPr>
        <w:t xml:space="preserve">, </w:t>
      </w:r>
      <w:r w:rsidRPr="00A14CD4">
        <w:rPr>
          <w:sz w:val="28"/>
          <w:szCs w:val="28"/>
          <w:lang w:val="uk-UA"/>
        </w:rPr>
        <w:t>З.А.</w:t>
      </w:r>
      <w:r w:rsidRPr="00A14CD4">
        <w:rPr>
          <w:sz w:val="28"/>
          <w:szCs w:val="28"/>
        </w:rPr>
        <w:t xml:space="preserve">Пожар, </w:t>
      </w:r>
      <w:r w:rsidRPr="00A14CD4">
        <w:rPr>
          <w:sz w:val="28"/>
          <w:szCs w:val="28"/>
          <w:lang w:val="uk-UA"/>
        </w:rPr>
        <w:t>В.Н.</w:t>
      </w:r>
      <w:r w:rsidRPr="00A14CD4">
        <w:rPr>
          <w:sz w:val="28"/>
          <w:szCs w:val="28"/>
        </w:rPr>
        <w:t>Резник</w:t>
      </w:r>
      <w:r w:rsidRPr="00A14CD4">
        <w:rPr>
          <w:sz w:val="28"/>
          <w:szCs w:val="28"/>
          <w:lang w:val="uk-UA"/>
        </w:rPr>
        <w:t xml:space="preserve"> </w:t>
      </w:r>
      <w:r w:rsidRPr="00A14CD4">
        <w:rPr>
          <w:sz w:val="28"/>
          <w:szCs w:val="28"/>
        </w:rPr>
        <w:t xml:space="preserve"> //</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№7.</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32</w:t>
      </w:r>
      <w:r w:rsidRPr="00A14CD4">
        <w:rPr>
          <w:sz w:val="28"/>
          <w:szCs w:val="28"/>
          <w:lang w:val="uk-UA"/>
        </w:rPr>
        <w:t xml:space="preserve"> – </w:t>
      </w:r>
      <w:r w:rsidRPr="00A14CD4">
        <w:rPr>
          <w:sz w:val="28"/>
          <w:szCs w:val="28"/>
        </w:rPr>
        <w:t>33</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Федоренко В.П. Влияние агрометеорологических условий на развитие и распространение некоторых почвообитающих вредителей сахарной свеклы</w:t>
      </w:r>
      <w:r w:rsidRPr="00A14CD4">
        <w:rPr>
          <w:sz w:val="28"/>
          <w:szCs w:val="28"/>
          <w:lang w:val="uk-UA"/>
        </w:rPr>
        <w:t xml:space="preserve"> / В.П.Федоренко </w:t>
      </w:r>
      <w:r w:rsidRPr="00A14CD4">
        <w:rPr>
          <w:sz w:val="28"/>
          <w:szCs w:val="28"/>
        </w:rPr>
        <w:t>//</w:t>
      </w:r>
      <w:r w:rsidRPr="00A14CD4">
        <w:rPr>
          <w:sz w:val="28"/>
          <w:szCs w:val="28"/>
          <w:lang w:val="uk-UA"/>
        </w:rPr>
        <w:t xml:space="preserve"> </w:t>
      </w:r>
      <w:r w:rsidRPr="00A14CD4">
        <w:rPr>
          <w:sz w:val="28"/>
          <w:szCs w:val="28"/>
        </w:rPr>
        <w:t>Агрометеорологические ресурсы и продукционные процессы в растениеводстве</w:t>
      </w:r>
      <w:r>
        <w:rPr>
          <w:sz w:val="28"/>
          <w:szCs w:val="28"/>
          <w:lang w:val="uk-UA"/>
        </w:rPr>
        <w:t>:</w:t>
      </w:r>
      <w:r w:rsidRPr="00A14CD4">
        <w:rPr>
          <w:sz w:val="28"/>
          <w:szCs w:val="28"/>
          <w:lang w:val="uk-UA"/>
        </w:rPr>
        <w:t xml:space="preserve"> </w:t>
      </w:r>
      <w:r w:rsidRPr="00A14CD4">
        <w:rPr>
          <w:sz w:val="28"/>
          <w:szCs w:val="28"/>
        </w:rPr>
        <w:t>науч</w:t>
      </w:r>
      <w:r w:rsidRPr="00A14CD4">
        <w:rPr>
          <w:sz w:val="28"/>
          <w:szCs w:val="28"/>
          <w:lang w:val="uk-UA"/>
        </w:rPr>
        <w:t xml:space="preserve">. – </w:t>
      </w:r>
      <w:r w:rsidRPr="00A14CD4">
        <w:rPr>
          <w:sz w:val="28"/>
          <w:szCs w:val="28"/>
        </w:rPr>
        <w:t>практич</w:t>
      </w:r>
      <w:r w:rsidRPr="00A14CD4">
        <w:rPr>
          <w:sz w:val="28"/>
          <w:szCs w:val="28"/>
          <w:lang w:val="uk-UA"/>
        </w:rPr>
        <w:t>.</w:t>
      </w:r>
      <w:r w:rsidRPr="00A14CD4">
        <w:rPr>
          <w:sz w:val="28"/>
          <w:szCs w:val="28"/>
        </w:rPr>
        <w:t xml:space="preserve"> </w:t>
      </w:r>
      <w:r w:rsidRPr="00A14CD4">
        <w:rPr>
          <w:sz w:val="28"/>
          <w:szCs w:val="28"/>
          <w:lang w:val="uk-UA"/>
        </w:rPr>
        <w:t>к</w:t>
      </w:r>
      <w:r w:rsidRPr="00A14CD4">
        <w:rPr>
          <w:sz w:val="28"/>
          <w:szCs w:val="28"/>
        </w:rPr>
        <w:t>онф</w:t>
      </w:r>
      <w:r w:rsidRPr="00A14CD4">
        <w:rPr>
          <w:sz w:val="28"/>
          <w:szCs w:val="28"/>
          <w:lang w:val="uk-UA"/>
        </w:rPr>
        <w:t>.,</w:t>
      </w:r>
      <w:r w:rsidRPr="00A14CD4">
        <w:rPr>
          <w:sz w:val="28"/>
          <w:szCs w:val="28"/>
        </w:rPr>
        <w:t xml:space="preserve"> </w:t>
      </w:r>
      <w:r>
        <w:rPr>
          <w:sz w:val="28"/>
          <w:szCs w:val="28"/>
          <w:lang w:val="uk-UA"/>
        </w:rPr>
        <w:t xml:space="preserve">1991г. : </w:t>
      </w:r>
      <w:r w:rsidRPr="00A14CD4">
        <w:rPr>
          <w:sz w:val="28"/>
          <w:szCs w:val="28"/>
          <w:lang w:val="uk-UA"/>
        </w:rPr>
        <w:t>т</w:t>
      </w:r>
      <w:r w:rsidRPr="00A14CD4">
        <w:rPr>
          <w:sz w:val="28"/>
          <w:szCs w:val="28"/>
        </w:rPr>
        <w:t>ез</w:t>
      </w:r>
      <w:r w:rsidRPr="00A14CD4">
        <w:rPr>
          <w:sz w:val="28"/>
          <w:szCs w:val="28"/>
          <w:lang w:val="uk-UA"/>
        </w:rPr>
        <w:t>исы</w:t>
      </w:r>
      <w:r w:rsidRPr="00A14CD4">
        <w:rPr>
          <w:sz w:val="28"/>
          <w:szCs w:val="28"/>
        </w:rPr>
        <w:t xml:space="preserve"> докл.</w:t>
      </w:r>
      <w:r w:rsidRPr="00A14CD4">
        <w:rPr>
          <w:sz w:val="28"/>
          <w:szCs w:val="28"/>
          <w:lang w:val="uk-UA"/>
        </w:rPr>
        <w:t xml:space="preserve"> – </w:t>
      </w:r>
      <w:r w:rsidRPr="00A14CD4">
        <w:rPr>
          <w:sz w:val="28"/>
          <w:szCs w:val="28"/>
        </w:rPr>
        <w:t xml:space="preserve"> К., 1991.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132</w:t>
      </w:r>
      <w:r w:rsidRPr="00A14CD4">
        <w:rPr>
          <w:sz w:val="28"/>
          <w:szCs w:val="28"/>
          <w:lang w:val="uk-UA"/>
        </w:rPr>
        <w:t xml:space="preserve"> – </w:t>
      </w:r>
      <w:r w:rsidRPr="00A14CD4">
        <w:rPr>
          <w:sz w:val="28"/>
          <w:szCs w:val="28"/>
        </w:rPr>
        <w:t>135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US"/>
        </w:rPr>
      </w:pPr>
      <w:r w:rsidRPr="00A14CD4">
        <w:rPr>
          <w:sz w:val="28"/>
          <w:szCs w:val="28"/>
          <w:lang w:val="en-US"/>
        </w:rPr>
        <w:t>Edwards E. On the Pigmy Mangold Beetle (Atomaria linearis Steph) and Methold for its Control</w:t>
      </w:r>
      <w:r>
        <w:rPr>
          <w:sz w:val="28"/>
          <w:szCs w:val="28"/>
          <w:lang w:val="uk-UA"/>
        </w:rPr>
        <w:t xml:space="preserve"> </w:t>
      </w:r>
      <w:r w:rsidRPr="00A14CD4">
        <w:rPr>
          <w:sz w:val="28"/>
          <w:szCs w:val="28"/>
          <w:lang w:val="en-US"/>
        </w:rPr>
        <w:t>/</w:t>
      </w:r>
      <w:r>
        <w:rPr>
          <w:sz w:val="28"/>
          <w:szCs w:val="28"/>
          <w:lang w:val="uk-UA"/>
        </w:rPr>
        <w:t xml:space="preserve"> </w:t>
      </w:r>
      <w:r w:rsidRPr="00A14CD4">
        <w:rPr>
          <w:sz w:val="28"/>
          <w:szCs w:val="28"/>
          <w:lang w:val="en-US"/>
        </w:rPr>
        <w:t>Edwards</w:t>
      </w:r>
      <w:r w:rsidRPr="00A14CD4">
        <w:rPr>
          <w:sz w:val="28"/>
          <w:szCs w:val="28"/>
          <w:lang w:val="uk-UA"/>
        </w:rPr>
        <w:t xml:space="preserve"> Е, </w:t>
      </w:r>
      <w:r w:rsidRPr="00A14CD4">
        <w:rPr>
          <w:sz w:val="28"/>
          <w:szCs w:val="28"/>
          <w:lang w:val="en-US"/>
        </w:rPr>
        <w:t>Tompson</w:t>
      </w:r>
      <w:r w:rsidRPr="00A14CD4">
        <w:rPr>
          <w:sz w:val="28"/>
          <w:szCs w:val="28"/>
          <w:lang w:val="uk-UA"/>
        </w:rPr>
        <w:t xml:space="preserve"> </w:t>
      </w:r>
      <w:r w:rsidRPr="00A14CD4">
        <w:rPr>
          <w:sz w:val="28"/>
          <w:szCs w:val="28"/>
          <w:lang w:val="en-US"/>
        </w:rPr>
        <w:t>J</w:t>
      </w:r>
      <w:r w:rsidRPr="00A14CD4">
        <w:rPr>
          <w:sz w:val="28"/>
          <w:szCs w:val="28"/>
          <w:lang w:val="uk-UA"/>
        </w:rPr>
        <w:t xml:space="preserve">. // </w:t>
      </w:r>
      <w:r w:rsidRPr="00A14CD4">
        <w:rPr>
          <w:sz w:val="28"/>
          <w:szCs w:val="28"/>
          <w:lang w:val="en-US"/>
        </w:rPr>
        <w:t xml:space="preserve"> Ann appl.</w:t>
      </w:r>
      <w:r w:rsidRPr="00A14CD4">
        <w:rPr>
          <w:sz w:val="28"/>
          <w:szCs w:val="28"/>
          <w:lang w:val="uk-UA"/>
        </w:rPr>
        <w:t xml:space="preserve"> </w:t>
      </w:r>
      <w:r w:rsidRPr="00A14CD4">
        <w:rPr>
          <w:sz w:val="28"/>
          <w:szCs w:val="28"/>
          <w:lang w:val="en-US"/>
        </w:rPr>
        <w:t>Biol., 1934.</w:t>
      </w:r>
      <w:r w:rsidRPr="00A14CD4">
        <w:rPr>
          <w:sz w:val="28"/>
          <w:szCs w:val="28"/>
          <w:lang w:val="uk-UA"/>
        </w:rPr>
        <w:t xml:space="preserve"> – </w:t>
      </w:r>
      <w:r w:rsidRPr="00A14CD4">
        <w:rPr>
          <w:sz w:val="28"/>
          <w:szCs w:val="28"/>
          <w:lang w:val="en-US"/>
        </w:rPr>
        <w:t xml:space="preserve"> S.</w:t>
      </w:r>
      <w:r w:rsidRPr="00A14CD4">
        <w:rPr>
          <w:sz w:val="28"/>
          <w:szCs w:val="28"/>
          <w:lang w:val="uk-UA"/>
        </w:rPr>
        <w:t xml:space="preserve"> </w:t>
      </w:r>
      <w:r w:rsidRPr="00A14CD4">
        <w:rPr>
          <w:sz w:val="28"/>
          <w:szCs w:val="28"/>
          <w:lang w:val="en-US"/>
        </w:rPr>
        <w:t>300</w:t>
      </w:r>
      <w:r w:rsidRPr="00A14CD4">
        <w:rPr>
          <w:sz w:val="28"/>
          <w:szCs w:val="28"/>
          <w:lang w:val="uk-UA"/>
        </w:rPr>
        <w:t xml:space="preserve"> – </w:t>
      </w:r>
      <w:r w:rsidRPr="00A14CD4">
        <w:rPr>
          <w:sz w:val="28"/>
          <w:szCs w:val="28"/>
          <w:lang w:val="en-US"/>
        </w:rPr>
        <w:t>318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GB"/>
        </w:rPr>
      </w:pPr>
      <w:r w:rsidRPr="00A14CD4">
        <w:rPr>
          <w:sz w:val="28"/>
          <w:szCs w:val="28"/>
        </w:rPr>
        <w:t>Иванов</w:t>
      </w:r>
      <w:r w:rsidRPr="00A14CD4">
        <w:rPr>
          <w:sz w:val="28"/>
          <w:szCs w:val="28"/>
          <w:lang w:val="en-US"/>
        </w:rPr>
        <w:t xml:space="preserve"> </w:t>
      </w:r>
      <w:r w:rsidRPr="00A14CD4">
        <w:rPr>
          <w:sz w:val="28"/>
          <w:szCs w:val="28"/>
        </w:rPr>
        <w:t>С</w:t>
      </w:r>
      <w:r w:rsidRPr="00A14CD4">
        <w:rPr>
          <w:sz w:val="28"/>
          <w:szCs w:val="28"/>
          <w:lang w:val="en-US"/>
        </w:rPr>
        <w:t>.</w:t>
      </w:r>
      <w:r w:rsidRPr="00A14CD4">
        <w:rPr>
          <w:sz w:val="28"/>
          <w:szCs w:val="28"/>
        </w:rPr>
        <w:t>П</w:t>
      </w:r>
      <w:r w:rsidRPr="00A14CD4">
        <w:rPr>
          <w:sz w:val="28"/>
          <w:szCs w:val="28"/>
          <w:lang w:val="en-US"/>
        </w:rPr>
        <w:t xml:space="preserve">. </w:t>
      </w:r>
      <w:r w:rsidRPr="00A14CD4">
        <w:rPr>
          <w:sz w:val="28"/>
          <w:szCs w:val="28"/>
        </w:rPr>
        <w:t>Семейство</w:t>
      </w:r>
      <w:r w:rsidRPr="00A14CD4">
        <w:rPr>
          <w:sz w:val="28"/>
          <w:szCs w:val="28"/>
          <w:lang w:val="en-US"/>
        </w:rPr>
        <w:t xml:space="preserve"> Cryptophagidae, </w:t>
      </w:r>
      <w:r w:rsidRPr="00A14CD4">
        <w:rPr>
          <w:sz w:val="28"/>
          <w:szCs w:val="28"/>
        </w:rPr>
        <w:t>скрытноеды</w:t>
      </w:r>
      <w:r w:rsidRPr="00A14CD4">
        <w:rPr>
          <w:sz w:val="28"/>
          <w:szCs w:val="28"/>
          <w:lang w:val="uk-UA"/>
        </w:rPr>
        <w:t xml:space="preserve"> </w:t>
      </w:r>
      <w:r w:rsidRPr="00A14CD4">
        <w:rPr>
          <w:sz w:val="28"/>
          <w:szCs w:val="28"/>
          <w:lang w:val="en-US"/>
        </w:rPr>
        <w:t>//</w:t>
      </w:r>
      <w:r>
        <w:rPr>
          <w:sz w:val="28"/>
          <w:szCs w:val="28"/>
          <w:lang w:val="uk-UA"/>
        </w:rPr>
        <w:t xml:space="preserve"> </w:t>
      </w:r>
      <w:r w:rsidRPr="00A14CD4">
        <w:rPr>
          <w:sz w:val="28"/>
          <w:szCs w:val="28"/>
        </w:rPr>
        <w:t>Руководство</w:t>
      </w:r>
      <w:r w:rsidRPr="00A14CD4">
        <w:rPr>
          <w:sz w:val="28"/>
          <w:szCs w:val="28"/>
          <w:lang w:val="en-US"/>
        </w:rPr>
        <w:t xml:space="preserve"> </w:t>
      </w:r>
      <w:r w:rsidRPr="00A14CD4">
        <w:rPr>
          <w:sz w:val="28"/>
          <w:szCs w:val="28"/>
        </w:rPr>
        <w:t>к</w:t>
      </w:r>
      <w:r w:rsidRPr="00A14CD4">
        <w:rPr>
          <w:sz w:val="28"/>
          <w:szCs w:val="28"/>
          <w:lang w:val="en-US"/>
        </w:rPr>
        <w:t xml:space="preserve"> </w:t>
      </w:r>
      <w:r w:rsidRPr="00A14CD4">
        <w:rPr>
          <w:sz w:val="28"/>
          <w:szCs w:val="28"/>
        </w:rPr>
        <w:t>обследованию</w:t>
      </w:r>
      <w:r w:rsidRPr="00A14CD4">
        <w:rPr>
          <w:sz w:val="28"/>
          <w:szCs w:val="28"/>
          <w:lang w:val="en-US"/>
        </w:rPr>
        <w:t xml:space="preserve"> </w:t>
      </w:r>
      <w:r w:rsidRPr="00A14CD4">
        <w:rPr>
          <w:sz w:val="28"/>
          <w:szCs w:val="28"/>
        </w:rPr>
        <w:t>вредной</w:t>
      </w:r>
      <w:r w:rsidRPr="00A14CD4">
        <w:rPr>
          <w:sz w:val="28"/>
          <w:szCs w:val="28"/>
          <w:lang w:val="en-US"/>
        </w:rPr>
        <w:t xml:space="preserve"> </w:t>
      </w:r>
      <w:r w:rsidRPr="00A14CD4">
        <w:rPr>
          <w:sz w:val="28"/>
          <w:szCs w:val="28"/>
        </w:rPr>
        <w:t>энтомофауны</w:t>
      </w:r>
      <w:r w:rsidRPr="00A14CD4">
        <w:rPr>
          <w:sz w:val="28"/>
          <w:szCs w:val="28"/>
          <w:lang w:val="en-US"/>
        </w:rPr>
        <w:t xml:space="preserve"> </w:t>
      </w:r>
      <w:r w:rsidRPr="00A14CD4">
        <w:rPr>
          <w:sz w:val="28"/>
          <w:szCs w:val="28"/>
        </w:rPr>
        <w:t>почвы</w:t>
      </w:r>
      <w:r w:rsidRPr="00A14CD4">
        <w:rPr>
          <w:sz w:val="28"/>
          <w:szCs w:val="28"/>
          <w:lang w:val="en-US"/>
        </w:rPr>
        <w:t xml:space="preserve"> </w:t>
      </w:r>
      <w:r w:rsidRPr="00A14CD4">
        <w:rPr>
          <w:sz w:val="28"/>
          <w:szCs w:val="28"/>
          <w:lang w:val="uk-UA"/>
        </w:rPr>
        <w:t>/ С.П.Иванов,</w:t>
      </w:r>
      <w:r w:rsidRPr="00A14CD4">
        <w:rPr>
          <w:sz w:val="28"/>
          <w:szCs w:val="28"/>
          <w:lang w:val="en-US"/>
        </w:rPr>
        <w:t xml:space="preserve"> </w:t>
      </w:r>
      <w:r w:rsidRPr="00A14CD4">
        <w:rPr>
          <w:sz w:val="28"/>
          <w:szCs w:val="28"/>
        </w:rPr>
        <w:t>И</w:t>
      </w:r>
      <w:r w:rsidRPr="00A14CD4">
        <w:rPr>
          <w:sz w:val="28"/>
          <w:szCs w:val="28"/>
          <w:lang w:val="en-US"/>
        </w:rPr>
        <w:t>.</w:t>
      </w:r>
      <w:r w:rsidRPr="00A14CD4">
        <w:rPr>
          <w:sz w:val="28"/>
          <w:szCs w:val="28"/>
        </w:rPr>
        <w:t>Д</w:t>
      </w:r>
      <w:r w:rsidRPr="00A14CD4">
        <w:rPr>
          <w:sz w:val="28"/>
          <w:szCs w:val="28"/>
          <w:lang w:val="uk-UA"/>
        </w:rPr>
        <w:t>.</w:t>
      </w:r>
      <w:r w:rsidRPr="00A14CD4">
        <w:rPr>
          <w:sz w:val="28"/>
          <w:szCs w:val="28"/>
          <w:lang w:val="en-US"/>
        </w:rPr>
        <w:t xml:space="preserve"> </w:t>
      </w:r>
      <w:r w:rsidRPr="00A14CD4">
        <w:rPr>
          <w:sz w:val="28"/>
          <w:szCs w:val="28"/>
        </w:rPr>
        <w:t>Белановский</w:t>
      </w:r>
      <w:r w:rsidRPr="00A14CD4">
        <w:rPr>
          <w:sz w:val="28"/>
          <w:szCs w:val="28"/>
          <w:lang w:val="en-US"/>
        </w:rPr>
        <w:t xml:space="preserve">, </w:t>
      </w:r>
      <w:r w:rsidRPr="00A14CD4">
        <w:rPr>
          <w:sz w:val="28"/>
          <w:szCs w:val="28"/>
        </w:rPr>
        <w:t>М</w:t>
      </w:r>
      <w:r w:rsidRPr="00A14CD4">
        <w:rPr>
          <w:sz w:val="28"/>
          <w:szCs w:val="28"/>
          <w:lang w:val="en-US"/>
        </w:rPr>
        <w:t>.</w:t>
      </w:r>
      <w:r w:rsidRPr="00A14CD4">
        <w:rPr>
          <w:sz w:val="28"/>
          <w:szCs w:val="28"/>
        </w:rPr>
        <w:t>С</w:t>
      </w:r>
      <w:r w:rsidRPr="00A14CD4">
        <w:rPr>
          <w:sz w:val="28"/>
          <w:szCs w:val="28"/>
          <w:lang w:val="uk-UA"/>
        </w:rPr>
        <w:t>.</w:t>
      </w:r>
      <w:r w:rsidRPr="00A14CD4">
        <w:rPr>
          <w:sz w:val="28"/>
          <w:szCs w:val="28"/>
          <w:lang w:val="en-US"/>
        </w:rPr>
        <w:t xml:space="preserve"> </w:t>
      </w:r>
      <w:r w:rsidRPr="00A14CD4">
        <w:rPr>
          <w:sz w:val="28"/>
          <w:szCs w:val="28"/>
        </w:rPr>
        <w:t>Ефименко</w:t>
      </w:r>
      <w:r w:rsidRPr="00A14CD4">
        <w:rPr>
          <w:sz w:val="28"/>
          <w:szCs w:val="28"/>
          <w:lang w:val="uk-UA"/>
        </w:rPr>
        <w:t xml:space="preserve"> </w:t>
      </w:r>
      <w:r w:rsidRPr="00A14CD4">
        <w:rPr>
          <w:sz w:val="28"/>
          <w:szCs w:val="28"/>
          <w:lang w:val="en-US"/>
        </w:rPr>
        <w:t>[</w:t>
      </w:r>
      <w:r w:rsidRPr="00A14CD4">
        <w:rPr>
          <w:sz w:val="28"/>
          <w:szCs w:val="28"/>
          <w:lang w:val="uk-UA"/>
        </w:rPr>
        <w:t>и др.</w:t>
      </w:r>
      <w:r w:rsidRPr="00A14CD4">
        <w:rPr>
          <w:sz w:val="28"/>
          <w:szCs w:val="28"/>
          <w:lang w:val="en-US"/>
        </w:rPr>
        <w:t>]</w:t>
      </w:r>
      <w:r w:rsidRPr="00A14CD4">
        <w:rPr>
          <w:sz w:val="28"/>
          <w:szCs w:val="28"/>
          <w:lang w:val="uk-UA"/>
        </w:rPr>
        <w:t xml:space="preserve">. – </w:t>
      </w:r>
      <w:r w:rsidRPr="00A14CD4">
        <w:rPr>
          <w:sz w:val="28"/>
          <w:szCs w:val="28"/>
        </w:rPr>
        <w:t>Держвидав</w:t>
      </w:r>
      <w:r w:rsidRPr="00A14CD4">
        <w:rPr>
          <w:sz w:val="28"/>
          <w:szCs w:val="28"/>
          <w:lang w:val="en-GB"/>
        </w:rPr>
        <w:t xml:space="preserve">. </w:t>
      </w:r>
      <w:r w:rsidRPr="00A14CD4">
        <w:rPr>
          <w:sz w:val="28"/>
          <w:szCs w:val="28"/>
        </w:rPr>
        <w:t>клгосп</w:t>
      </w:r>
      <w:r w:rsidRPr="00A14CD4">
        <w:rPr>
          <w:sz w:val="28"/>
          <w:szCs w:val="28"/>
          <w:lang w:val="en-GB"/>
        </w:rPr>
        <w:t xml:space="preserve">. </w:t>
      </w:r>
      <w:r w:rsidRPr="00A14CD4">
        <w:rPr>
          <w:sz w:val="28"/>
          <w:szCs w:val="28"/>
        </w:rPr>
        <w:t>і</w:t>
      </w:r>
      <w:r w:rsidRPr="00A14CD4">
        <w:rPr>
          <w:sz w:val="28"/>
          <w:szCs w:val="28"/>
          <w:lang w:val="en-GB"/>
        </w:rPr>
        <w:t xml:space="preserve"> </w:t>
      </w:r>
      <w:r w:rsidRPr="00A14CD4">
        <w:rPr>
          <w:sz w:val="28"/>
          <w:szCs w:val="28"/>
        </w:rPr>
        <w:t>радгосп</w:t>
      </w:r>
      <w:r w:rsidRPr="00A14CD4">
        <w:rPr>
          <w:sz w:val="28"/>
          <w:szCs w:val="28"/>
          <w:lang w:val="en-GB"/>
        </w:rPr>
        <w:t xml:space="preserve">. </w:t>
      </w:r>
      <w:r w:rsidRPr="00A14CD4">
        <w:rPr>
          <w:sz w:val="28"/>
          <w:szCs w:val="28"/>
          <w:lang w:val="uk-UA"/>
        </w:rPr>
        <w:t>л</w:t>
      </w:r>
      <w:r w:rsidRPr="00A14CD4">
        <w:rPr>
          <w:sz w:val="28"/>
          <w:szCs w:val="28"/>
        </w:rPr>
        <w:t>ітератури</w:t>
      </w:r>
      <w:r w:rsidRPr="00A14CD4">
        <w:rPr>
          <w:sz w:val="28"/>
          <w:szCs w:val="28"/>
          <w:lang w:val="en-GB"/>
        </w:rPr>
        <w:t xml:space="preserve"> </w:t>
      </w:r>
      <w:r w:rsidRPr="00A14CD4">
        <w:rPr>
          <w:sz w:val="28"/>
          <w:szCs w:val="28"/>
        </w:rPr>
        <w:t>УРСР</w:t>
      </w:r>
      <w:r w:rsidRPr="00A14CD4">
        <w:rPr>
          <w:sz w:val="28"/>
          <w:szCs w:val="28"/>
          <w:lang w:val="en-GB"/>
        </w:rPr>
        <w:t>.</w:t>
      </w:r>
      <w:r w:rsidRPr="00A14CD4">
        <w:rPr>
          <w:sz w:val="28"/>
          <w:szCs w:val="28"/>
          <w:lang w:val="uk-UA"/>
        </w:rPr>
        <w:t xml:space="preserve"> – </w:t>
      </w:r>
      <w:r w:rsidRPr="00A14CD4">
        <w:rPr>
          <w:sz w:val="28"/>
          <w:szCs w:val="28"/>
        </w:rPr>
        <w:t>К</w:t>
      </w:r>
      <w:r w:rsidRPr="00A14CD4">
        <w:rPr>
          <w:sz w:val="28"/>
          <w:szCs w:val="28"/>
          <w:lang w:val="en-GB"/>
        </w:rPr>
        <w:t>., 1937.</w:t>
      </w:r>
      <w:r w:rsidRPr="00A14CD4">
        <w:rPr>
          <w:sz w:val="28"/>
          <w:szCs w:val="28"/>
          <w:lang w:val="uk-UA"/>
        </w:rPr>
        <w:t xml:space="preserve"> – С</w:t>
      </w:r>
      <w:r w:rsidRPr="00A14CD4">
        <w:rPr>
          <w:sz w:val="28"/>
          <w:szCs w:val="28"/>
          <w:lang w:val="en-GB"/>
        </w:rPr>
        <w:t>.186</w:t>
      </w:r>
      <w:r w:rsidRPr="00A14CD4">
        <w:rPr>
          <w:sz w:val="28"/>
          <w:szCs w:val="28"/>
          <w:lang w:val="uk-UA"/>
        </w:rPr>
        <w:t xml:space="preserve"> – </w:t>
      </w:r>
      <w:r w:rsidRPr="00A14CD4">
        <w:rPr>
          <w:sz w:val="28"/>
          <w:szCs w:val="28"/>
          <w:lang w:val="en-GB"/>
        </w:rPr>
        <w:t>187;</w:t>
      </w:r>
      <w:r w:rsidRPr="00A14CD4">
        <w:rPr>
          <w:sz w:val="28"/>
          <w:szCs w:val="28"/>
          <w:lang w:val="uk-UA"/>
        </w:rPr>
        <w:t xml:space="preserve">  </w:t>
      </w:r>
      <w:r w:rsidRPr="00A14CD4">
        <w:rPr>
          <w:sz w:val="28"/>
          <w:szCs w:val="28"/>
          <w:lang w:val="en-GB"/>
        </w:rPr>
        <w:t>231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Алёхин В.А. Шаровка и вредители сахарной свеклы</w:t>
      </w:r>
      <w:r w:rsidRPr="00A14CD4">
        <w:rPr>
          <w:sz w:val="28"/>
          <w:szCs w:val="28"/>
          <w:lang w:val="uk-UA"/>
        </w:rPr>
        <w:t xml:space="preserve">  /  В.А.Алёхин  </w:t>
      </w:r>
      <w:r w:rsidRPr="00A14CD4">
        <w:rPr>
          <w:sz w:val="28"/>
          <w:szCs w:val="28"/>
        </w:rPr>
        <w:t>//</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1969.</w:t>
      </w:r>
      <w:r w:rsidRPr="00A14CD4">
        <w:rPr>
          <w:sz w:val="28"/>
          <w:szCs w:val="28"/>
          <w:lang w:val="uk-UA"/>
        </w:rPr>
        <w:t xml:space="preserve"> – </w:t>
      </w:r>
      <w:r w:rsidRPr="00A14CD4">
        <w:rPr>
          <w:sz w:val="28"/>
          <w:szCs w:val="28"/>
        </w:rPr>
        <w:t>№6.</w:t>
      </w:r>
      <w:r w:rsidRPr="00A14CD4">
        <w:rPr>
          <w:sz w:val="28"/>
          <w:szCs w:val="28"/>
          <w:lang w:val="uk-UA"/>
        </w:rPr>
        <w:t xml:space="preserve"> – С</w:t>
      </w:r>
      <w:r w:rsidRPr="00A14CD4">
        <w:rPr>
          <w:sz w:val="28"/>
          <w:szCs w:val="28"/>
        </w:rPr>
        <w:t>.25</w:t>
      </w:r>
      <w:r w:rsidRPr="00A14CD4">
        <w:rPr>
          <w:sz w:val="28"/>
          <w:szCs w:val="28"/>
          <w:lang w:val="uk-UA"/>
        </w:rPr>
        <w:t xml:space="preserve"> – </w:t>
      </w:r>
      <w:r w:rsidRPr="00A14CD4">
        <w:rPr>
          <w:sz w:val="28"/>
          <w:szCs w:val="28"/>
        </w:rPr>
        <w:t>26</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Брояковская К.Н</w:t>
      </w:r>
      <w:r w:rsidRPr="00A14CD4">
        <w:rPr>
          <w:sz w:val="28"/>
          <w:szCs w:val="28"/>
          <w:lang w:val="uk-UA"/>
        </w:rPr>
        <w:t>.</w:t>
      </w:r>
      <w:r w:rsidRPr="00A14CD4">
        <w:rPr>
          <w:sz w:val="28"/>
          <w:szCs w:val="28"/>
        </w:rPr>
        <w:t xml:space="preserve"> Внедряем комплексную защиту от вредителей и болезней</w:t>
      </w:r>
      <w:r w:rsidRPr="00A14CD4">
        <w:rPr>
          <w:sz w:val="28"/>
          <w:szCs w:val="28"/>
          <w:lang w:val="uk-UA"/>
        </w:rPr>
        <w:t xml:space="preserve"> / К.Н.</w:t>
      </w:r>
      <w:r w:rsidRPr="00A14CD4">
        <w:rPr>
          <w:sz w:val="28"/>
          <w:szCs w:val="28"/>
        </w:rPr>
        <w:t xml:space="preserve"> Брояковская</w:t>
      </w:r>
      <w:r w:rsidRPr="00A14CD4">
        <w:rPr>
          <w:sz w:val="28"/>
          <w:szCs w:val="28"/>
          <w:lang w:val="uk-UA"/>
        </w:rPr>
        <w:t>, Ю.П.</w:t>
      </w:r>
      <w:r w:rsidRPr="00A14CD4">
        <w:rPr>
          <w:sz w:val="28"/>
          <w:szCs w:val="28"/>
        </w:rPr>
        <w:t xml:space="preserve">Бичук, </w:t>
      </w:r>
      <w:r w:rsidRPr="00A14CD4">
        <w:rPr>
          <w:sz w:val="28"/>
          <w:szCs w:val="28"/>
          <w:lang w:val="uk-UA"/>
        </w:rPr>
        <w:t>А.А.</w:t>
      </w:r>
      <w:r>
        <w:rPr>
          <w:sz w:val="28"/>
          <w:szCs w:val="28"/>
        </w:rPr>
        <w:t xml:space="preserve">Соловей </w:t>
      </w:r>
      <w:r w:rsidRPr="00A14CD4">
        <w:rPr>
          <w:sz w:val="28"/>
          <w:szCs w:val="28"/>
        </w:rPr>
        <w:t>// Сахарная свекла.</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Васильев Е.М. Вредители сахарной свеклы</w:t>
      </w:r>
      <w:r>
        <w:rPr>
          <w:sz w:val="28"/>
          <w:szCs w:val="28"/>
          <w:lang w:val="uk-UA"/>
        </w:rPr>
        <w:t xml:space="preserve"> / Е.М.Васильев</w:t>
      </w:r>
      <w:r w:rsidRPr="00A14CD4">
        <w:rPr>
          <w:sz w:val="28"/>
          <w:szCs w:val="28"/>
          <w:lang w:val="uk-UA"/>
        </w:rPr>
        <w:t xml:space="preserve"> </w:t>
      </w:r>
      <w:r w:rsidRPr="00A14CD4">
        <w:rPr>
          <w:sz w:val="28"/>
          <w:szCs w:val="28"/>
        </w:rPr>
        <w:t>// Отчет о деятельности энтомологической станции Всероссийского общества сахарозаводчиков за 1911 год.</w:t>
      </w:r>
      <w:r w:rsidRPr="00A14CD4">
        <w:rPr>
          <w:sz w:val="28"/>
          <w:szCs w:val="28"/>
          <w:lang w:val="uk-UA"/>
        </w:rPr>
        <w:t xml:space="preserve"> – </w:t>
      </w:r>
      <w:r w:rsidRPr="00A14CD4">
        <w:rPr>
          <w:sz w:val="28"/>
          <w:szCs w:val="28"/>
        </w:rPr>
        <w:t>К., 1912.</w:t>
      </w:r>
      <w:r w:rsidRPr="00A14CD4">
        <w:rPr>
          <w:sz w:val="28"/>
          <w:szCs w:val="28"/>
          <w:lang w:val="uk-UA"/>
        </w:rPr>
        <w:t xml:space="preserve"> – </w:t>
      </w:r>
      <w:r w:rsidRPr="00A14CD4">
        <w:rPr>
          <w:sz w:val="28"/>
          <w:szCs w:val="28"/>
        </w:rPr>
        <w:t>1.</w:t>
      </w:r>
      <w:r w:rsidRPr="00A14CD4">
        <w:rPr>
          <w:sz w:val="28"/>
          <w:szCs w:val="28"/>
          <w:lang w:val="uk-UA"/>
        </w:rPr>
        <w:t xml:space="preserve"> – </w:t>
      </w:r>
      <w:r w:rsidRPr="00A14CD4">
        <w:rPr>
          <w:sz w:val="28"/>
          <w:szCs w:val="28"/>
        </w:rPr>
        <w:t>62.</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49</w:t>
      </w:r>
      <w:r w:rsidRPr="00A14CD4">
        <w:rPr>
          <w:sz w:val="28"/>
          <w:szCs w:val="28"/>
          <w:lang w:val="uk-UA"/>
        </w:rPr>
        <w:t xml:space="preserve"> – </w:t>
      </w:r>
      <w:r w:rsidRPr="00A14CD4">
        <w:rPr>
          <w:sz w:val="28"/>
          <w:szCs w:val="28"/>
        </w:rPr>
        <w:t>50</w:t>
      </w:r>
      <w:r w:rsidRPr="00A14CD4">
        <w:rPr>
          <w:sz w:val="28"/>
          <w:szCs w:val="28"/>
          <w:lang w:val="uk-UA"/>
        </w:rPr>
        <w:t>.</w:t>
      </w:r>
      <w:r w:rsidRPr="00A14CD4">
        <w:rPr>
          <w:sz w:val="28"/>
          <w:szCs w:val="28"/>
        </w:rPr>
        <w:t xml:space="preserve"> </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lastRenderedPageBreak/>
        <w:t>Бичук Ю.П. Биологические особенности развития свекловичной крошки и меры борьбы с ней</w:t>
      </w:r>
      <w:r w:rsidRPr="00A14CD4">
        <w:rPr>
          <w:sz w:val="28"/>
          <w:szCs w:val="28"/>
          <w:lang w:val="uk-UA"/>
        </w:rPr>
        <w:t xml:space="preserve"> </w:t>
      </w:r>
      <w:r w:rsidRPr="00A14CD4">
        <w:rPr>
          <w:sz w:val="28"/>
          <w:szCs w:val="28"/>
        </w:rPr>
        <w:t>// Борьба с вредителями сахарной свеклы при возделывании ее по индустриальной технологии</w:t>
      </w:r>
      <w:r w:rsidRPr="00A14CD4">
        <w:rPr>
          <w:sz w:val="28"/>
          <w:szCs w:val="28"/>
          <w:lang w:val="uk-UA"/>
        </w:rPr>
        <w:t>: статьи / Ю.П.Бичук, П.Ф.</w:t>
      </w:r>
      <w:r w:rsidRPr="00A14CD4">
        <w:rPr>
          <w:sz w:val="28"/>
          <w:szCs w:val="28"/>
        </w:rPr>
        <w:t>Коротич,</w:t>
      </w:r>
      <w:r w:rsidRPr="00A14CD4">
        <w:rPr>
          <w:sz w:val="28"/>
          <w:szCs w:val="28"/>
          <w:lang w:val="uk-UA"/>
        </w:rPr>
        <w:t xml:space="preserve"> Г.Н.</w:t>
      </w:r>
      <w:r w:rsidRPr="00A14CD4">
        <w:rPr>
          <w:sz w:val="28"/>
          <w:szCs w:val="28"/>
        </w:rPr>
        <w:t xml:space="preserve"> Гумовская</w:t>
      </w:r>
      <w:r w:rsidRPr="00A14CD4">
        <w:rPr>
          <w:sz w:val="28"/>
          <w:szCs w:val="28"/>
          <w:lang w:val="uk-UA"/>
        </w:rPr>
        <w:t xml:space="preserve">. – К. : </w:t>
      </w:r>
      <w:r w:rsidRPr="00A14CD4">
        <w:rPr>
          <w:sz w:val="28"/>
          <w:szCs w:val="28"/>
        </w:rPr>
        <w:t>ВНИС, 1984.</w:t>
      </w:r>
      <w:r>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23</w:t>
      </w:r>
      <w:r w:rsidRPr="00A14CD4">
        <w:rPr>
          <w:sz w:val="28"/>
          <w:szCs w:val="28"/>
          <w:lang w:val="uk-UA"/>
        </w:rPr>
        <w:t xml:space="preserve"> – </w:t>
      </w:r>
      <w:r w:rsidRPr="00A14CD4">
        <w:rPr>
          <w:sz w:val="28"/>
          <w:szCs w:val="28"/>
        </w:rPr>
        <w:t>24</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Петруха О.И. Агротехника в борьбе с вредителями</w:t>
      </w:r>
      <w:r w:rsidRPr="00A14CD4">
        <w:rPr>
          <w:sz w:val="28"/>
          <w:szCs w:val="28"/>
          <w:lang w:val="uk-UA"/>
        </w:rPr>
        <w:t xml:space="preserve"> / О.И.Петруха </w:t>
      </w:r>
      <w:r w:rsidRPr="00A14CD4">
        <w:rPr>
          <w:sz w:val="28"/>
          <w:szCs w:val="28"/>
        </w:rPr>
        <w:t>// Сахарная свекла.</w:t>
      </w:r>
      <w:r w:rsidRPr="00A14CD4">
        <w:rPr>
          <w:sz w:val="28"/>
          <w:szCs w:val="28"/>
          <w:lang w:val="uk-UA"/>
        </w:rPr>
        <w:t xml:space="preserve"> – </w:t>
      </w:r>
      <w:r w:rsidRPr="00A14CD4">
        <w:rPr>
          <w:sz w:val="28"/>
          <w:szCs w:val="28"/>
        </w:rPr>
        <w:t>1980.</w:t>
      </w:r>
      <w:r w:rsidRPr="00A14CD4">
        <w:rPr>
          <w:sz w:val="28"/>
          <w:szCs w:val="28"/>
          <w:lang w:val="uk-UA"/>
        </w:rPr>
        <w:t xml:space="preserve"> – </w:t>
      </w:r>
      <w:r w:rsidRPr="00A14CD4">
        <w:rPr>
          <w:sz w:val="28"/>
          <w:szCs w:val="28"/>
        </w:rPr>
        <w:t>№2.</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29</w:t>
      </w:r>
      <w:r w:rsidRPr="00A14CD4">
        <w:rPr>
          <w:sz w:val="28"/>
          <w:szCs w:val="28"/>
          <w:lang w:val="uk-UA"/>
        </w:rPr>
        <w:t xml:space="preserve"> – </w:t>
      </w:r>
      <w:r w:rsidRPr="00A14CD4">
        <w:rPr>
          <w:sz w:val="28"/>
          <w:szCs w:val="28"/>
        </w:rPr>
        <w:t>31</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Триль О.Р. Всходам надежную защиту</w:t>
      </w:r>
      <w:r w:rsidRPr="00A14CD4">
        <w:rPr>
          <w:sz w:val="28"/>
          <w:szCs w:val="28"/>
          <w:lang w:val="uk-UA"/>
        </w:rPr>
        <w:t xml:space="preserve"> / О.Р.Триль </w:t>
      </w:r>
      <w:r w:rsidRPr="00A14CD4">
        <w:rPr>
          <w:sz w:val="28"/>
          <w:szCs w:val="28"/>
        </w:rPr>
        <w:t>// Сахарная свекла.</w:t>
      </w:r>
      <w:r w:rsidRPr="00A14CD4">
        <w:rPr>
          <w:sz w:val="28"/>
          <w:szCs w:val="28"/>
          <w:lang w:val="uk-UA"/>
        </w:rPr>
        <w:t xml:space="preserve"> – </w:t>
      </w:r>
      <w:r w:rsidRPr="00A14CD4">
        <w:rPr>
          <w:sz w:val="28"/>
          <w:szCs w:val="28"/>
        </w:rPr>
        <w:t>1966.</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31</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Особенности защиты сахарной свеклы от вредителей при индустриальной технологии ее возделывания</w:t>
      </w:r>
      <w:r w:rsidRPr="00A14CD4">
        <w:rPr>
          <w:sz w:val="28"/>
          <w:szCs w:val="28"/>
          <w:lang w:val="uk-UA"/>
        </w:rPr>
        <w:t xml:space="preserve"> </w:t>
      </w:r>
      <w:r w:rsidRPr="00A14CD4">
        <w:rPr>
          <w:sz w:val="28"/>
          <w:szCs w:val="28"/>
        </w:rPr>
        <w:t>// Борьба с вредителями сахарной свеклы при возделывании ее по индустриальной технологии</w:t>
      </w:r>
      <w:r w:rsidRPr="00A14CD4">
        <w:rPr>
          <w:sz w:val="28"/>
          <w:szCs w:val="28"/>
          <w:lang w:val="uk-UA"/>
        </w:rPr>
        <w:t>: статьи / В.Т.Саблук. – К. :</w:t>
      </w:r>
      <w:r w:rsidRPr="00A14CD4">
        <w:rPr>
          <w:sz w:val="28"/>
          <w:szCs w:val="28"/>
        </w:rPr>
        <w:t xml:space="preserve"> ВНИС</w:t>
      </w:r>
      <w:r w:rsidRPr="00A14CD4">
        <w:rPr>
          <w:sz w:val="28"/>
          <w:szCs w:val="28"/>
          <w:lang w:val="uk-UA"/>
        </w:rPr>
        <w:t xml:space="preserve">. – </w:t>
      </w:r>
      <w:r w:rsidRPr="00A14CD4">
        <w:rPr>
          <w:sz w:val="28"/>
          <w:szCs w:val="28"/>
        </w:rPr>
        <w:t xml:space="preserve"> 1984.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w:t>
      </w:r>
      <w:r w:rsidRPr="00A14CD4">
        <w:rPr>
          <w:sz w:val="28"/>
          <w:szCs w:val="28"/>
          <w:lang w:val="uk-UA"/>
        </w:rPr>
        <w:t xml:space="preserve"> – </w:t>
      </w:r>
      <w:r w:rsidRPr="00A14CD4">
        <w:rPr>
          <w:sz w:val="28"/>
          <w:szCs w:val="28"/>
        </w:rPr>
        <w:t>12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Петруха О.И. Защита сахарной свеклы</w:t>
      </w:r>
      <w:r w:rsidRPr="00A14CD4">
        <w:rPr>
          <w:sz w:val="28"/>
          <w:szCs w:val="28"/>
          <w:lang w:val="uk-UA"/>
        </w:rPr>
        <w:t xml:space="preserve"> / О.И.Петруха, В.А.</w:t>
      </w:r>
      <w:r w:rsidRPr="00A14CD4">
        <w:rPr>
          <w:sz w:val="28"/>
          <w:szCs w:val="28"/>
        </w:rPr>
        <w:t xml:space="preserve">Шевченко, </w:t>
      </w:r>
      <w:r w:rsidRPr="00A14CD4">
        <w:rPr>
          <w:sz w:val="28"/>
          <w:szCs w:val="28"/>
          <w:lang w:val="uk-UA"/>
        </w:rPr>
        <w:t>З.А.</w:t>
      </w:r>
      <w:r w:rsidRPr="00A14CD4">
        <w:rPr>
          <w:sz w:val="28"/>
          <w:szCs w:val="28"/>
        </w:rPr>
        <w:t>Пожар //</w:t>
      </w:r>
      <w:r>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1969.</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32</w:t>
      </w:r>
      <w:r w:rsidRPr="00A14CD4">
        <w:rPr>
          <w:sz w:val="28"/>
          <w:szCs w:val="28"/>
          <w:lang w:val="uk-UA"/>
        </w:rPr>
        <w:t xml:space="preserve"> – </w:t>
      </w:r>
      <w:r w:rsidRPr="00A14CD4">
        <w:rPr>
          <w:sz w:val="28"/>
          <w:szCs w:val="28"/>
        </w:rPr>
        <w:t>34</w:t>
      </w:r>
      <w:r w:rsidRPr="00A14CD4">
        <w:rPr>
          <w:sz w:val="28"/>
          <w:szCs w:val="28"/>
          <w:lang w:val="uk-UA"/>
        </w:rPr>
        <w:t>.</w:t>
      </w:r>
    </w:p>
    <w:p w:rsidR="0080742A" w:rsidRPr="008009F9"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8009F9">
        <w:rPr>
          <w:sz w:val="28"/>
          <w:szCs w:val="28"/>
          <w:lang w:val="uk-UA"/>
        </w:rPr>
        <w:t>Петруха О.</w:t>
      </w:r>
      <w:r w:rsidRPr="00A14CD4">
        <w:rPr>
          <w:sz w:val="28"/>
          <w:szCs w:val="28"/>
          <w:lang w:val="uk-UA"/>
        </w:rPr>
        <w:t>Й</w:t>
      </w:r>
      <w:r w:rsidRPr="008009F9">
        <w:rPr>
          <w:sz w:val="28"/>
          <w:szCs w:val="28"/>
          <w:lang w:val="uk-UA"/>
        </w:rPr>
        <w:t>. Бурякова крихітка</w:t>
      </w:r>
      <w:r w:rsidRPr="00A14CD4">
        <w:rPr>
          <w:sz w:val="28"/>
          <w:szCs w:val="28"/>
          <w:lang w:val="uk-UA"/>
        </w:rPr>
        <w:t xml:space="preserve"> </w:t>
      </w:r>
      <w:r w:rsidRPr="008009F9">
        <w:rPr>
          <w:sz w:val="28"/>
          <w:szCs w:val="28"/>
          <w:lang w:val="uk-UA"/>
        </w:rPr>
        <w:t xml:space="preserve">/ </w:t>
      </w:r>
      <w:r w:rsidRPr="00A14CD4">
        <w:rPr>
          <w:sz w:val="28"/>
          <w:szCs w:val="28"/>
          <w:lang w:val="uk-UA"/>
        </w:rPr>
        <w:t>О.Й.</w:t>
      </w:r>
      <w:r w:rsidRPr="008009F9">
        <w:rPr>
          <w:sz w:val="28"/>
          <w:szCs w:val="28"/>
          <w:lang w:val="uk-UA"/>
        </w:rPr>
        <w:t xml:space="preserve">Петруха, </w:t>
      </w:r>
      <w:r w:rsidRPr="00A14CD4">
        <w:rPr>
          <w:sz w:val="28"/>
          <w:szCs w:val="28"/>
          <w:lang w:val="uk-UA"/>
        </w:rPr>
        <w:t>З.О.</w:t>
      </w:r>
      <w:r w:rsidRPr="008009F9">
        <w:rPr>
          <w:sz w:val="28"/>
          <w:szCs w:val="28"/>
          <w:lang w:val="uk-UA"/>
        </w:rPr>
        <w:t xml:space="preserve">Пожар, </w:t>
      </w:r>
      <w:r w:rsidRPr="00A14CD4">
        <w:rPr>
          <w:sz w:val="28"/>
          <w:szCs w:val="28"/>
          <w:lang w:val="uk-UA"/>
        </w:rPr>
        <w:t>В.М.</w:t>
      </w:r>
      <w:r w:rsidRPr="008009F9">
        <w:rPr>
          <w:sz w:val="28"/>
          <w:szCs w:val="28"/>
          <w:lang w:val="uk-UA"/>
        </w:rPr>
        <w:t>Шевченко</w:t>
      </w:r>
      <w:r w:rsidRPr="00A14CD4">
        <w:rPr>
          <w:sz w:val="28"/>
          <w:szCs w:val="28"/>
          <w:lang w:val="uk-UA"/>
        </w:rPr>
        <w:t xml:space="preserve"> // </w:t>
      </w:r>
      <w:r w:rsidRPr="008009F9">
        <w:rPr>
          <w:sz w:val="28"/>
          <w:szCs w:val="28"/>
          <w:lang w:val="uk-UA"/>
        </w:rPr>
        <w:t>Рекомендації по боротьбі з шкідниками і хворобами цукрових буряків.- Вид-во «Урожай»</w:t>
      </w:r>
      <w:r w:rsidRPr="00A14CD4">
        <w:rPr>
          <w:sz w:val="28"/>
          <w:szCs w:val="28"/>
          <w:lang w:val="uk-UA"/>
        </w:rPr>
        <w:t xml:space="preserve"> - </w:t>
      </w:r>
      <w:r w:rsidRPr="008009F9">
        <w:rPr>
          <w:sz w:val="28"/>
          <w:szCs w:val="28"/>
          <w:lang w:val="uk-UA"/>
        </w:rPr>
        <w:t>1975</w:t>
      </w:r>
      <w:r w:rsidRPr="00A14CD4">
        <w:rPr>
          <w:sz w:val="28"/>
          <w:szCs w:val="28"/>
          <w:lang w:val="uk-UA"/>
        </w:rPr>
        <w:t>. –  С.60.</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Васильев Е.М. Отчет о деятельности энтомологических станций Всероссийского общества сахарозаводчиков в г.Смеле Киевской губернии за 1890 г</w:t>
      </w:r>
      <w:r w:rsidRPr="00A14CD4">
        <w:rPr>
          <w:sz w:val="28"/>
          <w:szCs w:val="28"/>
          <w:lang w:val="uk-UA"/>
        </w:rPr>
        <w:t xml:space="preserve"> / Е.М.Васильев. – </w:t>
      </w:r>
      <w:r w:rsidRPr="00A14CD4">
        <w:rPr>
          <w:sz w:val="28"/>
          <w:szCs w:val="28"/>
        </w:rPr>
        <w:t xml:space="preserve"> К., </w:t>
      </w:r>
      <w:r w:rsidRPr="00A14CD4">
        <w:rPr>
          <w:sz w:val="28"/>
          <w:szCs w:val="28"/>
          <w:lang w:val="uk-UA"/>
        </w:rPr>
        <w:t xml:space="preserve">– </w:t>
      </w:r>
      <w:r w:rsidRPr="00A14CD4">
        <w:rPr>
          <w:sz w:val="28"/>
          <w:szCs w:val="28"/>
        </w:rPr>
        <w:t>1911</w:t>
      </w:r>
      <w:r w:rsidRPr="00A14CD4">
        <w:rPr>
          <w:sz w:val="28"/>
          <w:szCs w:val="28"/>
          <w:lang w:val="uk-UA"/>
        </w:rPr>
        <w:t xml:space="preserve"> – </w:t>
      </w:r>
      <w:r w:rsidRPr="00A14CD4">
        <w:rPr>
          <w:sz w:val="28"/>
          <w:szCs w:val="28"/>
        </w:rPr>
        <w:t>1912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 xml:space="preserve">Мокржецкий С.А. </w:t>
      </w:r>
      <w:r w:rsidRPr="00A14CD4">
        <w:rPr>
          <w:sz w:val="28"/>
          <w:szCs w:val="28"/>
          <w:lang w:val="uk-UA"/>
        </w:rPr>
        <w:t xml:space="preserve"> </w:t>
      </w:r>
      <w:r w:rsidRPr="00A14CD4">
        <w:rPr>
          <w:sz w:val="28"/>
          <w:szCs w:val="28"/>
        </w:rPr>
        <w:t>Крошка</w:t>
      </w:r>
      <w:r>
        <w:rPr>
          <w:sz w:val="28"/>
          <w:szCs w:val="28"/>
          <w:lang w:val="uk-UA"/>
        </w:rPr>
        <w:t>:</w:t>
      </w:r>
      <w:r w:rsidRPr="00A14CD4">
        <w:rPr>
          <w:sz w:val="28"/>
          <w:szCs w:val="28"/>
          <w:lang w:val="uk-UA"/>
        </w:rPr>
        <w:t xml:space="preserve"> (</w:t>
      </w:r>
      <w:r w:rsidRPr="00A14CD4">
        <w:rPr>
          <w:sz w:val="28"/>
          <w:szCs w:val="28"/>
        </w:rPr>
        <w:t>Корнеплоды</w:t>
      </w:r>
      <w:r w:rsidRPr="00A14CD4">
        <w:rPr>
          <w:sz w:val="28"/>
          <w:szCs w:val="28"/>
          <w:lang w:val="uk-UA"/>
        </w:rPr>
        <w:t xml:space="preserve">. </w:t>
      </w:r>
      <w:r w:rsidRPr="00A14CD4">
        <w:rPr>
          <w:sz w:val="28"/>
          <w:szCs w:val="28"/>
        </w:rPr>
        <w:t>Вредители их из царства животных)</w:t>
      </w:r>
      <w:r w:rsidRPr="00A14CD4">
        <w:rPr>
          <w:sz w:val="28"/>
          <w:szCs w:val="28"/>
          <w:lang w:val="uk-UA"/>
        </w:rPr>
        <w:t>: п</w:t>
      </w:r>
      <w:r w:rsidRPr="00A14CD4">
        <w:rPr>
          <w:sz w:val="28"/>
          <w:szCs w:val="28"/>
        </w:rPr>
        <w:t>олная энциклопедия русского сельского хозяйства</w:t>
      </w:r>
      <w:r>
        <w:rPr>
          <w:sz w:val="28"/>
          <w:szCs w:val="28"/>
          <w:lang w:val="uk-UA"/>
        </w:rPr>
        <w:t xml:space="preserve"> / С.А.Мокржецкий. –</w:t>
      </w:r>
      <w:r w:rsidRPr="00A14CD4">
        <w:rPr>
          <w:sz w:val="28"/>
          <w:szCs w:val="28"/>
        </w:rPr>
        <w:t xml:space="preserve"> С.Петербург: Изд. Дервиона.</w:t>
      </w:r>
      <w:r w:rsidRPr="00A14CD4">
        <w:rPr>
          <w:sz w:val="28"/>
          <w:szCs w:val="28"/>
          <w:lang w:val="uk-UA"/>
        </w:rPr>
        <w:t xml:space="preserve"> – </w:t>
      </w:r>
      <w:r w:rsidRPr="00A14CD4">
        <w:rPr>
          <w:sz w:val="28"/>
          <w:szCs w:val="28"/>
        </w:rPr>
        <w:t xml:space="preserve">1901 – </w:t>
      </w:r>
      <w:r w:rsidRPr="00A14CD4">
        <w:rPr>
          <w:sz w:val="28"/>
          <w:szCs w:val="28"/>
          <w:lang w:val="uk-UA"/>
        </w:rPr>
        <w:t>Т</w:t>
      </w:r>
      <w:r w:rsidRPr="00A14CD4">
        <w:rPr>
          <w:sz w:val="28"/>
          <w:szCs w:val="28"/>
        </w:rPr>
        <w:t>.4.</w:t>
      </w:r>
      <w:r w:rsidRPr="00A14CD4">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714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Вовченко К.М. Опыт борьбы с врагами свеклы</w:t>
      </w:r>
      <w:r w:rsidRPr="00A14CD4">
        <w:rPr>
          <w:sz w:val="28"/>
          <w:szCs w:val="28"/>
          <w:lang w:val="uk-UA"/>
        </w:rPr>
        <w:t xml:space="preserve"> / К.М.Вовченко </w:t>
      </w:r>
      <w:r w:rsidRPr="00A14CD4">
        <w:rPr>
          <w:sz w:val="28"/>
          <w:szCs w:val="28"/>
        </w:rPr>
        <w:t>//</w:t>
      </w:r>
      <w:r w:rsidRPr="00A14CD4">
        <w:rPr>
          <w:sz w:val="28"/>
          <w:szCs w:val="28"/>
          <w:lang w:val="uk-UA"/>
        </w:rPr>
        <w:t xml:space="preserve"> </w:t>
      </w:r>
      <w:r w:rsidRPr="00A14CD4">
        <w:rPr>
          <w:sz w:val="28"/>
          <w:szCs w:val="28"/>
        </w:rPr>
        <w:t>Ведомости сельского хозяйства и промышленности</w:t>
      </w:r>
      <w:r w:rsidRPr="00A14CD4">
        <w:rPr>
          <w:sz w:val="28"/>
          <w:szCs w:val="28"/>
          <w:lang w:val="uk-UA"/>
        </w:rPr>
        <w:t xml:space="preserve"> </w:t>
      </w:r>
      <w:r w:rsidRPr="00A14CD4">
        <w:rPr>
          <w:sz w:val="28"/>
          <w:szCs w:val="28"/>
        </w:rPr>
        <w:t>за 1903 год</w:t>
      </w:r>
      <w:r w:rsidRPr="00A14CD4">
        <w:rPr>
          <w:sz w:val="28"/>
          <w:szCs w:val="28"/>
          <w:lang w:val="uk-UA"/>
        </w:rPr>
        <w:t>. –</w:t>
      </w:r>
      <w:r w:rsidRPr="00A14CD4">
        <w:rPr>
          <w:sz w:val="28"/>
          <w:szCs w:val="28"/>
        </w:rPr>
        <w:t xml:space="preserve"> К.,</w:t>
      </w:r>
      <w:r w:rsidRPr="00A14CD4">
        <w:rPr>
          <w:sz w:val="28"/>
          <w:szCs w:val="28"/>
          <w:lang w:val="uk-UA"/>
        </w:rPr>
        <w:t xml:space="preserve"> –</w:t>
      </w:r>
      <w:r w:rsidRPr="00A14CD4">
        <w:rPr>
          <w:sz w:val="28"/>
          <w:szCs w:val="28"/>
        </w:rPr>
        <w:t xml:space="preserve"> 1904</w:t>
      </w:r>
      <w:r w:rsidRPr="00A14CD4">
        <w:rPr>
          <w:sz w:val="28"/>
          <w:szCs w:val="28"/>
          <w:lang w:val="uk-UA"/>
        </w:rPr>
        <w:t xml:space="preserve">. – </w:t>
      </w:r>
      <w:r w:rsidRPr="00A14CD4">
        <w:rPr>
          <w:sz w:val="28"/>
          <w:szCs w:val="28"/>
        </w:rPr>
        <w:t>№71</w:t>
      </w:r>
      <w:r w:rsidRPr="00A14CD4">
        <w:rPr>
          <w:sz w:val="28"/>
          <w:szCs w:val="28"/>
          <w:lang w:val="uk-UA"/>
        </w:rPr>
        <w:t xml:space="preserve">. – С. 32 – 35. </w:t>
      </w:r>
      <w:r w:rsidRPr="00A14CD4">
        <w:rPr>
          <w:sz w:val="28"/>
          <w:szCs w:val="28"/>
        </w:rPr>
        <w:t xml:space="preserve"> </w:t>
      </w:r>
    </w:p>
    <w:p w:rsidR="0080742A" w:rsidRPr="00593B07"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lang w:val="de-DE"/>
        </w:rPr>
        <w:lastRenderedPageBreak/>
        <w:t>Eisbein C.I. Die kleine Teinae des Zuckerrubenbans (Moosknopfkafer)</w:t>
      </w:r>
      <w:r w:rsidRPr="00A14CD4">
        <w:rPr>
          <w:sz w:val="28"/>
          <w:szCs w:val="28"/>
          <w:lang w:val="uk-UA"/>
        </w:rPr>
        <w:t xml:space="preserve"> / </w:t>
      </w:r>
      <w:r w:rsidRPr="00A14CD4">
        <w:rPr>
          <w:sz w:val="28"/>
          <w:szCs w:val="28"/>
          <w:lang w:val="de-DE"/>
        </w:rPr>
        <w:t>Eisbein</w:t>
      </w:r>
      <w:r w:rsidRPr="00A14CD4">
        <w:rPr>
          <w:sz w:val="28"/>
          <w:szCs w:val="28"/>
          <w:lang w:val="uk-UA"/>
        </w:rPr>
        <w:t xml:space="preserve"> С.І.</w:t>
      </w:r>
      <w:r w:rsidRPr="00A14CD4">
        <w:rPr>
          <w:sz w:val="28"/>
          <w:szCs w:val="28"/>
          <w:lang w:val="de-DE"/>
        </w:rPr>
        <w:t xml:space="preserve"> </w:t>
      </w:r>
      <w:r w:rsidRPr="00A14CD4">
        <w:rPr>
          <w:sz w:val="28"/>
          <w:szCs w:val="28"/>
        </w:rPr>
        <w:t>//</w:t>
      </w:r>
      <w:r w:rsidRPr="00A14CD4">
        <w:rPr>
          <w:sz w:val="28"/>
          <w:szCs w:val="28"/>
          <w:lang w:val="uk-UA"/>
        </w:rPr>
        <w:t xml:space="preserve"> </w:t>
      </w:r>
      <w:r w:rsidRPr="00A14CD4">
        <w:rPr>
          <w:sz w:val="28"/>
          <w:szCs w:val="28"/>
          <w:lang w:val="en-US"/>
        </w:rPr>
        <w:t>Blatte</w:t>
      </w:r>
      <w:r w:rsidRPr="00A14CD4">
        <w:rPr>
          <w:sz w:val="28"/>
          <w:szCs w:val="28"/>
        </w:rPr>
        <w:t xml:space="preserve"> </w:t>
      </w:r>
      <w:r w:rsidRPr="00A14CD4">
        <w:rPr>
          <w:sz w:val="28"/>
          <w:szCs w:val="28"/>
          <w:lang w:val="en-US"/>
        </w:rPr>
        <w:t>fur</w:t>
      </w:r>
      <w:r w:rsidRPr="00A14CD4">
        <w:rPr>
          <w:sz w:val="28"/>
          <w:szCs w:val="28"/>
        </w:rPr>
        <w:t xml:space="preserve"> </w:t>
      </w:r>
      <w:r w:rsidRPr="00A14CD4">
        <w:rPr>
          <w:sz w:val="28"/>
          <w:szCs w:val="28"/>
          <w:lang w:val="en-US"/>
        </w:rPr>
        <w:t>Zuckerrubenbans</w:t>
      </w:r>
      <w:r w:rsidRPr="00A14CD4">
        <w:rPr>
          <w:sz w:val="28"/>
          <w:szCs w:val="28"/>
        </w:rPr>
        <w:t>.</w:t>
      </w:r>
      <w:r w:rsidRPr="00A14CD4">
        <w:rPr>
          <w:sz w:val="28"/>
          <w:szCs w:val="28"/>
          <w:lang w:val="uk-UA"/>
        </w:rPr>
        <w:t xml:space="preserve"> </w:t>
      </w:r>
      <w:r w:rsidRPr="00A14CD4">
        <w:rPr>
          <w:sz w:val="28"/>
          <w:szCs w:val="28"/>
          <w:lang w:val="en-US"/>
        </w:rPr>
        <w:t>Berlin</w:t>
      </w:r>
      <w:r w:rsidRPr="00A14CD4">
        <w:rPr>
          <w:sz w:val="28"/>
          <w:szCs w:val="28"/>
          <w:lang w:val="uk-UA"/>
        </w:rPr>
        <w:t xml:space="preserve">, </w:t>
      </w:r>
      <w:r w:rsidRPr="00593B07">
        <w:rPr>
          <w:sz w:val="28"/>
          <w:szCs w:val="28"/>
        </w:rPr>
        <w:t>1894.</w:t>
      </w:r>
      <w:r w:rsidRPr="00A14CD4">
        <w:rPr>
          <w:sz w:val="28"/>
          <w:szCs w:val="28"/>
          <w:lang w:val="uk-UA"/>
        </w:rPr>
        <w:t xml:space="preserve"> – </w:t>
      </w:r>
      <w:r w:rsidRPr="00593B07">
        <w:rPr>
          <w:sz w:val="28"/>
          <w:szCs w:val="28"/>
        </w:rPr>
        <w:t>№13.</w:t>
      </w:r>
      <w:r w:rsidRPr="00A14CD4">
        <w:rPr>
          <w:sz w:val="28"/>
          <w:szCs w:val="28"/>
          <w:lang w:val="uk-UA"/>
        </w:rPr>
        <w:t xml:space="preserve"> – </w:t>
      </w:r>
      <w:r w:rsidRPr="00593B07">
        <w:rPr>
          <w:sz w:val="28"/>
          <w:szCs w:val="28"/>
        </w:rPr>
        <w:t>273</w:t>
      </w:r>
      <w:r w:rsidRPr="00A14CD4">
        <w:rPr>
          <w:sz w:val="28"/>
          <w:szCs w:val="28"/>
          <w:lang w:val="uk-UA"/>
        </w:rPr>
        <w:t xml:space="preserve"> – </w:t>
      </w:r>
      <w:r w:rsidRPr="00593B07">
        <w:rPr>
          <w:sz w:val="28"/>
          <w:szCs w:val="28"/>
        </w:rPr>
        <w:t>274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rPr>
        <w:t>Петруха О.И. Система мероприятий по защите сахарной свеклы от вредителей, болезней и сорняков по зонам Украинской ССР</w:t>
      </w:r>
      <w:r w:rsidRPr="00A14CD4">
        <w:rPr>
          <w:sz w:val="28"/>
          <w:szCs w:val="28"/>
          <w:lang w:val="uk-UA"/>
        </w:rPr>
        <w:t xml:space="preserve"> / О.И.Петруха</w:t>
      </w:r>
      <w:r w:rsidRPr="00A14CD4">
        <w:rPr>
          <w:sz w:val="28"/>
          <w:szCs w:val="28"/>
        </w:rPr>
        <w:t>,</w:t>
      </w:r>
      <w:r w:rsidRPr="00A14CD4">
        <w:rPr>
          <w:sz w:val="28"/>
          <w:szCs w:val="28"/>
          <w:lang w:val="uk-UA"/>
        </w:rPr>
        <w:t xml:space="preserve"> З.А.</w:t>
      </w:r>
      <w:r w:rsidRPr="00A14CD4">
        <w:rPr>
          <w:sz w:val="28"/>
          <w:szCs w:val="28"/>
        </w:rPr>
        <w:t xml:space="preserve"> По</w:t>
      </w:r>
      <w:r w:rsidRPr="00A14CD4">
        <w:rPr>
          <w:sz w:val="28"/>
          <w:szCs w:val="28"/>
          <w:lang w:val="uk-UA"/>
        </w:rPr>
        <w:t>жар</w:t>
      </w:r>
      <w:r w:rsidRPr="00A14CD4">
        <w:rPr>
          <w:sz w:val="28"/>
          <w:szCs w:val="28"/>
        </w:rPr>
        <w:t>,</w:t>
      </w:r>
      <w:r w:rsidRPr="00A14CD4">
        <w:rPr>
          <w:sz w:val="28"/>
          <w:szCs w:val="28"/>
          <w:lang w:val="uk-UA"/>
        </w:rPr>
        <w:t xml:space="preserve">  В.Н.</w:t>
      </w:r>
      <w:r w:rsidRPr="00A14CD4">
        <w:rPr>
          <w:sz w:val="28"/>
          <w:szCs w:val="28"/>
        </w:rPr>
        <w:t xml:space="preserve"> Шевченко.</w:t>
      </w:r>
      <w:r w:rsidRPr="00A14CD4">
        <w:rPr>
          <w:sz w:val="28"/>
          <w:szCs w:val="28"/>
          <w:lang w:val="uk-UA"/>
        </w:rPr>
        <w:t xml:space="preserve">  – К.: Урожай – 1981. –  33с.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pl-PL"/>
        </w:rPr>
      </w:pPr>
      <w:r w:rsidRPr="00A14CD4">
        <w:rPr>
          <w:sz w:val="28"/>
          <w:szCs w:val="28"/>
          <w:lang w:val="pl-PL"/>
        </w:rPr>
        <w:t>Szafarek E. Zwalczajmy drobnice burakova</w:t>
      </w:r>
      <w:r w:rsidRPr="00A14CD4">
        <w:rPr>
          <w:sz w:val="28"/>
          <w:szCs w:val="28"/>
          <w:lang w:val="uk-UA"/>
        </w:rPr>
        <w:t xml:space="preserve"> / </w:t>
      </w:r>
      <w:r w:rsidRPr="00A14CD4">
        <w:rPr>
          <w:sz w:val="28"/>
          <w:szCs w:val="28"/>
          <w:lang w:val="pl-PL"/>
        </w:rPr>
        <w:t>Szafarek</w:t>
      </w:r>
      <w:r w:rsidRPr="00A14CD4">
        <w:rPr>
          <w:sz w:val="28"/>
          <w:szCs w:val="28"/>
          <w:lang w:val="uk-UA"/>
        </w:rPr>
        <w:t xml:space="preserve"> Е.</w:t>
      </w:r>
      <w:r w:rsidRPr="00A14CD4">
        <w:rPr>
          <w:sz w:val="28"/>
          <w:szCs w:val="28"/>
          <w:lang w:val="pl-PL"/>
        </w:rPr>
        <w:t xml:space="preserve"> </w:t>
      </w:r>
      <w:r w:rsidRPr="00A14CD4">
        <w:rPr>
          <w:sz w:val="28"/>
          <w:szCs w:val="28"/>
          <w:lang w:val="uk-UA"/>
        </w:rPr>
        <w:t xml:space="preserve">// </w:t>
      </w:r>
      <w:r w:rsidRPr="00A14CD4">
        <w:rPr>
          <w:sz w:val="28"/>
          <w:szCs w:val="28"/>
          <w:lang w:val="pl-PL"/>
        </w:rPr>
        <w:t>“</w:t>
      </w:r>
      <w:r w:rsidRPr="00A14CD4">
        <w:rPr>
          <w:sz w:val="28"/>
          <w:szCs w:val="28"/>
          <w:lang w:val="en-US"/>
        </w:rPr>
        <w:t>G</w:t>
      </w:r>
      <w:r w:rsidRPr="00A14CD4">
        <w:rPr>
          <w:sz w:val="28"/>
          <w:szCs w:val="28"/>
          <w:lang w:val="pl-PL"/>
        </w:rPr>
        <w:t>azeta Cuk</w:t>
      </w:r>
      <w:r>
        <w:rPr>
          <w:sz w:val="28"/>
          <w:szCs w:val="28"/>
          <w:lang w:val="pl-PL"/>
        </w:rPr>
        <w:t>rownicza” – 1979.</w:t>
      </w:r>
      <w:r w:rsidRPr="00A14CD4">
        <w:rPr>
          <w:sz w:val="28"/>
          <w:szCs w:val="28"/>
          <w:lang w:val="uk-UA"/>
        </w:rPr>
        <w:t xml:space="preserve"> – №7. – </w:t>
      </w:r>
      <w:r w:rsidRPr="00A14CD4">
        <w:rPr>
          <w:sz w:val="28"/>
          <w:szCs w:val="28"/>
          <w:lang w:val="en-US"/>
        </w:rPr>
        <w:t>S</w:t>
      </w:r>
      <w:r w:rsidRPr="00A14CD4">
        <w:rPr>
          <w:sz w:val="28"/>
          <w:szCs w:val="28"/>
          <w:lang w:val="uk-UA"/>
        </w:rPr>
        <w:t>.164 – 165.</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lang w:val="uk-UA"/>
        </w:rPr>
        <w:t xml:space="preserve">Зелинский А.А. Экономические проблемы производства сахарной свеклы // Повышение рентабельности производства сахарной свеклы: статьи / А.А.Зелинский. –  К. :  </w:t>
      </w:r>
      <w:r w:rsidRPr="00A14CD4">
        <w:rPr>
          <w:sz w:val="28"/>
          <w:szCs w:val="28"/>
        </w:rPr>
        <w:t>ВНИС</w:t>
      </w:r>
      <w:r w:rsidRPr="00A14CD4">
        <w:rPr>
          <w:sz w:val="28"/>
          <w:szCs w:val="28"/>
          <w:lang w:val="uk-UA"/>
        </w:rPr>
        <w:t xml:space="preserve">, </w:t>
      </w:r>
      <w:r w:rsidRPr="00A14CD4">
        <w:rPr>
          <w:sz w:val="28"/>
          <w:szCs w:val="28"/>
        </w:rPr>
        <w:t xml:space="preserve"> 1976.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9</w:t>
      </w:r>
      <w:r w:rsidRPr="00A14CD4">
        <w:rPr>
          <w:sz w:val="28"/>
          <w:szCs w:val="28"/>
          <w:lang w:val="uk-UA"/>
        </w:rPr>
        <w:t xml:space="preserve"> – </w:t>
      </w:r>
      <w:r w:rsidRPr="00A14CD4">
        <w:rPr>
          <w:sz w:val="28"/>
          <w:szCs w:val="28"/>
        </w:rPr>
        <w:t>11</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Зубенко В.Ф. Концентрация посевов сельскохозяйственных культур</w:t>
      </w:r>
      <w:r w:rsidRPr="00A14CD4">
        <w:rPr>
          <w:sz w:val="28"/>
          <w:szCs w:val="28"/>
          <w:lang w:val="uk-UA"/>
        </w:rPr>
        <w:t xml:space="preserve"> / В.Ф.Зубенко, В.Н.</w:t>
      </w:r>
      <w:r w:rsidRPr="00A14CD4">
        <w:rPr>
          <w:sz w:val="28"/>
          <w:szCs w:val="28"/>
        </w:rPr>
        <w:t xml:space="preserve"> Якименко, Е.И</w:t>
      </w:r>
      <w:r w:rsidRPr="00A14CD4">
        <w:rPr>
          <w:sz w:val="28"/>
          <w:szCs w:val="28"/>
          <w:lang w:val="uk-UA"/>
        </w:rPr>
        <w:t>.</w:t>
      </w:r>
      <w:r w:rsidRPr="00A14CD4">
        <w:rPr>
          <w:sz w:val="28"/>
          <w:szCs w:val="28"/>
        </w:rPr>
        <w:t>Тищенко [</w:t>
      </w:r>
      <w:r w:rsidRPr="00A14CD4">
        <w:rPr>
          <w:sz w:val="28"/>
          <w:szCs w:val="28"/>
          <w:lang w:val="uk-UA"/>
        </w:rPr>
        <w:t>и др.</w:t>
      </w:r>
      <w:r w:rsidRPr="00A14CD4">
        <w:rPr>
          <w:sz w:val="28"/>
          <w:szCs w:val="28"/>
        </w:rPr>
        <w:t>]</w:t>
      </w:r>
      <w:r w:rsidRPr="00A14CD4">
        <w:rPr>
          <w:sz w:val="28"/>
          <w:szCs w:val="28"/>
          <w:lang w:val="uk-UA"/>
        </w:rPr>
        <w:t xml:space="preserve"> // </w:t>
      </w:r>
      <w:r w:rsidRPr="00A14CD4">
        <w:rPr>
          <w:sz w:val="28"/>
          <w:szCs w:val="28"/>
        </w:rPr>
        <w:t>Земледелие</w:t>
      </w:r>
      <w:r w:rsidRPr="00A14CD4">
        <w:rPr>
          <w:sz w:val="28"/>
          <w:szCs w:val="28"/>
          <w:lang w:val="uk-UA"/>
        </w:rPr>
        <w:t>.</w:t>
      </w:r>
      <w:r w:rsidRPr="00A14CD4">
        <w:rPr>
          <w:sz w:val="28"/>
          <w:szCs w:val="28"/>
        </w:rPr>
        <w:t xml:space="preserve"> – 1977.</w:t>
      </w:r>
      <w:r w:rsidRPr="00A14CD4">
        <w:rPr>
          <w:sz w:val="28"/>
          <w:szCs w:val="28"/>
          <w:lang w:val="uk-UA"/>
        </w:rPr>
        <w:t xml:space="preserve"> – </w:t>
      </w:r>
      <w:r w:rsidRPr="00A14CD4">
        <w:rPr>
          <w:sz w:val="28"/>
          <w:szCs w:val="28"/>
        </w:rPr>
        <w:t>№5.</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21</w:t>
      </w:r>
      <w:r w:rsidRPr="00A14CD4">
        <w:rPr>
          <w:sz w:val="28"/>
          <w:szCs w:val="28"/>
          <w:lang w:val="uk-UA"/>
        </w:rPr>
        <w:t xml:space="preserve"> – </w:t>
      </w:r>
      <w:r w:rsidRPr="00A14CD4">
        <w:rPr>
          <w:sz w:val="28"/>
          <w:szCs w:val="28"/>
        </w:rPr>
        <w:t>24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Зубенко В.Ф. Повышать интенсивность свекловичных севооборотов</w:t>
      </w:r>
      <w:r w:rsidRPr="00A14CD4">
        <w:rPr>
          <w:sz w:val="28"/>
          <w:szCs w:val="28"/>
          <w:lang w:val="uk-UA"/>
        </w:rPr>
        <w:t xml:space="preserve"> / В.Ф.Зубенко, А.А.</w:t>
      </w:r>
      <w:r w:rsidRPr="00A14CD4">
        <w:rPr>
          <w:sz w:val="28"/>
          <w:szCs w:val="28"/>
        </w:rPr>
        <w:t xml:space="preserve"> Барштейн, Дмитриев И.Я., Якименко В.Н. //</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 xml:space="preserve"> №1.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23</w:t>
      </w:r>
      <w:r w:rsidRPr="00A14CD4">
        <w:rPr>
          <w:sz w:val="28"/>
          <w:szCs w:val="28"/>
          <w:lang w:val="uk-UA"/>
        </w:rPr>
        <w:t xml:space="preserve"> – </w:t>
      </w:r>
      <w:r w:rsidRPr="00A14CD4">
        <w:rPr>
          <w:sz w:val="28"/>
          <w:szCs w:val="28"/>
        </w:rPr>
        <w:t>31</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Швайко К.П. Основные итоги и задачи дальнейших исследований свекловичных севооборотов</w:t>
      </w:r>
      <w:r w:rsidRPr="00A14CD4">
        <w:rPr>
          <w:sz w:val="28"/>
          <w:szCs w:val="28"/>
          <w:lang w:val="uk-UA"/>
        </w:rPr>
        <w:t xml:space="preserve"> </w:t>
      </w:r>
      <w:r w:rsidRPr="00A14CD4">
        <w:rPr>
          <w:sz w:val="28"/>
          <w:szCs w:val="28"/>
        </w:rPr>
        <w:t>// Резервы повышения урожайности и качества сахарной свеклы</w:t>
      </w:r>
      <w:r w:rsidRPr="00A14CD4">
        <w:rPr>
          <w:sz w:val="28"/>
          <w:szCs w:val="28"/>
          <w:lang w:val="uk-UA"/>
        </w:rPr>
        <w:t xml:space="preserve"> и</w:t>
      </w:r>
      <w:r w:rsidRPr="00A14CD4">
        <w:rPr>
          <w:sz w:val="28"/>
          <w:szCs w:val="28"/>
        </w:rPr>
        <w:t xml:space="preserve"> других культур свекловичного севооборота в зоне достаточного увлажнения</w:t>
      </w:r>
      <w:r w:rsidRPr="00A14CD4">
        <w:rPr>
          <w:sz w:val="28"/>
          <w:szCs w:val="28"/>
          <w:lang w:val="uk-UA"/>
        </w:rPr>
        <w:t>: статьи / К.П.Швайко, Н.К.</w:t>
      </w:r>
      <w:r w:rsidRPr="00A14CD4">
        <w:rPr>
          <w:sz w:val="28"/>
          <w:szCs w:val="28"/>
        </w:rPr>
        <w:t xml:space="preserve"> Пятковский</w:t>
      </w:r>
      <w:r w:rsidRPr="00A14CD4">
        <w:rPr>
          <w:sz w:val="28"/>
          <w:szCs w:val="28"/>
          <w:lang w:val="uk-UA"/>
        </w:rPr>
        <w:t xml:space="preserve">. – </w:t>
      </w:r>
      <w:r w:rsidRPr="00A14CD4">
        <w:rPr>
          <w:sz w:val="28"/>
          <w:szCs w:val="28"/>
        </w:rPr>
        <w:t>К.</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ВНИС</w:t>
      </w:r>
      <w:r w:rsidRPr="00A14CD4">
        <w:rPr>
          <w:sz w:val="28"/>
          <w:szCs w:val="28"/>
          <w:lang w:val="uk-UA"/>
        </w:rPr>
        <w:t xml:space="preserve">, </w:t>
      </w:r>
      <w:r w:rsidRPr="00A14CD4">
        <w:rPr>
          <w:sz w:val="28"/>
          <w:szCs w:val="28"/>
        </w:rPr>
        <w:t>1978.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50</w:t>
      </w:r>
      <w:r w:rsidRPr="00A14CD4">
        <w:rPr>
          <w:sz w:val="28"/>
          <w:szCs w:val="28"/>
          <w:lang w:val="uk-UA"/>
        </w:rPr>
        <w:t xml:space="preserve"> – </w:t>
      </w:r>
      <w:r w:rsidRPr="00A14CD4">
        <w:rPr>
          <w:sz w:val="28"/>
          <w:szCs w:val="28"/>
        </w:rPr>
        <w:t>64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Танский В.И. Проблема защиты растений в противоэрозионной системе земледелия</w:t>
      </w:r>
      <w:r>
        <w:rPr>
          <w:sz w:val="28"/>
          <w:szCs w:val="28"/>
          <w:lang w:val="uk-UA"/>
        </w:rPr>
        <w:t xml:space="preserve"> /</w:t>
      </w:r>
      <w:r w:rsidRPr="00A14CD4">
        <w:rPr>
          <w:sz w:val="28"/>
          <w:szCs w:val="28"/>
        </w:rPr>
        <w:t xml:space="preserve"> В.И.Танский</w:t>
      </w:r>
      <w:r w:rsidRPr="00A14CD4">
        <w:rPr>
          <w:sz w:val="28"/>
          <w:szCs w:val="28"/>
          <w:lang w:val="uk-UA"/>
        </w:rPr>
        <w:t>,</w:t>
      </w:r>
      <w:r w:rsidRPr="00A14CD4">
        <w:rPr>
          <w:sz w:val="28"/>
          <w:szCs w:val="28"/>
        </w:rPr>
        <w:t xml:space="preserve"> А.Е.Чумаков</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Защит</w:t>
      </w:r>
      <w:r w:rsidRPr="00A14CD4">
        <w:rPr>
          <w:sz w:val="28"/>
          <w:szCs w:val="28"/>
          <w:lang w:val="uk-UA"/>
        </w:rPr>
        <w:t>а</w:t>
      </w:r>
      <w:r w:rsidRPr="00A14CD4">
        <w:rPr>
          <w:sz w:val="28"/>
          <w:szCs w:val="28"/>
        </w:rPr>
        <w:t xml:space="preserve"> растений.</w:t>
      </w:r>
      <w:r w:rsidRPr="00A14CD4">
        <w:rPr>
          <w:sz w:val="28"/>
          <w:szCs w:val="28"/>
          <w:lang w:val="uk-UA"/>
        </w:rPr>
        <w:t xml:space="preserve"> – </w:t>
      </w:r>
      <w:r w:rsidRPr="00A14CD4">
        <w:rPr>
          <w:sz w:val="28"/>
          <w:szCs w:val="28"/>
        </w:rPr>
        <w:t>1984.</w:t>
      </w:r>
      <w:r w:rsidRPr="00A14CD4">
        <w:rPr>
          <w:sz w:val="28"/>
          <w:szCs w:val="28"/>
          <w:lang w:val="uk-UA"/>
        </w:rPr>
        <w:t xml:space="preserve"> – </w:t>
      </w:r>
      <w:r w:rsidRPr="00A14CD4">
        <w:rPr>
          <w:sz w:val="28"/>
          <w:szCs w:val="28"/>
        </w:rPr>
        <w:t>№1.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34</w:t>
      </w:r>
      <w:r w:rsidRPr="00A14CD4">
        <w:rPr>
          <w:sz w:val="28"/>
          <w:szCs w:val="28"/>
          <w:lang w:val="uk-UA"/>
        </w:rPr>
        <w:t xml:space="preserve"> – </w:t>
      </w:r>
      <w:r w:rsidRPr="00A14CD4">
        <w:rPr>
          <w:sz w:val="28"/>
          <w:szCs w:val="28"/>
        </w:rPr>
        <w:t>36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w:t>
      </w:r>
      <w:r w:rsidRPr="00A14CD4">
        <w:rPr>
          <w:sz w:val="28"/>
          <w:szCs w:val="28"/>
          <w:lang w:val="uk-UA"/>
        </w:rPr>
        <w:t xml:space="preserve">. </w:t>
      </w:r>
      <w:r w:rsidRPr="00A14CD4">
        <w:rPr>
          <w:sz w:val="28"/>
          <w:szCs w:val="28"/>
        </w:rPr>
        <w:t>Комплексная защита всходов от болезней и вредителей</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 xml:space="preserve">Интегрированная защита сахарной свеклы от вредителей, болезней и </w:t>
      </w:r>
      <w:r w:rsidRPr="00A14CD4">
        <w:rPr>
          <w:sz w:val="28"/>
          <w:szCs w:val="28"/>
        </w:rPr>
        <w:lastRenderedPageBreak/>
        <w:t>сорняков</w:t>
      </w:r>
      <w:r>
        <w:rPr>
          <w:sz w:val="28"/>
          <w:szCs w:val="28"/>
          <w:lang w:val="uk-UA"/>
        </w:rPr>
        <w:t>: статьи /</w:t>
      </w:r>
      <w:r w:rsidRPr="00A14CD4">
        <w:rPr>
          <w:sz w:val="28"/>
          <w:szCs w:val="28"/>
        </w:rPr>
        <w:t xml:space="preserve"> В.Т</w:t>
      </w:r>
      <w:r w:rsidRPr="00A14CD4">
        <w:rPr>
          <w:sz w:val="28"/>
          <w:szCs w:val="28"/>
          <w:lang w:val="uk-UA"/>
        </w:rPr>
        <w:t>.</w:t>
      </w:r>
      <w:r w:rsidRPr="00A14CD4">
        <w:rPr>
          <w:sz w:val="28"/>
          <w:szCs w:val="28"/>
        </w:rPr>
        <w:t>Саблук,</w:t>
      </w:r>
      <w:r w:rsidRPr="00A14CD4">
        <w:rPr>
          <w:sz w:val="28"/>
          <w:szCs w:val="28"/>
          <w:lang w:val="uk-UA"/>
        </w:rPr>
        <w:t xml:space="preserve"> Р.Ф.</w:t>
      </w:r>
      <w:r w:rsidRPr="00A14CD4">
        <w:rPr>
          <w:sz w:val="28"/>
          <w:szCs w:val="28"/>
        </w:rPr>
        <w:t xml:space="preserve">Пшеничук, </w:t>
      </w:r>
      <w:r w:rsidRPr="00A14CD4">
        <w:rPr>
          <w:sz w:val="28"/>
          <w:szCs w:val="28"/>
          <w:lang w:val="uk-UA"/>
        </w:rPr>
        <w:t>В.А.</w:t>
      </w:r>
      <w:r w:rsidRPr="00A14CD4">
        <w:rPr>
          <w:sz w:val="28"/>
          <w:szCs w:val="28"/>
        </w:rPr>
        <w:t>Быстрова</w:t>
      </w:r>
      <w:r>
        <w:rPr>
          <w:sz w:val="28"/>
          <w:szCs w:val="28"/>
          <w:lang w:val="uk-UA"/>
        </w:rPr>
        <w:t>. –</w:t>
      </w:r>
      <w:r w:rsidRPr="00A14CD4">
        <w:rPr>
          <w:sz w:val="28"/>
          <w:szCs w:val="28"/>
        </w:rPr>
        <w:t xml:space="preserve"> К.:</w:t>
      </w:r>
      <w:r w:rsidRPr="00A14CD4">
        <w:rPr>
          <w:sz w:val="28"/>
          <w:szCs w:val="28"/>
          <w:lang w:val="uk-UA"/>
        </w:rPr>
        <w:t xml:space="preserve"> </w:t>
      </w:r>
      <w:r w:rsidRPr="00A14CD4">
        <w:rPr>
          <w:sz w:val="28"/>
          <w:szCs w:val="28"/>
        </w:rPr>
        <w:t>ВНИС</w:t>
      </w:r>
      <w:r w:rsidRPr="00A14CD4">
        <w:rPr>
          <w:sz w:val="28"/>
          <w:szCs w:val="28"/>
          <w:lang w:val="uk-UA"/>
        </w:rPr>
        <w:t xml:space="preserve">, </w:t>
      </w:r>
      <w:r w:rsidRPr="00A14CD4">
        <w:rPr>
          <w:sz w:val="28"/>
          <w:szCs w:val="28"/>
        </w:rPr>
        <w:t>1986.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78</w:t>
      </w:r>
      <w:r w:rsidRPr="00A14CD4">
        <w:rPr>
          <w:sz w:val="28"/>
          <w:szCs w:val="28"/>
          <w:lang w:val="uk-UA"/>
        </w:rPr>
        <w:t xml:space="preserve"> – </w:t>
      </w:r>
      <w:r w:rsidRPr="00A14CD4">
        <w:rPr>
          <w:sz w:val="28"/>
          <w:szCs w:val="28"/>
        </w:rPr>
        <w:t>83</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Интегрированная система защиты</w:t>
      </w:r>
      <w:r w:rsidRPr="00A14CD4">
        <w:rPr>
          <w:sz w:val="28"/>
          <w:szCs w:val="28"/>
          <w:lang w:val="uk-UA"/>
        </w:rPr>
        <w:t xml:space="preserve"> </w:t>
      </w:r>
      <w:r w:rsidRPr="00A14CD4">
        <w:rPr>
          <w:sz w:val="28"/>
          <w:szCs w:val="28"/>
        </w:rPr>
        <w:t>// Агрономическая тетрадь по интенсивной технологии производства сахарной свеклы</w:t>
      </w:r>
      <w:r>
        <w:rPr>
          <w:sz w:val="28"/>
          <w:szCs w:val="28"/>
          <w:lang w:val="uk-UA"/>
        </w:rPr>
        <w:t>: статьи / В.Т.Саблук,</w:t>
      </w:r>
      <w:r w:rsidRPr="00A14CD4">
        <w:rPr>
          <w:sz w:val="28"/>
          <w:szCs w:val="28"/>
          <w:lang w:val="uk-UA"/>
        </w:rPr>
        <w:t xml:space="preserve"> С.А.</w:t>
      </w:r>
      <w:r w:rsidRPr="00A14CD4">
        <w:rPr>
          <w:sz w:val="28"/>
          <w:szCs w:val="28"/>
        </w:rPr>
        <w:t>Трибель,</w:t>
      </w:r>
      <w:r w:rsidRPr="00A14CD4">
        <w:rPr>
          <w:sz w:val="28"/>
          <w:szCs w:val="28"/>
          <w:lang w:val="uk-UA"/>
        </w:rPr>
        <w:t xml:space="preserve"> Ю.П.</w:t>
      </w:r>
      <w:r w:rsidRPr="00A14CD4">
        <w:rPr>
          <w:sz w:val="28"/>
          <w:szCs w:val="28"/>
        </w:rPr>
        <w:t>Бичук</w:t>
      </w:r>
      <w:r w:rsidRPr="00A14CD4">
        <w:rPr>
          <w:sz w:val="28"/>
          <w:szCs w:val="28"/>
          <w:lang w:val="uk-UA"/>
        </w:rPr>
        <w:t xml:space="preserve">. – </w:t>
      </w:r>
      <w:r w:rsidRPr="00A14CD4">
        <w:rPr>
          <w:sz w:val="28"/>
          <w:szCs w:val="28"/>
        </w:rPr>
        <w:t>К.: Урожай</w:t>
      </w:r>
      <w:r w:rsidRPr="00A14CD4">
        <w:rPr>
          <w:sz w:val="28"/>
          <w:szCs w:val="28"/>
          <w:lang w:val="uk-UA"/>
        </w:rPr>
        <w:t xml:space="preserve">, </w:t>
      </w:r>
      <w:r w:rsidRPr="00A14CD4">
        <w:rPr>
          <w:sz w:val="28"/>
          <w:szCs w:val="28"/>
        </w:rPr>
        <w:t>1990.</w:t>
      </w:r>
      <w:r w:rsidRPr="00A14CD4">
        <w:rPr>
          <w:sz w:val="28"/>
          <w:szCs w:val="28"/>
          <w:lang w:val="uk-UA"/>
        </w:rPr>
        <w:t xml:space="preserve"> – С</w:t>
      </w:r>
      <w:r w:rsidRPr="00A14CD4">
        <w:rPr>
          <w:sz w:val="28"/>
          <w:szCs w:val="28"/>
        </w:rPr>
        <w:t>.102</w:t>
      </w:r>
      <w:r w:rsidRPr="00A14CD4">
        <w:rPr>
          <w:sz w:val="28"/>
          <w:szCs w:val="28"/>
          <w:lang w:val="uk-UA"/>
        </w:rPr>
        <w:t xml:space="preserve"> – </w:t>
      </w:r>
      <w:r w:rsidRPr="00A14CD4">
        <w:rPr>
          <w:sz w:val="28"/>
          <w:szCs w:val="28"/>
        </w:rPr>
        <w:t>119</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Трибель С.О. Інтегрована система захисту цукрових буряків у Центральному Лісостепу України</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Захист рослин</w:t>
      </w:r>
      <w:r w:rsidRPr="00A14CD4">
        <w:rPr>
          <w:sz w:val="28"/>
          <w:szCs w:val="28"/>
          <w:lang w:val="uk-UA"/>
        </w:rPr>
        <w:t>:</w:t>
      </w:r>
      <w:r w:rsidRPr="00A14CD4">
        <w:rPr>
          <w:sz w:val="28"/>
          <w:szCs w:val="28"/>
        </w:rPr>
        <w:t xml:space="preserve"> </w:t>
      </w:r>
      <w:r w:rsidRPr="00A14CD4">
        <w:rPr>
          <w:sz w:val="28"/>
          <w:szCs w:val="28"/>
          <w:lang w:val="uk-UA"/>
        </w:rPr>
        <w:t>м</w:t>
      </w:r>
      <w:r w:rsidRPr="00A14CD4">
        <w:rPr>
          <w:sz w:val="28"/>
          <w:szCs w:val="28"/>
        </w:rPr>
        <w:t>іжвідомчий тематичний науковий збірник</w:t>
      </w:r>
      <w:r w:rsidRPr="00A14CD4">
        <w:rPr>
          <w:sz w:val="28"/>
          <w:szCs w:val="28"/>
          <w:lang w:val="uk-UA"/>
        </w:rPr>
        <w:t xml:space="preserve">  / С.О.</w:t>
      </w:r>
      <w:r w:rsidRPr="00A14CD4">
        <w:rPr>
          <w:sz w:val="28"/>
          <w:szCs w:val="28"/>
        </w:rPr>
        <w:t>Трибель</w:t>
      </w:r>
      <w:r w:rsidRPr="00A14CD4">
        <w:rPr>
          <w:sz w:val="28"/>
          <w:szCs w:val="28"/>
          <w:lang w:val="uk-UA"/>
        </w:rPr>
        <w:t>,</w:t>
      </w:r>
      <w:r w:rsidRPr="00A14CD4">
        <w:rPr>
          <w:sz w:val="28"/>
          <w:szCs w:val="28"/>
        </w:rPr>
        <w:t xml:space="preserve"> </w:t>
      </w:r>
      <w:r w:rsidRPr="00A14CD4">
        <w:rPr>
          <w:sz w:val="28"/>
          <w:szCs w:val="28"/>
          <w:lang w:val="uk-UA"/>
        </w:rPr>
        <w:t>Т.І.</w:t>
      </w:r>
      <w:r w:rsidRPr="00A14CD4">
        <w:rPr>
          <w:sz w:val="28"/>
          <w:szCs w:val="28"/>
        </w:rPr>
        <w:t xml:space="preserve">Горбач, </w:t>
      </w:r>
      <w:r w:rsidRPr="00A14CD4">
        <w:rPr>
          <w:sz w:val="28"/>
          <w:szCs w:val="28"/>
          <w:lang w:val="uk-UA"/>
        </w:rPr>
        <w:t>Б.І.</w:t>
      </w:r>
      <w:r w:rsidRPr="00A14CD4">
        <w:rPr>
          <w:sz w:val="28"/>
          <w:szCs w:val="28"/>
        </w:rPr>
        <w:t>Щербак.</w:t>
      </w:r>
      <w:r w:rsidRPr="00A14CD4">
        <w:rPr>
          <w:sz w:val="28"/>
          <w:szCs w:val="28"/>
          <w:lang w:val="uk-UA"/>
        </w:rPr>
        <w:t xml:space="preserve"> – </w:t>
      </w:r>
      <w:r w:rsidRPr="00A14CD4">
        <w:rPr>
          <w:sz w:val="28"/>
          <w:szCs w:val="28"/>
        </w:rPr>
        <w:t>К.: «Урожай»</w:t>
      </w:r>
      <w:r w:rsidRPr="00A14CD4">
        <w:rPr>
          <w:sz w:val="28"/>
          <w:szCs w:val="28"/>
          <w:lang w:val="uk-UA"/>
        </w:rPr>
        <w:t xml:space="preserve">, </w:t>
      </w:r>
      <w:r w:rsidRPr="00A14CD4">
        <w:rPr>
          <w:sz w:val="28"/>
          <w:szCs w:val="28"/>
        </w:rPr>
        <w:t>1983.</w:t>
      </w:r>
      <w:r w:rsidRPr="00A14CD4">
        <w:rPr>
          <w:sz w:val="28"/>
          <w:szCs w:val="28"/>
          <w:lang w:val="uk-UA"/>
        </w:rPr>
        <w:t xml:space="preserve"> – №40. – С</w:t>
      </w:r>
      <w:r w:rsidRPr="00A14CD4">
        <w:rPr>
          <w:sz w:val="28"/>
          <w:szCs w:val="28"/>
        </w:rPr>
        <w:t>. 13</w:t>
      </w:r>
      <w:r w:rsidRPr="00A14CD4">
        <w:rPr>
          <w:sz w:val="28"/>
          <w:szCs w:val="28"/>
          <w:lang w:val="uk-UA"/>
        </w:rPr>
        <w:t xml:space="preserve"> – </w:t>
      </w:r>
      <w:r w:rsidRPr="00A14CD4">
        <w:rPr>
          <w:sz w:val="28"/>
          <w:szCs w:val="28"/>
        </w:rPr>
        <w:t>18</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rPr>
        <w:t>Пластун И.Н.</w:t>
      </w:r>
      <w:r w:rsidRPr="00A14CD4">
        <w:rPr>
          <w:sz w:val="28"/>
          <w:szCs w:val="28"/>
          <w:lang w:val="uk-UA"/>
        </w:rPr>
        <w:t xml:space="preserve"> </w:t>
      </w:r>
      <w:r w:rsidRPr="00A14CD4">
        <w:rPr>
          <w:sz w:val="28"/>
          <w:szCs w:val="28"/>
        </w:rPr>
        <w:t>Агротехника в защите сельскохозяйственных культур от вредителей</w:t>
      </w:r>
      <w:r w:rsidRPr="00A14CD4">
        <w:rPr>
          <w:sz w:val="28"/>
          <w:szCs w:val="28"/>
          <w:lang w:val="uk-UA"/>
        </w:rPr>
        <w:t xml:space="preserve">  </w:t>
      </w:r>
      <w:r w:rsidRPr="00A14CD4">
        <w:rPr>
          <w:sz w:val="28"/>
          <w:szCs w:val="28"/>
        </w:rPr>
        <w:t xml:space="preserve">// </w:t>
      </w:r>
      <w:r w:rsidRPr="00A14CD4">
        <w:rPr>
          <w:sz w:val="28"/>
          <w:szCs w:val="28"/>
          <w:lang w:val="uk-UA"/>
        </w:rPr>
        <w:t>В</w:t>
      </w:r>
      <w:r w:rsidRPr="00A14CD4">
        <w:rPr>
          <w:sz w:val="28"/>
          <w:szCs w:val="28"/>
        </w:rPr>
        <w:t>редители сельскохозяйственных культур и лесных насаждений</w:t>
      </w:r>
      <w:r>
        <w:rPr>
          <w:sz w:val="28"/>
          <w:szCs w:val="28"/>
          <w:lang w:val="uk-UA"/>
        </w:rPr>
        <w:t>. Т. 3.</w:t>
      </w:r>
      <w:r w:rsidRPr="00A14CD4">
        <w:rPr>
          <w:sz w:val="28"/>
          <w:szCs w:val="28"/>
          <w:lang w:val="uk-UA"/>
        </w:rPr>
        <w:t xml:space="preserve"> / И.Н.Пластун, П.И.Сусидко, И.А.Федько –  К.: «Урожай», 1989. –  С. 17 – 22.</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de-DE"/>
        </w:rPr>
        <w:t>Schaufele</w:t>
      </w:r>
      <w:r w:rsidRPr="00A14CD4">
        <w:rPr>
          <w:sz w:val="28"/>
          <w:szCs w:val="28"/>
          <w:lang w:val="uk-UA"/>
        </w:rPr>
        <w:t xml:space="preserve"> </w:t>
      </w:r>
      <w:r w:rsidRPr="00A14CD4">
        <w:rPr>
          <w:sz w:val="28"/>
          <w:szCs w:val="28"/>
          <w:lang w:val="de-DE"/>
        </w:rPr>
        <w:t>W</w:t>
      </w:r>
      <w:r w:rsidRPr="00A14CD4">
        <w:rPr>
          <w:sz w:val="28"/>
          <w:szCs w:val="28"/>
          <w:lang w:val="uk-UA"/>
        </w:rPr>
        <w:t xml:space="preserve">. </w:t>
      </w:r>
      <w:r w:rsidRPr="00A14CD4">
        <w:rPr>
          <w:sz w:val="28"/>
          <w:szCs w:val="28"/>
          <w:lang w:val="de-DE"/>
        </w:rPr>
        <w:t>Rubenertrag</w:t>
      </w:r>
      <w:r w:rsidRPr="00A14CD4">
        <w:rPr>
          <w:sz w:val="28"/>
          <w:szCs w:val="28"/>
          <w:lang w:val="uk-UA"/>
        </w:rPr>
        <w:t xml:space="preserve"> </w:t>
      </w:r>
      <w:r w:rsidRPr="00A14CD4">
        <w:rPr>
          <w:sz w:val="28"/>
          <w:szCs w:val="28"/>
          <w:lang w:val="de-DE"/>
        </w:rPr>
        <w:t>in</w:t>
      </w:r>
      <w:r w:rsidRPr="00A14CD4">
        <w:rPr>
          <w:sz w:val="28"/>
          <w:szCs w:val="28"/>
          <w:lang w:val="uk-UA"/>
        </w:rPr>
        <w:t xml:space="preserve"> </w:t>
      </w:r>
      <w:r w:rsidRPr="00A14CD4">
        <w:rPr>
          <w:sz w:val="28"/>
          <w:szCs w:val="28"/>
          <w:lang w:val="de-DE"/>
        </w:rPr>
        <w:t>Abhangigkeit</w:t>
      </w:r>
      <w:r w:rsidRPr="00A14CD4">
        <w:rPr>
          <w:sz w:val="28"/>
          <w:szCs w:val="28"/>
          <w:lang w:val="uk-UA"/>
        </w:rPr>
        <w:t xml:space="preserve"> </w:t>
      </w:r>
      <w:r w:rsidRPr="00A14CD4">
        <w:rPr>
          <w:sz w:val="28"/>
          <w:szCs w:val="28"/>
          <w:lang w:val="de-DE"/>
        </w:rPr>
        <w:t>von</w:t>
      </w:r>
      <w:r w:rsidRPr="00A14CD4">
        <w:rPr>
          <w:sz w:val="28"/>
          <w:szCs w:val="28"/>
          <w:lang w:val="uk-UA"/>
        </w:rPr>
        <w:t xml:space="preserve"> </w:t>
      </w:r>
      <w:r w:rsidRPr="00A14CD4">
        <w:rPr>
          <w:sz w:val="28"/>
          <w:szCs w:val="28"/>
          <w:lang w:val="de-DE"/>
        </w:rPr>
        <w:t>der</w:t>
      </w:r>
      <w:r w:rsidRPr="00A14CD4">
        <w:rPr>
          <w:sz w:val="28"/>
          <w:szCs w:val="28"/>
          <w:lang w:val="uk-UA"/>
        </w:rPr>
        <w:t xml:space="preserve"> </w:t>
      </w:r>
      <w:r w:rsidRPr="00A14CD4">
        <w:rPr>
          <w:sz w:val="28"/>
          <w:szCs w:val="28"/>
          <w:lang w:val="de-DE"/>
        </w:rPr>
        <w:t>Fruchtfolge</w:t>
      </w:r>
      <w:r w:rsidRPr="00A14CD4">
        <w:rPr>
          <w:sz w:val="28"/>
          <w:szCs w:val="28"/>
          <w:lang w:val="uk-UA"/>
        </w:rPr>
        <w:t xml:space="preserve"> /</w:t>
      </w:r>
      <w:r w:rsidRPr="00A14CD4">
        <w:rPr>
          <w:sz w:val="28"/>
          <w:szCs w:val="28"/>
          <w:lang w:val="de-DE"/>
        </w:rPr>
        <w:t xml:space="preserve"> Schaufele</w:t>
      </w:r>
      <w:r w:rsidRPr="00A14CD4">
        <w:rPr>
          <w:sz w:val="28"/>
          <w:szCs w:val="28"/>
          <w:lang w:val="uk-UA"/>
        </w:rPr>
        <w:t xml:space="preserve"> </w:t>
      </w:r>
      <w:r w:rsidRPr="00A14CD4">
        <w:rPr>
          <w:sz w:val="28"/>
          <w:szCs w:val="28"/>
          <w:lang w:val="de-DE"/>
        </w:rPr>
        <w:t>W</w:t>
      </w:r>
      <w:r w:rsidRPr="00A14CD4">
        <w:rPr>
          <w:sz w:val="28"/>
          <w:szCs w:val="28"/>
          <w:lang w:val="uk-UA"/>
        </w:rPr>
        <w:t>.</w:t>
      </w:r>
      <w:r w:rsidRPr="00A14CD4">
        <w:rPr>
          <w:sz w:val="28"/>
          <w:szCs w:val="28"/>
          <w:lang w:val="de-DE"/>
        </w:rPr>
        <w:t xml:space="preserve"> </w:t>
      </w:r>
      <w:r>
        <w:rPr>
          <w:sz w:val="28"/>
          <w:szCs w:val="28"/>
          <w:lang w:val="uk-UA"/>
        </w:rPr>
        <w:t xml:space="preserve">// </w:t>
      </w:r>
      <w:r w:rsidRPr="00A14CD4">
        <w:rPr>
          <w:sz w:val="28"/>
          <w:szCs w:val="28"/>
          <w:lang w:val="de-DE"/>
        </w:rPr>
        <w:t>Zuckerruben</w:t>
      </w:r>
      <w:r w:rsidRPr="00A14CD4">
        <w:rPr>
          <w:sz w:val="28"/>
          <w:szCs w:val="28"/>
          <w:lang w:val="uk-UA"/>
        </w:rPr>
        <w:t xml:space="preserve"> </w:t>
      </w:r>
      <w:r w:rsidRPr="00A14CD4">
        <w:rPr>
          <w:sz w:val="28"/>
          <w:szCs w:val="28"/>
          <w:lang w:val="de-DE"/>
        </w:rPr>
        <w:t>Ztg</w:t>
      </w:r>
      <w:r w:rsidRPr="00A14CD4">
        <w:rPr>
          <w:sz w:val="28"/>
          <w:szCs w:val="28"/>
          <w:lang w:val="uk-UA"/>
        </w:rPr>
        <w:t>. – 1981, 17, 4:7.</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lang w:val="uk-UA"/>
        </w:rPr>
        <w:t>Мэтьюз Дж. А. Агротехнические методы борьбы // Борьба с вредителями сахарной свеклы сельскохозяйственных культур /. Мэтьюз Дж.А. –  М. : ВО Агропро</w:t>
      </w:r>
      <w:r w:rsidRPr="00A14CD4">
        <w:rPr>
          <w:sz w:val="28"/>
          <w:szCs w:val="28"/>
        </w:rPr>
        <w:t>миздат</w:t>
      </w:r>
      <w:r w:rsidRPr="00A14CD4">
        <w:rPr>
          <w:sz w:val="28"/>
          <w:szCs w:val="28"/>
          <w:lang w:val="uk-UA"/>
        </w:rPr>
        <w:t xml:space="preserve">, </w:t>
      </w:r>
      <w:r w:rsidRPr="00A14CD4">
        <w:rPr>
          <w:sz w:val="28"/>
          <w:szCs w:val="28"/>
        </w:rPr>
        <w:t>1987.</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57</w:t>
      </w:r>
      <w:r w:rsidRPr="00A14CD4">
        <w:rPr>
          <w:sz w:val="28"/>
          <w:szCs w:val="28"/>
          <w:lang w:val="uk-UA"/>
        </w:rPr>
        <w:t xml:space="preserve"> – </w:t>
      </w:r>
      <w:r w:rsidRPr="00A14CD4">
        <w:rPr>
          <w:sz w:val="28"/>
          <w:szCs w:val="28"/>
        </w:rPr>
        <w:t>60</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Струкова С.И. Пути регулирования численности вредителей сахарной свеклы в свекловичном севообороте</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Эффективные меры борьбы с болезнями и вредителями при интенсивной технологии возделывания сахарной свеклы</w:t>
      </w:r>
      <w:r w:rsidRPr="00A14CD4">
        <w:rPr>
          <w:sz w:val="28"/>
          <w:szCs w:val="28"/>
          <w:lang w:val="uk-UA"/>
        </w:rPr>
        <w:t xml:space="preserve">: статьи  /  С.И.Струкова. – </w:t>
      </w:r>
      <w:r w:rsidRPr="00A14CD4">
        <w:rPr>
          <w:sz w:val="28"/>
          <w:szCs w:val="28"/>
        </w:rPr>
        <w:t xml:space="preserve"> </w:t>
      </w:r>
      <w:r w:rsidRPr="00A14CD4">
        <w:rPr>
          <w:sz w:val="28"/>
          <w:szCs w:val="28"/>
          <w:lang w:val="uk-UA"/>
        </w:rPr>
        <w:t>К.:</w:t>
      </w:r>
      <w:r w:rsidRPr="00A14CD4">
        <w:rPr>
          <w:sz w:val="28"/>
          <w:szCs w:val="28"/>
        </w:rPr>
        <w:t xml:space="preserve"> ВНИС</w:t>
      </w:r>
      <w:r w:rsidRPr="00A14CD4">
        <w:rPr>
          <w:sz w:val="28"/>
          <w:szCs w:val="28"/>
          <w:lang w:val="uk-UA"/>
        </w:rPr>
        <w:t xml:space="preserve">, </w:t>
      </w:r>
      <w:r w:rsidRPr="00A14CD4">
        <w:rPr>
          <w:sz w:val="28"/>
          <w:szCs w:val="28"/>
        </w:rPr>
        <w:t>1990.</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191</w:t>
      </w:r>
      <w:r w:rsidRPr="00A14CD4">
        <w:rPr>
          <w:sz w:val="28"/>
          <w:szCs w:val="28"/>
          <w:lang w:val="uk-UA"/>
        </w:rPr>
        <w:t xml:space="preserve"> – </w:t>
      </w:r>
      <w:r w:rsidRPr="00A14CD4">
        <w:rPr>
          <w:sz w:val="28"/>
          <w:szCs w:val="28"/>
        </w:rPr>
        <w:t>196</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Персин С.А. Токсичность минераль</w:t>
      </w:r>
      <w:r>
        <w:rPr>
          <w:sz w:val="28"/>
          <w:szCs w:val="28"/>
        </w:rPr>
        <w:t>ных удобрений для проволочников</w:t>
      </w:r>
      <w:r w:rsidRPr="00A14CD4">
        <w:rPr>
          <w:sz w:val="28"/>
          <w:szCs w:val="28"/>
          <w:lang w:val="uk-UA"/>
        </w:rPr>
        <w:t xml:space="preserve"> </w:t>
      </w:r>
      <w:r w:rsidRPr="00A14CD4">
        <w:rPr>
          <w:sz w:val="28"/>
          <w:szCs w:val="28"/>
        </w:rPr>
        <w:t>// Тр</w:t>
      </w:r>
      <w:r w:rsidRPr="00A14CD4">
        <w:rPr>
          <w:sz w:val="28"/>
          <w:szCs w:val="28"/>
          <w:lang w:val="uk-UA"/>
        </w:rPr>
        <w:t xml:space="preserve">уды </w:t>
      </w:r>
      <w:r w:rsidRPr="00A14CD4">
        <w:rPr>
          <w:sz w:val="28"/>
          <w:szCs w:val="28"/>
        </w:rPr>
        <w:t xml:space="preserve"> ВИЗР за 1976 г</w:t>
      </w:r>
      <w:r w:rsidRPr="00A14CD4">
        <w:rPr>
          <w:sz w:val="28"/>
          <w:szCs w:val="28"/>
          <w:lang w:val="uk-UA"/>
        </w:rPr>
        <w:t xml:space="preserve">од / С.А.Персин. – </w:t>
      </w:r>
      <w:r w:rsidRPr="00A14CD4">
        <w:rPr>
          <w:sz w:val="28"/>
          <w:szCs w:val="28"/>
        </w:rPr>
        <w:t>М.: ВАСХНИЛ</w:t>
      </w:r>
      <w:r w:rsidRPr="00A14CD4">
        <w:rPr>
          <w:sz w:val="28"/>
          <w:szCs w:val="28"/>
          <w:lang w:val="uk-UA"/>
        </w:rPr>
        <w:t xml:space="preserve">, </w:t>
      </w:r>
      <w:r w:rsidRPr="00A14CD4">
        <w:rPr>
          <w:sz w:val="28"/>
          <w:szCs w:val="28"/>
        </w:rPr>
        <w:t>1977.</w:t>
      </w:r>
      <w:r w:rsidRPr="00A14CD4">
        <w:rPr>
          <w:sz w:val="28"/>
          <w:szCs w:val="28"/>
          <w:lang w:val="uk-UA"/>
        </w:rPr>
        <w:t xml:space="preserve"> – </w:t>
      </w:r>
      <w:r w:rsidRPr="00A14CD4">
        <w:rPr>
          <w:sz w:val="28"/>
          <w:szCs w:val="28"/>
        </w:rPr>
        <w:t>Вып. 53.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57</w:t>
      </w:r>
      <w:r w:rsidRPr="00A14CD4">
        <w:rPr>
          <w:sz w:val="28"/>
          <w:szCs w:val="28"/>
          <w:lang w:val="uk-UA"/>
        </w:rPr>
        <w:t xml:space="preserve"> – </w:t>
      </w:r>
      <w:r w:rsidRPr="00A14CD4">
        <w:rPr>
          <w:sz w:val="28"/>
          <w:szCs w:val="28"/>
        </w:rPr>
        <w:t>61</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lastRenderedPageBreak/>
        <w:t>Петруха О.И. Рекомендации по защите сахарной свеклы от вредителей и болезней при индустриальной технологии возделывания</w:t>
      </w:r>
      <w:r w:rsidRPr="00A14CD4">
        <w:rPr>
          <w:sz w:val="28"/>
          <w:szCs w:val="28"/>
          <w:lang w:val="uk-UA"/>
        </w:rPr>
        <w:t xml:space="preserve"> /</w:t>
      </w:r>
      <w:r w:rsidRPr="00A14CD4">
        <w:rPr>
          <w:sz w:val="28"/>
          <w:szCs w:val="28"/>
        </w:rPr>
        <w:t xml:space="preserve"> </w:t>
      </w:r>
      <w:r w:rsidRPr="00A14CD4">
        <w:rPr>
          <w:sz w:val="28"/>
          <w:szCs w:val="28"/>
          <w:lang w:val="uk-UA"/>
        </w:rPr>
        <w:t>О.И.</w:t>
      </w:r>
      <w:r w:rsidRPr="00A14CD4">
        <w:rPr>
          <w:sz w:val="28"/>
          <w:szCs w:val="28"/>
        </w:rPr>
        <w:t xml:space="preserve">Петруха, </w:t>
      </w:r>
      <w:r w:rsidRPr="00A14CD4">
        <w:rPr>
          <w:sz w:val="28"/>
          <w:szCs w:val="28"/>
          <w:lang w:val="uk-UA"/>
        </w:rPr>
        <w:t>З.А.</w:t>
      </w:r>
      <w:r w:rsidRPr="00A14CD4">
        <w:rPr>
          <w:sz w:val="28"/>
          <w:szCs w:val="28"/>
        </w:rPr>
        <w:t xml:space="preserve">Пожар, </w:t>
      </w:r>
      <w:r w:rsidRPr="00A14CD4">
        <w:rPr>
          <w:sz w:val="28"/>
          <w:szCs w:val="28"/>
          <w:lang w:val="uk-UA"/>
        </w:rPr>
        <w:t>В.Н.</w:t>
      </w:r>
      <w:r w:rsidRPr="00A14CD4">
        <w:rPr>
          <w:sz w:val="28"/>
          <w:szCs w:val="28"/>
        </w:rPr>
        <w:t>Шевченко</w:t>
      </w:r>
      <w:r w:rsidRPr="00A14CD4">
        <w:rPr>
          <w:sz w:val="28"/>
          <w:szCs w:val="28"/>
          <w:lang w:val="uk-UA"/>
        </w:rPr>
        <w:t xml:space="preserve">. – </w:t>
      </w:r>
      <w:r w:rsidRPr="00A14CD4">
        <w:rPr>
          <w:sz w:val="28"/>
          <w:szCs w:val="28"/>
        </w:rPr>
        <w:t>М.: «Колос»</w:t>
      </w:r>
      <w:r w:rsidRPr="00A14CD4">
        <w:rPr>
          <w:sz w:val="28"/>
          <w:szCs w:val="28"/>
          <w:lang w:val="uk-UA"/>
        </w:rPr>
        <w:t xml:space="preserve">, </w:t>
      </w:r>
      <w:r w:rsidRPr="00A14CD4">
        <w:rPr>
          <w:sz w:val="28"/>
          <w:szCs w:val="28"/>
        </w:rPr>
        <w:t>1982 –</w:t>
      </w:r>
      <w:r w:rsidRPr="00A14CD4">
        <w:rPr>
          <w:sz w:val="28"/>
          <w:szCs w:val="28"/>
          <w:lang w:val="uk-UA"/>
        </w:rPr>
        <w:t xml:space="preserve"> С</w:t>
      </w:r>
      <w:r w:rsidRPr="00A14CD4">
        <w:rPr>
          <w:sz w:val="28"/>
          <w:szCs w:val="28"/>
        </w:rPr>
        <w:t>.7</w:t>
      </w:r>
      <w:r w:rsidRPr="00A14CD4">
        <w:rPr>
          <w:sz w:val="28"/>
          <w:szCs w:val="28"/>
          <w:lang w:val="uk-UA"/>
        </w:rPr>
        <w:t xml:space="preserve"> – 8.</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Павлов И.Ф. Методы защиты растений. Организационно-хозяйственный и агротехнический методы защиты растений</w:t>
      </w:r>
      <w:r w:rsidRPr="00A14CD4">
        <w:rPr>
          <w:sz w:val="28"/>
          <w:szCs w:val="28"/>
          <w:lang w:val="uk-UA"/>
        </w:rPr>
        <w:t xml:space="preserve"> </w:t>
      </w:r>
      <w:r w:rsidRPr="00A14CD4">
        <w:rPr>
          <w:sz w:val="28"/>
          <w:szCs w:val="28"/>
        </w:rPr>
        <w:t>// Защита полевых культур от вредителей</w:t>
      </w:r>
      <w:r w:rsidRPr="00A14CD4">
        <w:rPr>
          <w:sz w:val="28"/>
          <w:szCs w:val="28"/>
          <w:lang w:val="uk-UA"/>
        </w:rPr>
        <w:t xml:space="preserve"> / И.Ф.Павлов. – </w:t>
      </w:r>
      <w:r w:rsidRPr="00A14CD4">
        <w:rPr>
          <w:sz w:val="28"/>
          <w:szCs w:val="28"/>
        </w:rPr>
        <w:t xml:space="preserve">М.: </w:t>
      </w:r>
      <w:r w:rsidRPr="00A14CD4">
        <w:rPr>
          <w:sz w:val="28"/>
          <w:szCs w:val="28"/>
          <w:lang w:val="uk-UA"/>
        </w:rPr>
        <w:t>«</w:t>
      </w:r>
      <w:r w:rsidRPr="00A14CD4">
        <w:rPr>
          <w:sz w:val="28"/>
          <w:szCs w:val="28"/>
        </w:rPr>
        <w:t>Россельхозиздат</w:t>
      </w:r>
      <w:r w:rsidRPr="00A14CD4">
        <w:rPr>
          <w:sz w:val="28"/>
          <w:szCs w:val="28"/>
          <w:lang w:val="uk-UA"/>
        </w:rPr>
        <w:t xml:space="preserve">», </w:t>
      </w:r>
      <w:r w:rsidRPr="00A14CD4">
        <w:rPr>
          <w:sz w:val="28"/>
          <w:szCs w:val="28"/>
        </w:rPr>
        <w:t>1983.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30</w:t>
      </w:r>
      <w:r w:rsidRPr="00A14CD4">
        <w:rPr>
          <w:sz w:val="28"/>
          <w:szCs w:val="28"/>
          <w:lang w:val="uk-UA"/>
        </w:rPr>
        <w:t xml:space="preserve"> – 31.</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Артемьева Т.И. Влияние удобрения на динамику почвенного микронаселения и микробиологические процессы при освоении выработанных торфяников</w:t>
      </w:r>
      <w:r w:rsidRPr="00A14CD4">
        <w:rPr>
          <w:sz w:val="28"/>
          <w:szCs w:val="28"/>
          <w:lang w:val="uk-UA"/>
        </w:rPr>
        <w:t xml:space="preserve"> </w:t>
      </w:r>
      <w:r w:rsidRPr="00A14CD4">
        <w:rPr>
          <w:sz w:val="28"/>
          <w:szCs w:val="28"/>
        </w:rPr>
        <w:t>/</w:t>
      </w:r>
      <w:r w:rsidRPr="00A14CD4">
        <w:rPr>
          <w:sz w:val="28"/>
          <w:szCs w:val="28"/>
          <w:lang w:val="uk-UA"/>
        </w:rPr>
        <w:t>/</w:t>
      </w:r>
      <w:r w:rsidRPr="00A14CD4">
        <w:rPr>
          <w:sz w:val="28"/>
          <w:szCs w:val="28"/>
        </w:rPr>
        <w:t xml:space="preserve"> Проблемы почвенной зоологии</w:t>
      </w:r>
      <w:r w:rsidRPr="00A14CD4">
        <w:rPr>
          <w:sz w:val="28"/>
          <w:szCs w:val="28"/>
          <w:lang w:val="uk-UA"/>
        </w:rPr>
        <w:t>:</w:t>
      </w:r>
      <w:r w:rsidRPr="00A14CD4">
        <w:rPr>
          <w:sz w:val="28"/>
          <w:szCs w:val="28"/>
        </w:rPr>
        <w:t xml:space="preserve"> </w:t>
      </w:r>
      <w:r w:rsidRPr="00A14CD4">
        <w:rPr>
          <w:sz w:val="28"/>
          <w:szCs w:val="28"/>
          <w:lang w:val="uk-UA"/>
        </w:rPr>
        <w:t>м</w:t>
      </w:r>
      <w:r w:rsidRPr="00A14CD4">
        <w:rPr>
          <w:sz w:val="28"/>
          <w:szCs w:val="28"/>
        </w:rPr>
        <w:t>атериалы 5 всесоюзного совещания</w:t>
      </w:r>
      <w:r w:rsidRPr="00A14CD4">
        <w:rPr>
          <w:sz w:val="28"/>
          <w:szCs w:val="28"/>
          <w:lang w:val="uk-UA"/>
        </w:rPr>
        <w:t xml:space="preserve"> / Т.И.Артемьева. – </w:t>
      </w:r>
      <w:r w:rsidRPr="00A14CD4">
        <w:rPr>
          <w:sz w:val="28"/>
          <w:szCs w:val="28"/>
        </w:rPr>
        <w:t>Вильнюс, 1975.</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68</w:t>
      </w:r>
      <w:r w:rsidRPr="00A14CD4">
        <w:rPr>
          <w:sz w:val="28"/>
          <w:szCs w:val="28"/>
          <w:lang w:val="uk-UA"/>
        </w:rPr>
        <w:t xml:space="preserve"> – </w:t>
      </w:r>
      <w:r w:rsidRPr="00A14CD4">
        <w:rPr>
          <w:sz w:val="28"/>
          <w:szCs w:val="28"/>
        </w:rPr>
        <w:t>70</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Саблук В.Т. Бурякова крихітка</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Шкідники сходів цукрових буряків</w:t>
      </w:r>
      <w:r w:rsidRPr="00A14CD4">
        <w:rPr>
          <w:sz w:val="28"/>
          <w:szCs w:val="28"/>
          <w:lang w:val="uk-UA"/>
        </w:rPr>
        <w:t xml:space="preserve"> / В.Т.Саблук. – </w:t>
      </w:r>
      <w:r w:rsidRPr="00A14CD4">
        <w:rPr>
          <w:sz w:val="28"/>
          <w:szCs w:val="28"/>
        </w:rPr>
        <w:t>К</w:t>
      </w:r>
      <w:r w:rsidRPr="00A14CD4">
        <w:rPr>
          <w:sz w:val="28"/>
          <w:szCs w:val="28"/>
          <w:lang w:val="uk-UA"/>
        </w:rPr>
        <w:t>иїв</w:t>
      </w:r>
      <w:r w:rsidRPr="00A14CD4">
        <w:rPr>
          <w:sz w:val="28"/>
          <w:szCs w:val="28"/>
        </w:rPr>
        <w:t>, 2002.</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83</w:t>
      </w:r>
      <w:r w:rsidRPr="00A14CD4">
        <w:rPr>
          <w:sz w:val="28"/>
          <w:szCs w:val="28"/>
          <w:lang w:val="uk-UA"/>
        </w:rPr>
        <w:t xml:space="preserve"> – </w:t>
      </w:r>
      <w:r w:rsidRPr="00A14CD4">
        <w:rPr>
          <w:sz w:val="28"/>
          <w:szCs w:val="28"/>
        </w:rPr>
        <w:t>84, 109,</w:t>
      </w:r>
      <w:r w:rsidRPr="00A14CD4">
        <w:rPr>
          <w:sz w:val="28"/>
          <w:szCs w:val="28"/>
          <w:lang w:val="uk-UA"/>
        </w:rPr>
        <w:t xml:space="preserve"> </w:t>
      </w:r>
      <w:r w:rsidRPr="00A14CD4">
        <w:rPr>
          <w:sz w:val="28"/>
          <w:szCs w:val="28"/>
        </w:rPr>
        <w:t>182</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Бобинская С.Г.</w:t>
      </w:r>
      <w:r w:rsidRPr="00A14CD4">
        <w:rPr>
          <w:sz w:val="28"/>
          <w:szCs w:val="28"/>
          <w:lang w:val="uk-UA"/>
        </w:rPr>
        <w:t xml:space="preserve"> </w:t>
      </w:r>
      <w:r w:rsidRPr="00A14CD4">
        <w:rPr>
          <w:sz w:val="28"/>
          <w:szCs w:val="28"/>
        </w:rPr>
        <w:t>Значение агротехнических мероприятий в борьбе с проволочниками</w:t>
      </w:r>
      <w:r w:rsidRPr="00A14CD4">
        <w:rPr>
          <w:sz w:val="28"/>
          <w:szCs w:val="28"/>
          <w:lang w:val="uk-UA"/>
        </w:rPr>
        <w:t xml:space="preserve"> </w:t>
      </w:r>
      <w:r w:rsidRPr="00A14CD4">
        <w:rPr>
          <w:sz w:val="28"/>
          <w:szCs w:val="28"/>
        </w:rPr>
        <w:t>// Проволочники и меры борьбы с ними</w:t>
      </w:r>
      <w:r w:rsidRPr="00A14CD4">
        <w:rPr>
          <w:sz w:val="28"/>
          <w:szCs w:val="28"/>
          <w:lang w:val="uk-UA"/>
        </w:rPr>
        <w:t xml:space="preserve"> /</w:t>
      </w:r>
      <w:r w:rsidRPr="00A14CD4">
        <w:rPr>
          <w:sz w:val="28"/>
          <w:szCs w:val="28"/>
        </w:rPr>
        <w:t xml:space="preserve"> </w:t>
      </w:r>
      <w:r w:rsidRPr="00A14CD4">
        <w:rPr>
          <w:sz w:val="28"/>
          <w:szCs w:val="28"/>
          <w:lang w:val="uk-UA"/>
        </w:rPr>
        <w:t>С.Г.</w:t>
      </w:r>
      <w:r w:rsidRPr="00A14CD4">
        <w:rPr>
          <w:sz w:val="28"/>
          <w:szCs w:val="28"/>
        </w:rPr>
        <w:t xml:space="preserve">Бобинская, </w:t>
      </w:r>
      <w:r w:rsidRPr="00A14CD4">
        <w:rPr>
          <w:sz w:val="28"/>
          <w:szCs w:val="28"/>
          <w:lang w:val="uk-UA"/>
        </w:rPr>
        <w:t>Т.Г.</w:t>
      </w:r>
      <w:r w:rsidRPr="00A14CD4">
        <w:rPr>
          <w:sz w:val="28"/>
          <w:szCs w:val="28"/>
        </w:rPr>
        <w:t xml:space="preserve">Григорьева, </w:t>
      </w:r>
      <w:r w:rsidRPr="00A14CD4">
        <w:rPr>
          <w:sz w:val="28"/>
          <w:szCs w:val="28"/>
          <w:lang w:val="uk-UA"/>
        </w:rPr>
        <w:t>С.А.</w:t>
      </w:r>
      <w:r w:rsidRPr="00A14CD4">
        <w:rPr>
          <w:sz w:val="28"/>
          <w:szCs w:val="28"/>
        </w:rPr>
        <w:t>Персин.</w:t>
      </w:r>
      <w:r w:rsidRPr="00A14CD4">
        <w:rPr>
          <w:sz w:val="28"/>
          <w:szCs w:val="28"/>
          <w:lang w:val="uk-UA"/>
        </w:rPr>
        <w:t xml:space="preserve"> – </w:t>
      </w:r>
      <w:r w:rsidRPr="00A14CD4">
        <w:rPr>
          <w:sz w:val="28"/>
          <w:szCs w:val="28"/>
        </w:rPr>
        <w:t>Л.:</w:t>
      </w:r>
      <w:r w:rsidRPr="00A14CD4">
        <w:rPr>
          <w:sz w:val="28"/>
          <w:szCs w:val="28"/>
          <w:lang w:val="uk-UA"/>
        </w:rPr>
        <w:t xml:space="preserve"> «</w:t>
      </w:r>
      <w:r w:rsidRPr="00A14CD4">
        <w:rPr>
          <w:sz w:val="28"/>
          <w:szCs w:val="28"/>
        </w:rPr>
        <w:t>Колос»,</w:t>
      </w:r>
      <w:r>
        <w:rPr>
          <w:sz w:val="28"/>
          <w:szCs w:val="28"/>
          <w:lang w:val="uk-UA"/>
        </w:rPr>
        <w:t xml:space="preserve"> </w:t>
      </w:r>
      <w:r w:rsidRPr="00A14CD4">
        <w:rPr>
          <w:sz w:val="28"/>
          <w:szCs w:val="28"/>
        </w:rPr>
        <w:t>1965.</w:t>
      </w:r>
      <w:r>
        <w:rPr>
          <w:sz w:val="28"/>
          <w:szCs w:val="28"/>
          <w:lang w:val="uk-UA"/>
        </w:rPr>
        <w:t xml:space="preserve">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117</w:t>
      </w:r>
      <w:r w:rsidRPr="00A14CD4">
        <w:rPr>
          <w:sz w:val="28"/>
          <w:szCs w:val="28"/>
          <w:lang w:val="uk-UA"/>
        </w:rPr>
        <w:t xml:space="preserve"> – </w:t>
      </w:r>
      <w:r w:rsidRPr="00A14CD4">
        <w:rPr>
          <w:sz w:val="28"/>
          <w:szCs w:val="28"/>
        </w:rPr>
        <w:t>143</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 xml:space="preserve">Архангельский Н.С. </w:t>
      </w:r>
      <w:r w:rsidRPr="00A14CD4">
        <w:rPr>
          <w:sz w:val="28"/>
          <w:szCs w:val="28"/>
          <w:lang w:val="uk-UA"/>
        </w:rPr>
        <w:t xml:space="preserve"> </w:t>
      </w:r>
      <w:r w:rsidRPr="00A14CD4">
        <w:rPr>
          <w:sz w:val="28"/>
          <w:szCs w:val="28"/>
        </w:rPr>
        <w:t>Приемы, повышающие продуктивность свеклы и устойчивость ее к болезням</w:t>
      </w:r>
      <w:r w:rsidRPr="00A14CD4">
        <w:rPr>
          <w:sz w:val="28"/>
          <w:szCs w:val="28"/>
          <w:lang w:val="uk-UA"/>
        </w:rPr>
        <w:t xml:space="preserve"> </w:t>
      </w:r>
      <w:r w:rsidRPr="00A14CD4">
        <w:rPr>
          <w:sz w:val="28"/>
          <w:szCs w:val="28"/>
        </w:rPr>
        <w:t>/</w:t>
      </w:r>
      <w:r w:rsidRPr="00A14CD4">
        <w:rPr>
          <w:sz w:val="28"/>
          <w:szCs w:val="28"/>
          <w:lang w:val="uk-UA"/>
        </w:rPr>
        <w:t xml:space="preserve"> Н.С.Архангельский, З.М.</w:t>
      </w:r>
      <w:r>
        <w:rPr>
          <w:sz w:val="28"/>
          <w:szCs w:val="28"/>
        </w:rPr>
        <w:t xml:space="preserve"> Архангельская</w:t>
      </w:r>
      <w:r w:rsidRPr="00A14CD4">
        <w:rPr>
          <w:sz w:val="28"/>
          <w:szCs w:val="28"/>
          <w:lang w:val="uk-UA"/>
        </w:rPr>
        <w:t xml:space="preserve"> // </w:t>
      </w:r>
      <w:r w:rsidRPr="00A14CD4">
        <w:rPr>
          <w:sz w:val="28"/>
          <w:szCs w:val="28"/>
        </w:rPr>
        <w:t>Известия ТСХА</w:t>
      </w:r>
      <w:r w:rsidRPr="00A14CD4">
        <w:rPr>
          <w:sz w:val="28"/>
          <w:szCs w:val="28"/>
          <w:lang w:val="uk-UA"/>
        </w:rPr>
        <w:t xml:space="preserve">. – </w:t>
      </w:r>
      <w:r w:rsidRPr="00A14CD4">
        <w:rPr>
          <w:sz w:val="28"/>
          <w:szCs w:val="28"/>
        </w:rPr>
        <w:t>1977.</w:t>
      </w:r>
      <w:r w:rsidRPr="00A14CD4">
        <w:rPr>
          <w:sz w:val="28"/>
          <w:szCs w:val="28"/>
          <w:lang w:val="uk-UA"/>
        </w:rPr>
        <w:t xml:space="preserve"> – </w:t>
      </w:r>
      <w:r w:rsidRPr="00A14CD4">
        <w:rPr>
          <w:sz w:val="28"/>
          <w:szCs w:val="28"/>
        </w:rPr>
        <w:t>Вып.6.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106</w:t>
      </w:r>
      <w:r w:rsidRPr="00A14CD4">
        <w:rPr>
          <w:sz w:val="28"/>
          <w:szCs w:val="28"/>
          <w:lang w:val="uk-UA"/>
        </w:rPr>
        <w:t xml:space="preserve"> – </w:t>
      </w:r>
      <w:r w:rsidRPr="00A14CD4">
        <w:rPr>
          <w:sz w:val="28"/>
          <w:szCs w:val="28"/>
        </w:rPr>
        <w:t>115</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Пятницкий Г.К., Персин С.А. К вопросу агрохимической и химической борьбы с проволочниками</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Доклады ВАСХНИЛ</w:t>
      </w:r>
      <w:r w:rsidRPr="00A14CD4">
        <w:rPr>
          <w:sz w:val="28"/>
          <w:szCs w:val="28"/>
          <w:lang w:val="uk-UA"/>
        </w:rPr>
        <w:t xml:space="preserve"> / С.А.Персин, Г.К.Пятницкий. – </w:t>
      </w:r>
      <w:r w:rsidRPr="00A14CD4">
        <w:rPr>
          <w:sz w:val="28"/>
          <w:szCs w:val="28"/>
        </w:rPr>
        <w:t>М.:</w:t>
      </w:r>
      <w:r w:rsidRPr="00A14CD4">
        <w:rPr>
          <w:sz w:val="28"/>
          <w:szCs w:val="28"/>
          <w:lang w:val="uk-UA"/>
        </w:rPr>
        <w:t xml:space="preserve"> </w:t>
      </w:r>
      <w:r w:rsidRPr="00A14CD4">
        <w:rPr>
          <w:sz w:val="28"/>
          <w:szCs w:val="28"/>
        </w:rPr>
        <w:t>ВАСХНИЛ</w:t>
      </w:r>
      <w:r w:rsidRPr="00A14CD4">
        <w:rPr>
          <w:sz w:val="28"/>
          <w:szCs w:val="28"/>
          <w:lang w:val="uk-UA"/>
        </w:rPr>
        <w:t xml:space="preserve">, </w:t>
      </w:r>
      <w:r w:rsidRPr="00A14CD4">
        <w:rPr>
          <w:sz w:val="28"/>
          <w:szCs w:val="28"/>
        </w:rPr>
        <w:t>1948.</w:t>
      </w:r>
      <w:r w:rsidRPr="00A14CD4">
        <w:rPr>
          <w:sz w:val="28"/>
          <w:szCs w:val="28"/>
          <w:lang w:val="uk-UA"/>
        </w:rPr>
        <w:t xml:space="preserve"> – </w:t>
      </w:r>
      <w:r w:rsidRPr="00A14CD4">
        <w:rPr>
          <w:sz w:val="28"/>
          <w:szCs w:val="28"/>
        </w:rPr>
        <w:t>Вып. 5</w:t>
      </w:r>
      <w:r w:rsidRPr="00A14CD4">
        <w:rPr>
          <w:sz w:val="28"/>
          <w:szCs w:val="28"/>
          <w:lang w:val="uk-UA"/>
        </w:rPr>
        <w:t xml:space="preserve"> – С</w:t>
      </w:r>
      <w:r w:rsidRPr="00A14CD4">
        <w:rPr>
          <w:sz w:val="28"/>
          <w:szCs w:val="28"/>
        </w:rPr>
        <w:t>.12</w:t>
      </w:r>
      <w:r w:rsidRPr="00A14CD4">
        <w:rPr>
          <w:sz w:val="28"/>
          <w:szCs w:val="28"/>
          <w:lang w:val="uk-UA"/>
        </w:rPr>
        <w:t xml:space="preserve"> – </w:t>
      </w:r>
      <w:r w:rsidRPr="00A14CD4">
        <w:rPr>
          <w:sz w:val="28"/>
          <w:szCs w:val="28"/>
        </w:rPr>
        <w:t>15</w:t>
      </w:r>
      <w:r w:rsidRPr="00A14CD4">
        <w:rPr>
          <w:sz w:val="28"/>
          <w:szCs w:val="28"/>
          <w:lang w:val="uk-UA"/>
        </w:rPr>
        <w:t>.</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rPr>
        <w:t>Купревич В.Ф. Физиология больного растения</w:t>
      </w:r>
      <w:r w:rsidRPr="00A14CD4">
        <w:rPr>
          <w:sz w:val="28"/>
          <w:szCs w:val="28"/>
          <w:lang w:val="uk-UA"/>
        </w:rPr>
        <w:t xml:space="preserve">  /  В.Ф.Купревич. – </w:t>
      </w:r>
      <w:r w:rsidRPr="00A14CD4">
        <w:rPr>
          <w:sz w:val="28"/>
          <w:szCs w:val="28"/>
        </w:rPr>
        <w:t>М.</w:t>
      </w:r>
      <w:r w:rsidRPr="00A14CD4">
        <w:rPr>
          <w:sz w:val="28"/>
          <w:szCs w:val="28"/>
          <w:lang w:val="uk-UA"/>
        </w:rPr>
        <w:t xml:space="preserve"> – </w:t>
      </w:r>
      <w:r w:rsidRPr="00A14CD4">
        <w:rPr>
          <w:sz w:val="28"/>
          <w:szCs w:val="28"/>
        </w:rPr>
        <w:t>Л.: Изд-во АН СССР, 1947.</w:t>
      </w:r>
      <w:r w:rsidRPr="00A14CD4">
        <w:rPr>
          <w:sz w:val="28"/>
          <w:szCs w:val="28"/>
          <w:lang w:val="uk-UA"/>
        </w:rPr>
        <w:t xml:space="preserve"> – </w:t>
      </w:r>
      <w:r w:rsidRPr="00A14CD4">
        <w:rPr>
          <w:sz w:val="28"/>
          <w:szCs w:val="28"/>
        </w:rPr>
        <w:t>299 с.</w:t>
      </w:r>
    </w:p>
    <w:p w:rsidR="0080742A" w:rsidRPr="00A14CD4" w:rsidRDefault="0080742A" w:rsidP="00E44ED3">
      <w:pPr>
        <w:numPr>
          <w:ilvl w:val="0"/>
          <w:numId w:val="60"/>
        </w:numPr>
        <w:tabs>
          <w:tab w:val="clear" w:pos="360"/>
          <w:tab w:val="num" w:pos="540"/>
          <w:tab w:val="num" w:pos="1080"/>
        </w:tabs>
        <w:suppressAutoHyphens w:val="0"/>
        <w:spacing w:line="360" w:lineRule="auto"/>
        <w:ind w:left="1080" w:hanging="720"/>
        <w:jc w:val="both"/>
        <w:rPr>
          <w:sz w:val="28"/>
          <w:szCs w:val="28"/>
        </w:rPr>
      </w:pPr>
      <w:r w:rsidRPr="00A14CD4">
        <w:rPr>
          <w:sz w:val="28"/>
          <w:szCs w:val="28"/>
          <w:lang w:val="de-DE"/>
        </w:rPr>
        <w:t>Sch</w:t>
      </w:r>
      <w:r w:rsidRPr="00A14CD4">
        <w:rPr>
          <w:sz w:val="28"/>
          <w:szCs w:val="28"/>
        </w:rPr>
        <w:t>а</w:t>
      </w:r>
      <w:r w:rsidRPr="00A14CD4">
        <w:rPr>
          <w:sz w:val="28"/>
          <w:szCs w:val="28"/>
          <w:lang w:val="de-DE"/>
        </w:rPr>
        <w:t>ufele W. Pfytosanitare effekte bei der Mineraldundung von Zuckerruben</w:t>
      </w:r>
      <w:r w:rsidRPr="00A14CD4">
        <w:rPr>
          <w:sz w:val="28"/>
          <w:szCs w:val="28"/>
          <w:lang w:val="uk-UA"/>
        </w:rPr>
        <w:t xml:space="preserve"> / </w:t>
      </w:r>
      <w:r w:rsidRPr="00A14CD4">
        <w:rPr>
          <w:sz w:val="28"/>
          <w:szCs w:val="28"/>
          <w:lang w:val="de-DE"/>
        </w:rPr>
        <w:t>Sch</w:t>
      </w:r>
      <w:r w:rsidRPr="00A14CD4">
        <w:rPr>
          <w:sz w:val="28"/>
          <w:szCs w:val="28"/>
        </w:rPr>
        <w:t>а</w:t>
      </w:r>
      <w:r w:rsidRPr="00A14CD4">
        <w:rPr>
          <w:sz w:val="28"/>
          <w:szCs w:val="28"/>
          <w:lang w:val="de-DE"/>
        </w:rPr>
        <w:t>ufele W</w:t>
      </w:r>
      <w:r w:rsidRPr="00A14CD4">
        <w:rPr>
          <w:sz w:val="28"/>
          <w:szCs w:val="28"/>
          <w:lang w:val="uk-UA"/>
        </w:rPr>
        <w:t>.</w:t>
      </w:r>
      <w:r w:rsidRPr="00A14CD4">
        <w:rPr>
          <w:sz w:val="28"/>
          <w:szCs w:val="28"/>
          <w:lang w:val="de-DE"/>
        </w:rPr>
        <w:t xml:space="preserve"> </w:t>
      </w:r>
      <w:r w:rsidRPr="00A14CD4">
        <w:rPr>
          <w:sz w:val="28"/>
          <w:szCs w:val="28"/>
          <w:lang w:val="uk-UA"/>
        </w:rPr>
        <w:t xml:space="preserve">– </w:t>
      </w:r>
      <w:r w:rsidRPr="00A14CD4">
        <w:rPr>
          <w:sz w:val="28"/>
          <w:szCs w:val="28"/>
          <w:lang w:val="de-DE"/>
        </w:rPr>
        <w:t xml:space="preserve"> Kali – Brife. </w:t>
      </w:r>
      <w:r w:rsidRPr="00A14CD4">
        <w:rPr>
          <w:sz w:val="28"/>
          <w:szCs w:val="28"/>
        </w:rPr>
        <w:t xml:space="preserve">1978. 28,56, </w:t>
      </w:r>
      <w:r w:rsidRPr="00A14CD4">
        <w:rPr>
          <w:sz w:val="28"/>
          <w:szCs w:val="28"/>
          <w:lang w:val="en-US"/>
        </w:rPr>
        <w:t>S</w:t>
      </w:r>
      <w:r w:rsidRPr="00A14CD4">
        <w:rPr>
          <w:sz w:val="28"/>
          <w:szCs w:val="28"/>
        </w:rPr>
        <w:t>.1</w:t>
      </w:r>
      <w:r w:rsidRPr="00A14CD4">
        <w:rPr>
          <w:sz w:val="28"/>
          <w:szCs w:val="28"/>
          <w:lang w:val="uk-UA"/>
        </w:rPr>
        <w:t xml:space="preserve"> – </w:t>
      </w:r>
      <w:r w:rsidRPr="00A14CD4">
        <w:rPr>
          <w:sz w:val="28"/>
          <w:szCs w:val="28"/>
        </w:rPr>
        <w:t>5</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lastRenderedPageBreak/>
        <w:t>Горленко М.В. Краткий курс иммунитета растений к инфекционным болезням</w:t>
      </w:r>
      <w:r w:rsidRPr="00A14CD4">
        <w:rPr>
          <w:sz w:val="28"/>
          <w:szCs w:val="28"/>
          <w:lang w:val="uk-UA"/>
        </w:rPr>
        <w:t xml:space="preserve"> / М.В.Горленко. – </w:t>
      </w:r>
      <w:r w:rsidRPr="00A14CD4">
        <w:rPr>
          <w:sz w:val="28"/>
          <w:szCs w:val="28"/>
        </w:rPr>
        <w:t>М.:</w:t>
      </w:r>
      <w:r w:rsidRPr="00A14CD4">
        <w:rPr>
          <w:sz w:val="28"/>
          <w:szCs w:val="28"/>
          <w:lang w:val="uk-UA"/>
        </w:rPr>
        <w:t xml:space="preserve"> </w:t>
      </w:r>
      <w:r w:rsidRPr="00A14CD4">
        <w:rPr>
          <w:sz w:val="28"/>
          <w:szCs w:val="28"/>
        </w:rPr>
        <w:t>Высшая школа, 1973.</w:t>
      </w:r>
      <w:r w:rsidRPr="00A14CD4">
        <w:rPr>
          <w:sz w:val="28"/>
          <w:szCs w:val="28"/>
          <w:lang w:val="uk-UA"/>
        </w:rPr>
        <w:t xml:space="preserve"> – </w:t>
      </w:r>
      <w:r w:rsidRPr="00A14CD4">
        <w:rPr>
          <w:sz w:val="28"/>
          <w:szCs w:val="28"/>
        </w:rPr>
        <w:t>366с.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Максимович А.Е. Поступление элементов корневого питания в сахарную свеклу на первых фазах роста</w:t>
      </w:r>
      <w:r w:rsidRPr="00A14CD4">
        <w:rPr>
          <w:sz w:val="28"/>
          <w:szCs w:val="28"/>
          <w:lang w:val="uk-UA"/>
        </w:rPr>
        <w:t xml:space="preserve"> </w:t>
      </w:r>
      <w:r w:rsidRPr="00A14CD4">
        <w:rPr>
          <w:sz w:val="28"/>
          <w:szCs w:val="28"/>
        </w:rPr>
        <w:t>// Биология и селекция сахарной свеклы</w:t>
      </w:r>
      <w:r>
        <w:rPr>
          <w:sz w:val="28"/>
          <w:szCs w:val="28"/>
          <w:lang w:val="uk-UA"/>
        </w:rPr>
        <w:t xml:space="preserve">: статьи </w:t>
      </w:r>
      <w:r w:rsidRPr="00A14CD4">
        <w:rPr>
          <w:sz w:val="28"/>
          <w:szCs w:val="28"/>
          <w:lang w:val="uk-UA"/>
        </w:rPr>
        <w:t xml:space="preserve">/  А.Е.Максимович. – </w:t>
      </w:r>
      <w:r w:rsidRPr="00A14CD4">
        <w:rPr>
          <w:sz w:val="28"/>
          <w:szCs w:val="28"/>
        </w:rPr>
        <w:t>М.:</w:t>
      </w:r>
      <w:r w:rsidRPr="00A14CD4">
        <w:rPr>
          <w:sz w:val="28"/>
          <w:szCs w:val="28"/>
          <w:lang w:val="uk-UA"/>
        </w:rPr>
        <w:t xml:space="preserve"> </w:t>
      </w:r>
      <w:r w:rsidRPr="00A14CD4">
        <w:rPr>
          <w:sz w:val="28"/>
          <w:szCs w:val="28"/>
        </w:rPr>
        <w:t>Колос</w:t>
      </w:r>
      <w:r w:rsidRPr="00A14CD4">
        <w:rPr>
          <w:sz w:val="28"/>
          <w:szCs w:val="28"/>
          <w:lang w:val="uk-UA"/>
        </w:rPr>
        <w:t xml:space="preserve">, </w:t>
      </w:r>
      <w:r w:rsidRPr="00A14CD4">
        <w:rPr>
          <w:sz w:val="28"/>
          <w:szCs w:val="28"/>
        </w:rPr>
        <w:t>1968.</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459</w:t>
      </w:r>
      <w:r w:rsidRPr="00A14CD4">
        <w:rPr>
          <w:sz w:val="28"/>
          <w:szCs w:val="28"/>
          <w:lang w:val="uk-UA"/>
        </w:rPr>
        <w:t xml:space="preserve"> – </w:t>
      </w:r>
      <w:r w:rsidRPr="00A14CD4">
        <w:rPr>
          <w:sz w:val="28"/>
          <w:szCs w:val="28"/>
        </w:rPr>
        <w:t>468</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Алёхин В.А. Глубина заделки семян и поврежденность всходов свеклы</w:t>
      </w:r>
      <w:r w:rsidRPr="00A14CD4">
        <w:rPr>
          <w:sz w:val="28"/>
          <w:szCs w:val="28"/>
          <w:lang w:val="uk-UA"/>
        </w:rPr>
        <w:t xml:space="preserve"> / В.А. </w:t>
      </w:r>
      <w:r>
        <w:rPr>
          <w:sz w:val="28"/>
          <w:szCs w:val="28"/>
        </w:rPr>
        <w:t>Алёхин</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1970.</w:t>
      </w:r>
      <w:r w:rsidRPr="00A14CD4">
        <w:rPr>
          <w:sz w:val="28"/>
          <w:szCs w:val="28"/>
          <w:lang w:val="uk-UA"/>
        </w:rPr>
        <w:t xml:space="preserve"> – </w:t>
      </w:r>
      <w:r w:rsidRPr="00A14CD4">
        <w:rPr>
          <w:sz w:val="28"/>
          <w:szCs w:val="28"/>
        </w:rPr>
        <w:t>№1.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Клечковский</w:t>
      </w:r>
      <w:r w:rsidRPr="00A14CD4">
        <w:rPr>
          <w:sz w:val="28"/>
          <w:szCs w:val="28"/>
          <w:lang w:val="uk-UA"/>
        </w:rPr>
        <w:t xml:space="preserve"> </w:t>
      </w:r>
      <w:r w:rsidRPr="00A14CD4">
        <w:rPr>
          <w:sz w:val="28"/>
          <w:szCs w:val="28"/>
        </w:rPr>
        <w:t>В.М.</w:t>
      </w:r>
      <w:r w:rsidRPr="00A14CD4">
        <w:rPr>
          <w:sz w:val="28"/>
          <w:szCs w:val="28"/>
          <w:lang w:val="uk-UA"/>
        </w:rPr>
        <w:t xml:space="preserve"> </w:t>
      </w:r>
      <w:r w:rsidRPr="00A14CD4">
        <w:rPr>
          <w:sz w:val="28"/>
          <w:szCs w:val="28"/>
        </w:rPr>
        <w:t>Агрохимия</w:t>
      </w:r>
      <w:r w:rsidRPr="00A14CD4">
        <w:rPr>
          <w:sz w:val="28"/>
          <w:szCs w:val="28"/>
          <w:lang w:val="uk-UA"/>
        </w:rPr>
        <w:t xml:space="preserve"> / В.М.Клечковский, А.В.Петербургский. – </w:t>
      </w:r>
      <w:r>
        <w:rPr>
          <w:sz w:val="28"/>
          <w:szCs w:val="28"/>
        </w:rPr>
        <w:t>М.:</w:t>
      </w:r>
      <w:r w:rsidRPr="00A14CD4">
        <w:rPr>
          <w:sz w:val="28"/>
          <w:szCs w:val="28"/>
          <w:lang w:val="uk-UA"/>
        </w:rPr>
        <w:t xml:space="preserve"> </w:t>
      </w:r>
      <w:r w:rsidRPr="00A14CD4">
        <w:rPr>
          <w:sz w:val="28"/>
          <w:szCs w:val="28"/>
        </w:rPr>
        <w:t>Колос, 1967.</w:t>
      </w:r>
      <w:r w:rsidRPr="00A14CD4">
        <w:rPr>
          <w:sz w:val="28"/>
          <w:szCs w:val="28"/>
          <w:lang w:val="uk-UA"/>
        </w:rPr>
        <w:t xml:space="preserve"> – </w:t>
      </w:r>
      <w:r w:rsidRPr="00A14CD4">
        <w:rPr>
          <w:sz w:val="28"/>
          <w:szCs w:val="28"/>
        </w:rPr>
        <w:t>583 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Тонкаль Е.А. Основы применения минеральных удобрений под сахарную свеклу в севообороте</w:t>
      </w:r>
      <w:r w:rsidRPr="00A14CD4">
        <w:rPr>
          <w:sz w:val="28"/>
          <w:szCs w:val="28"/>
          <w:lang w:val="uk-UA"/>
        </w:rPr>
        <w:t xml:space="preserve">: </w:t>
      </w:r>
      <w:r>
        <w:rPr>
          <w:sz w:val="28"/>
          <w:szCs w:val="28"/>
        </w:rPr>
        <w:t>автореф. дисс.</w:t>
      </w:r>
      <w:r w:rsidRPr="00A14CD4">
        <w:rPr>
          <w:sz w:val="28"/>
          <w:szCs w:val="28"/>
        </w:rPr>
        <w:t xml:space="preserve"> на соискание науч. степени доктора с.-х. наук / Е.А.Тонкаль.</w:t>
      </w:r>
      <w:r>
        <w:rPr>
          <w:sz w:val="28"/>
          <w:szCs w:val="28"/>
        </w:rPr>
        <w:t xml:space="preserve"> –</w:t>
      </w:r>
      <w:r w:rsidRPr="00A14CD4">
        <w:rPr>
          <w:sz w:val="28"/>
          <w:szCs w:val="28"/>
        </w:rPr>
        <w:t xml:space="preserve"> Киев, 1973. – 48 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Дубич З.М.  Влияние новых форм и доз удобрений на пораженность сахарной свеклы корнеедом</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Эффективные приемы и способы борьбы с болезнями сахарной свеклы: с</w:t>
      </w:r>
      <w:r>
        <w:rPr>
          <w:sz w:val="28"/>
          <w:szCs w:val="28"/>
        </w:rPr>
        <w:t>татьи / З.М.Дубич, А.В.Дубич. –</w:t>
      </w:r>
      <w:r w:rsidRPr="00A14CD4">
        <w:rPr>
          <w:sz w:val="28"/>
          <w:szCs w:val="28"/>
        </w:rPr>
        <w:t xml:space="preserve"> К.: ВНИС, 1975. – </w:t>
      </w:r>
      <w:r w:rsidRPr="00A14CD4">
        <w:rPr>
          <w:sz w:val="28"/>
          <w:szCs w:val="28"/>
          <w:lang w:val="uk-UA"/>
        </w:rPr>
        <w:t>С</w:t>
      </w:r>
      <w:r w:rsidRPr="00A14CD4">
        <w:rPr>
          <w:sz w:val="28"/>
          <w:szCs w:val="28"/>
        </w:rPr>
        <w:t>. 97 – 103.</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Тонкаль Е.А. Удобрения улучшают качество свеклы</w:t>
      </w:r>
      <w:r w:rsidRPr="00A14CD4">
        <w:rPr>
          <w:sz w:val="28"/>
          <w:szCs w:val="28"/>
          <w:lang w:val="uk-UA"/>
        </w:rPr>
        <w:t xml:space="preserve">  / Е.А.Тонкаль, Н.К.Шиманская  </w:t>
      </w:r>
      <w:r w:rsidRPr="00A14CD4">
        <w:rPr>
          <w:sz w:val="28"/>
          <w:szCs w:val="28"/>
        </w:rPr>
        <w:t>//</w:t>
      </w:r>
      <w:r w:rsidRPr="00A14CD4">
        <w:rPr>
          <w:sz w:val="28"/>
          <w:szCs w:val="28"/>
          <w:lang w:val="uk-UA"/>
        </w:rPr>
        <w:t xml:space="preserve"> </w:t>
      </w:r>
      <w:r w:rsidRPr="00A14CD4">
        <w:rPr>
          <w:sz w:val="28"/>
          <w:szCs w:val="28"/>
        </w:rPr>
        <w:t xml:space="preserve">Сахарная свекла. – 1981. – №10. – </w:t>
      </w:r>
      <w:r w:rsidRPr="00A14CD4">
        <w:rPr>
          <w:sz w:val="28"/>
          <w:szCs w:val="28"/>
          <w:lang w:val="uk-UA"/>
        </w:rPr>
        <w:t>С</w:t>
      </w:r>
      <w:r w:rsidRPr="00A14CD4">
        <w:rPr>
          <w:sz w:val="28"/>
          <w:szCs w:val="28"/>
        </w:rPr>
        <w:t>. 35 – 36.</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Шиманская Н.К. Обоснование оптимальных норм и сроков внесения удобрений под сахарную свеклу в зоне достаточного увлажнения: автореф. дисс. на соискание науч. степени канд. с.-х. наук / Н.К.Шиманская. – Киев, 1981. – 24 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Саблук В.Т. Особливості росту і продуктивність цукрових буряків при токсикації рослин інсектицидами та розробка технології гарантованого захисту сходів від шкідників: автореф. дис. на здобуття н</w:t>
      </w:r>
      <w:r>
        <w:rPr>
          <w:sz w:val="28"/>
          <w:szCs w:val="28"/>
          <w:lang w:val="uk-UA"/>
        </w:rPr>
        <w:t>аук. ступеня доктора с.-г. наук</w:t>
      </w:r>
      <w:r w:rsidRPr="00A14CD4">
        <w:rPr>
          <w:sz w:val="28"/>
          <w:szCs w:val="28"/>
          <w:lang w:val="uk-UA"/>
        </w:rPr>
        <w:t xml:space="preserve"> </w:t>
      </w:r>
      <w:r>
        <w:rPr>
          <w:sz w:val="28"/>
          <w:szCs w:val="28"/>
          <w:lang w:val="uk-UA"/>
        </w:rPr>
        <w:t xml:space="preserve">/ В.Т.Саблук. – Київ, 1994. – </w:t>
      </w:r>
      <w:r w:rsidRPr="00A14CD4">
        <w:rPr>
          <w:sz w:val="28"/>
          <w:szCs w:val="28"/>
          <w:lang w:val="uk-UA"/>
        </w:rPr>
        <w:t>45 с.</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lastRenderedPageBreak/>
        <w:t>Ал</w:t>
      </w:r>
      <w:r w:rsidRPr="00A14CD4">
        <w:rPr>
          <w:sz w:val="28"/>
          <w:szCs w:val="28"/>
          <w:lang w:val="uk-UA"/>
        </w:rPr>
        <w:t>ё</w:t>
      </w:r>
      <w:r w:rsidRPr="00A14CD4">
        <w:rPr>
          <w:sz w:val="28"/>
          <w:szCs w:val="28"/>
        </w:rPr>
        <w:t>хин В.А. Влияние удобрений на вредителей и урожай сахарной свеклы на юго</w:t>
      </w:r>
      <w:r w:rsidRPr="00A14CD4">
        <w:rPr>
          <w:sz w:val="28"/>
          <w:szCs w:val="28"/>
          <w:lang w:val="uk-UA"/>
        </w:rPr>
        <w:t xml:space="preserve"> – </w:t>
      </w:r>
      <w:r w:rsidRPr="00A14CD4">
        <w:rPr>
          <w:sz w:val="28"/>
          <w:szCs w:val="28"/>
        </w:rPr>
        <w:t>востоке европейской части СССР</w:t>
      </w:r>
      <w:r>
        <w:rPr>
          <w:sz w:val="28"/>
          <w:szCs w:val="28"/>
          <w:lang w:val="uk-UA"/>
        </w:rPr>
        <w:t xml:space="preserve"> / </w:t>
      </w:r>
      <w:r w:rsidRPr="00A14CD4">
        <w:rPr>
          <w:sz w:val="28"/>
          <w:szCs w:val="28"/>
          <w:lang w:val="uk-UA"/>
        </w:rPr>
        <w:t>В.А.</w:t>
      </w:r>
      <w:r w:rsidRPr="00A14CD4">
        <w:rPr>
          <w:sz w:val="28"/>
          <w:szCs w:val="28"/>
        </w:rPr>
        <w:t xml:space="preserve"> Ал</w:t>
      </w:r>
      <w:r w:rsidRPr="00A14CD4">
        <w:rPr>
          <w:sz w:val="28"/>
          <w:szCs w:val="28"/>
          <w:lang w:val="uk-UA"/>
        </w:rPr>
        <w:t>ё</w:t>
      </w:r>
      <w:r w:rsidRPr="00A14CD4">
        <w:rPr>
          <w:sz w:val="28"/>
          <w:szCs w:val="28"/>
        </w:rPr>
        <w:t>хин //</w:t>
      </w:r>
      <w:r w:rsidRPr="00A14CD4">
        <w:rPr>
          <w:sz w:val="28"/>
          <w:szCs w:val="28"/>
          <w:lang w:val="uk-UA"/>
        </w:rPr>
        <w:t xml:space="preserve"> </w:t>
      </w:r>
      <w:r w:rsidRPr="00A14CD4">
        <w:rPr>
          <w:sz w:val="28"/>
          <w:szCs w:val="28"/>
        </w:rPr>
        <w:t>Агрохимия.</w:t>
      </w:r>
      <w:r w:rsidRPr="00A14CD4">
        <w:rPr>
          <w:sz w:val="28"/>
          <w:szCs w:val="28"/>
          <w:lang w:val="uk-UA"/>
        </w:rPr>
        <w:t xml:space="preserve"> – </w:t>
      </w:r>
      <w:r w:rsidRPr="00A14CD4">
        <w:rPr>
          <w:sz w:val="28"/>
          <w:szCs w:val="28"/>
        </w:rPr>
        <w:t>1970.</w:t>
      </w:r>
      <w:r w:rsidRPr="00A14CD4">
        <w:rPr>
          <w:sz w:val="28"/>
          <w:szCs w:val="28"/>
          <w:lang w:val="uk-UA"/>
        </w:rPr>
        <w:t xml:space="preserve"> – </w:t>
      </w:r>
      <w:r w:rsidRPr="00A14CD4">
        <w:rPr>
          <w:sz w:val="28"/>
          <w:szCs w:val="28"/>
        </w:rPr>
        <w:t>№2.</w:t>
      </w:r>
      <w:r w:rsidRPr="00A14CD4">
        <w:rPr>
          <w:sz w:val="28"/>
          <w:szCs w:val="28"/>
          <w:lang w:val="uk-UA"/>
        </w:rPr>
        <w:t xml:space="preserve"> – С</w:t>
      </w:r>
      <w:r w:rsidRPr="00A14CD4">
        <w:rPr>
          <w:sz w:val="28"/>
          <w:szCs w:val="28"/>
        </w:rPr>
        <w:t>.87</w:t>
      </w:r>
      <w:r w:rsidRPr="00A14CD4">
        <w:rPr>
          <w:sz w:val="28"/>
          <w:szCs w:val="28"/>
          <w:lang w:val="uk-UA"/>
        </w:rPr>
        <w:t xml:space="preserve"> – </w:t>
      </w:r>
      <w:r w:rsidRPr="00A14CD4">
        <w:rPr>
          <w:sz w:val="28"/>
          <w:szCs w:val="28"/>
        </w:rPr>
        <w:t>90</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Щеголев В.Н. Агротехнические методы борьбы с вредителями</w:t>
      </w:r>
      <w:r w:rsidRPr="00A14CD4">
        <w:rPr>
          <w:sz w:val="28"/>
          <w:szCs w:val="28"/>
          <w:lang w:val="uk-UA"/>
        </w:rPr>
        <w:t xml:space="preserve"> </w:t>
      </w:r>
      <w:r w:rsidRPr="00A14CD4">
        <w:rPr>
          <w:sz w:val="28"/>
          <w:szCs w:val="28"/>
        </w:rPr>
        <w:t>// Защита растений от повреждений насекомыми и другими вредителями</w:t>
      </w:r>
      <w:r w:rsidRPr="00A14CD4">
        <w:rPr>
          <w:sz w:val="28"/>
          <w:szCs w:val="28"/>
          <w:lang w:val="uk-UA"/>
        </w:rPr>
        <w:t xml:space="preserve"> / В.Н.Щеголев. –</w:t>
      </w:r>
      <w:r w:rsidRPr="00A14CD4">
        <w:rPr>
          <w:sz w:val="28"/>
          <w:szCs w:val="28"/>
        </w:rPr>
        <w:t xml:space="preserve"> М.-Л.</w:t>
      </w:r>
      <w:r w:rsidRPr="00A14CD4">
        <w:rPr>
          <w:sz w:val="28"/>
          <w:szCs w:val="28"/>
          <w:lang w:val="uk-UA"/>
        </w:rPr>
        <w:t xml:space="preserve">: </w:t>
      </w:r>
      <w:r w:rsidRPr="00A14CD4">
        <w:rPr>
          <w:sz w:val="28"/>
          <w:szCs w:val="28"/>
        </w:rPr>
        <w:t>Госуд. изд-во с.-.х. литературы,  1949.</w:t>
      </w:r>
      <w:r w:rsidRPr="00A14CD4">
        <w:rPr>
          <w:sz w:val="28"/>
          <w:szCs w:val="28"/>
          <w:lang w:val="uk-UA"/>
        </w:rPr>
        <w:t xml:space="preserve"> – С</w:t>
      </w:r>
      <w:r w:rsidRPr="00A14CD4">
        <w:rPr>
          <w:sz w:val="28"/>
          <w:szCs w:val="28"/>
        </w:rPr>
        <w:t>.110</w:t>
      </w:r>
      <w:r w:rsidRPr="00A14CD4">
        <w:rPr>
          <w:sz w:val="28"/>
          <w:szCs w:val="28"/>
          <w:lang w:val="uk-UA"/>
        </w:rPr>
        <w:t xml:space="preserve"> – </w:t>
      </w:r>
      <w:r w:rsidRPr="00A14CD4">
        <w:rPr>
          <w:sz w:val="28"/>
          <w:szCs w:val="28"/>
        </w:rPr>
        <w:t>138</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Яковлев Б.Ф. Роль агротехники в борьбе с вредителями сельскохозяйственных культур</w:t>
      </w:r>
      <w:r w:rsidRPr="00A14CD4">
        <w:rPr>
          <w:sz w:val="28"/>
          <w:szCs w:val="28"/>
          <w:lang w:val="uk-UA"/>
        </w:rPr>
        <w:t xml:space="preserve"> / Б.Ф.Яковлев. – М.: </w:t>
      </w:r>
      <w:r w:rsidRPr="00A14CD4">
        <w:rPr>
          <w:sz w:val="28"/>
          <w:szCs w:val="28"/>
        </w:rPr>
        <w:t>Изд-во Министерства сельского хозяйства РСРСФ</w:t>
      </w:r>
      <w:r w:rsidRPr="00A14CD4">
        <w:rPr>
          <w:sz w:val="28"/>
          <w:szCs w:val="28"/>
          <w:lang w:val="uk-UA"/>
        </w:rPr>
        <w:t xml:space="preserve">, </w:t>
      </w:r>
      <w:r w:rsidRPr="00A14CD4">
        <w:rPr>
          <w:sz w:val="28"/>
          <w:szCs w:val="28"/>
        </w:rPr>
        <w:t>1963.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23</w:t>
      </w:r>
      <w:r w:rsidRPr="00A14CD4">
        <w:rPr>
          <w:sz w:val="28"/>
          <w:szCs w:val="28"/>
          <w:lang w:val="uk-UA"/>
        </w:rPr>
        <w:t xml:space="preserve"> – </w:t>
      </w:r>
      <w:r w:rsidRPr="00A14CD4">
        <w:rPr>
          <w:sz w:val="28"/>
          <w:szCs w:val="28"/>
        </w:rPr>
        <w:t>29</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Горбунова И.Н. Влияние удобрений на проволочников</w:t>
      </w:r>
      <w:r w:rsidRPr="00A14CD4">
        <w:rPr>
          <w:sz w:val="28"/>
          <w:szCs w:val="28"/>
          <w:lang w:val="uk-UA"/>
        </w:rPr>
        <w:t xml:space="preserve">  / И.Н.Горбунова </w:t>
      </w:r>
      <w:r w:rsidRPr="00A14CD4">
        <w:rPr>
          <w:sz w:val="28"/>
          <w:szCs w:val="28"/>
        </w:rPr>
        <w:t>//</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1978.</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 32</w:t>
      </w:r>
      <w:r w:rsidRPr="00A14CD4">
        <w:rPr>
          <w:sz w:val="28"/>
          <w:szCs w:val="28"/>
          <w:lang w:val="uk-UA"/>
        </w:rPr>
        <w:t xml:space="preserve"> – </w:t>
      </w:r>
      <w:r w:rsidRPr="00A14CD4">
        <w:rPr>
          <w:sz w:val="28"/>
          <w:szCs w:val="28"/>
        </w:rPr>
        <w:t>33</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Гниенко Н.В. Изменени</w:t>
      </w:r>
      <w:r w:rsidRPr="00A14CD4">
        <w:rPr>
          <w:sz w:val="28"/>
          <w:szCs w:val="28"/>
          <w:lang w:val="uk-UA"/>
        </w:rPr>
        <w:t>е</w:t>
      </w:r>
      <w:r w:rsidRPr="00A14CD4">
        <w:rPr>
          <w:sz w:val="28"/>
          <w:szCs w:val="28"/>
        </w:rPr>
        <w:t xml:space="preserve"> структуры чернозема обыкновенного при плоскорезной обработке</w:t>
      </w:r>
      <w:r>
        <w:rPr>
          <w:sz w:val="28"/>
          <w:szCs w:val="28"/>
          <w:lang w:val="uk-UA"/>
        </w:rPr>
        <w:t xml:space="preserve"> </w:t>
      </w:r>
      <w:r w:rsidRPr="00A14CD4">
        <w:rPr>
          <w:sz w:val="28"/>
          <w:szCs w:val="28"/>
          <w:lang w:val="uk-UA"/>
        </w:rPr>
        <w:t xml:space="preserve">/ Н.В.Гниенко </w:t>
      </w:r>
      <w:r w:rsidRPr="00A14CD4">
        <w:rPr>
          <w:sz w:val="28"/>
          <w:szCs w:val="28"/>
        </w:rPr>
        <w:t>//</w:t>
      </w:r>
      <w:r w:rsidRPr="00A14CD4">
        <w:rPr>
          <w:sz w:val="28"/>
          <w:szCs w:val="28"/>
          <w:lang w:val="uk-UA"/>
        </w:rPr>
        <w:t xml:space="preserve"> </w:t>
      </w:r>
      <w:r w:rsidRPr="00A14CD4">
        <w:rPr>
          <w:sz w:val="28"/>
          <w:szCs w:val="28"/>
        </w:rPr>
        <w:t>Почвоведение.</w:t>
      </w:r>
      <w:r w:rsidRPr="00A14CD4">
        <w:rPr>
          <w:sz w:val="28"/>
          <w:szCs w:val="28"/>
          <w:lang w:val="uk-UA"/>
        </w:rPr>
        <w:t xml:space="preserve"> – </w:t>
      </w:r>
      <w:r w:rsidRPr="00A14CD4">
        <w:rPr>
          <w:sz w:val="28"/>
          <w:szCs w:val="28"/>
        </w:rPr>
        <w:t>1982.</w:t>
      </w:r>
      <w:r w:rsidRPr="00A14CD4">
        <w:rPr>
          <w:sz w:val="28"/>
          <w:szCs w:val="28"/>
          <w:lang w:val="uk-UA"/>
        </w:rPr>
        <w:t xml:space="preserve"> – </w:t>
      </w:r>
      <w:r w:rsidRPr="00A14CD4">
        <w:rPr>
          <w:sz w:val="28"/>
          <w:szCs w:val="28"/>
        </w:rPr>
        <w:t>№3.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58</w:t>
      </w:r>
      <w:r w:rsidRPr="00A14CD4">
        <w:rPr>
          <w:sz w:val="28"/>
          <w:szCs w:val="28"/>
          <w:lang w:val="uk-UA"/>
        </w:rPr>
        <w:t xml:space="preserve"> – </w:t>
      </w:r>
      <w:r w:rsidRPr="00A14CD4">
        <w:rPr>
          <w:sz w:val="28"/>
          <w:szCs w:val="28"/>
        </w:rPr>
        <w:t>65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Кравченко В.И. Некоторые вопросы прогнозирования  уплотнения почв машинами</w:t>
      </w:r>
      <w:r w:rsidRPr="00A14CD4">
        <w:rPr>
          <w:sz w:val="28"/>
          <w:szCs w:val="28"/>
          <w:lang w:val="uk-UA"/>
        </w:rPr>
        <w:t xml:space="preserve"> </w:t>
      </w:r>
      <w:r w:rsidRPr="00A14CD4">
        <w:rPr>
          <w:sz w:val="28"/>
          <w:szCs w:val="28"/>
        </w:rPr>
        <w:t>//</w:t>
      </w:r>
      <w:r>
        <w:rPr>
          <w:sz w:val="28"/>
          <w:szCs w:val="28"/>
          <w:lang w:val="uk-UA"/>
        </w:rPr>
        <w:t xml:space="preserve"> </w:t>
      </w:r>
      <w:r w:rsidRPr="00A14CD4">
        <w:rPr>
          <w:sz w:val="28"/>
          <w:szCs w:val="28"/>
        </w:rPr>
        <w:t>Влияние сельскохозяйственной техники на почву</w:t>
      </w:r>
      <w:r>
        <w:rPr>
          <w:sz w:val="28"/>
          <w:szCs w:val="28"/>
          <w:lang w:val="uk-UA"/>
        </w:rPr>
        <w:t xml:space="preserve"> / В.И.Кравченко. – </w:t>
      </w:r>
      <w:r w:rsidRPr="00A14CD4">
        <w:rPr>
          <w:sz w:val="28"/>
          <w:szCs w:val="28"/>
        </w:rPr>
        <w:t xml:space="preserve"> М</w:t>
      </w:r>
      <w:r w:rsidRPr="00A14CD4">
        <w:rPr>
          <w:sz w:val="28"/>
          <w:szCs w:val="28"/>
          <w:lang w:val="uk-UA"/>
        </w:rPr>
        <w:t>осква</w:t>
      </w:r>
      <w:r w:rsidRPr="00A14CD4">
        <w:rPr>
          <w:sz w:val="28"/>
          <w:szCs w:val="28"/>
        </w:rPr>
        <w:t>, 1981.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10</w:t>
      </w:r>
      <w:r w:rsidRPr="00A14CD4">
        <w:rPr>
          <w:sz w:val="28"/>
          <w:szCs w:val="28"/>
          <w:lang w:val="uk-UA"/>
        </w:rPr>
        <w:t xml:space="preserve"> – </w:t>
      </w:r>
      <w:r w:rsidRPr="00A14CD4">
        <w:rPr>
          <w:sz w:val="28"/>
          <w:szCs w:val="28"/>
        </w:rPr>
        <w:t>13</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lang w:val="en-US"/>
        </w:rPr>
      </w:pPr>
      <w:r w:rsidRPr="00A14CD4">
        <w:rPr>
          <w:sz w:val="28"/>
          <w:szCs w:val="28"/>
          <w:lang w:val="en-US"/>
        </w:rPr>
        <w:t>Shallow tillage saves energi and reduce erosion</w:t>
      </w:r>
      <w:r w:rsidRPr="00A14CD4">
        <w:rPr>
          <w:sz w:val="28"/>
          <w:szCs w:val="28"/>
          <w:lang w:val="uk-UA"/>
        </w:rPr>
        <w:t xml:space="preserve"> </w:t>
      </w:r>
      <w:r w:rsidRPr="00A14CD4">
        <w:rPr>
          <w:sz w:val="28"/>
          <w:szCs w:val="28"/>
          <w:lang w:val="en-US"/>
        </w:rPr>
        <w:t>//</w:t>
      </w:r>
      <w:r w:rsidRPr="00A14CD4">
        <w:rPr>
          <w:sz w:val="28"/>
          <w:szCs w:val="28"/>
          <w:lang w:val="uk-UA"/>
        </w:rPr>
        <w:t xml:space="preserve"> </w:t>
      </w:r>
      <w:r w:rsidRPr="00A14CD4">
        <w:rPr>
          <w:sz w:val="28"/>
          <w:szCs w:val="28"/>
          <w:lang w:val="en-US"/>
        </w:rPr>
        <w:t>Crops and soils magazine</w:t>
      </w:r>
      <w:r w:rsidRPr="00A14CD4">
        <w:rPr>
          <w:sz w:val="28"/>
          <w:szCs w:val="28"/>
          <w:lang w:val="uk-UA"/>
        </w:rPr>
        <w:t xml:space="preserve">, </w:t>
      </w:r>
      <w:r w:rsidRPr="00A14CD4">
        <w:rPr>
          <w:sz w:val="28"/>
          <w:szCs w:val="28"/>
          <w:lang w:val="en-US"/>
        </w:rPr>
        <w:t>1982.</w:t>
      </w:r>
      <w:r w:rsidRPr="00A14CD4">
        <w:rPr>
          <w:sz w:val="28"/>
          <w:szCs w:val="28"/>
          <w:lang w:val="uk-UA"/>
        </w:rPr>
        <w:t xml:space="preserve"> – </w:t>
      </w:r>
      <w:r w:rsidRPr="00A14CD4">
        <w:rPr>
          <w:sz w:val="28"/>
          <w:szCs w:val="28"/>
          <w:lang w:val="en-US"/>
        </w:rPr>
        <w:t>vol.</w:t>
      </w:r>
      <w:r w:rsidRPr="00A14CD4">
        <w:rPr>
          <w:sz w:val="28"/>
          <w:szCs w:val="28"/>
          <w:lang w:val="uk-UA"/>
        </w:rPr>
        <w:t xml:space="preserve"> </w:t>
      </w:r>
      <w:r w:rsidRPr="00A14CD4">
        <w:rPr>
          <w:sz w:val="28"/>
          <w:szCs w:val="28"/>
          <w:lang w:val="en-US"/>
        </w:rPr>
        <w:t>34.</w:t>
      </w:r>
      <w:r w:rsidRPr="00A14CD4">
        <w:rPr>
          <w:sz w:val="28"/>
          <w:szCs w:val="28"/>
          <w:lang w:val="uk-UA"/>
        </w:rPr>
        <w:t xml:space="preserve"> – </w:t>
      </w:r>
      <w:r w:rsidRPr="00A14CD4">
        <w:rPr>
          <w:sz w:val="28"/>
          <w:szCs w:val="28"/>
          <w:lang w:val="en-US"/>
        </w:rPr>
        <w:t>№9,</w:t>
      </w:r>
      <w:r w:rsidRPr="00A14CD4">
        <w:rPr>
          <w:sz w:val="28"/>
          <w:szCs w:val="28"/>
          <w:lang w:val="uk-UA"/>
        </w:rPr>
        <w:t xml:space="preserve"> </w:t>
      </w:r>
      <w:r w:rsidRPr="00A14CD4">
        <w:rPr>
          <w:sz w:val="28"/>
          <w:szCs w:val="28"/>
          <w:lang w:val="en-US"/>
        </w:rPr>
        <w:t xml:space="preserve"> </w:t>
      </w:r>
      <w:r w:rsidRPr="00A14CD4">
        <w:rPr>
          <w:sz w:val="28"/>
          <w:szCs w:val="28"/>
          <w:lang w:val="uk-UA"/>
        </w:rPr>
        <w:t>Р</w:t>
      </w:r>
      <w:r w:rsidRPr="00A14CD4">
        <w:rPr>
          <w:sz w:val="28"/>
          <w:szCs w:val="28"/>
          <w:lang w:val="en-US"/>
        </w:rPr>
        <w:t>.</w:t>
      </w:r>
      <w:r w:rsidRPr="00A14CD4">
        <w:rPr>
          <w:sz w:val="28"/>
          <w:szCs w:val="28"/>
          <w:lang w:val="uk-UA"/>
        </w:rPr>
        <w:t xml:space="preserve"> </w:t>
      </w:r>
      <w:r w:rsidRPr="00A14CD4">
        <w:rPr>
          <w:sz w:val="28"/>
          <w:szCs w:val="28"/>
          <w:lang w:val="en-US"/>
        </w:rPr>
        <w:t>22</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Шептухов В.Н. Плотность сложения почвы и ее плодородия</w:t>
      </w:r>
      <w:r w:rsidRPr="00A14CD4">
        <w:rPr>
          <w:sz w:val="28"/>
          <w:szCs w:val="28"/>
          <w:lang w:val="uk-UA"/>
        </w:rPr>
        <w:t xml:space="preserve"> </w:t>
      </w:r>
      <w:r>
        <w:rPr>
          <w:sz w:val="28"/>
          <w:szCs w:val="28"/>
          <w:lang w:val="uk-UA"/>
        </w:rPr>
        <w:t xml:space="preserve"> / В.Н.Шептухов,  А.И.Воронин, </w:t>
      </w:r>
      <w:r w:rsidRPr="00A14CD4">
        <w:rPr>
          <w:sz w:val="28"/>
          <w:szCs w:val="28"/>
          <w:lang w:val="uk-UA"/>
        </w:rPr>
        <w:t>М.А.Шипил</w:t>
      </w:r>
      <w:r>
        <w:rPr>
          <w:sz w:val="28"/>
          <w:szCs w:val="28"/>
          <w:lang w:val="uk-UA"/>
        </w:rPr>
        <w:t>ов</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Агрохимия.</w:t>
      </w:r>
      <w:r w:rsidRPr="00A14CD4">
        <w:rPr>
          <w:sz w:val="28"/>
          <w:szCs w:val="28"/>
          <w:lang w:val="uk-UA"/>
        </w:rPr>
        <w:t xml:space="preserve"> – </w:t>
      </w:r>
      <w:r w:rsidRPr="00A14CD4">
        <w:rPr>
          <w:sz w:val="28"/>
          <w:szCs w:val="28"/>
        </w:rPr>
        <w:t>1982.</w:t>
      </w:r>
      <w:r w:rsidRPr="00A14CD4">
        <w:rPr>
          <w:sz w:val="28"/>
          <w:szCs w:val="28"/>
          <w:lang w:val="uk-UA"/>
        </w:rPr>
        <w:t xml:space="preserve"> – </w:t>
      </w:r>
      <w:r w:rsidRPr="00A14CD4">
        <w:rPr>
          <w:sz w:val="28"/>
          <w:szCs w:val="28"/>
        </w:rPr>
        <w:t>№8.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91</w:t>
      </w:r>
      <w:r w:rsidRPr="00A14CD4">
        <w:rPr>
          <w:sz w:val="28"/>
          <w:szCs w:val="28"/>
          <w:lang w:val="uk-UA"/>
        </w:rPr>
        <w:t xml:space="preserve"> – </w:t>
      </w:r>
      <w:r w:rsidRPr="00A14CD4">
        <w:rPr>
          <w:sz w:val="28"/>
          <w:szCs w:val="28"/>
        </w:rPr>
        <w:t>100</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Макаров И.П. Совершенствовать научные основы обработки почвы</w:t>
      </w:r>
      <w:r>
        <w:rPr>
          <w:sz w:val="28"/>
          <w:szCs w:val="28"/>
          <w:lang w:val="uk-UA"/>
        </w:rPr>
        <w:t xml:space="preserve"> / И.П Макров</w:t>
      </w:r>
      <w:r w:rsidRPr="00A14CD4">
        <w:rPr>
          <w:sz w:val="28"/>
          <w:szCs w:val="28"/>
          <w:lang w:val="uk-UA"/>
        </w:rPr>
        <w:t xml:space="preserve"> </w:t>
      </w:r>
      <w:r w:rsidRPr="00A14CD4">
        <w:rPr>
          <w:sz w:val="28"/>
          <w:szCs w:val="28"/>
        </w:rPr>
        <w:t>// Земледелие.</w:t>
      </w:r>
      <w:r w:rsidRPr="00A14CD4">
        <w:rPr>
          <w:sz w:val="28"/>
          <w:szCs w:val="28"/>
          <w:lang w:val="uk-UA"/>
        </w:rPr>
        <w:t xml:space="preserve"> – </w:t>
      </w:r>
      <w:r w:rsidRPr="00A14CD4">
        <w:rPr>
          <w:sz w:val="28"/>
          <w:szCs w:val="28"/>
        </w:rPr>
        <w:t>1983.</w:t>
      </w:r>
      <w:r w:rsidRPr="00A14CD4">
        <w:rPr>
          <w:sz w:val="28"/>
          <w:szCs w:val="28"/>
          <w:lang w:val="uk-UA"/>
        </w:rPr>
        <w:t xml:space="preserve"> – </w:t>
      </w:r>
      <w:r w:rsidRPr="00A14CD4">
        <w:rPr>
          <w:sz w:val="28"/>
          <w:szCs w:val="28"/>
        </w:rPr>
        <w:t>№1.</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12</w:t>
      </w:r>
      <w:r w:rsidRPr="00A14CD4">
        <w:rPr>
          <w:sz w:val="28"/>
          <w:szCs w:val="28"/>
          <w:lang w:val="uk-UA"/>
        </w:rPr>
        <w:t xml:space="preserve"> – </w:t>
      </w:r>
      <w:r w:rsidRPr="00A14CD4">
        <w:rPr>
          <w:sz w:val="28"/>
          <w:szCs w:val="28"/>
        </w:rPr>
        <w:t>15</w:t>
      </w:r>
      <w:r w:rsidRPr="00A14CD4">
        <w:rPr>
          <w:sz w:val="28"/>
          <w:szCs w:val="28"/>
          <w:lang w:val="uk-UA"/>
        </w:rPr>
        <w:t>.</w:t>
      </w:r>
    </w:p>
    <w:p w:rsidR="0080742A" w:rsidRPr="00A14CD4" w:rsidRDefault="0080742A" w:rsidP="00E44ED3">
      <w:pPr>
        <w:numPr>
          <w:ilvl w:val="0"/>
          <w:numId w:val="60"/>
        </w:numPr>
        <w:tabs>
          <w:tab w:val="clear" w:pos="360"/>
          <w:tab w:val="left" w:pos="540"/>
          <w:tab w:val="num" w:pos="1080"/>
        </w:tabs>
        <w:suppressAutoHyphens w:val="0"/>
        <w:spacing w:line="360" w:lineRule="auto"/>
        <w:ind w:left="1080" w:hanging="720"/>
        <w:jc w:val="both"/>
        <w:rPr>
          <w:sz w:val="28"/>
          <w:szCs w:val="28"/>
        </w:rPr>
      </w:pPr>
      <w:r w:rsidRPr="00A14CD4">
        <w:rPr>
          <w:sz w:val="28"/>
          <w:szCs w:val="28"/>
        </w:rPr>
        <w:t>Медведев В.В. Об уплотнении чернозема типичного сельскохозяйственной техникой и пути его снижения</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Влияние сельскохозяйственной техники на почву</w:t>
      </w:r>
      <w:r w:rsidRPr="00A14CD4">
        <w:rPr>
          <w:sz w:val="28"/>
          <w:szCs w:val="28"/>
          <w:lang w:val="uk-UA"/>
        </w:rPr>
        <w:t xml:space="preserve"> / В.В.</w:t>
      </w:r>
      <w:r w:rsidRPr="00A14CD4">
        <w:rPr>
          <w:sz w:val="28"/>
          <w:szCs w:val="28"/>
        </w:rPr>
        <w:t>Медведев</w:t>
      </w:r>
      <w:r w:rsidRPr="00A14CD4">
        <w:rPr>
          <w:sz w:val="28"/>
          <w:szCs w:val="28"/>
          <w:lang w:val="uk-UA"/>
        </w:rPr>
        <w:t>, В.Т.</w:t>
      </w:r>
      <w:r w:rsidRPr="00A14CD4">
        <w:rPr>
          <w:sz w:val="28"/>
          <w:szCs w:val="28"/>
        </w:rPr>
        <w:t xml:space="preserve">, </w:t>
      </w:r>
      <w:r w:rsidRPr="00A14CD4">
        <w:rPr>
          <w:sz w:val="28"/>
          <w:szCs w:val="28"/>
          <w:lang w:val="uk-UA"/>
        </w:rPr>
        <w:t>П.И.</w:t>
      </w:r>
      <w:r w:rsidRPr="00A14CD4">
        <w:rPr>
          <w:sz w:val="28"/>
          <w:szCs w:val="28"/>
        </w:rPr>
        <w:t xml:space="preserve">Слободюк, </w:t>
      </w:r>
      <w:r w:rsidRPr="00A14CD4">
        <w:rPr>
          <w:sz w:val="28"/>
          <w:szCs w:val="28"/>
          <w:lang w:val="uk-UA"/>
        </w:rPr>
        <w:t>М.С.</w:t>
      </w:r>
      <w:r w:rsidRPr="00A14CD4">
        <w:rPr>
          <w:sz w:val="28"/>
          <w:szCs w:val="28"/>
        </w:rPr>
        <w:t>Чернов</w:t>
      </w:r>
      <w:r>
        <w:rPr>
          <w:sz w:val="28"/>
          <w:szCs w:val="28"/>
          <w:lang w:val="uk-UA"/>
        </w:rPr>
        <w:t>а. –</w:t>
      </w:r>
      <w:r w:rsidRPr="00A14CD4">
        <w:rPr>
          <w:sz w:val="28"/>
          <w:szCs w:val="28"/>
        </w:rPr>
        <w:t xml:space="preserve"> М., 1981.</w:t>
      </w:r>
      <w:r w:rsidRPr="00A14CD4">
        <w:rPr>
          <w:sz w:val="28"/>
          <w:szCs w:val="28"/>
          <w:lang w:val="uk-UA"/>
        </w:rPr>
        <w:t xml:space="preserve"> – С</w:t>
      </w:r>
      <w:r w:rsidRPr="00A14CD4">
        <w:rPr>
          <w:sz w:val="28"/>
          <w:szCs w:val="28"/>
        </w:rPr>
        <w:t>.47</w:t>
      </w:r>
      <w:r w:rsidRPr="00A14CD4">
        <w:rPr>
          <w:sz w:val="28"/>
          <w:szCs w:val="28"/>
          <w:lang w:val="uk-UA"/>
        </w:rPr>
        <w:t xml:space="preserve"> – </w:t>
      </w:r>
      <w:r w:rsidRPr="00A14CD4">
        <w:rPr>
          <w:sz w:val="28"/>
          <w:szCs w:val="28"/>
        </w:rPr>
        <w:t>53</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de-DE"/>
        </w:rPr>
      </w:pPr>
      <w:r w:rsidRPr="00A14CD4">
        <w:rPr>
          <w:sz w:val="28"/>
          <w:szCs w:val="28"/>
          <w:lang w:val="de-DE"/>
        </w:rPr>
        <w:lastRenderedPageBreak/>
        <w:t>Koller K. Moglichkeiten und Grenzen pfluglozer Bodenbearbeitung</w:t>
      </w:r>
      <w:r w:rsidRPr="00A14CD4">
        <w:rPr>
          <w:sz w:val="28"/>
          <w:szCs w:val="28"/>
          <w:lang w:val="uk-UA"/>
        </w:rPr>
        <w:t xml:space="preserve"> / </w:t>
      </w:r>
      <w:r w:rsidRPr="00A14CD4">
        <w:rPr>
          <w:sz w:val="28"/>
          <w:szCs w:val="28"/>
          <w:lang w:val="de-DE"/>
        </w:rPr>
        <w:t>Koller K</w:t>
      </w:r>
      <w:r>
        <w:rPr>
          <w:sz w:val="28"/>
          <w:szCs w:val="28"/>
          <w:lang w:val="uk-UA"/>
        </w:rPr>
        <w:t xml:space="preserve"> </w:t>
      </w:r>
      <w:r w:rsidRPr="00A14CD4">
        <w:rPr>
          <w:sz w:val="28"/>
          <w:szCs w:val="28"/>
          <w:lang w:val="uk-UA"/>
        </w:rPr>
        <w:t xml:space="preserve">// </w:t>
      </w:r>
      <w:r w:rsidRPr="00A14CD4">
        <w:rPr>
          <w:sz w:val="28"/>
          <w:szCs w:val="28"/>
          <w:lang w:val="de-DE"/>
        </w:rPr>
        <w:t>Zandtechnik</w:t>
      </w:r>
      <w:r w:rsidRPr="00A14CD4">
        <w:rPr>
          <w:sz w:val="28"/>
          <w:szCs w:val="28"/>
          <w:lang w:val="uk-UA"/>
        </w:rPr>
        <w:t xml:space="preserve">, </w:t>
      </w:r>
      <w:r w:rsidRPr="00A14CD4">
        <w:rPr>
          <w:sz w:val="28"/>
          <w:szCs w:val="28"/>
          <w:lang w:val="de-DE"/>
        </w:rPr>
        <w:t>1982.</w:t>
      </w:r>
      <w:r w:rsidRPr="00A14CD4">
        <w:rPr>
          <w:sz w:val="28"/>
          <w:szCs w:val="28"/>
          <w:lang w:val="uk-UA"/>
        </w:rPr>
        <w:t xml:space="preserve"> – </w:t>
      </w:r>
      <w:r w:rsidRPr="00A14CD4">
        <w:rPr>
          <w:sz w:val="28"/>
          <w:szCs w:val="28"/>
          <w:lang w:val="de-DE"/>
        </w:rPr>
        <w:t>№2.</w:t>
      </w:r>
      <w:r w:rsidRPr="00A14CD4">
        <w:rPr>
          <w:sz w:val="28"/>
          <w:szCs w:val="28"/>
          <w:lang w:val="uk-UA"/>
        </w:rPr>
        <w:t xml:space="preserve"> – </w:t>
      </w:r>
      <w:r w:rsidRPr="00A14CD4">
        <w:rPr>
          <w:sz w:val="28"/>
          <w:szCs w:val="28"/>
          <w:lang w:val="de-DE"/>
        </w:rPr>
        <w:t>S.61</w:t>
      </w:r>
      <w:r w:rsidRPr="00A14CD4">
        <w:rPr>
          <w:sz w:val="28"/>
          <w:szCs w:val="28"/>
          <w:lang w:val="uk-UA"/>
        </w:rPr>
        <w:t xml:space="preserve"> – </w:t>
      </w:r>
      <w:r w:rsidRPr="00A14CD4">
        <w:rPr>
          <w:sz w:val="28"/>
          <w:szCs w:val="28"/>
          <w:lang w:val="de-DE"/>
        </w:rPr>
        <w:t>64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en-US"/>
        </w:rPr>
        <w:t>Reduced tillage prevents most phosphorus runoff</w:t>
      </w:r>
      <w:r w:rsidRPr="00A14CD4">
        <w:rPr>
          <w:sz w:val="28"/>
          <w:szCs w:val="28"/>
          <w:lang w:val="uk-UA"/>
        </w:rPr>
        <w:t xml:space="preserve"> // </w:t>
      </w:r>
      <w:r w:rsidRPr="00A14CD4">
        <w:rPr>
          <w:sz w:val="28"/>
          <w:szCs w:val="28"/>
          <w:lang w:val="en-US"/>
        </w:rPr>
        <w:t>Crops and soils magazine</w:t>
      </w:r>
      <w:r w:rsidRPr="00A14CD4">
        <w:rPr>
          <w:sz w:val="28"/>
          <w:szCs w:val="28"/>
          <w:lang w:val="uk-UA"/>
        </w:rPr>
        <w:t xml:space="preserve">, </w:t>
      </w:r>
      <w:r w:rsidRPr="00A14CD4">
        <w:rPr>
          <w:sz w:val="28"/>
          <w:szCs w:val="28"/>
          <w:lang w:val="en-US"/>
        </w:rPr>
        <w:t>1982.</w:t>
      </w:r>
      <w:r w:rsidRPr="00A14CD4">
        <w:rPr>
          <w:sz w:val="28"/>
          <w:szCs w:val="28"/>
          <w:lang w:val="uk-UA"/>
        </w:rPr>
        <w:t xml:space="preserve"> – </w:t>
      </w:r>
      <w:r w:rsidRPr="00A14CD4">
        <w:rPr>
          <w:sz w:val="28"/>
          <w:szCs w:val="28"/>
          <w:lang w:val="en-US"/>
        </w:rPr>
        <w:t>vol.35.</w:t>
      </w:r>
      <w:r w:rsidRPr="00A14CD4">
        <w:rPr>
          <w:sz w:val="28"/>
          <w:szCs w:val="28"/>
          <w:lang w:val="uk-UA"/>
        </w:rPr>
        <w:t xml:space="preserve"> – </w:t>
      </w:r>
      <w:r w:rsidRPr="00A14CD4">
        <w:rPr>
          <w:sz w:val="28"/>
          <w:szCs w:val="28"/>
          <w:lang w:val="en-US"/>
        </w:rPr>
        <w:t>№1</w:t>
      </w:r>
      <w:r w:rsidRPr="00A14CD4">
        <w:rPr>
          <w:sz w:val="28"/>
          <w:szCs w:val="28"/>
          <w:lang w:val="uk-UA"/>
        </w:rPr>
        <w:t>. – Р</w:t>
      </w:r>
      <w:r w:rsidRPr="00A14CD4">
        <w:rPr>
          <w:sz w:val="28"/>
          <w:szCs w:val="28"/>
          <w:lang w:val="en-US"/>
        </w:rPr>
        <w:t>.25</w:t>
      </w:r>
      <w:r w:rsidRPr="00A14CD4">
        <w:rPr>
          <w:sz w:val="28"/>
          <w:szCs w:val="28"/>
          <w:lang w:val="uk-UA"/>
        </w:rPr>
        <w:t xml:space="preserve"> – </w:t>
      </w:r>
      <w:r w:rsidRPr="00A14CD4">
        <w:rPr>
          <w:sz w:val="28"/>
          <w:szCs w:val="28"/>
          <w:lang w:val="en-US"/>
        </w:rPr>
        <w:t>26</w:t>
      </w:r>
      <w:r w:rsidRPr="00A14CD4">
        <w:rPr>
          <w:sz w:val="28"/>
          <w:szCs w:val="28"/>
          <w:lang w:val="uk-UA"/>
        </w:rPr>
        <w:t>.</w:t>
      </w:r>
    </w:p>
    <w:p w:rsidR="0080742A" w:rsidRPr="00A14CD4" w:rsidRDefault="0080742A" w:rsidP="00E44ED3">
      <w:pPr>
        <w:numPr>
          <w:ilvl w:val="0"/>
          <w:numId w:val="60"/>
        </w:numPr>
        <w:tabs>
          <w:tab w:val="clear" w:pos="360"/>
          <w:tab w:val="num" w:pos="1080"/>
          <w:tab w:val="num" w:pos="1134"/>
        </w:tabs>
        <w:suppressAutoHyphens w:val="0"/>
        <w:spacing w:line="360" w:lineRule="auto"/>
        <w:ind w:left="1080" w:hanging="720"/>
        <w:jc w:val="both"/>
        <w:rPr>
          <w:sz w:val="28"/>
          <w:szCs w:val="28"/>
          <w:lang w:val="en-US"/>
        </w:rPr>
      </w:pPr>
      <w:r w:rsidRPr="00A14CD4">
        <w:rPr>
          <w:sz w:val="28"/>
          <w:szCs w:val="28"/>
          <w:lang w:val="en-US"/>
        </w:rPr>
        <w:t>Reicosky D.C. Conservative tillage in the Southeast</w:t>
      </w:r>
      <w:r w:rsidRPr="00A14CD4">
        <w:rPr>
          <w:sz w:val="28"/>
          <w:szCs w:val="28"/>
          <w:lang w:val="uk-UA"/>
        </w:rPr>
        <w:t xml:space="preserve"> / </w:t>
      </w:r>
      <w:r w:rsidRPr="00A14CD4">
        <w:rPr>
          <w:sz w:val="28"/>
          <w:szCs w:val="28"/>
          <w:lang w:val="en-US"/>
        </w:rPr>
        <w:t>Reicosky D.C., Cassel D.K., Blevin</w:t>
      </w:r>
      <w:r>
        <w:rPr>
          <w:sz w:val="28"/>
          <w:szCs w:val="28"/>
          <w:lang w:val="en-US"/>
        </w:rPr>
        <w:t xml:space="preserve"> R.L., Gill W.R., Naderman G.C.</w:t>
      </w:r>
      <w:r w:rsidRPr="00A14CD4">
        <w:rPr>
          <w:sz w:val="28"/>
          <w:szCs w:val="28"/>
          <w:lang w:val="uk-UA"/>
        </w:rPr>
        <w:t xml:space="preserve"> // </w:t>
      </w:r>
      <w:r w:rsidRPr="00A14CD4">
        <w:rPr>
          <w:sz w:val="28"/>
          <w:szCs w:val="28"/>
          <w:lang w:val="en-US"/>
        </w:rPr>
        <w:t>J. of soil and Water Conservation</w:t>
      </w:r>
      <w:r w:rsidRPr="00A14CD4">
        <w:rPr>
          <w:sz w:val="28"/>
          <w:szCs w:val="28"/>
          <w:lang w:val="uk-UA"/>
        </w:rPr>
        <w:t xml:space="preserve">, </w:t>
      </w:r>
      <w:r w:rsidRPr="00A14CD4">
        <w:rPr>
          <w:sz w:val="28"/>
          <w:szCs w:val="28"/>
          <w:lang w:val="en-US"/>
        </w:rPr>
        <w:t>1977.</w:t>
      </w:r>
      <w:r w:rsidRPr="00A14CD4">
        <w:rPr>
          <w:sz w:val="28"/>
          <w:szCs w:val="28"/>
          <w:lang w:val="uk-UA"/>
        </w:rPr>
        <w:t xml:space="preserve"> – </w:t>
      </w:r>
      <w:r w:rsidRPr="00A14CD4">
        <w:rPr>
          <w:sz w:val="28"/>
          <w:szCs w:val="28"/>
          <w:lang w:val="en-US"/>
        </w:rPr>
        <w:t>v.32.</w:t>
      </w:r>
      <w:r w:rsidRPr="00A14CD4">
        <w:rPr>
          <w:sz w:val="28"/>
          <w:szCs w:val="28"/>
          <w:lang w:val="uk-UA"/>
        </w:rPr>
        <w:t xml:space="preserve"> – </w:t>
      </w:r>
      <w:r w:rsidRPr="00A14CD4">
        <w:rPr>
          <w:sz w:val="28"/>
          <w:szCs w:val="28"/>
          <w:lang w:val="en-US"/>
        </w:rPr>
        <w:t>№1.</w:t>
      </w:r>
      <w:r w:rsidRPr="00A14CD4">
        <w:rPr>
          <w:sz w:val="28"/>
          <w:szCs w:val="28"/>
          <w:lang w:val="uk-UA"/>
        </w:rPr>
        <w:t xml:space="preserve"> – Р</w:t>
      </w:r>
      <w:r w:rsidRPr="00A14CD4">
        <w:rPr>
          <w:sz w:val="28"/>
          <w:szCs w:val="28"/>
          <w:lang w:val="en-US"/>
        </w:rPr>
        <w:t>.13</w:t>
      </w:r>
      <w:r w:rsidRPr="00A14CD4">
        <w:rPr>
          <w:sz w:val="28"/>
          <w:szCs w:val="28"/>
          <w:lang w:val="uk-UA"/>
        </w:rPr>
        <w:t xml:space="preserve"> – </w:t>
      </w:r>
      <w:r w:rsidRPr="00A14CD4">
        <w:rPr>
          <w:sz w:val="28"/>
          <w:szCs w:val="28"/>
          <w:lang w:val="en-US"/>
        </w:rPr>
        <w:t>19</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en-US"/>
        </w:rPr>
        <w:t>Soil Fertility Manual</w:t>
      </w:r>
      <w:r>
        <w:rPr>
          <w:sz w:val="28"/>
          <w:szCs w:val="28"/>
          <w:lang w:val="uk-UA"/>
        </w:rPr>
        <w:t xml:space="preserve"> / </w:t>
      </w:r>
      <w:r w:rsidRPr="00A14CD4">
        <w:rPr>
          <w:sz w:val="28"/>
          <w:szCs w:val="28"/>
          <w:lang w:val="en-US"/>
        </w:rPr>
        <w:t>Potash and Phosphorus Institute</w:t>
      </w:r>
      <w:r>
        <w:rPr>
          <w:sz w:val="28"/>
          <w:szCs w:val="28"/>
          <w:lang w:val="uk-UA"/>
        </w:rPr>
        <w:t>:</w:t>
      </w:r>
      <w:r w:rsidRPr="00A14CD4">
        <w:rPr>
          <w:sz w:val="28"/>
          <w:szCs w:val="28"/>
          <w:lang w:val="en-US"/>
        </w:rPr>
        <w:t xml:space="preserve"> Atlanta, 2 nd. Edition, 1979.</w:t>
      </w:r>
      <w:r w:rsidRPr="00A14CD4">
        <w:rPr>
          <w:sz w:val="28"/>
          <w:szCs w:val="28"/>
          <w:lang w:val="uk-UA"/>
        </w:rPr>
        <w:t xml:space="preserve"> – </w:t>
      </w:r>
      <w:r w:rsidRPr="00A14CD4">
        <w:rPr>
          <w:sz w:val="28"/>
          <w:szCs w:val="28"/>
          <w:lang w:val="en-US"/>
        </w:rPr>
        <w:t>88h.</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 xml:space="preserve">Зубенко В.Ф. Структура посевов и обработка почвы на Украине </w:t>
      </w:r>
      <w:r w:rsidRPr="00A14CD4">
        <w:rPr>
          <w:sz w:val="28"/>
          <w:szCs w:val="28"/>
          <w:lang w:val="uk-UA"/>
        </w:rPr>
        <w:t>в</w:t>
      </w:r>
      <w:r w:rsidRPr="00A14CD4">
        <w:rPr>
          <w:sz w:val="28"/>
          <w:szCs w:val="28"/>
        </w:rPr>
        <w:t xml:space="preserve"> Лесостепи</w:t>
      </w:r>
      <w:r w:rsidRPr="00A14CD4">
        <w:rPr>
          <w:sz w:val="28"/>
          <w:szCs w:val="28"/>
          <w:lang w:val="uk-UA"/>
        </w:rPr>
        <w:t xml:space="preserve">  / В.Ф.Зубенко </w:t>
      </w:r>
      <w:r w:rsidRPr="00A14CD4">
        <w:rPr>
          <w:sz w:val="28"/>
          <w:szCs w:val="28"/>
        </w:rPr>
        <w:t>//</w:t>
      </w:r>
      <w:r w:rsidRPr="00A14CD4">
        <w:rPr>
          <w:sz w:val="28"/>
          <w:szCs w:val="28"/>
          <w:lang w:val="uk-UA"/>
        </w:rPr>
        <w:t xml:space="preserve"> </w:t>
      </w:r>
      <w:r w:rsidRPr="00A14CD4">
        <w:rPr>
          <w:sz w:val="28"/>
          <w:szCs w:val="28"/>
        </w:rPr>
        <w:t>Земледелие.</w:t>
      </w:r>
      <w:r w:rsidRPr="00A14CD4">
        <w:rPr>
          <w:sz w:val="28"/>
          <w:szCs w:val="28"/>
          <w:lang w:val="uk-UA"/>
        </w:rPr>
        <w:t xml:space="preserve"> – </w:t>
      </w:r>
      <w:r w:rsidRPr="00A14CD4">
        <w:rPr>
          <w:sz w:val="28"/>
          <w:szCs w:val="28"/>
        </w:rPr>
        <w:t>1980.</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36</w:t>
      </w:r>
      <w:r w:rsidRPr="00A14CD4">
        <w:rPr>
          <w:sz w:val="28"/>
          <w:szCs w:val="28"/>
          <w:lang w:val="uk-UA"/>
        </w:rPr>
        <w:t xml:space="preserve"> – </w:t>
      </w:r>
      <w:r w:rsidRPr="00A14CD4">
        <w:rPr>
          <w:sz w:val="28"/>
          <w:szCs w:val="28"/>
        </w:rPr>
        <w:t>37</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Круть В.М. Структура посевов и обработка почвы на Украине</w:t>
      </w:r>
      <w:r w:rsidRPr="00A14CD4">
        <w:rPr>
          <w:sz w:val="28"/>
          <w:szCs w:val="28"/>
          <w:lang w:val="uk-UA"/>
        </w:rPr>
        <w:t xml:space="preserve"> в </w:t>
      </w:r>
      <w:r w:rsidRPr="00A14CD4">
        <w:rPr>
          <w:sz w:val="28"/>
          <w:szCs w:val="28"/>
        </w:rPr>
        <w:t xml:space="preserve"> степной зоне</w:t>
      </w:r>
      <w:r w:rsidRPr="00A14CD4">
        <w:rPr>
          <w:sz w:val="28"/>
          <w:szCs w:val="28"/>
          <w:lang w:val="uk-UA"/>
        </w:rPr>
        <w:t xml:space="preserve">  / В.М.Круть </w:t>
      </w:r>
      <w:r w:rsidRPr="00A14CD4">
        <w:rPr>
          <w:sz w:val="28"/>
          <w:szCs w:val="28"/>
        </w:rPr>
        <w:t>//</w:t>
      </w:r>
      <w:r w:rsidRPr="00A14CD4">
        <w:rPr>
          <w:sz w:val="28"/>
          <w:szCs w:val="28"/>
          <w:lang w:val="uk-UA"/>
        </w:rPr>
        <w:t xml:space="preserve"> </w:t>
      </w:r>
      <w:r w:rsidRPr="00A14CD4">
        <w:rPr>
          <w:sz w:val="28"/>
          <w:szCs w:val="28"/>
        </w:rPr>
        <w:t>Земледелие.</w:t>
      </w:r>
      <w:r w:rsidRPr="00A14CD4">
        <w:rPr>
          <w:sz w:val="28"/>
          <w:szCs w:val="28"/>
          <w:lang w:val="uk-UA"/>
        </w:rPr>
        <w:t xml:space="preserve"> – </w:t>
      </w:r>
      <w:r w:rsidRPr="00A14CD4">
        <w:rPr>
          <w:sz w:val="28"/>
          <w:szCs w:val="28"/>
        </w:rPr>
        <w:t>1980.</w:t>
      </w:r>
      <w:r w:rsidRPr="00A14CD4">
        <w:rPr>
          <w:sz w:val="28"/>
          <w:szCs w:val="28"/>
          <w:lang w:val="uk-UA"/>
        </w:rPr>
        <w:t xml:space="preserve"> – </w:t>
      </w:r>
      <w:r w:rsidRPr="00A14CD4">
        <w:rPr>
          <w:sz w:val="28"/>
          <w:szCs w:val="28"/>
        </w:rPr>
        <w:t>№4.</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35</w:t>
      </w:r>
      <w:r w:rsidRPr="00A14CD4">
        <w:rPr>
          <w:sz w:val="28"/>
          <w:szCs w:val="28"/>
          <w:lang w:val="uk-UA"/>
        </w:rPr>
        <w:t xml:space="preserve"> – </w:t>
      </w:r>
      <w:r w:rsidRPr="00A14CD4">
        <w:rPr>
          <w:sz w:val="28"/>
          <w:szCs w:val="28"/>
        </w:rPr>
        <w:t>36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Зубенко В.Ф. Научные основы систем земледелия в районах земледелия</w:t>
      </w:r>
      <w:r w:rsidRPr="00A14CD4">
        <w:rPr>
          <w:sz w:val="28"/>
          <w:szCs w:val="28"/>
          <w:lang w:val="uk-UA"/>
        </w:rPr>
        <w:t xml:space="preserve"> / В.Ф.Зубенко </w:t>
      </w:r>
      <w:r w:rsidRPr="00A14CD4">
        <w:rPr>
          <w:sz w:val="28"/>
          <w:szCs w:val="28"/>
        </w:rPr>
        <w:t>//</w:t>
      </w:r>
      <w:r w:rsidRPr="00A14CD4">
        <w:rPr>
          <w:sz w:val="28"/>
          <w:szCs w:val="28"/>
          <w:lang w:val="uk-UA"/>
        </w:rPr>
        <w:t xml:space="preserve">  </w:t>
      </w:r>
      <w:r w:rsidRPr="00A14CD4">
        <w:rPr>
          <w:sz w:val="28"/>
          <w:szCs w:val="28"/>
        </w:rPr>
        <w:t>Земледелие.</w:t>
      </w:r>
      <w:r w:rsidRPr="00A14CD4">
        <w:rPr>
          <w:sz w:val="28"/>
          <w:szCs w:val="28"/>
          <w:lang w:val="uk-UA"/>
        </w:rPr>
        <w:t xml:space="preserve"> – </w:t>
      </w:r>
      <w:r w:rsidRPr="00A14CD4">
        <w:rPr>
          <w:sz w:val="28"/>
          <w:szCs w:val="28"/>
        </w:rPr>
        <w:t>1983.</w:t>
      </w:r>
      <w:r w:rsidRPr="00A14CD4">
        <w:rPr>
          <w:sz w:val="28"/>
          <w:szCs w:val="28"/>
          <w:lang w:val="uk-UA"/>
        </w:rPr>
        <w:t xml:space="preserve"> – </w:t>
      </w:r>
      <w:r w:rsidRPr="00A14CD4">
        <w:rPr>
          <w:sz w:val="28"/>
          <w:szCs w:val="28"/>
        </w:rPr>
        <w:t>№1.</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 4</w:t>
      </w:r>
      <w:r w:rsidRPr="00A14CD4">
        <w:rPr>
          <w:sz w:val="28"/>
          <w:szCs w:val="28"/>
          <w:lang w:val="uk-UA"/>
        </w:rPr>
        <w:t xml:space="preserve"> – </w:t>
      </w:r>
      <w:r w:rsidRPr="00A14CD4">
        <w:rPr>
          <w:sz w:val="28"/>
          <w:szCs w:val="28"/>
        </w:rPr>
        <w:t>26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Ванин Д.Е.</w:t>
      </w:r>
      <w:r w:rsidRPr="00A14CD4">
        <w:rPr>
          <w:sz w:val="28"/>
          <w:szCs w:val="28"/>
          <w:lang w:val="uk-UA"/>
        </w:rPr>
        <w:t xml:space="preserve"> </w:t>
      </w:r>
      <w:r w:rsidRPr="00A14CD4">
        <w:rPr>
          <w:sz w:val="28"/>
          <w:szCs w:val="28"/>
        </w:rPr>
        <w:t>Борьбу с водной эрозией почвы – на научную основу</w:t>
      </w:r>
      <w:r w:rsidRPr="00A14CD4">
        <w:rPr>
          <w:sz w:val="28"/>
          <w:szCs w:val="28"/>
          <w:lang w:val="uk-UA"/>
        </w:rPr>
        <w:t xml:space="preserve"> / Д.Е.Ванин, А.С.Извеков </w:t>
      </w:r>
      <w:r w:rsidRPr="00A14CD4">
        <w:rPr>
          <w:sz w:val="28"/>
          <w:szCs w:val="28"/>
        </w:rPr>
        <w:t>//</w:t>
      </w:r>
      <w:r w:rsidRPr="00A14CD4">
        <w:rPr>
          <w:sz w:val="28"/>
          <w:szCs w:val="28"/>
          <w:lang w:val="uk-UA"/>
        </w:rPr>
        <w:t xml:space="preserve"> </w:t>
      </w:r>
      <w:r w:rsidRPr="00A14CD4">
        <w:rPr>
          <w:sz w:val="28"/>
          <w:szCs w:val="28"/>
        </w:rPr>
        <w:t>Земледелие</w:t>
      </w:r>
      <w:r>
        <w:rPr>
          <w:sz w:val="28"/>
          <w:szCs w:val="28"/>
          <w:lang w:val="uk-UA"/>
        </w:rPr>
        <w:t>. –</w:t>
      </w:r>
      <w:r w:rsidRPr="00A14CD4">
        <w:rPr>
          <w:sz w:val="28"/>
          <w:szCs w:val="28"/>
        </w:rPr>
        <w:t xml:space="preserve"> 1980.</w:t>
      </w:r>
      <w:r w:rsidRPr="00A14CD4">
        <w:rPr>
          <w:sz w:val="28"/>
          <w:szCs w:val="28"/>
          <w:lang w:val="uk-UA"/>
        </w:rPr>
        <w:t xml:space="preserve"> – </w:t>
      </w:r>
      <w:r w:rsidRPr="00A14CD4">
        <w:rPr>
          <w:sz w:val="28"/>
          <w:szCs w:val="28"/>
        </w:rPr>
        <w:t>№7.</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19</w:t>
      </w:r>
      <w:r w:rsidRPr="00A14CD4">
        <w:rPr>
          <w:sz w:val="28"/>
          <w:szCs w:val="28"/>
          <w:lang w:val="uk-UA"/>
        </w:rPr>
        <w:t xml:space="preserve"> – </w:t>
      </w:r>
      <w:r w:rsidRPr="00A14CD4">
        <w:rPr>
          <w:sz w:val="28"/>
          <w:szCs w:val="28"/>
        </w:rPr>
        <w:t>21</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Щербаков В.И.</w:t>
      </w:r>
      <w:r w:rsidRPr="00A14CD4">
        <w:rPr>
          <w:sz w:val="28"/>
          <w:szCs w:val="28"/>
          <w:lang w:val="uk-UA"/>
        </w:rPr>
        <w:t xml:space="preserve"> </w:t>
      </w:r>
      <w:r w:rsidRPr="00A14CD4">
        <w:rPr>
          <w:sz w:val="28"/>
          <w:szCs w:val="28"/>
        </w:rPr>
        <w:t xml:space="preserve"> Почвозащитная технология возделывания пшеницы</w:t>
      </w:r>
      <w:r>
        <w:rPr>
          <w:sz w:val="28"/>
          <w:szCs w:val="28"/>
          <w:lang w:val="uk-UA"/>
        </w:rPr>
        <w:t xml:space="preserve"> /</w:t>
      </w:r>
      <w:r w:rsidRPr="00A14CD4">
        <w:rPr>
          <w:sz w:val="28"/>
          <w:szCs w:val="28"/>
          <w:lang w:val="uk-UA"/>
        </w:rPr>
        <w:t xml:space="preserve"> В.И.</w:t>
      </w:r>
      <w:r w:rsidRPr="00A14CD4">
        <w:rPr>
          <w:sz w:val="28"/>
          <w:szCs w:val="28"/>
        </w:rPr>
        <w:t xml:space="preserve">Щербаков, </w:t>
      </w:r>
      <w:r w:rsidRPr="00A14CD4">
        <w:rPr>
          <w:sz w:val="28"/>
          <w:szCs w:val="28"/>
          <w:lang w:val="uk-UA"/>
        </w:rPr>
        <w:t>А.Г.</w:t>
      </w:r>
      <w:r w:rsidRPr="00A14CD4">
        <w:rPr>
          <w:sz w:val="28"/>
          <w:szCs w:val="28"/>
        </w:rPr>
        <w:t>Зуза,</w:t>
      </w:r>
      <w:r w:rsidRPr="00A14CD4">
        <w:rPr>
          <w:sz w:val="28"/>
          <w:szCs w:val="28"/>
          <w:lang w:val="uk-UA"/>
        </w:rPr>
        <w:t xml:space="preserve"> Н.Ф.</w:t>
      </w:r>
      <w:r w:rsidRPr="00A14CD4">
        <w:rPr>
          <w:sz w:val="28"/>
          <w:szCs w:val="28"/>
        </w:rPr>
        <w:t>Самодр</w:t>
      </w:r>
      <w:r>
        <w:rPr>
          <w:sz w:val="28"/>
          <w:szCs w:val="28"/>
        </w:rPr>
        <w:t>ига</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Земледелие</w:t>
      </w:r>
      <w:r w:rsidRPr="00A14CD4">
        <w:rPr>
          <w:sz w:val="28"/>
          <w:szCs w:val="28"/>
          <w:lang w:val="uk-UA"/>
        </w:rPr>
        <w:t xml:space="preserve">. – </w:t>
      </w:r>
      <w:r w:rsidRPr="00A14CD4">
        <w:rPr>
          <w:sz w:val="28"/>
          <w:szCs w:val="28"/>
        </w:rPr>
        <w:t>1980.</w:t>
      </w:r>
      <w:r w:rsidRPr="00A14CD4">
        <w:rPr>
          <w:sz w:val="28"/>
          <w:szCs w:val="28"/>
          <w:lang w:val="uk-UA"/>
        </w:rPr>
        <w:t xml:space="preserve"> – </w:t>
      </w:r>
      <w:r w:rsidRPr="00A14CD4">
        <w:rPr>
          <w:sz w:val="28"/>
          <w:szCs w:val="28"/>
        </w:rPr>
        <w:t>№6.</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28</w:t>
      </w:r>
      <w:r w:rsidRPr="00A14CD4">
        <w:rPr>
          <w:sz w:val="28"/>
          <w:szCs w:val="28"/>
          <w:lang w:val="uk-UA"/>
        </w:rPr>
        <w:t xml:space="preserve"> – </w:t>
      </w:r>
      <w:r w:rsidRPr="00A14CD4">
        <w:rPr>
          <w:sz w:val="28"/>
          <w:szCs w:val="28"/>
        </w:rPr>
        <w:t>29</w:t>
      </w:r>
      <w:r w:rsidRPr="00A14CD4">
        <w:rPr>
          <w:sz w:val="28"/>
          <w:szCs w:val="28"/>
          <w:lang w:val="uk-UA"/>
        </w:rPr>
        <w:t>.</w:t>
      </w:r>
      <w:r w:rsidRPr="00A14CD4">
        <w:rPr>
          <w:sz w:val="28"/>
          <w:szCs w:val="28"/>
        </w:rPr>
        <w:t xml:space="preserve"> </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lang w:val="uk-UA"/>
        </w:rPr>
        <w:t xml:space="preserve">Долин В.Г. Скрытноеды – </w:t>
      </w:r>
      <w:r w:rsidRPr="00A14CD4">
        <w:rPr>
          <w:sz w:val="28"/>
          <w:szCs w:val="28"/>
          <w:lang w:val="en-US"/>
        </w:rPr>
        <w:t>Cryptophagidae</w:t>
      </w:r>
      <w:r w:rsidRPr="00A14CD4">
        <w:rPr>
          <w:sz w:val="28"/>
          <w:szCs w:val="28"/>
          <w:lang w:val="uk-UA"/>
        </w:rPr>
        <w:t xml:space="preserve">. </w:t>
      </w:r>
      <w:r w:rsidRPr="00A14CD4">
        <w:rPr>
          <w:sz w:val="28"/>
          <w:szCs w:val="28"/>
        </w:rPr>
        <w:t>Обзор вредителей сельскохозяйственных культур и лесных насаждений Украинской ССР</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Вредители сельскохозяйственных культур и лесных насаждений</w:t>
      </w:r>
      <w:r>
        <w:rPr>
          <w:sz w:val="28"/>
          <w:szCs w:val="28"/>
          <w:lang w:val="uk-UA"/>
        </w:rPr>
        <w:t>: Т. 3 /</w:t>
      </w:r>
      <w:r w:rsidRPr="00A14CD4">
        <w:rPr>
          <w:sz w:val="28"/>
          <w:szCs w:val="28"/>
          <w:lang w:val="uk-UA"/>
        </w:rPr>
        <w:t xml:space="preserve"> В.Г.</w:t>
      </w:r>
      <w:r w:rsidRPr="00A14CD4">
        <w:rPr>
          <w:sz w:val="28"/>
          <w:szCs w:val="28"/>
        </w:rPr>
        <w:t xml:space="preserve">Долин, </w:t>
      </w:r>
      <w:r w:rsidRPr="00A14CD4">
        <w:rPr>
          <w:sz w:val="28"/>
          <w:szCs w:val="28"/>
          <w:lang w:val="uk-UA"/>
        </w:rPr>
        <w:t>В.Н.</w:t>
      </w:r>
      <w:r w:rsidRPr="00A14CD4">
        <w:rPr>
          <w:sz w:val="28"/>
          <w:szCs w:val="28"/>
        </w:rPr>
        <w:t>Стовбчатый</w:t>
      </w:r>
      <w:r w:rsidRPr="00A14CD4">
        <w:rPr>
          <w:sz w:val="28"/>
          <w:szCs w:val="28"/>
          <w:lang w:val="uk-UA"/>
        </w:rPr>
        <w:t xml:space="preserve">. – </w:t>
      </w:r>
      <w:r w:rsidRPr="00A14CD4">
        <w:rPr>
          <w:sz w:val="28"/>
          <w:szCs w:val="28"/>
        </w:rPr>
        <w:t>К.: Урожай, 1987.</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400</w:t>
      </w:r>
      <w:r w:rsidRPr="00A14CD4">
        <w:rPr>
          <w:sz w:val="28"/>
          <w:szCs w:val="28"/>
          <w:lang w:val="uk-UA"/>
        </w:rPr>
        <w:t xml:space="preserve"> – </w:t>
      </w:r>
      <w:r w:rsidRPr="00A14CD4">
        <w:rPr>
          <w:sz w:val="28"/>
          <w:szCs w:val="28"/>
        </w:rPr>
        <w:t>402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Пожар З.А. Свекловичная крошка. Особенности развития вредных организмов на посевах сахарной свеклы</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Агротехнические приемы защиты сахарной свеклы от вредителей, болезней и сорняков</w:t>
      </w:r>
      <w:r w:rsidRPr="00A14CD4">
        <w:rPr>
          <w:sz w:val="28"/>
          <w:szCs w:val="28"/>
          <w:lang w:val="uk-UA"/>
        </w:rPr>
        <w:t xml:space="preserve"> / З.А.</w:t>
      </w:r>
      <w:r w:rsidRPr="00A14CD4">
        <w:rPr>
          <w:sz w:val="28"/>
          <w:szCs w:val="28"/>
        </w:rPr>
        <w:t xml:space="preserve">Пожар, </w:t>
      </w:r>
      <w:r w:rsidRPr="00A14CD4">
        <w:rPr>
          <w:sz w:val="28"/>
          <w:szCs w:val="28"/>
          <w:lang w:val="uk-UA"/>
        </w:rPr>
        <w:t>А.П.</w:t>
      </w:r>
      <w:r w:rsidRPr="00A14CD4">
        <w:rPr>
          <w:sz w:val="28"/>
          <w:szCs w:val="28"/>
        </w:rPr>
        <w:t xml:space="preserve">Коломиец, </w:t>
      </w:r>
      <w:r w:rsidRPr="00A14CD4">
        <w:rPr>
          <w:sz w:val="28"/>
          <w:szCs w:val="28"/>
          <w:lang w:val="uk-UA"/>
        </w:rPr>
        <w:t>Е.И.</w:t>
      </w:r>
      <w:r>
        <w:rPr>
          <w:sz w:val="28"/>
          <w:szCs w:val="28"/>
        </w:rPr>
        <w:t xml:space="preserve">Тищенко </w:t>
      </w:r>
      <w:r w:rsidRPr="00A14CD4">
        <w:rPr>
          <w:sz w:val="28"/>
          <w:szCs w:val="28"/>
        </w:rPr>
        <w:t>[и др.]</w:t>
      </w:r>
      <w:r w:rsidRPr="00A14CD4">
        <w:rPr>
          <w:sz w:val="28"/>
          <w:szCs w:val="28"/>
          <w:lang w:val="uk-UA"/>
        </w:rPr>
        <w:t>. –</w:t>
      </w:r>
      <w:r w:rsidRPr="00A14CD4">
        <w:rPr>
          <w:sz w:val="28"/>
          <w:szCs w:val="28"/>
        </w:rPr>
        <w:t xml:space="preserve"> М.: АО Агропромиздат</w:t>
      </w:r>
      <w:r w:rsidRPr="00A14CD4">
        <w:rPr>
          <w:sz w:val="28"/>
          <w:szCs w:val="28"/>
          <w:lang w:val="uk-UA"/>
        </w:rPr>
        <w:t xml:space="preserve">, </w:t>
      </w:r>
      <w:r w:rsidRPr="00A14CD4">
        <w:rPr>
          <w:sz w:val="28"/>
          <w:szCs w:val="28"/>
        </w:rPr>
        <w:t>1988.</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5</w:t>
      </w:r>
      <w:r w:rsidRPr="00A14CD4">
        <w:rPr>
          <w:sz w:val="28"/>
          <w:szCs w:val="28"/>
          <w:lang w:val="uk-UA"/>
        </w:rPr>
        <w:t xml:space="preserve"> – </w:t>
      </w:r>
      <w:r w:rsidRPr="00A14CD4">
        <w:rPr>
          <w:sz w:val="28"/>
          <w:szCs w:val="28"/>
        </w:rPr>
        <w:t>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en-US"/>
        </w:rPr>
        <w:lastRenderedPageBreak/>
        <w:t>Nye P.H.</w:t>
      </w:r>
      <w:r w:rsidRPr="00A14CD4">
        <w:rPr>
          <w:sz w:val="28"/>
          <w:szCs w:val="28"/>
          <w:lang w:val="uk-UA"/>
        </w:rPr>
        <w:t xml:space="preserve"> </w:t>
      </w:r>
      <w:r w:rsidRPr="00A14CD4">
        <w:rPr>
          <w:sz w:val="28"/>
          <w:szCs w:val="28"/>
          <w:lang w:val="en-US"/>
        </w:rPr>
        <w:t>Solute movement in the soil-ro of system</w:t>
      </w:r>
      <w:r>
        <w:rPr>
          <w:sz w:val="28"/>
          <w:szCs w:val="28"/>
          <w:lang w:val="uk-UA"/>
        </w:rPr>
        <w:t xml:space="preserve"> //</w:t>
      </w:r>
      <w:r w:rsidRPr="00A14CD4">
        <w:rPr>
          <w:sz w:val="28"/>
          <w:szCs w:val="28"/>
          <w:lang w:val="uk-UA"/>
        </w:rPr>
        <w:t xml:space="preserve"> </w:t>
      </w:r>
      <w:r w:rsidRPr="00A14CD4">
        <w:rPr>
          <w:sz w:val="28"/>
          <w:szCs w:val="28"/>
          <w:lang w:val="en-US"/>
        </w:rPr>
        <w:t>Studies in ecology, 1977</w:t>
      </w:r>
      <w:r>
        <w:rPr>
          <w:sz w:val="28"/>
          <w:szCs w:val="28"/>
          <w:lang w:val="uk-UA"/>
        </w:rPr>
        <w:t xml:space="preserve">  / </w:t>
      </w:r>
      <w:r w:rsidRPr="00A14CD4">
        <w:rPr>
          <w:sz w:val="28"/>
          <w:szCs w:val="28"/>
          <w:lang w:val="en-US"/>
        </w:rPr>
        <w:t>Nye P.H., Tinker P.B.</w:t>
      </w:r>
      <w:r w:rsidRPr="00A14CD4">
        <w:rPr>
          <w:sz w:val="28"/>
          <w:szCs w:val="28"/>
          <w:lang w:val="uk-UA"/>
        </w:rPr>
        <w:t xml:space="preserve"> – </w:t>
      </w:r>
      <w:r w:rsidRPr="00A14CD4">
        <w:rPr>
          <w:sz w:val="28"/>
          <w:szCs w:val="28"/>
          <w:lang w:val="en-US"/>
        </w:rPr>
        <w:t>Blackwell</w:t>
      </w:r>
      <w:r w:rsidRPr="00A14CD4">
        <w:rPr>
          <w:sz w:val="28"/>
          <w:szCs w:val="28"/>
          <w:lang w:val="uk-UA"/>
        </w:rPr>
        <w:t>,</w:t>
      </w:r>
      <w:r w:rsidRPr="00A14CD4">
        <w:rPr>
          <w:sz w:val="28"/>
          <w:szCs w:val="28"/>
          <w:lang w:val="en-US"/>
        </w:rPr>
        <w:t xml:space="preserve"> Oxford, 1977.</w:t>
      </w:r>
      <w:r w:rsidRPr="00A14CD4">
        <w:rPr>
          <w:sz w:val="28"/>
          <w:szCs w:val="28"/>
          <w:lang w:val="uk-UA"/>
        </w:rPr>
        <w:t xml:space="preserve"> – </w:t>
      </w:r>
      <w:r w:rsidRPr="00A14CD4">
        <w:rPr>
          <w:sz w:val="28"/>
          <w:szCs w:val="28"/>
          <w:lang w:val="en-US"/>
        </w:rPr>
        <w:t>v.4.</w:t>
      </w:r>
      <w:r w:rsidRPr="00A14CD4">
        <w:rPr>
          <w:sz w:val="28"/>
          <w:szCs w:val="28"/>
          <w:lang w:val="uk-UA"/>
        </w:rPr>
        <w:t xml:space="preserve"> – </w:t>
      </w:r>
      <w:r w:rsidRPr="00A14CD4">
        <w:rPr>
          <w:sz w:val="28"/>
          <w:szCs w:val="28"/>
          <w:lang w:val="en-US"/>
        </w:rPr>
        <w:t>10p.</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en-US"/>
        </w:rPr>
        <w:t>Haynes R.J. Ammonium and nitrate nutrition of plants</w:t>
      </w:r>
      <w:r w:rsidRPr="00A14CD4">
        <w:rPr>
          <w:sz w:val="28"/>
          <w:szCs w:val="28"/>
          <w:lang w:val="uk-UA"/>
        </w:rPr>
        <w:t xml:space="preserve"> / </w:t>
      </w:r>
      <w:r w:rsidRPr="00A14CD4">
        <w:rPr>
          <w:sz w:val="28"/>
          <w:szCs w:val="28"/>
          <w:lang w:val="en-US"/>
        </w:rPr>
        <w:t xml:space="preserve">Haynes R.J., Goh K.M. </w:t>
      </w:r>
      <w:r>
        <w:rPr>
          <w:sz w:val="28"/>
          <w:szCs w:val="28"/>
          <w:lang w:val="uk-UA"/>
        </w:rPr>
        <w:t>//</w:t>
      </w:r>
      <w:r w:rsidRPr="00A14CD4">
        <w:rPr>
          <w:sz w:val="28"/>
          <w:szCs w:val="28"/>
          <w:lang w:val="uk-UA"/>
        </w:rPr>
        <w:t xml:space="preserve"> </w:t>
      </w:r>
      <w:r w:rsidRPr="00A14CD4">
        <w:rPr>
          <w:sz w:val="28"/>
          <w:szCs w:val="28"/>
          <w:lang w:val="en-US"/>
        </w:rPr>
        <w:t>Biological Review, 1978</w:t>
      </w:r>
      <w:r w:rsidRPr="00A14CD4">
        <w:rPr>
          <w:sz w:val="28"/>
          <w:szCs w:val="28"/>
          <w:lang w:val="uk-UA"/>
        </w:rPr>
        <w:t xml:space="preserve">. – </w:t>
      </w:r>
      <w:r w:rsidRPr="00A14CD4">
        <w:rPr>
          <w:sz w:val="28"/>
          <w:szCs w:val="28"/>
          <w:lang w:val="en-US"/>
        </w:rPr>
        <w:t>V.</w:t>
      </w:r>
      <w:r w:rsidRPr="00A14CD4">
        <w:rPr>
          <w:sz w:val="28"/>
          <w:szCs w:val="28"/>
          <w:lang w:val="uk-UA"/>
        </w:rPr>
        <w:t xml:space="preserve"> – </w:t>
      </w:r>
      <w:r w:rsidRPr="00A14CD4">
        <w:rPr>
          <w:sz w:val="28"/>
          <w:szCs w:val="28"/>
          <w:lang w:val="en-US"/>
        </w:rPr>
        <w:t>53.</w:t>
      </w:r>
      <w:r w:rsidRPr="00A14CD4">
        <w:rPr>
          <w:sz w:val="28"/>
          <w:szCs w:val="28"/>
          <w:lang w:val="uk-UA"/>
        </w:rPr>
        <w:t xml:space="preserve"> – </w:t>
      </w:r>
      <w:r w:rsidRPr="00A14CD4">
        <w:rPr>
          <w:sz w:val="28"/>
          <w:szCs w:val="28"/>
          <w:lang w:val="en-US"/>
        </w:rPr>
        <w:t>№3.</w:t>
      </w:r>
      <w:r w:rsidRPr="00A14CD4">
        <w:rPr>
          <w:sz w:val="28"/>
          <w:szCs w:val="28"/>
          <w:lang w:val="uk-UA"/>
        </w:rPr>
        <w:t xml:space="preserve"> – Р</w:t>
      </w:r>
      <w:r w:rsidRPr="00A14CD4">
        <w:rPr>
          <w:sz w:val="28"/>
          <w:szCs w:val="28"/>
          <w:lang w:val="en-US"/>
        </w:rPr>
        <w:t>.</w:t>
      </w:r>
      <w:r w:rsidRPr="00A14CD4">
        <w:rPr>
          <w:sz w:val="28"/>
          <w:szCs w:val="28"/>
          <w:lang w:val="uk-UA"/>
        </w:rPr>
        <w:t xml:space="preserve"> </w:t>
      </w:r>
      <w:r w:rsidRPr="00A14CD4">
        <w:rPr>
          <w:sz w:val="28"/>
          <w:szCs w:val="28"/>
          <w:lang w:val="en-US"/>
        </w:rPr>
        <w:t>465</w:t>
      </w:r>
      <w:r w:rsidRPr="00A14CD4">
        <w:rPr>
          <w:sz w:val="28"/>
          <w:szCs w:val="28"/>
          <w:lang w:val="uk-UA"/>
        </w:rPr>
        <w:t xml:space="preserve"> – </w:t>
      </w:r>
      <w:r w:rsidRPr="00A14CD4">
        <w:rPr>
          <w:sz w:val="28"/>
          <w:szCs w:val="28"/>
          <w:lang w:val="en-US"/>
        </w:rPr>
        <w:t>470</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en-US"/>
        </w:rPr>
        <w:t>Mc Grant S.P. The unfluence of nitrogen sources of Holcus Lanatus L. and Bromus erectus Huds to Manganese</w:t>
      </w:r>
      <w:r w:rsidRPr="00A14CD4">
        <w:rPr>
          <w:sz w:val="28"/>
          <w:szCs w:val="28"/>
          <w:lang w:val="uk-UA"/>
        </w:rPr>
        <w:t xml:space="preserve"> / </w:t>
      </w:r>
      <w:r>
        <w:rPr>
          <w:sz w:val="28"/>
          <w:szCs w:val="28"/>
          <w:lang w:val="en-US"/>
        </w:rPr>
        <w:t>Mc Grant S.P., Robinson I.H.</w:t>
      </w:r>
      <w:r>
        <w:rPr>
          <w:sz w:val="28"/>
          <w:szCs w:val="28"/>
          <w:lang w:val="uk-UA"/>
        </w:rPr>
        <w:t xml:space="preserve"> //</w:t>
      </w:r>
      <w:r w:rsidRPr="00A14CD4">
        <w:rPr>
          <w:sz w:val="28"/>
          <w:szCs w:val="28"/>
          <w:lang w:val="uk-UA"/>
        </w:rPr>
        <w:t xml:space="preserve"> </w:t>
      </w:r>
      <w:r w:rsidRPr="00A14CD4">
        <w:rPr>
          <w:sz w:val="28"/>
          <w:szCs w:val="28"/>
          <w:lang w:val="en-US"/>
        </w:rPr>
        <w:t>New Phytologist</w:t>
      </w:r>
      <w:r w:rsidRPr="00A14CD4">
        <w:rPr>
          <w:sz w:val="28"/>
          <w:szCs w:val="28"/>
          <w:lang w:val="uk-UA"/>
        </w:rPr>
        <w:t xml:space="preserve">, </w:t>
      </w:r>
      <w:r w:rsidRPr="00A14CD4">
        <w:rPr>
          <w:sz w:val="28"/>
          <w:szCs w:val="28"/>
          <w:lang w:val="en-US"/>
        </w:rPr>
        <w:t>1982.</w:t>
      </w:r>
      <w:r>
        <w:rPr>
          <w:sz w:val="28"/>
          <w:szCs w:val="28"/>
          <w:lang w:val="uk-UA"/>
        </w:rPr>
        <w:t xml:space="preserve"> –</w:t>
      </w:r>
      <w:r w:rsidRPr="00A14CD4">
        <w:rPr>
          <w:sz w:val="28"/>
          <w:szCs w:val="28"/>
          <w:lang w:val="en-US"/>
        </w:rPr>
        <w:t xml:space="preserve"> V.91.</w:t>
      </w:r>
      <w:r w:rsidRPr="00A14CD4">
        <w:rPr>
          <w:sz w:val="28"/>
          <w:szCs w:val="28"/>
          <w:lang w:val="uk-UA"/>
        </w:rPr>
        <w:t xml:space="preserve"> – </w:t>
      </w:r>
      <w:r w:rsidRPr="00A14CD4">
        <w:rPr>
          <w:sz w:val="28"/>
          <w:szCs w:val="28"/>
          <w:lang w:val="en-US"/>
        </w:rPr>
        <w:t>№3.</w:t>
      </w:r>
      <w:r w:rsidRPr="00A14CD4">
        <w:rPr>
          <w:sz w:val="28"/>
          <w:szCs w:val="28"/>
          <w:lang w:val="uk-UA"/>
        </w:rPr>
        <w:t xml:space="preserve"> – Р</w:t>
      </w:r>
      <w:r w:rsidRPr="00A14CD4">
        <w:rPr>
          <w:sz w:val="28"/>
          <w:szCs w:val="28"/>
          <w:lang w:val="en-US"/>
        </w:rPr>
        <w:t>.443</w:t>
      </w:r>
      <w:r w:rsidRPr="00A14CD4">
        <w:rPr>
          <w:sz w:val="28"/>
          <w:szCs w:val="28"/>
          <w:lang w:val="uk-UA"/>
        </w:rPr>
        <w:t xml:space="preserve"> – </w:t>
      </w:r>
      <w:r w:rsidRPr="00A14CD4">
        <w:rPr>
          <w:sz w:val="28"/>
          <w:szCs w:val="28"/>
          <w:lang w:val="en-US"/>
        </w:rPr>
        <w:t>452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GB"/>
        </w:rPr>
      </w:pPr>
      <w:r w:rsidRPr="00A14CD4">
        <w:rPr>
          <w:sz w:val="28"/>
          <w:szCs w:val="28"/>
          <w:lang w:val="en-US"/>
        </w:rPr>
        <w:t>Kunishi H.M.</w:t>
      </w:r>
      <w:r w:rsidRPr="00A14CD4">
        <w:rPr>
          <w:sz w:val="28"/>
          <w:szCs w:val="28"/>
          <w:lang w:val="uk-UA"/>
        </w:rPr>
        <w:t xml:space="preserve"> </w:t>
      </w:r>
      <w:r w:rsidRPr="00A14CD4">
        <w:rPr>
          <w:sz w:val="28"/>
          <w:szCs w:val="28"/>
          <w:lang w:val="en-US"/>
        </w:rPr>
        <w:t xml:space="preserve"> Predicting pollution potential on phosphorus at heavy application rate In.</w:t>
      </w:r>
      <w:r w:rsidRPr="00A14CD4">
        <w:rPr>
          <w:sz w:val="28"/>
          <w:szCs w:val="28"/>
          <w:lang w:val="uk-UA"/>
        </w:rPr>
        <w:t xml:space="preserve"> //</w:t>
      </w:r>
      <w:r w:rsidRPr="00A14CD4">
        <w:rPr>
          <w:sz w:val="28"/>
          <w:szCs w:val="28"/>
          <w:lang w:val="en-US"/>
        </w:rPr>
        <w:t xml:space="preserve"> Proceedings of I Seminar on Soil</w:t>
      </w:r>
      <w:r w:rsidRPr="00A14CD4">
        <w:rPr>
          <w:sz w:val="28"/>
          <w:szCs w:val="28"/>
          <w:lang w:val="uk-UA"/>
        </w:rPr>
        <w:t xml:space="preserve">  </w:t>
      </w:r>
      <w:r w:rsidRPr="00A14CD4">
        <w:rPr>
          <w:sz w:val="28"/>
          <w:szCs w:val="28"/>
          <w:lang w:val="en-US"/>
        </w:rPr>
        <w:t>Environment and Fertility Management in Intensive Agriculture, Tokyo</w:t>
      </w:r>
      <w:r w:rsidRPr="00A14CD4">
        <w:rPr>
          <w:sz w:val="28"/>
          <w:szCs w:val="28"/>
          <w:lang w:val="uk-UA"/>
        </w:rPr>
        <w:t xml:space="preserve">, </w:t>
      </w:r>
      <w:r w:rsidRPr="00A14CD4">
        <w:rPr>
          <w:sz w:val="28"/>
          <w:szCs w:val="28"/>
          <w:lang w:val="en-US"/>
        </w:rPr>
        <w:t>1977</w:t>
      </w:r>
      <w:r w:rsidRPr="00A14CD4">
        <w:rPr>
          <w:sz w:val="28"/>
          <w:szCs w:val="28"/>
          <w:lang w:val="uk-UA"/>
        </w:rPr>
        <w:t xml:space="preserve"> /</w:t>
      </w:r>
      <w:r w:rsidRPr="00A14CD4">
        <w:rPr>
          <w:sz w:val="28"/>
          <w:szCs w:val="28"/>
          <w:lang w:val="en-US"/>
        </w:rPr>
        <w:t xml:space="preserve"> Kunishi H.M. Taylor A.W.</w:t>
      </w:r>
      <w:r w:rsidRPr="00A14CD4">
        <w:rPr>
          <w:sz w:val="28"/>
          <w:szCs w:val="28"/>
          <w:lang w:val="uk-UA"/>
        </w:rPr>
        <w:t xml:space="preserve"> </w:t>
      </w:r>
      <w:r w:rsidRPr="00A14CD4">
        <w:rPr>
          <w:sz w:val="28"/>
          <w:szCs w:val="28"/>
          <w:lang w:val="en-US"/>
        </w:rPr>
        <w:t xml:space="preserve"> Kyoto.</w:t>
      </w:r>
      <w:r w:rsidRPr="00A14CD4">
        <w:rPr>
          <w:sz w:val="28"/>
          <w:szCs w:val="28"/>
          <w:lang w:val="uk-UA"/>
        </w:rPr>
        <w:t xml:space="preserve"> – б </w:t>
      </w:r>
      <w:r w:rsidRPr="00A14CD4">
        <w:rPr>
          <w:sz w:val="28"/>
          <w:szCs w:val="28"/>
          <w:lang w:val="en-US"/>
        </w:rPr>
        <w:t>1977.</w:t>
      </w:r>
      <w:r w:rsidRPr="00A14CD4">
        <w:rPr>
          <w:sz w:val="28"/>
          <w:szCs w:val="28"/>
          <w:lang w:val="uk-UA"/>
        </w:rPr>
        <w:t xml:space="preserve"> – </w:t>
      </w:r>
      <w:r w:rsidRPr="00A14CD4">
        <w:rPr>
          <w:sz w:val="28"/>
          <w:szCs w:val="28"/>
          <w:lang w:val="en-US"/>
        </w:rPr>
        <w:t>P.</w:t>
      </w:r>
      <w:r w:rsidRPr="00A14CD4">
        <w:rPr>
          <w:sz w:val="28"/>
          <w:szCs w:val="28"/>
          <w:lang w:val="uk-UA"/>
        </w:rPr>
        <w:t xml:space="preserve"> </w:t>
      </w:r>
      <w:r w:rsidRPr="00A14CD4">
        <w:rPr>
          <w:sz w:val="28"/>
          <w:szCs w:val="28"/>
          <w:lang w:val="en-US"/>
        </w:rPr>
        <w:t>349</w:t>
      </w:r>
      <w:r w:rsidRPr="00A14CD4">
        <w:rPr>
          <w:sz w:val="28"/>
          <w:szCs w:val="28"/>
          <w:lang w:val="uk-UA"/>
        </w:rPr>
        <w:t xml:space="preserve"> – </w:t>
      </w:r>
      <w:r w:rsidRPr="00A14CD4">
        <w:rPr>
          <w:sz w:val="28"/>
          <w:szCs w:val="28"/>
          <w:lang w:val="en-US"/>
        </w:rPr>
        <w:t>356</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GB"/>
        </w:rPr>
      </w:pPr>
      <w:r w:rsidRPr="00A14CD4">
        <w:rPr>
          <w:sz w:val="28"/>
          <w:szCs w:val="28"/>
          <w:lang w:val="en-US"/>
        </w:rPr>
        <w:t>Mc. Dowell L.L. Estimating soluble PO</w:t>
      </w:r>
      <w:r w:rsidRPr="00A14CD4">
        <w:rPr>
          <w:sz w:val="28"/>
          <w:szCs w:val="28"/>
          <w:vertAlign w:val="subscript"/>
          <w:lang w:val="en-US"/>
        </w:rPr>
        <w:t>4</w:t>
      </w:r>
      <w:r w:rsidRPr="00A14CD4">
        <w:rPr>
          <w:sz w:val="28"/>
          <w:szCs w:val="28"/>
          <w:lang w:val="en-US"/>
        </w:rPr>
        <w:t>-P and labile phosphrus in runoff from croplands</w:t>
      </w:r>
      <w:r w:rsidRPr="00A14CD4">
        <w:rPr>
          <w:sz w:val="28"/>
          <w:szCs w:val="28"/>
          <w:lang w:val="uk-UA"/>
        </w:rPr>
        <w:t xml:space="preserve"> //</w:t>
      </w:r>
      <w:r w:rsidRPr="00A14CD4">
        <w:rPr>
          <w:sz w:val="28"/>
          <w:szCs w:val="28"/>
          <w:lang w:val="en-US"/>
        </w:rPr>
        <w:t xml:space="preserve"> Inrunoff and erosion from agricultural management systems. USDA </w:t>
      </w:r>
      <w:r>
        <w:rPr>
          <w:sz w:val="28"/>
          <w:szCs w:val="28"/>
          <w:lang w:val="uk-UA"/>
        </w:rPr>
        <w:t xml:space="preserve">/ </w:t>
      </w:r>
      <w:r w:rsidRPr="00A14CD4">
        <w:rPr>
          <w:sz w:val="28"/>
          <w:szCs w:val="28"/>
          <w:lang w:val="en-US"/>
        </w:rPr>
        <w:t>Mc. Dowell L.L.</w:t>
      </w:r>
      <w:r w:rsidRPr="00A14CD4">
        <w:rPr>
          <w:sz w:val="28"/>
          <w:szCs w:val="28"/>
          <w:lang w:val="uk-UA"/>
        </w:rPr>
        <w:t xml:space="preserve">, </w:t>
      </w:r>
      <w:r w:rsidRPr="00A14CD4">
        <w:rPr>
          <w:sz w:val="28"/>
          <w:szCs w:val="28"/>
          <w:lang w:val="en-US"/>
        </w:rPr>
        <w:t>Shreiber J.D., Pionke H.B.</w:t>
      </w:r>
      <w:r w:rsidRPr="00A14CD4">
        <w:rPr>
          <w:sz w:val="28"/>
          <w:szCs w:val="28"/>
          <w:lang w:val="uk-UA"/>
        </w:rPr>
        <w:t xml:space="preserve"> </w:t>
      </w:r>
      <w:r w:rsidRPr="00A14CD4">
        <w:rPr>
          <w:sz w:val="28"/>
          <w:szCs w:val="28"/>
          <w:lang w:val="en-US"/>
        </w:rPr>
        <w:t>Coservation Research report</w:t>
      </w:r>
      <w:r w:rsidRPr="00A14CD4">
        <w:rPr>
          <w:sz w:val="28"/>
          <w:szCs w:val="28"/>
          <w:lang w:val="uk-UA"/>
        </w:rPr>
        <w:t xml:space="preserve">, </w:t>
      </w:r>
      <w:r w:rsidRPr="00A14CD4">
        <w:rPr>
          <w:sz w:val="28"/>
          <w:szCs w:val="28"/>
          <w:lang w:val="en-US"/>
        </w:rPr>
        <w:t>1980</w:t>
      </w:r>
      <w:r w:rsidRPr="00A14CD4">
        <w:rPr>
          <w:sz w:val="28"/>
          <w:szCs w:val="28"/>
          <w:lang w:val="uk-UA"/>
        </w:rPr>
        <w:t xml:space="preserve">. – </w:t>
      </w:r>
      <w:r w:rsidRPr="00A14CD4">
        <w:rPr>
          <w:sz w:val="28"/>
          <w:szCs w:val="28"/>
          <w:lang w:val="en-US"/>
        </w:rPr>
        <w:t>V .111</w:t>
      </w:r>
      <w:r w:rsidRPr="00A14CD4">
        <w:rPr>
          <w:sz w:val="28"/>
          <w:szCs w:val="28"/>
          <w:lang w:val="uk-UA"/>
        </w:rPr>
        <w:t>. – Р</w:t>
      </w:r>
      <w:r w:rsidRPr="00A14CD4">
        <w:rPr>
          <w:sz w:val="28"/>
          <w:szCs w:val="28"/>
          <w:lang w:val="en-US"/>
        </w:rPr>
        <w:t>.14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Гешалье Э.Э. Развитие вредителей и заболеваний пшеницы  в условиях различной обработки почв</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Сб</w:t>
      </w:r>
      <w:r w:rsidRPr="00A14CD4">
        <w:rPr>
          <w:sz w:val="28"/>
          <w:szCs w:val="28"/>
          <w:lang w:val="uk-UA"/>
        </w:rPr>
        <w:t>орник</w:t>
      </w:r>
      <w:r w:rsidRPr="00A14CD4">
        <w:rPr>
          <w:sz w:val="28"/>
          <w:szCs w:val="28"/>
        </w:rPr>
        <w:t xml:space="preserve"> науч</w:t>
      </w:r>
      <w:r w:rsidRPr="00A14CD4">
        <w:rPr>
          <w:sz w:val="28"/>
          <w:szCs w:val="28"/>
          <w:lang w:val="uk-UA"/>
        </w:rPr>
        <w:t>ных</w:t>
      </w:r>
      <w:r w:rsidRPr="00A14CD4">
        <w:rPr>
          <w:sz w:val="28"/>
          <w:szCs w:val="28"/>
        </w:rPr>
        <w:t xml:space="preserve"> трудов Сибирского НИИ сельского хоз</w:t>
      </w:r>
      <w:r>
        <w:rPr>
          <w:sz w:val="28"/>
          <w:szCs w:val="28"/>
        </w:rPr>
        <w:t>яйства: статьи / Э.Э.Гешалье. –</w:t>
      </w:r>
      <w:r w:rsidRPr="00A14CD4">
        <w:rPr>
          <w:sz w:val="28"/>
          <w:szCs w:val="28"/>
        </w:rPr>
        <w:t xml:space="preserve"> Новосибирск, </w:t>
      </w:r>
      <w:r>
        <w:rPr>
          <w:sz w:val="28"/>
          <w:szCs w:val="28"/>
        </w:rPr>
        <w:t>1961. – №6. –</w:t>
      </w:r>
      <w:r w:rsidRPr="00A14CD4">
        <w:rPr>
          <w:sz w:val="28"/>
          <w:szCs w:val="28"/>
        </w:rPr>
        <w:t xml:space="preserve"> </w:t>
      </w:r>
      <w:r w:rsidRPr="00A14CD4">
        <w:rPr>
          <w:sz w:val="28"/>
          <w:szCs w:val="28"/>
          <w:lang w:val="uk-UA"/>
        </w:rPr>
        <w:t>С</w:t>
      </w:r>
      <w:r w:rsidRPr="00A14CD4">
        <w:rPr>
          <w:sz w:val="28"/>
          <w:szCs w:val="28"/>
        </w:rPr>
        <w:t>. 123 – 127</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Заговора А.В. Изменение численности проволочников в зависимости от разных способов обработки почвы</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Бюллетень Украинского НИИ раст</w:t>
      </w:r>
      <w:r>
        <w:rPr>
          <w:sz w:val="28"/>
          <w:szCs w:val="28"/>
        </w:rPr>
        <w:t>ениеводства, селекции и генетик</w:t>
      </w:r>
      <w:r>
        <w:rPr>
          <w:sz w:val="28"/>
          <w:szCs w:val="28"/>
          <w:lang w:val="uk-UA"/>
        </w:rPr>
        <w:t>и</w:t>
      </w:r>
      <w:r w:rsidRPr="00A14CD4">
        <w:rPr>
          <w:sz w:val="28"/>
          <w:szCs w:val="28"/>
        </w:rPr>
        <w:t xml:space="preserve"> / А.В.Заговора, П.Д.Савин. – Х.: Харьковское областное издательство, 1958. – №3. – </w:t>
      </w:r>
      <w:r w:rsidRPr="00A14CD4">
        <w:rPr>
          <w:sz w:val="28"/>
          <w:szCs w:val="28"/>
          <w:lang w:val="uk-UA"/>
        </w:rPr>
        <w:t>С</w:t>
      </w:r>
      <w:r w:rsidRPr="00A14CD4">
        <w:rPr>
          <w:sz w:val="28"/>
          <w:szCs w:val="28"/>
        </w:rPr>
        <w:t>. 90.</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Васильев В.П. Оценка химического метода борьбы со свекловичным долгоносиком на опыте колхозов зоны Мироновской МТС Киевской области</w:t>
      </w:r>
      <w:r w:rsidRPr="00A14CD4">
        <w:rPr>
          <w:sz w:val="28"/>
          <w:szCs w:val="28"/>
          <w:lang w:val="uk-UA"/>
        </w:rPr>
        <w:t xml:space="preserve"> </w:t>
      </w:r>
      <w:r w:rsidRPr="00A14CD4">
        <w:rPr>
          <w:sz w:val="28"/>
          <w:szCs w:val="28"/>
        </w:rPr>
        <w:t>//</w:t>
      </w:r>
      <w:r w:rsidRPr="00A14CD4">
        <w:rPr>
          <w:sz w:val="28"/>
          <w:szCs w:val="28"/>
          <w:lang w:val="uk-UA"/>
        </w:rPr>
        <w:t xml:space="preserve"> </w:t>
      </w:r>
      <w:r>
        <w:rPr>
          <w:sz w:val="28"/>
          <w:szCs w:val="28"/>
        </w:rPr>
        <w:t>Свекловичный долгоносик</w:t>
      </w:r>
      <w:r w:rsidRPr="00A14CD4">
        <w:rPr>
          <w:sz w:val="28"/>
          <w:szCs w:val="28"/>
        </w:rPr>
        <w:t xml:space="preserve"> и борьба с ним / В.П.Васильев. – К.: Изд.АН УССР, 1956. – С. 35 – 36. </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lastRenderedPageBreak/>
        <w:t>Петруха О.И. Профилактические методы борьбы со свекловичным долгоносиком и другими почвообитающими вредителями</w:t>
      </w:r>
      <w:r>
        <w:rPr>
          <w:sz w:val="28"/>
          <w:szCs w:val="28"/>
          <w:lang w:val="uk-UA"/>
        </w:rPr>
        <w:t xml:space="preserve"> / О.И.Петруха</w:t>
      </w:r>
      <w:r w:rsidRPr="00A14CD4">
        <w:rPr>
          <w:sz w:val="28"/>
          <w:szCs w:val="28"/>
          <w:lang w:val="uk-UA"/>
        </w:rPr>
        <w:t xml:space="preserve"> </w:t>
      </w:r>
      <w:r>
        <w:rPr>
          <w:sz w:val="28"/>
          <w:szCs w:val="28"/>
        </w:rPr>
        <w:t>//</w:t>
      </w:r>
      <w:r w:rsidRPr="00A14CD4">
        <w:rPr>
          <w:sz w:val="28"/>
          <w:szCs w:val="28"/>
          <w:lang w:val="uk-UA"/>
        </w:rPr>
        <w:t xml:space="preserve"> </w:t>
      </w:r>
      <w:r w:rsidRPr="00A14CD4">
        <w:rPr>
          <w:sz w:val="28"/>
          <w:szCs w:val="28"/>
        </w:rPr>
        <w:t xml:space="preserve">Сахарная свекла. – 1957. – №4. – </w:t>
      </w:r>
      <w:r w:rsidRPr="00A14CD4">
        <w:rPr>
          <w:sz w:val="28"/>
          <w:szCs w:val="28"/>
          <w:lang w:val="uk-UA"/>
        </w:rPr>
        <w:t>С</w:t>
      </w:r>
      <w:r w:rsidRPr="00A14CD4">
        <w:rPr>
          <w:sz w:val="28"/>
          <w:szCs w:val="28"/>
        </w:rPr>
        <w:t>.36 – 38.</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Петруха О.И. Роль химического метода в подавлении массового размножения вредителей сахарной свеклы и</w:t>
      </w:r>
      <w:r>
        <w:rPr>
          <w:sz w:val="28"/>
          <w:szCs w:val="28"/>
        </w:rPr>
        <w:t xml:space="preserve"> пути дальнейшего его улучшения</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Химический метод борьбы с вредителями, болезнями и сорняками</w:t>
      </w:r>
      <w:r w:rsidRPr="00A14CD4">
        <w:rPr>
          <w:sz w:val="28"/>
          <w:szCs w:val="28"/>
          <w:lang w:val="uk-UA"/>
        </w:rPr>
        <w:t xml:space="preserve"> </w:t>
      </w:r>
      <w:r>
        <w:rPr>
          <w:sz w:val="28"/>
          <w:szCs w:val="28"/>
        </w:rPr>
        <w:t>/ О.И.Петруха. –</w:t>
      </w:r>
      <w:r w:rsidRPr="00A14CD4">
        <w:rPr>
          <w:sz w:val="28"/>
          <w:szCs w:val="28"/>
        </w:rPr>
        <w:t xml:space="preserve"> К., 1960. – </w:t>
      </w:r>
      <w:r w:rsidRPr="00A14CD4">
        <w:rPr>
          <w:sz w:val="28"/>
          <w:szCs w:val="28"/>
          <w:lang w:val="uk-UA"/>
        </w:rPr>
        <w:t>С</w:t>
      </w:r>
      <w:r w:rsidRPr="00A14CD4">
        <w:rPr>
          <w:sz w:val="28"/>
          <w:szCs w:val="28"/>
        </w:rPr>
        <w:t>.77 – 78.</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Новожилов К.В. Проблемы динамики и метаболизма инсектицидов в растениях в связи с их рациональным использованием</w:t>
      </w:r>
      <w:r w:rsidRPr="00A14CD4">
        <w:rPr>
          <w:sz w:val="28"/>
          <w:szCs w:val="28"/>
          <w:lang w:val="uk-UA"/>
        </w:rPr>
        <w:t xml:space="preserve">  </w:t>
      </w:r>
      <w:r w:rsidRPr="00A14CD4">
        <w:rPr>
          <w:sz w:val="28"/>
          <w:szCs w:val="28"/>
        </w:rPr>
        <w:t>//</w:t>
      </w:r>
      <w:r w:rsidRPr="00A14CD4">
        <w:rPr>
          <w:sz w:val="28"/>
          <w:szCs w:val="28"/>
          <w:lang w:val="uk-UA"/>
        </w:rPr>
        <w:t xml:space="preserve">  </w:t>
      </w:r>
      <w:r>
        <w:rPr>
          <w:sz w:val="28"/>
          <w:szCs w:val="28"/>
        </w:rPr>
        <w:t>Труды ВИЗР /</w:t>
      </w:r>
      <w:r w:rsidRPr="00A14CD4">
        <w:rPr>
          <w:sz w:val="28"/>
          <w:szCs w:val="28"/>
        </w:rPr>
        <w:t xml:space="preserve"> К.В.Новожилов. – Л., 1977. – С. 90 – 93. </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Токсикация всходов сахарной свеклы системными инсектицидами и ее воздействие на фитосанитарное состояние свекловичных плантаций</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Экологические проблемы земл</w:t>
      </w:r>
      <w:r>
        <w:rPr>
          <w:sz w:val="28"/>
          <w:szCs w:val="28"/>
        </w:rPr>
        <w:t>еделия в районах свеклосеяния /</w:t>
      </w:r>
      <w:r w:rsidRPr="00A14CD4">
        <w:rPr>
          <w:sz w:val="28"/>
          <w:szCs w:val="28"/>
        </w:rPr>
        <w:t xml:space="preserve"> В.Т.Саблук, Л.И</w:t>
      </w:r>
      <w:r>
        <w:rPr>
          <w:sz w:val="28"/>
          <w:szCs w:val="28"/>
        </w:rPr>
        <w:t xml:space="preserve">.Головаш. – К.: ВНИС, 1991. – </w:t>
      </w:r>
      <w:r w:rsidRPr="00A14CD4">
        <w:rPr>
          <w:sz w:val="28"/>
          <w:szCs w:val="28"/>
          <w:lang w:val="uk-UA"/>
        </w:rPr>
        <w:t>С</w:t>
      </w:r>
      <w:r w:rsidRPr="00A14CD4">
        <w:rPr>
          <w:sz w:val="28"/>
          <w:szCs w:val="28"/>
        </w:rPr>
        <w:t>.88 – 91.</w:t>
      </w:r>
    </w:p>
    <w:p w:rsidR="0080742A" w:rsidRPr="00A0400E"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Саблук В.Т.  Ефективність нових інсектицидів  / В.Т.Саблу</w:t>
      </w:r>
      <w:r>
        <w:rPr>
          <w:sz w:val="28"/>
          <w:szCs w:val="28"/>
          <w:lang w:val="uk-UA"/>
        </w:rPr>
        <w:t>к, В.М.Смірних, О.М. Грищенко // Цукрові буряки. – 2003.</w:t>
      </w:r>
      <w:r w:rsidRPr="00A14CD4">
        <w:rPr>
          <w:sz w:val="28"/>
          <w:szCs w:val="28"/>
          <w:lang w:val="uk-UA"/>
        </w:rPr>
        <w:t xml:space="preserve"> </w:t>
      </w:r>
      <w:r w:rsidRPr="00A0400E">
        <w:rPr>
          <w:sz w:val="28"/>
          <w:szCs w:val="28"/>
          <w:lang w:val="uk-UA"/>
        </w:rPr>
        <w:t>–</w:t>
      </w:r>
      <w:r>
        <w:rPr>
          <w:sz w:val="28"/>
          <w:szCs w:val="28"/>
          <w:lang w:val="uk-UA"/>
        </w:rPr>
        <w:t xml:space="preserve"> №5. –</w:t>
      </w:r>
      <w:r w:rsidRPr="00A0400E">
        <w:rPr>
          <w:sz w:val="28"/>
          <w:szCs w:val="28"/>
          <w:lang w:val="uk-UA"/>
        </w:rPr>
        <w:t xml:space="preserve"> </w:t>
      </w:r>
      <w:r w:rsidRPr="00A14CD4">
        <w:rPr>
          <w:sz w:val="28"/>
          <w:szCs w:val="28"/>
          <w:lang w:val="uk-UA"/>
        </w:rPr>
        <w:t>С</w:t>
      </w:r>
      <w:r w:rsidRPr="00A0400E">
        <w:rPr>
          <w:sz w:val="28"/>
          <w:szCs w:val="28"/>
          <w:lang w:val="uk-UA"/>
        </w:rPr>
        <w:t>. 10 – 11.</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 xml:space="preserve">Гейсбюлер Х. Химическй </w:t>
      </w:r>
      <w:r>
        <w:rPr>
          <w:sz w:val="28"/>
          <w:szCs w:val="28"/>
        </w:rPr>
        <w:t>метод – настоящее и будущее</w:t>
      </w:r>
      <w:r w:rsidRPr="00A14CD4">
        <w:rPr>
          <w:sz w:val="28"/>
          <w:szCs w:val="28"/>
        </w:rPr>
        <w:t xml:space="preserve"> // Защита растений. – 1982.  – №4. – С. 42 – 44.</w:t>
      </w:r>
    </w:p>
    <w:p w:rsidR="0080742A" w:rsidRPr="00A0400E"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0400E">
        <w:rPr>
          <w:sz w:val="28"/>
          <w:szCs w:val="28"/>
        </w:rPr>
        <w:t>Васильев И.В. О насекомых, вредивших сахарной свекле в Полтавском уезде Воронежской губернии в 1897 году</w:t>
      </w:r>
      <w:r w:rsidRPr="00A0400E">
        <w:rPr>
          <w:sz w:val="28"/>
          <w:szCs w:val="28"/>
          <w:lang w:val="uk-UA"/>
        </w:rPr>
        <w:t xml:space="preserve"> </w:t>
      </w:r>
      <w:r w:rsidRPr="00A0400E">
        <w:rPr>
          <w:sz w:val="28"/>
          <w:szCs w:val="28"/>
        </w:rPr>
        <w:t>//</w:t>
      </w:r>
      <w:r w:rsidRPr="00A0400E">
        <w:rPr>
          <w:sz w:val="28"/>
          <w:szCs w:val="28"/>
          <w:lang w:val="uk-UA"/>
        </w:rPr>
        <w:t xml:space="preserve"> </w:t>
      </w:r>
      <w:r w:rsidRPr="00A0400E">
        <w:rPr>
          <w:sz w:val="28"/>
          <w:szCs w:val="28"/>
        </w:rPr>
        <w:t>Русское энтомологическое общество. Т.</w:t>
      </w:r>
      <w:r w:rsidRPr="00A0400E">
        <w:rPr>
          <w:sz w:val="28"/>
          <w:szCs w:val="28"/>
          <w:lang w:val="en-US"/>
        </w:rPr>
        <w:t>XXXII</w:t>
      </w:r>
      <w:r w:rsidRPr="00A0400E">
        <w:rPr>
          <w:sz w:val="28"/>
          <w:szCs w:val="28"/>
        </w:rPr>
        <w:t xml:space="preserve"> / И.В.Васильев. – С. – Пет</w:t>
      </w:r>
      <w:r>
        <w:rPr>
          <w:sz w:val="28"/>
          <w:szCs w:val="28"/>
        </w:rPr>
        <w:t>ербург, 1899. – С. 123 – 125.</w:t>
      </w:r>
    </w:p>
    <w:p w:rsidR="0080742A" w:rsidRPr="00A0400E"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0400E">
        <w:rPr>
          <w:sz w:val="28"/>
          <w:szCs w:val="28"/>
        </w:rPr>
        <w:t>Петруха О.И. Защита сахарной свеклы / О.И.Петруха, А.А.Верхоловский //</w:t>
      </w:r>
      <w:r>
        <w:rPr>
          <w:sz w:val="28"/>
          <w:szCs w:val="28"/>
          <w:lang w:val="uk-UA"/>
        </w:rPr>
        <w:t xml:space="preserve"> </w:t>
      </w:r>
      <w:r w:rsidRPr="00A0400E">
        <w:rPr>
          <w:sz w:val="28"/>
          <w:szCs w:val="28"/>
        </w:rPr>
        <w:t>Защита растений . – 1967. – №8</w:t>
      </w:r>
      <w:r w:rsidRPr="00A0400E">
        <w:rPr>
          <w:sz w:val="28"/>
          <w:szCs w:val="28"/>
          <w:lang w:val="uk-UA"/>
        </w:rPr>
        <w:t xml:space="preserve"> – С. 30 – 31.</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Васильєв В.П. Використання інсектицидів для хімічної імунізації рослин проти шкідників / В.П.Васильев, Є.М.Кітіцин // Захист рослин. –  К.: Урожай, 1969. – Вип.8. – С.83 – 89.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lastRenderedPageBreak/>
        <w:t>Нестеренко Н.И. Фосфорорганические препараты против вреди-телей сахарной свеклы</w:t>
      </w:r>
      <w:r w:rsidRPr="00A14CD4">
        <w:rPr>
          <w:sz w:val="28"/>
          <w:szCs w:val="28"/>
          <w:lang w:val="uk-UA"/>
        </w:rPr>
        <w:t xml:space="preserve"> / Н.И.Нестеренко </w:t>
      </w:r>
      <w:r w:rsidRPr="00A14CD4">
        <w:rPr>
          <w:sz w:val="28"/>
          <w:szCs w:val="28"/>
        </w:rPr>
        <w:t>//</w:t>
      </w:r>
      <w:r w:rsidRPr="00A14CD4">
        <w:rPr>
          <w:sz w:val="28"/>
          <w:szCs w:val="28"/>
          <w:lang w:val="uk-UA"/>
        </w:rPr>
        <w:t xml:space="preserve"> </w:t>
      </w:r>
      <w:r w:rsidRPr="00A14CD4">
        <w:rPr>
          <w:sz w:val="28"/>
          <w:szCs w:val="28"/>
        </w:rPr>
        <w:t>Химия в сельском хозяйстве.</w:t>
      </w:r>
      <w:r>
        <w:rPr>
          <w:sz w:val="28"/>
          <w:szCs w:val="28"/>
          <w:lang w:val="uk-UA"/>
        </w:rPr>
        <w:t xml:space="preserve"> –</w:t>
      </w:r>
      <w:r w:rsidRPr="00A14CD4">
        <w:rPr>
          <w:sz w:val="28"/>
          <w:szCs w:val="28"/>
        </w:rPr>
        <w:t xml:space="preserve"> 1973.</w:t>
      </w:r>
      <w:r w:rsidRPr="00A14CD4">
        <w:rPr>
          <w:sz w:val="28"/>
          <w:szCs w:val="28"/>
          <w:lang w:val="uk-UA"/>
        </w:rPr>
        <w:t xml:space="preserve"> – </w:t>
      </w:r>
      <w:r w:rsidRPr="00A14CD4">
        <w:rPr>
          <w:sz w:val="28"/>
          <w:szCs w:val="28"/>
        </w:rPr>
        <w:t>№2</w:t>
      </w:r>
      <w:r w:rsidRPr="00A14CD4">
        <w:rPr>
          <w:sz w:val="28"/>
          <w:szCs w:val="28"/>
          <w:lang w:val="uk-UA"/>
        </w:rPr>
        <w:t>. – С.14 – 15.</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Особенности защиты сахарной свеклы от вредителей при индустриальной технологии ее возделывания</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Защита сахарной свеклы от вредителей</w:t>
      </w:r>
      <w:r w:rsidRPr="00A14CD4">
        <w:rPr>
          <w:sz w:val="28"/>
          <w:szCs w:val="28"/>
          <w:lang w:val="uk-UA"/>
        </w:rPr>
        <w:t xml:space="preserve">: статьи / В.Т.Саблук. – </w:t>
      </w:r>
      <w:r w:rsidRPr="00A14CD4">
        <w:rPr>
          <w:sz w:val="28"/>
          <w:szCs w:val="28"/>
        </w:rPr>
        <w:t>К.: ВНИС</w:t>
      </w:r>
      <w:r w:rsidRPr="00A14CD4">
        <w:rPr>
          <w:sz w:val="28"/>
          <w:szCs w:val="28"/>
          <w:lang w:val="uk-UA"/>
        </w:rPr>
        <w:t xml:space="preserve">, </w:t>
      </w:r>
      <w:r w:rsidRPr="00A14CD4">
        <w:rPr>
          <w:sz w:val="28"/>
          <w:szCs w:val="28"/>
        </w:rPr>
        <w:t>1984.</w:t>
      </w:r>
      <w:r w:rsidRPr="00A14CD4">
        <w:rPr>
          <w:sz w:val="28"/>
          <w:szCs w:val="28"/>
          <w:lang w:val="uk-UA"/>
        </w:rPr>
        <w:t xml:space="preserve"> – </w:t>
      </w:r>
      <w:r w:rsidRPr="00A14CD4">
        <w:rPr>
          <w:sz w:val="28"/>
          <w:szCs w:val="28"/>
        </w:rPr>
        <w:t xml:space="preserve"> </w:t>
      </w:r>
      <w:r w:rsidRPr="00A14CD4">
        <w:rPr>
          <w:sz w:val="28"/>
          <w:szCs w:val="28"/>
          <w:lang w:val="uk-UA"/>
        </w:rPr>
        <w:t>С</w:t>
      </w:r>
      <w:r w:rsidRPr="00A14CD4">
        <w:rPr>
          <w:sz w:val="28"/>
          <w:szCs w:val="28"/>
        </w:rPr>
        <w:t>.</w:t>
      </w:r>
      <w:r w:rsidRPr="00A14CD4">
        <w:rPr>
          <w:sz w:val="28"/>
          <w:szCs w:val="28"/>
          <w:lang w:val="uk-UA"/>
        </w:rPr>
        <w:t xml:space="preserve"> </w:t>
      </w:r>
      <w:r w:rsidRPr="00A14CD4">
        <w:rPr>
          <w:sz w:val="28"/>
          <w:szCs w:val="28"/>
        </w:rPr>
        <w:t>3</w:t>
      </w:r>
      <w:r w:rsidRPr="00A14CD4">
        <w:rPr>
          <w:sz w:val="28"/>
          <w:szCs w:val="28"/>
          <w:lang w:val="uk-UA"/>
        </w:rPr>
        <w:t xml:space="preserve"> – </w:t>
      </w:r>
      <w:r w:rsidRPr="00A14CD4">
        <w:rPr>
          <w:sz w:val="28"/>
          <w:szCs w:val="28"/>
        </w:rPr>
        <w:t>12</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Защита сахарной свеклы от вредителей</w:t>
      </w:r>
      <w:r w:rsidRPr="00A14CD4">
        <w:rPr>
          <w:sz w:val="28"/>
          <w:szCs w:val="28"/>
          <w:lang w:val="uk-UA"/>
        </w:rPr>
        <w:t xml:space="preserve"> / В.Т.Саблук </w:t>
      </w:r>
      <w:r w:rsidRPr="00A14CD4">
        <w:rPr>
          <w:sz w:val="28"/>
          <w:szCs w:val="28"/>
        </w:rPr>
        <w:t>//</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1984.</w:t>
      </w:r>
      <w:r w:rsidRPr="00A14CD4">
        <w:rPr>
          <w:sz w:val="28"/>
          <w:szCs w:val="28"/>
          <w:lang w:val="uk-UA"/>
        </w:rPr>
        <w:t xml:space="preserve"> – </w:t>
      </w:r>
      <w:r w:rsidRPr="00A14CD4">
        <w:rPr>
          <w:sz w:val="28"/>
          <w:szCs w:val="28"/>
        </w:rPr>
        <w:t>№5.</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23</w:t>
      </w:r>
      <w:r w:rsidRPr="00A14CD4">
        <w:rPr>
          <w:sz w:val="28"/>
          <w:szCs w:val="28"/>
          <w:lang w:val="uk-UA"/>
        </w:rPr>
        <w:t xml:space="preserve"> – </w:t>
      </w:r>
      <w:r w:rsidRPr="00A14CD4">
        <w:rPr>
          <w:sz w:val="28"/>
          <w:szCs w:val="28"/>
        </w:rPr>
        <w:t>24</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Саблук В.Т. Как защитить всходы от вредителей</w:t>
      </w:r>
      <w:r w:rsidRPr="00A14CD4">
        <w:rPr>
          <w:sz w:val="28"/>
          <w:szCs w:val="28"/>
          <w:lang w:val="uk-UA"/>
        </w:rPr>
        <w:t xml:space="preserve"> / В.Т.Саблук </w:t>
      </w:r>
      <w:r w:rsidRPr="00A14CD4">
        <w:rPr>
          <w:sz w:val="28"/>
          <w:szCs w:val="28"/>
        </w:rPr>
        <w:t>//</w:t>
      </w:r>
      <w:r w:rsidRPr="00A14CD4">
        <w:rPr>
          <w:sz w:val="28"/>
          <w:szCs w:val="28"/>
          <w:lang w:val="uk-UA"/>
        </w:rPr>
        <w:t xml:space="preserve"> </w:t>
      </w:r>
      <w:r w:rsidRPr="00A14CD4">
        <w:rPr>
          <w:sz w:val="28"/>
          <w:szCs w:val="28"/>
        </w:rPr>
        <w:t>Сахарная свекла.</w:t>
      </w:r>
      <w:r w:rsidRPr="00A14CD4">
        <w:rPr>
          <w:sz w:val="28"/>
          <w:szCs w:val="28"/>
          <w:lang w:val="uk-UA"/>
        </w:rPr>
        <w:t xml:space="preserve"> – </w:t>
      </w:r>
      <w:r w:rsidRPr="00A14CD4">
        <w:rPr>
          <w:sz w:val="28"/>
          <w:szCs w:val="28"/>
        </w:rPr>
        <w:t>1984.</w:t>
      </w:r>
      <w:r w:rsidRPr="00A14CD4">
        <w:rPr>
          <w:sz w:val="28"/>
          <w:szCs w:val="28"/>
          <w:lang w:val="uk-UA"/>
        </w:rPr>
        <w:t xml:space="preserve"> – </w:t>
      </w:r>
      <w:r w:rsidRPr="00A14CD4">
        <w:rPr>
          <w:sz w:val="28"/>
          <w:szCs w:val="28"/>
        </w:rPr>
        <w:t xml:space="preserve"> №5.</w:t>
      </w:r>
      <w:r w:rsidRPr="00A14CD4">
        <w:rPr>
          <w:sz w:val="28"/>
          <w:szCs w:val="28"/>
          <w:lang w:val="uk-UA"/>
        </w:rPr>
        <w:t xml:space="preserve"> – С</w:t>
      </w:r>
      <w:r w:rsidRPr="00A14CD4">
        <w:rPr>
          <w:sz w:val="28"/>
          <w:szCs w:val="28"/>
        </w:rPr>
        <w:t>.4</w:t>
      </w:r>
      <w:r w:rsidRPr="00A14CD4">
        <w:rPr>
          <w:sz w:val="28"/>
          <w:szCs w:val="28"/>
          <w:lang w:val="uk-UA"/>
        </w:rPr>
        <w:t xml:space="preserve"> – </w:t>
      </w:r>
      <w:r w:rsidRPr="00A14CD4">
        <w:rPr>
          <w:sz w:val="28"/>
          <w:szCs w:val="28"/>
        </w:rPr>
        <w:t>5</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Pr>
          <w:sz w:val="28"/>
          <w:szCs w:val="28"/>
          <w:lang w:val="uk-UA"/>
        </w:rPr>
        <w:t>Саблук В.Т.</w:t>
      </w:r>
      <w:r w:rsidRPr="00A14CD4">
        <w:rPr>
          <w:sz w:val="28"/>
          <w:szCs w:val="28"/>
          <w:lang w:val="uk-UA"/>
        </w:rPr>
        <w:t xml:space="preserve"> Щоб не</w:t>
      </w:r>
      <w:r>
        <w:rPr>
          <w:sz w:val="28"/>
          <w:szCs w:val="28"/>
          <w:lang w:val="uk-UA"/>
        </w:rPr>
        <w:t xml:space="preserve"> пересівати буряки / В.Т.Саблук //</w:t>
      </w:r>
      <w:r w:rsidRPr="00A14CD4">
        <w:rPr>
          <w:sz w:val="28"/>
          <w:szCs w:val="28"/>
          <w:lang w:val="uk-UA"/>
        </w:rPr>
        <w:t xml:space="preserve"> Хлібороб України. – 1986. – №4. – С.19 – 20.</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Велецкий И.Н. Механизация защиты вегетирующих растений</w:t>
      </w:r>
      <w:r w:rsidRPr="00A14CD4">
        <w:rPr>
          <w:sz w:val="28"/>
          <w:szCs w:val="28"/>
          <w:lang w:val="uk-UA"/>
        </w:rPr>
        <w:t xml:space="preserve"> / И.Н.Велецкий </w:t>
      </w:r>
      <w:r w:rsidRPr="00A14CD4">
        <w:rPr>
          <w:sz w:val="28"/>
          <w:szCs w:val="28"/>
        </w:rPr>
        <w:t>//</w:t>
      </w:r>
      <w:r w:rsidRPr="00A14CD4">
        <w:rPr>
          <w:sz w:val="28"/>
          <w:szCs w:val="28"/>
          <w:lang w:val="uk-UA"/>
        </w:rPr>
        <w:t xml:space="preserve"> </w:t>
      </w:r>
      <w:r w:rsidRPr="00A14CD4">
        <w:rPr>
          <w:sz w:val="28"/>
          <w:szCs w:val="28"/>
        </w:rPr>
        <w:t>Защита растений.</w:t>
      </w:r>
      <w:r w:rsidRPr="00A14CD4">
        <w:rPr>
          <w:sz w:val="28"/>
          <w:szCs w:val="28"/>
          <w:lang w:val="uk-UA"/>
        </w:rPr>
        <w:t xml:space="preserve"> – </w:t>
      </w:r>
      <w:r w:rsidRPr="00A14CD4">
        <w:rPr>
          <w:sz w:val="28"/>
          <w:szCs w:val="28"/>
        </w:rPr>
        <w:t>1986.</w:t>
      </w:r>
      <w:r w:rsidRPr="00A14CD4">
        <w:rPr>
          <w:sz w:val="28"/>
          <w:szCs w:val="28"/>
          <w:lang w:val="uk-UA"/>
        </w:rPr>
        <w:t xml:space="preserve"> – </w:t>
      </w:r>
      <w:r w:rsidRPr="00A14CD4">
        <w:rPr>
          <w:sz w:val="28"/>
          <w:szCs w:val="28"/>
        </w:rPr>
        <w:t>№3.</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46</w:t>
      </w:r>
      <w:r w:rsidRPr="00A14CD4">
        <w:rPr>
          <w:sz w:val="28"/>
          <w:szCs w:val="28"/>
          <w:lang w:val="uk-UA"/>
        </w:rPr>
        <w:t xml:space="preserve"> – </w:t>
      </w:r>
      <w:r w:rsidRPr="00A14CD4">
        <w:rPr>
          <w:sz w:val="28"/>
          <w:szCs w:val="28"/>
        </w:rPr>
        <w:t>48</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Мельников Н.Н. Пестициды и окружающая среда</w:t>
      </w:r>
      <w:r w:rsidRPr="00A14CD4">
        <w:rPr>
          <w:sz w:val="28"/>
          <w:szCs w:val="28"/>
          <w:lang w:val="uk-UA"/>
        </w:rPr>
        <w:t xml:space="preserve"> </w:t>
      </w:r>
      <w:r w:rsidRPr="00A14CD4">
        <w:rPr>
          <w:sz w:val="28"/>
          <w:szCs w:val="28"/>
        </w:rPr>
        <w:t>/</w:t>
      </w:r>
      <w:r w:rsidRPr="00A14CD4">
        <w:rPr>
          <w:sz w:val="28"/>
          <w:szCs w:val="28"/>
          <w:lang w:val="uk-UA"/>
        </w:rPr>
        <w:t xml:space="preserve"> Н.Н.</w:t>
      </w:r>
      <w:r w:rsidRPr="00A14CD4">
        <w:rPr>
          <w:sz w:val="28"/>
          <w:szCs w:val="28"/>
        </w:rPr>
        <w:t xml:space="preserve"> Мельнико</w:t>
      </w:r>
      <w:r w:rsidRPr="00A14CD4">
        <w:rPr>
          <w:sz w:val="28"/>
          <w:szCs w:val="28"/>
          <w:lang w:val="uk-UA"/>
        </w:rPr>
        <w:t>в /</w:t>
      </w:r>
      <w:r w:rsidRPr="00A14CD4">
        <w:rPr>
          <w:sz w:val="28"/>
          <w:szCs w:val="28"/>
        </w:rPr>
        <w:t>/</w:t>
      </w:r>
      <w:r w:rsidRPr="00A14CD4">
        <w:rPr>
          <w:sz w:val="28"/>
          <w:szCs w:val="28"/>
          <w:lang w:val="uk-UA"/>
        </w:rPr>
        <w:t xml:space="preserve"> </w:t>
      </w:r>
      <w:r w:rsidRPr="00A14CD4">
        <w:rPr>
          <w:sz w:val="28"/>
          <w:szCs w:val="28"/>
        </w:rPr>
        <w:t>Химия в сельском хозяйстве.</w:t>
      </w:r>
      <w:r w:rsidRPr="00A14CD4">
        <w:rPr>
          <w:sz w:val="28"/>
          <w:szCs w:val="28"/>
          <w:lang w:val="uk-UA"/>
        </w:rPr>
        <w:t xml:space="preserve"> – </w:t>
      </w:r>
      <w:r w:rsidRPr="00A14CD4">
        <w:rPr>
          <w:sz w:val="28"/>
          <w:szCs w:val="28"/>
        </w:rPr>
        <w:t>1980.</w:t>
      </w:r>
      <w:r w:rsidRPr="00A14CD4">
        <w:rPr>
          <w:sz w:val="28"/>
          <w:szCs w:val="28"/>
          <w:lang w:val="uk-UA"/>
        </w:rPr>
        <w:t xml:space="preserve"> – </w:t>
      </w:r>
      <w:r w:rsidRPr="00A14CD4">
        <w:rPr>
          <w:sz w:val="28"/>
          <w:szCs w:val="28"/>
        </w:rPr>
        <w:t>№10.</w:t>
      </w:r>
      <w:r w:rsidRPr="00A14CD4">
        <w:rPr>
          <w:sz w:val="28"/>
          <w:szCs w:val="28"/>
          <w:lang w:val="uk-UA"/>
        </w:rPr>
        <w:t xml:space="preserve"> – С</w:t>
      </w:r>
      <w:r w:rsidRPr="00A14CD4">
        <w:rPr>
          <w:sz w:val="28"/>
          <w:szCs w:val="28"/>
        </w:rPr>
        <w:t>.</w:t>
      </w:r>
      <w:r w:rsidRPr="00A14CD4">
        <w:rPr>
          <w:sz w:val="28"/>
          <w:szCs w:val="28"/>
          <w:lang w:val="uk-UA"/>
        </w:rPr>
        <w:t xml:space="preserve"> </w:t>
      </w:r>
      <w:r w:rsidRPr="00A14CD4">
        <w:rPr>
          <w:sz w:val="28"/>
          <w:szCs w:val="28"/>
        </w:rPr>
        <w:t>36</w:t>
      </w:r>
      <w:r w:rsidRPr="00A14CD4">
        <w:rPr>
          <w:sz w:val="28"/>
          <w:szCs w:val="28"/>
          <w:lang w:val="uk-UA"/>
        </w:rPr>
        <w:t xml:space="preserve"> – </w:t>
      </w:r>
      <w:r w:rsidRPr="00A14CD4">
        <w:rPr>
          <w:sz w:val="28"/>
          <w:szCs w:val="28"/>
        </w:rPr>
        <w:t>49</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Болотный А</w:t>
      </w:r>
      <w:r w:rsidRPr="00A14CD4">
        <w:rPr>
          <w:sz w:val="28"/>
          <w:szCs w:val="28"/>
          <w:lang w:val="uk-UA"/>
        </w:rPr>
        <w:t>.В</w:t>
      </w:r>
      <w:r w:rsidRPr="00A14CD4">
        <w:rPr>
          <w:sz w:val="28"/>
          <w:szCs w:val="28"/>
        </w:rPr>
        <w:t>. Вопросы гигиены для применения пестицидов на сахарной свекле</w:t>
      </w:r>
      <w:r>
        <w:rPr>
          <w:sz w:val="28"/>
          <w:szCs w:val="28"/>
          <w:lang w:val="uk-UA"/>
        </w:rPr>
        <w:t xml:space="preserve"> </w:t>
      </w:r>
      <w:r w:rsidRPr="00A14CD4">
        <w:rPr>
          <w:sz w:val="28"/>
          <w:szCs w:val="28"/>
        </w:rPr>
        <w:t>// Борьба с вредителями сахарной свеклы при возделывании ее по индустриальной технологии</w:t>
      </w:r>
      <w:r w:rsidRPr="00A14CD4">
        <w:rPr>
          <w:sz w:val="28"/>
          <w:szCs w:val="28"/>
          <w:lang w:val="uk-UA"/>
        </w:rPr>
        <w:t>: статьи / А.В.</w:t>
      </w:r>
      <w:r w:rsidRPr="00A14CD4">
        <w:rPr>
          <w:sz w:val="28"/>
          <w:szCs w:val="28"/>
        </w:rPr>
        <w:t xml:space="preserve">Болотный, </w:t>
      </w:r>
      <w:r w:rsidRPr="00A14CD4">
        <w:rPr>
          <w:sz w:val="28"/>
          <w:szCs w:val="28"/>
          <w:lang w:val="uk-UA"/>
        </w:rPr>
        <w:t>З.А.</w:t>
      </w:r>
      <w:r w:rsidRPr="00A14CD4">
        <w:rPr>
          <w:sz w:val="28"/>
          <w:szCs w:val="28"/>
        </w:rPr>
        <w:t xml:space="preserve">Лейка, </w:t>
      </w:r>
      <w:r w:rsidRPr="00A14CD4">
        <w:rPr>
          <w:sz w:val="28"/>
          <w:szCs w:val="28"/>
          <w:lang w:val="uk-UA"/>
        </w:rPr>
        <w:t>Н.Г.</w:t>
      </w:r>
      <w:r w:rsidRPr="00A14CD4">
        <w:rPr>
          <w:sz w:val="28"/>
          <w:szCs w:val="28"/>
        </w:rPr>
        <w:t>Наконечная.</w:t>
      </w:r>
      <w:r w:rsidRPr="00A14CD4">
        <w:rPr>
          <w:sz w:val="28"/>
          <w:szCs w:val="28"/>
          <w:lang w:val="uk-UA"/>
        </w:rPr>
        <w:t xml:space="preserve"> – К.:</w:t>
      </w:r>
      <w:r w:rsidRPr="00A14CD4">
        <w:rPr>
          <w:sz w:val="28"/>
          <w:szCs w:val="28"/>
        </w:rPr>
        <w:t xml:space="preserve"> ВНИС, 1984.</w:t>
      </w:r>
      <w:r w:rsidRPr="00A14CD4">
        <w:rPr>
          <w:sz w:val="28"/>
          <w:szCs w:val="28"/>
          <w:lang w:val="uk-UA"/>
        </w:rPr>
        <w:t xml:space="preserve"> – С</w:t>
      </w:r>
      <w:r w:rsidRPr="00A14CD4">
        <w:rPr>
          <w:sz w:val="28"/>
          <w:szCs w:val="28"/>
        </w:rPr>
        <w:t>.151</w:t>
      </w:r>
      <w:r w:rsidRPr="00A14CD4">
        <w:rPr>
          <w:sz w:val="28"/>
          <w:szCs w:val="28"/>
          <w:lang w:val="uk-UA"/>
        </w:rPr>
        <w:t xml:space="preserve"> – </w:t>
      </w:r>
      <w:r w:rsidRPr="00A14CD4">
        <w:rPr>
          <w:sz w:val="28"/>
          <w:szCs w:val="28"/>
        </w:rPr>
        <w:t>155</w:t>
      </w:r>
      <w:r w:rsidRPr="00A14CD4">
        <w:rPr>
          <w:sz w:val="28"/>
          <w:szCs w:val="28"/>
          <w:lang w:val="uk-UA"/>
        </w:rPr>
        <w:t>.</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Саблук В.Т. Рослинам – внутрішню токсикацію / В.Т.Саблук</w:t>
      </w:r>
      <w:r>
        <w:rPr>
          <w:sz w:val="28"/>
          <w:szCs w:val="28"/>
          <w:lang w:val="uk-UA"/>
        </w:rPr>
        <w:t xml:space="preserve"> // Хлібороб України. – 1986. –</w:t>
      </w:r>
      <w:r w:rsidRPr="00A14CD4">
        <w:rPr>
          <w:sz w:val="28"/>
          <w:szCs w:val="28"/>
          <w:lang w:val="uk-UA"/>
        </w:rPr>
        <w:t xml:space="preserve"> №9. – С.19.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Трибель С.А. Эколого-токсикологическое обоснование применения инсектицидов против вредителей сахарной свеклы при индустриальной технологии ее возделывания</w:t>
      </w:r>
      <w:r w:rsidRPr="00A14CD4">
        <w:rPr>
          <w:sz w:val="28"/>
          <w:szCs w:val="28"/>
          <w:lang w:val="uk-UA"/>
        </w:rPr>
        <w:t>:</w:t>
      </w:r>
      <w:r w:rsidRPr="00A14CD4">
        <w:rPr>
          <w:sz w:val="28"/>
          <w:szCs w:val="28"/>
        </w:rPr>
        <w:t xml:space="preserve"> </w:t>
      </w:r>
      <w:r w:rsidRPr="00A14CD4">
        <w:rPr>
          <w:sz w:val="28"/>
          <w:szCs w:val="28"/>
          <w:lang w:val="uk-UA"/>
        </w:rPr>
        <w:t>а</w:t>
      </w:r>
      <w:r w:rsidRPr="00A14CD4">
        <w:rPr>
          <w:sz w:val="28"/>
          <w:szCs w:val="28"/>
        </w:rPr>
        <w:t xml:space="preserve">втореф. дисс. </w:t>
      </w:r>
      <w:r w:rsidRPr="00A14CD4">
        <w:rPr>
          <w:sz w:val="28"/>
          <w:szCs w:val="28"/>
          <w:lang w:val="uk-UA"/>
        </w:rPr>
        <w:t xml:space="preserve">на соискание науч. степени </w:t>
      </w:r>
      <w:r w:rsidRPr="00A14CD4">
        <w:rPr>
          <w:sz w:val="28"/>
          <w:szCs w:val="28"/>
        </w:rPr>
        <w:t>доктора с.-х. наук.</w:t>
      </w:r>
      <w:r w:rsidRPr="00A14CD4">
        <w:rPr>
          <w:sz w:val="28"/>
          <w:szCs w:val="28"/>
          <w:lang w:val="uk-UA"/>
        </w:rPr>
        <w:t xml:space="preserve"> / С.А.Трибель. – </w:t>
      </w:r>
      <w:r w:rsidRPr="00A14CD4">
        <w:rPr>
          <w:sz w:val="28"/>
          <w:szCs w:val="28"/>
        </w:rPr>
        <w:t>К., 1988.</w:t>
      </w:r>
      <w:r w:rsidRPr="00A14CD4">
        <w:rPr>
          <w:sz w:val="28"/>
          <w:szCs w:val="28"/>
          <w:lang w:val="uk-UA"/>
        </w:rPr>
        <w:t xml:space="preserve"> – </w:t>
      </w:r>
      <w:r w:rsidRPr="00A14CD4">
        <w:rPr>
          <w:sz w:val="28"/>
          <w:szCs w:val="28"/>
        </w:rPr>
        <w:t>40</w:t>
      </w:r>
      <w:r w:rsidRPr="00A14CD4">
        <w:rPr>
          <w:sz w:val="28"/>
          <w:szCs w:val="28"/>
          <w:lang w:val="uk-UA"/>
        </w:rPr>
        <w:t xml:space="preserve"> </w:t>
      </w:r>
      <w:r w:rsidRPr="00A14CD4">
        <w:rPr>
          <w:sz w:val="28"/>
          <w:szCs w:val="28"/>
        </w:rPr>
        <w:t>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lastRenderedPageBreak/>
        <w:t xml:space="preserve">Трибель С.О. Гранульовані препарати в боротьбі з шкідниками цукрових буряків </w:t>
      </w:r>
      <w:r w:rsidRPr="00A14CD4">
        <w:rPr>
          <w:sz w:val="28"/>
          <w:szCs w:val="28"/>
          <w:lang w:val="uk-UA"/>
        </w:rPr>
        <w:t xml:space="preserve"> </w:t>
      </w:r>
      <w:r w:rsidRPr="00A14CD4">
        <w:rPr>
          <w:sz w:val="28"/>
          <w:szCs w:val="28"/>
        </w:rPr>
        <w:t xml:space="preserve">// Захист рослин </w:t>
      </w:r>
      <w:r w:rsidRPr="00A14CD4">
        <w:rPr>
          <w:sz w:val="28"/>
          <w:szCs w:val="28"/>
          <w:lang w:val="uk-UA"/>
        </w:rPr>
        <w:t xml:space="preserve">/ С.О.Трибель. </w:t>
      </w:r>
      <w:r w:rsidRPr="00A14CD4">
        <w:rPr>
          <w:sz w:val="28"/>
          <w:szCs w:val="28"/>
        </w:rPr>
        <w:t>– К.: Урожай, 1974. – Вип. 19. – С. 33</w:t>
      </w:r>
      <w:r w:rsidRPr="00A14CD4">
        <w:rPr>
          <w:sz w:val="28"/>
          <w:szCs w:val="28"/>
          <w:lang w:val="uk-UA"/>
        </w:rPr>
        <w:t xml:space="preserve"> – </w:t>
      </w:r>
      <w:r w:rsidRPr="00A14CD4">
        <w:rPr>
          <w:sz w:val="28"/>
          <w:szCs w:val="28"/>
        </w:rPr>
        <w:t>39.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Петруха О.И. Эффективные инсектициды и фунгициды</w:t>
      </w:r>
      <w:r>
        <w:rPr>
          <w:sz w:val="28"/>
          <w:szCs w:val="28"/>
          <w:lang w:val="uk-UA"/>
        </w:rPr>
        <w:t xml:space="preserve"> </w:t>
      </w:r>
      <w:r w:rsidRPr="00A14CD4">
        <w:rPr>
          <w:sz w:val="28"/>
          <w:szCs w:val="28"/>
          <w:lang w:val="uk-UA"/>
        </w:rPr>
        <w:t>/ О.И.</w:t>
      </w:r>
      <w:r w:rsidRPr="00A14CD4">
        <w:rPr>
          <w:sz w:val="28"/>
          <w:szCs w:val="28"/>
        </w:rPr>
        <w:t>Петруха,</w:t>
      </w:r>
      <w:r w:rsidRPr="00A14CD4">
        <w:rPr>
          <w:sz w:val="28"/>
          <w:szCs w:val="28"/>
          <w:lang w:val="uk-UA"/>
        </w:rPr>
        <w:t xml:space="preserve"> К.Н.</w:t>
      </w:r>
      <w:r>
        <w:rPr>
          <w:sz w:val="28"/>
          <w:szCs w:val="28"/>
        </w:rPr>
        <w:t xml:space="preserve"> Брояковская</w:t>
      </w:r>
      <w:r w:rsidRPr="00A14CD4">
        <w:rPr>
          <w:sz w:val="28"/>
          <w:szCs w:val="28"/>
        </w:rPr>
        <w:t xml:space="preserve"> // Сахарная свекла. – 1978. </w:t>
      </w:r>
      <w:r w:rsidRPr="00A14CD4">
        <w:rPr>
          <w:sz w:val="28"/>
          <w:szCs w:val="28"/>
          <w:lang w:val="uk-UA"/>
        </w:rPr>
        <w:t xml:space="preserve">– </w:t>
      </w:r>
      <w:r w:rsidRPr="00A14CD4">
        <w:rPr>
          <w:sz w:val="28"/>
          <w:szCs w:val="28"/>
        </w:rPr>
        <w:t>№11. – С. 37</w:t>
      </w:r>
      <w:r w:rsidRPr="00A14CD4">
        <w:rPr>
          <w:sz w:val="28"/>
          <w:szCs w:val="28"/>
          <w:lang w:val="uk-UA"/>
        </w:rPr>
        <w:t xml:space="preserve"> – </w:t>
      </w:r>
      <w:r w:rsidRPr="00A14CD4">
        <w:rPr>
          <w:sz w:val="28"/>
          <w:szCs w:val="28"/>
        </w:rPr>
        <w:t>38.</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Трибель С.А.</w:t>
      </w:r>
      <w:r w:rsidRPr="00A14CD4">
        <w:rPr>
          <w:sz w:val="28"/>
          <w:szCs w:val="28"/>
          <w:lang w:val="uk-UA"/>
        </w:rPr>
        <w:t xml:space="preserve"> </w:t>
      </w:r>
      <w:r w:rsidRPr="00A14CD4">
        <w:rPr>
          <w:sz w:val="28"/>
          <w:szCs w:val="28"/>
        </w:rPr>
        <w:t>Комплексная система против почвообитающих вредителей</w:t>
      </w:r>
      <w:r w:rsidRPr="00A14CD4">
        <w:rPr>
          <w:sz w:val="28"/>
          <w:szCs w:val="28"/>
          <w:lang w:val="uk-UA"/>
        </w:rPr>
        <w:t xml:space="preserve"> / С.А.</w:t>
      </w:r>
      <w:r w:rsidRPr="00A14CD4">
        <w:rPr>
          <w:sz w:val="28"/>
          <w:szCs w:val="28"/>
        </w:rPr>
        <w:t xml:space="preserve">Трибель, </w:t>
      </w:r>
      <w:r w:rsidRPr="00A14CD4">
        <w:rPr>
          <w:sz w:val="28"/>
          <w:szCs w:val="28"/>
          <w:lang w:val="uk-UA"/>
        </w:rPr>
        <w:t>П.Д.</w:t>
      </w:r>
      <w:r>
        <w:rPr>
          <w:sz w:val="28"/>
          <w:szCs w:val="28"/>
        </w:rPr>
        <w:t xml:space="preserve">Цибулькин </w:t>
      </w:r>
      <w:r w:rsidRPr="00A14CD4">
        <w:rPr>
          <w:sz w:val="28"/>
          <w:szCs w:val="28"/>
        </w:rPr>
        <w:t>//</w:t>
      </w:r>
      <w:r w:rsidRPr="00A14CD4">
        <w:rPr>
          <w:sz w:val="28"/>
          <w:szCs w:val="28"/>
          <w:lang w:val="uk-UA"/>
        </w:rPr>
        <w:t xml:space="preserve"> </w:t>
      </w:r>
      <w:r>
        <w:rPr>
          <w:sz w:val="28"/>
          <w:szCs w:val="28"/>
        </w:rPr>
        <w:t xml:space="preserve">Сахарная свекла. – 1987. </w:t>
      </w:r>
      <w:r w:rsidRPr="00A14CD4">
        <w:rPr>
          <w:sz w:val="28"/>
          <w:szCs w:val="28"/>
          <w:lang w:val="uk-UA"/>
        </w:rPr>
        <w:t xml:space="preserve">– </w:t>
      </w:r>
      <w:r w:rsidRPr="00A14CD4">
        <w:rPr>
          <w:sz w:val="28"/>
          <w:szCs w:val="28"/>
        </w:rPr>
        <w:t>№1. – С. 34</w:t>
      </w:r>
      <w:r w:rsidRPr="00A14CD4">
        <w:rPr>
          <w:sz w:val="28"/>
          <w:szCs w:val="28"/>
          <w:lang w:val="uk-UA"/>
        </w:rPr>
        <w:t xml:space="preserve"> – </w:t>
      </w:r>
      <w:r w:rsidRPr="00A14CD4">
        <w:rPr>
          <w:sz w:val="28"/>
          <w:szCs w:val="28"/>
        </w:rPr>
        <w:t>37.</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 xml:space="preserve">Саблук В.Т. Защита сахарной свеклы от вредителей // Сахарная свекла. Интенсивная технология. </w:t>
      </w:r>
      <w:r w:rsidRPr="00A14CD4">
        <w:rPr>
          <w:sz w:val="28"/>
          <w:szCs w:val="28"/>
          <w:lang w:val="uk-UA"/>
        </w:rPr>
        <w:t xml:space="preserve">/ В.Т.Саблук. </w:t>
      </w:r>
      <w:r w:rsidRPr="00A14CD4">
        <w:rPr>
          <w:sz w:val="28"/>
          <w:szCs w:val="28"/>
        </w:rPr>
        <w:t>– М.: ВО Агропроиздат</w:t>
      </w:r>
      <w:r w:rsidRPr="00A14CD4">
        <w:rPr>
          <w:sz w:val="28"/>
          <w:szCs w:val="28"/>
          <w:lang w:val="uk-UA"/>
        </w:rPr>
        <w:t xml:space="preserve">, </w:t>
      </w:r>
      <w:r w:rsidRPr="00A14CD4">
        <w:rPr>
          <w:sz w:val="28"/>
          <w:szCs w:val="28"/>
        </w:rPr>
        <w:t>1988. – С. 45</w:t>
      </w:r>
      <w:r w:rsidRPr="00A14CD4">
        <w:rPr>
          <w:sz w:val="28"/>
          <w:szCs w:val="28"/>
          <w:lang w:val="uk-UA"/>
        </w:rPr>
        <w:t xml:space="preserve"> – </w:t>
      </w:r>
      <w:r w:rsidRPr="00A14CD4">
        <w:rPr>
          <w:sz w:val="28"/>
          <w:szCs w:val="28"/>
        </w:rPr>
        <w:t>46.</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en-US"/>
        </w:rPr>
      </w:pPr>
      <w:r w:rsidRPr="00A14CD4">
        <w:rPr>
          <w:sz w:val="28"/>
          <w:szCs w:val="28"/>
          <w:lang w:val="de-DE"/>
        </w:rPr>
        <w:t>Müller G. Untersuchungen sur wirksameren Bekampfung des Moosknopfkëfers (Atom</w:t>
      </w:r>
      <w:r>
        <w:rPr>
          <w:sz w:val="28"/>
          <w:szCs w:val="28"/>
          <w:lang w:val="de-DE"/>
        </w:rPr>
        <w:t>aria linearis Steph) in der DDR</w:t>
      </w:r>
      <w:r w:rsidRPr="00A14CD4">
        <w:rPr>
          <w:sz w:val="28"/>
          <w:szCs w:val="28"/>
          <w:lang w:val="uk-UA"/>
        </w:rPr>
        <w:t xml:space="preserve"> </w:t>
      </w:r>
      <w:r w:rsidRPr="00A14CD4">
        <w:rPr>
          <w:sz w:val="28"/>
          <w:szCs w:val="28"/>
          <w:lang w:val="de-DE"/>
        </w:rPr>
        <w:t>// Arch Phytopathol</w:t>
      </w:r>
      <w:r>
        <w:rPr>
          <w:sz w:val="28"/>
          <w:szCs w:val="28"/>
          <w:lang w:val="uk-UA"/>
        </w:rPr>
        <w:t xml:space="preserve"> / </w:t>
      </w:r>
      <w:r w:rsidRPr="00A14CD4">
        <w:rPr>
          <w:sz w:val="28"/>
          <w:szCs w:val="28"/>
          <w:lang w:val="de-DE"/>
        </w:rPr>
        <w:t>Müller G</w:t>
      </w:r>
      <w:r>
        <w:rPr>
          <w:sz w:val="28"/>
          <w:szCs w:val="28"/>
          <w:lang w:val="uk-UA"/>
        </w:rPr>
        <w:t xml:space="preserve">. – </w:t>
      </w:r>
      <w:r w:rsidRPr="00A14CD4">
        <w:rPr>
          <w:sz w:val="28"/>
          <w:szCs w:val="28"/>
          <w:lang w:val="de-DE"/>
        </w:rPr>
        <w:t>Pflanschutz</w:t>
      </w:r>
      <w:r>
        <w:rPr>
          <w:sz w:val="28"/>
          <w:szCs w:val="28"/>
          <w:lang w:val="uk-UA"/>
        </w:rPr>
        <w:t>,</w:t>
      </w:r>
      <w:r w:rsidRPr="00A14CD4">
        <w:rPr>
          <w:sz w:val="28"/>
          <w:szCs w:val="28"/>
          <w:lang w:val="uk-UA"/>
        </w:rPr>
        <w:t xml:space="preserve"> </w:t>
      </w:r>
      <w:r w:rsidRPr="00A14CD4">
        <w:rPr>
          <w:sz w:val="28"/>
          <w:szCs w:val="28"/>
          <w:lang w:val="de-DE"/>
        </w:rPr>
        <w:t xml:space="preserve">1981. – </w:t>
      </w:r>
      <w:r w:rsidRPr="00A14CD4">
        <w:rPr>
          <w:sz w:val="28"/>
          <w:szCs w:val="28"/>
        </w:rPr>
        <w:t>В</w:t>
      </w:r>
      <w:r w:rsidRPr="00A14CD4">
        <w:rPr>
          <w:sz w:val="28"/>
          <w:szCs w:val="28"/>
          <w:lang w:val="de-DE"/>
        </w:rPr>
        <w:t xml:space="preserve">d. 17. </w:t>
      </w:r>
      <w:r w:rsidRPr="00A14CD4">
        <w:rPr>
          <w:sz w:val="28"/>
          <w:szCs w:val="28"/>
          <w:lang w:val="uk-UA"/>
        </w:rPr>
        <w:t xml:space="preserve">– </w:t>
      </w:r>
      <w:r w:rsidRPr="00A14CD4">
        <w:rPr>
          <w:sz w:val="28"/>
          <w:szCs w:val="28"/>
          <w:lang w:val="en-US"/>
        </w:rPr>
        <w:t xml:space="preserve">№4. – </w:t>
      </w:r>
      <w:r w:rsidRPr="00A14CD4">
        <w:rPr>
          <w:sz w:val="28"/>
          <w:szCs w:val="28"/>
          <w:lang w:val="uk-UA"/>
        </w:rPr>
        <w:t>Р</w:t>
      </w:r>
      <w:r w:rsidRPr="00A14CD4">
        <w:rPr>
          <w:sz w:val="28"/>
          <w:szCs w:val="28"/>
          <w:lang w:val="en-US"/>
        </w:rPr>
        <w:t>. 235</w:t>
      </w:r>
      <w:r w:rsidRPr="00A14CD4">
        <w:rPr>
          <w:sz w:val="28"/>
          <w:szCs w:val="28"/>
          <w:lang w:val="uk-UA"/>
        </w:rPr>
        <w:t xml:space="preserve"> – </w:t>
      </w:r>
      <w:r w:rsidRPr="00A14CD4">
        <w:rPr>
          <w:sz w:val="28"/>
          <w:szCs w:val="28"/>
          <w:lang w:val="en-US"/>
        </w:rPr>
        <w:t>247.</w:t>
      </w:r>
    </w:p>
    <w:p w:rsidR="0080742A" w:rsidRPr="00A14CD4" w:rsidRDefault="0080742A" w:rsidP="00E44ED3">
      <w:pPr>
        <w:numPr>
          <w:ilvl w:val="0"/>
          <w:numId w:val="60"/>
        </w:numPr>
        <w:tabs>
          <w:tab w:val="clear" w:pos="360"/>
          <w:tab w:val="num" w:pos="1080"/>
          <w:tab w:val="num" w:pos="1134"/>
          <w:tab w:val="num" w:pos="1260"/>
        </w:tabs>
        <w:suppressAutoHyphens w:val="0"/>
        <w:spacing w:line="360" w:lineRule="auto"/>
        <w:ind w:left="1080" w:hanging="720"/>
        <w:jc w:val="both"/>
        <w:rPr>
          <w:sz w:val="28"/>
          <w:szCs w:val="28"/>
          <w:lang w:val="en-US"/>
        </w:rPr>
      </w:pPr>
      <w:r w:rsidRPr="00A14CD4">
        <w:rPr>
          <w:sz w:val="28"/>
          <w:szCs w:val="28"/>
          <w:lang w:val="de-DE"/>
        </w:rPr>
        <w:t>Müller G. Erfahrungenmit wirksameren Saatgutbehandlungsmitteln zur (Atomaria lincaris Steph) – Narchrb</w:t>
      </w:r>
      <w:r w:rsidRPr="00A14CD4">
        <w:rPr>
          <w:sz w:val="28"/>
          <w:szCs w:val="28"/>
          <w:lang w:val="uk-UA"/>
        </w:rPr>
        <w:t xml:space="preserve"> / </w:t>
      </w:r>
      <w:r w:rsidRPr="00A14CD4">
        <w:rPr>
          <w:sz w:val="28"/>
          <w:szCs w:val="28"/>
          <w:lang w:val="de-DE"/>
        </w:rPr>
        <w:t xml:space="preserve"> Müller G.</w:t>
      </w:r>
      <w:r w:rsidRPr="00A14CD4">
        <w:rPr>
          <w:sz w:val="28"/>
          <w:szCs w:val="28"/>
          <w:lang w:val="uk-UA"/>
        </w:rPr>
        <w:t xml:space="preserve"> </w:t>
      </w:r>
      <w:r w:rsidRPr="00A14CD4">
        <w:rPr>
          <w:sz w:val="28"/>
          <w:szCs w:val="28"/>
          <w:lang w:val="de-DE"/>
        </w:rPr>
        <w:t xml:space="preserve"> </w:t>
      </w:r>
      <w:r w:rsidRPr="00A14CD4">
        <w:rPr>
          <w:sz w:val="28"/>
          <w:szCs w:val="28"/>
          <w:lang w:val="uk-UA"/>
        </w:rPr>
        <w:t xml:space="preserve">// </w:t>
      </w:r>
      <w:r w:rsidRPr="00A14CD4">
        <w:rPr>
          <w:sz w:val="28"/>
          <w:szCs w:val="28"/>
          <w:lang w:val="en-GB"/>
        </w:rPr>
        <w:t>Pglzchutzn in DDR</w:t>
      </w:r>
      <w:r w:rsidRPr="00A14CD4">
        <w:rPr>
          <w:sz w:val="28"/>
          <w:szCs w:val="28"/>
          <w:lang w:val="uk-UA"/>
        </w:rPr>
        <w:t xml:space="preserve">, </w:t>
      </w:r>
      <w:r w:rsidRPr="00A14CD4">
        <w:rPr>
          <w:sz w:val="28"/>
          <w:szCs w:val="28"/>
          <w:lang w:val="en-GB"/>
        </w:rPr>
        <w:t>1982. – 36.2: 42-44.</w:t>
      </w:r>
    </w:p>
    <w:p w:rsidR="0080742A" w:rsidRPr="00A14CD4" w:rsidRDefault="0080742A" w:rsidP="00E44ED3">
      <w:pPr>
        <w:numPr>
          <w:ilvl w:val="0"/>
          <w:numId w:val="60"/>
        </w:numPr>
        <w:tabs>
          <w:tab w:val="clear" w:pos="360"/>
          <w:tab w:val="num" w:pos="1080"/>
          <w:tab w:val="num" w:pos="1134"/>
        </w:tabs>
        <w:suppressAutoHyphens w:val="0"/>
        <w:spacing w:line="360" w:lineRule="auto"/>
        <w:ind w:left="1080" w:hanging="720"/>
        <w:jc w:val="both"/>
        <w:rPr>
          <w:sz w:val="28"/>
          <w:szCs w:val="28"/>
          <w:lang w:val="de-DE"/>
        </w:rPr>
      </w:pPr>
      <w:r w:rsidRPr="00A14CD4">
        <w:rPr>
          <w:sz w:val="28"/>
          <w:szCs w:val="28"/>
          <w:lang w:val="de-DE"/>
        </w:rPr>
        <w:t>Kuthe K. Schaden durch Moosknopfkafer (Atomaria lincaris Steph) an Zuckerruben – Schadeksschwellen</w:t>
      </w:r>
      <w:r>
        <w:rPr>
          <w:sz w:val="28"/>
          <w:szCs w:val="28"/>
          <w:lang w:val="uk-UA"/>
        </w:rPr>
        <w:t xml:space="preserve"> </w:t>
      </w:r>
      <w:r w:rsidRPr="00A14CD4">
        <w:rPr>
          <w:sz w:val="28"/>
          <w:szCs w:val="28"/>
          <w:lang w:val="uk-UA"/>
        </w:rPr>
        <w:t xml:space="preserve">/ </w:t>
      </w:r>
      <w:r w:rsidRPr="00A14CD4">
        <w:rPr>
          <w:sz w:val="28"/>
          <w:szCs w:val="28"/>
          <w:lang w:val="de-DE"/>
        </w:rPr>
        <w:t>Kuthe K</w:t>
      </w:r>
      <w:r w:rsidRPr="00A14CD4">
        <w:rPr>
          <w:sz w:val="28"/>
          <w:szCs w:val="28"/>
          <w:lang w:val="uk-UA"/>
        </w:rPr>
        <w:t xml:space="preserve"> </w:t>
      </w:r>
      <w:r w:rsidRPr="00A14CD4">
        <w:rPr>
          <w:sz w:val="28"/>
          <w:szCs w:val="28"/>
          <w:lang w:val="de-DE"/>
        </w:rPr>
        <w:t>// Gesunde Pflanze. – 1989. – 41. – 4. – S. 136</w:t>
      </w:r>
      <w:r w:rsidRPr="00A14CD4">
        <w:rPr>
          <w:sz w:val="28"/>
          <w:szCs w:val="28"/>
          <w:lang w:val="uk-UA"/>
        </w:rPr>
        <w:t xml:space="preserve"> – </w:t>
      </w:r>
      <w:r w:rsidRPr="00A14CD4">
        <w:rPr>
          <w:sz w:val="28"/>
          <w:szCs w:val="28"/>
          <w:lang w:val="de-DE"/>
        </w:rPr>
        <w:t>147.</w:t>
      </w:r>
    </w:p>
    <w:p w:rsidR="0080742A" w:rsidRPr="00A14CD4" w:rsidRDefault="0080742A" w:rsidP="00E44ED3">
      <w:pPr>
        <w:numPr>
          <w:ilvl w:val="0"/>
          <w:numId w:val="60"/>
        </w:numPr>
        <w:tabs>
          <w:tab w:val="clear" w:pos="360"/>
          <w:tab w:val="num" w:pos="1080"/>
          <w:tab w:val="num" w:pos="1134"/>
        </w:tabs>
        <w:suppressAutoHyphens w:val="0"/>
        <w:spacing w:line="360" w:lineRule="auto"/>
        <w:ind w:left="1080" w:hanging="720"/>
        <w:jc w:val="both"/>
        <w:rPr>
          <w:sz w:val="28"/>
          <w:szCs w:val="28"/>
        </w:rPr>
      </w:pPr>
      <w:r w:rsidRPr="00A14CD4">
        <w:rPr>
          <w:sz w:val="28"/>
          <w:szCs w:val="28"/>
        </w:rPr>
        <w:t>Триль О.Р. Предпосевная обработка семян сахарной свеклы инсектицидами как метод борьбы со свекловичной крошкой // Основные выводы науч.</w:t>
      </w:r>
      <w:r w:rsidRPr="00A14CD4">
        <w:rPr>
          <w:sz w:val="28"/>
          <w:szCs w:val="28"/>
          <w:lang w:val="uk-UA"/>
        </w:rPr>
        <w:t xml:space="preserve"> – </w:t>
      </w:r>
      <w:r>
        <w:rPr>
          <w:sz w:val="28"/>
          <w:szCs w:val="28"/>
        </w:rPr>
        <w:t xml:space="preserve">исслед. </w:t>
      </w:r>
      <w:r w:rsidRPr="00A14CD4">
        <w:rPr>
          <w:sz w:val="28"/>
          <w:szCs w:val="28"/>
          <w:lang w:val="uk-UA"/>
        </w:rPr>
        <w:t>р</w:t>
      </w:r>
      <w:r w:rsidRPr="00A14CD4">
        <w:rPr>
          <w:sz w:val="28"/>
          <w:szCs w:val="28"/>
        </w:rPr>
        <w:t>аботы ВНИС по сахарной свекле за 1963 год</w:t>
      </w:r>
      <w:r>
        <w:rPr>
          <w:sz w:val="28"/>
          <w:szCs w:val="28"/>
          <w:lang w:val="uk-UA"/>
        </w:rPr>
        <w:t>: статьи</w:t>
      </w:r>
      <w:r w:rsidRPr="00A14CD4">
        <w:rPr>
          <w:sz w:val="28"/>
          <w:szCs w:val="28"/>
          <w:lang w:val="uk-UA"/>
        </w:rPr>
        <w:t xml:space="preserve"> / О.Р.Триль. – К.:</w:t>
      </w:r>
      <w:r>
        <w:rPr>
          <w:sz w:val="28"/>
          <w:szCs w:val="28"/>
        </w:rPr>
        <w:t xml:space="preserve"> </w:t>
      </w:r>
      <w:r w:rsidRPr="00A14CD4">
        <w:rPr>
          <w:sz w:val="28"/>
          <w:szCs w:val="28"/>
        </w:rPr>
        <w:t>ВНИС,</w:t>
      </w:r>
      <w:r w:rsidRPr="00A14CD4">
        <w:rPr>
          <w:sz w:val="28"/>
          <w:szCs w:val="28"/>
          <w:lang w:val="uk-UA"/>
        </w:rPr>
        <w:t xml:space="preserve"> </w:t>
      </w:r>
      <w:r w:rsidRPr="00A14CD4">
        <w:rPr>
          <w:sz w:val="28"/>
          <w:szCs w:val="28"/>
        </w:rPr>
        <w:t xml:space="preserve"> 1972. – С. 430</w:t>
      </w:r>
      <w:r w:rsidRPr="00A14CD4">
        <w:rPr>
          <w:sz w:val="28"/>
          <w:szCs w:val="28"/>
          <w:lang w:val="uk-UA"/>
        </w:rPr>
        <w:t xml:space="preserve"> – </w:t>
      </w:r>
      <w:r w:rsidRPr="00A14CD4">
        <w:rPr>
          <w:sz w:val="28"/>
          <w:szCs w:val="28"/>
        </w:rPr>
        <w:t>432.</w:t>
      </w:r>
    </w:p>
    <w:p w:rsidR="0080742A" w:rsidRPr="00A0400E"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 xml:space="preserve">Петруха О.Й. Нова система захисту сходів цукрових буряків від шкідників // Бюлетень сільськогосподарської  інформації / </w:t>
      </w:r>
      <w:r w:rsidRPr="00A14CD4">
        <w:rPr>
          <w:sz w:val="28"/>
          <w:szCs w:val="28"/>
          <w:lang w:val="uk-UA"/>
        </w:rPr>
        <w:lastRenderedPageBreak/>
        <w:t>О.Й.Петруха</w:t>
      </w:r>
      <w:r>
        <w:rPr>
          <w:sz w:val="28"/>
          <w:szCs w:val="28"/>
          <w:lang w:val="uk-UA"/>
        </w:rPr>
        <w:t>, В.Л.Бистрова, О.М.Ігнатенко. – К., 1976.</w:t>
      </w:r>
      <w:r w:rsidRPr="00A14CD4">
        <w:rPr>
          <w:sz w:val="28"/>
          <w:szCs w:val="28"/>
          <w:lang w:val="uk-UA"/>
        </w:rPr>
        <w:t xml:space="preserve"> – </w:t>
      </w:r>
      <w:r w:rsidRPr="00A0400E">
        <w:rPr>
          <w:sz w:val="28"/>
          <w:szCs w:val="28"/>
          <w:lang w:val="uk-UA"/>
        </w:rPr>
        <w:t>№4-45 (81-82). – С. 63</w:t>
      </w:r>
      <w:r w:rsidRPr="00A14CD4">
        <w:rPr>
          <w:sz w:val="28"/>
          <w:szCs w:val="28"/>
          <w:lang w:val="uk-UA"/>
        </w:rPr>
        <w:t xml:space="preserve"> – </w:t>
      </w:r>
      <w:r w:rsidRPr="00A0400E">
        <w:rPr>
          <w:sz w:val="28"/>
          <w:szCs w:val="28"/>
          <w:lang w:val="uk-UA"/>
        </w:rPr>
        <w:t>67.</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Саблук В.Т. Токсикация всходов системными ин</w:t>
      </w:r>
      <w:r w:rsidRPr="00A14CD4">
        <w:rPr>
          <w:sz w:val="28"/>
          <w:szCs w:val="28"/>
          <w:lang w:val="uk-UA"/>
        </w:rPr>
        <w:t>се</w:t>
      </w:r>
      <w:r w:rsidRPr="00A14CD4">
        <w:rPr>
          <w:sz w:val="28"/>
          <w:szCs w:val="28"/>
        </w:rPr>
        <w:t>ктицидами</w:t>
      </w:r>
      <w:r w:rsidRPr="00A14CD4">
        <w:rPr>
          <w:sz w:val="28"/>
          <w:szCs w:val="28"/>
          <w:lang w:val="uk-UA"/>
        </w:rPr>
        <w:t xml:space="preserve"> / В.Т.Саблук </w:t>
      </w:r>
      <w:r>
        <w:rPr>
          <w:sz w:val="28"/>
          <w:szCs w:val="28"/>
        </w:rPr>
        <w:t>//</w:t>
      </w:r>
      <w:r w:rsidRPr="00A14CD4">
        <w:rPr>
          <w:sz w:val="28"/>
          <w:szCs w:val="28"/>
          <w:lang w:val="uk-UA"/>
        </w:rPr>
        <w:t xml:space="preserve"> </w:t>
      </w:r>
      <w:r w:rsidRPr="00A14CD4">
        <w:rPr>
          <w:sz w:val="28"/>
          <w:szCs w:val="28"/>
        </w:rPr>
        <w:t xml:space="preserve">Сахарная свекла. – 1989. </w:t>
      </w:r>
      <w:r w:rsidRPr="00A14CD4">
        <w:rPr>
          <w:sz w:val="28"/>
          <w:szCs w:val="28"/>
          <w:lang w:val="uk-UA"/>
        </w:rPr>
        <w:t xml:space="preserve">– </w:t>
      </w:r>
      <w:r w:rsidRPr="00A14CD4">
        <w:rPr>
          <w:sz w:val="28"/>
          <w:szCs w:val="28"/>
        </w:rPr>
        <w:t>№1. – С. 36</w:t>
      </w:r>
      <w:r w:rsidRPr="00A14CD4">
        <w:rPr>
          <w:sz w:val="28"/>
          <w:szCs w:val="28"/>
          <w:lang w:val="uk-UA"/>
        </w:rPr>
        <w:t xml:space="preserve"> – </w:t>
      </w:r>
      <w:r w:rsidRPr="00A14CD4">
        <w:rPr>
          <w:sz w:val="28"/>
          <w:szCs w:val="28"/>
        </w:rPr>
        <w:t>37.</w:t>
      </w:r>
    </w:p>
    <w:p w:rsidR="0080742A" w:rsidRPr="00A0400E"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0400E">
        <w:rPr>
          <w:sz w:val="28"/>
          <w:szCs w:val="28"/>
          <w:lang w:val="uk-UA"/>
        </w:rPr>
        <w:t>Саблук В.Т. Шкідники сходів цукрових буряків // Довідник по захисту сходів цукрових буряків</w:t>
      </w:r>
      <w:r>
        <w:rPr>
          <w:sz w:val="28"/>
          <w:szCs w:val="28"/>
          <w:lang w:val="uk-UA"/>
        </w:rPr>
        <w:t xml:space="preserve"> / В.Т.Саблук. –</w:t>
      </w:r>
      <w:r w:rsidRPr="00A0400E">
        <w:rPr>
          <w:sz w:val="28"/>
          <w:szCs w:val="28"/>
          <w:lang w:val="uk-UA"/>
        </w:rPr>
        <w:t xml:space="preserve"> К.: Урожай</w:t>
      </w:r>
      <w:r w:rsidRPr="00A14CD4">
        <w:rPr>
          <w:sz w:val="28"/>
          <w:szCs w:val="28"/>
          <w:lang w:val="uk-UA"/>
        </w:rPr>
        <w:t xml:space="preserve">, </w:t>
      </w:r>
      <w:r w:rsidRPr="00A0400E">
        <w:rPr>
          <w:sz w:val="28"/>
          <w:szCs w:val="28"/>
          <w:lang w:val="uk-UA"/>
        </w:rPr>
        <w:t>1989. – С. 5</w:t>
      </w:r>
      <w:r w:rsidRPr="00A14CD4">
        <w:rPr>
          <w:sz w:val="28"/>
          <w:szCs w:val="28"/>
          <w:lang w:val="uk-UA"/>
        </w:rPr>
        <w:t xml:space="preserve"> – </w:t>
      </w:r>
      <w:r w:rsidRPr="00A0400E">
        <w:rPr>
          <w:sz w:val="28"/>
          <w:szCs w:val="28"/>
          <w:lang w:val="uk-UA"/>
        </w:rPr>
        <w:t>29.</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Федоренко В.П. Результаты испытания 35% Фурадана в борьбе с вредителями всходов сахарной свеклы</w:t>
      </w:r>
      <w:r w:rsidRPr="00A14CD4">
        <w:rPr>
          <w:sz w:val="28"/>
          <w:szCs w:val="28"/>
          <w:lang w:val="uk-UA"/>
        </w:rPr>
        <w:t>: т</w:t>
      </w:r>
      <w:r w:rsidRPr="00A14CD4">
        <w:rPr>
          <w:sz w:val="28"/>
          <w:szCs w:val="28"/>
        </w:rPr>
        <w:t>ез. докл. III УЭ</w:t>
      </w:r>
      <w:r w:rsidRPr="00A14CD4">
        <w:rPr>
          <w:sz w:val="28"/>
          <w:szCs w:val="28"/>
          <w:lang w:val="uk-UA"/>
        </w:rPr>
        <w:t>О / В.П.Федоренко, В.Т.Саблук.</w:t>
      </w:r>
      <w:r w:rsidRPr="00A14CD4">
        <w:rPr>
          <w:sz w:val="28"/>
          <w:szCs w:val="28"/>
        </w:rPr>
        <w:t xml:space="preserve"> – К., 1987.</w:t>
      </w:r>
      <w:r w:rsidRPr="00A14CD4">
        <w:rPr>
          <w:sz w:val="28"/>
          <w:szCs w:val="28"/>
          <w:lang w:val="uk-UA"/>
        </w:rPr>
        <w:t xml:space="preserve"> – С.12 – 14. </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Саблук В.Т.</w:t>
      </w:r>
      <w:r w:rsidRPr="00A14CD4">
        <w:rPr>
          <w:sz w:val="28"/>
          <w:szCs w:val="28"/>
          <w:lang w:val="uk-UA"/>
        </w:rPr>
        <w:t xml:space="preserve"> </w:t>
      </w:r>
      <w:r w:rsidRPr="00A14CD4">
        <w:rPr>
          <w:sz w:val="28"/>
          <w:szCs w:val="28"/>
        </w:rPr>
        <w:t>Рекомендации по защите всходов сахарной свеклы от вредителей с использованием семян, обработанных системными инсектицидами</w:t>
      </w:r>
      <w:r>
        <w:rPr>
          <w:sz w:val="28"/>
          <w:szCs w:val="28"/>
          <w:lang w:val="uk-UA"/>
        </w:rPr>
        <w:t xml:space="preserve"> / </w:t>
      </w:r>
      <w:r w:rsidRPr="00A14CD4">
        <w:rPr>
          <w:sz w:val="28"/>
          <w:szCs w:val="28"/>
          <w:lang w:val="uk-UA"/>
        </w:rPr>
        <w:t>В.Т.</w:t>
      </w:r>
      <w:r w:rsidRPr="00A14CD4">
        <w:rPr>
          <w:sz w:val="28"/>
          <w:szCs w:val="28"/>
        </w:rPr>
        <w:t xml:space="preserve"> Саблук, </w:t>
      </w:r>
      <w:r w:rsidRPr="00A14CD4">
        <w:rPr>
          <w:sz w:val="28"/>
          <w:szCs w:val="28"/>
          <w:lang w:val="uk-UA"/>
        </w:rPr>
        <w:t>Ю.А.</w:t>
      </w:r>
      <w:r w:rsidRPr="00A14CD4">
        <w:rPr>
          <w:sz w:val="28"/>
          <w:szCs w:val="28"/>
        </w:rPr>
        <w:t xml:space="preserve">Гресь, </w:t>
      </w:r>
      <w:r w:rsidRPr="00A14CD4">
        <w:rPr>
          <w:sz w:val="28"/>
          <w:szCs w:val="28"/>
          <w:lang w:val="uk-UA"/>
        </w:rPr>
        <w:t>Д.К.</w:t>
      </w:r>
      <w:r w:rsidRPr="00A14CD4">
        <w:rPr>
          <w:sz w:val="28"/>
          <w:szCs w:val="28"/>
        </w:rPr>
        <w:t>Береговой</w:t>
      </w:r>
      <w:r w:rsidRPr="00A14CD4">
        <w:rPr>
          <w:sz w:val="28"/>
          <w:szCs w:val="28"/>
          <w:lang w:val="uk-UA"/>
        </w:rPr>
        <w:t xml:space="preserve"> </w:t>
      </w:r>
      <w:r w:rsidRPr="00A14CD4">
        <w:rPr>
          <w:sz w:val="28"/>
          <w:szCs w:val="28"/>
        </w:rPr>
        <w:t>[</w:t>
      </w:r>
      <w:r w:rsidRPr="00A14CD4">
        <w:rPr>
          <w:sz w:val="28"/>
          <w:szCs w:val="28"/>
          <w:lang w:val="uk-UA"/>
        </w:rPr>
        <w:t>и др.</w:t>
      </w:r>
      <w:r w:rsidRPr="00A14CD4">
        <w:rPr>
          <w:sz w:val="28"/>
          <w:szCs w:val="28"/>
        </w:rPr>
        <w:t>]</w:t>
      </w:r>
      <w:r w:rsidRPr="00A14CD4">
        <w:rPr>
          <w:sz w:val="28"/>
          <w:szCs w:val="28"/>
          <w:lang w:val="uk-UA"/>
        </w:rPr>
        <w:t>.</w:t>
      </w:r>
      <w:r>
        <w:rPr>
          <w:sz w:val="28"/>
          <w:szCs w:val="28"/>
        </w:rPr>
        <w:t xml:space="preserve"> </w:t>
      </w:r>
      <w:r w:rsidRPr="00A14CD4">
        <w:rPr>
          <w:sz w:val="28"/>
          <w:szCs w:val="28"/>
        </w:rPr>
        <w:t>– М.: Госагропром ССР</w:t>
      </w:r>
      <w:r w:rsidRPr="00A14CD4">
        <w:rPr>
          <w:sz w:val="28"/>
          <w:szCs w:val="28"/>
          <w:lang w:val="uk-UA"/>
        </w:rPr>
        <w:t xml:space="preserve">, </w:t>
      </w:r>
      <w:r w:rsidRPr="00A14CD4">
        <w:rPr>
          <w:sz w:val="28"/>
          <w:szCs w:val="28"/>
        </w:rPr>
        <w:t>1989. – С. 1-15.</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Пожар З.А. Интегрированная защита сахарной свеклы от вредителей, болезней и сорняков</w:t>
      </w:r>
      <w:r w:rsidRPr="00A14CD4">
        <w:rPr>
          <w:sz w:val="28"/>
          <w:szCs w:val="28"/>
          <w:lang w:val="uk-UA"/>
        </w:rPr>
        <w:t xml:space="preserve"> //</w:t>
      </w:r>
      <w:r w:rsidRPr="00A14CD4">
        <w:rPr>
          <w:sz w:val="28"/>
          <w:szCs w:val="28"/>
        </w:rPr>
        <w:t xml:space="preserve"> Рекомендации </w:t>
      </w:r>
      <w:r w:rsidRPr="00A14CD4">
        <w:rPr>
          <w:sz w:val="28"/>
          <w:szCs w:val="28"/>
          <w:lang w:val="uk-UA"/>
        </w:rPr>
        <w:t>/ З.А.</w:t>
      </w:r>
      <w:r w:rsidRPr="00A14CD4">
        <w:rPr>
          <w:sz w:val="28"/>
          <w:szCs w:val="28"/>
        </w:rPr>
        <w:t xml:space="preserve">Пожар, </w:t>
      </w:r>
      <w:r w:rsidRPr="00A14CD4">
        <w:rPr>
          <w:sz w:val="28"/>
          <w:szCs w:val="28"/>
          <w:lang w:val="uk-UA"/>
        </w:rPr>
        <w:t>Г.В.</w:t>
      </w:r>
      <w:r w:rsidRPr="00A14CD4">
        <w:rPr>
          <w:sz w:val="28"/>
          <w:szCs w:val="28"/>
        </w:rPr>
        <w:t xml:space="preserve">Грисенко, </w:t>
      </w:r>
      <w:r w:rsidRPr="00A14CD4">
        <w:rPr>
          <w:sz w:val="28"/>
          <w:szCs w:val="28"/>
          <w:lang w:val="uk-UA"/>
        </w:rPr>
        <w:t>В.Т.</w:t>
      </w:r>
      <w:r w:rsidRPr="00A14CD4">
        <w:rPr>
          <w:sz w:val="28"/>
          <w:szCs w:val="28"/>
        </w:rPr>
        <w:t xml:space="preserve">Саблук, </w:t>
      </w:r>
      <w:r w:rsidRPr="00A14CD4">
        <w:rPr>
          <w:sz w:val="28"/>
          <w:szCs w:val="28"/>
          <w:lang w:val="uk-UA"/>
        </w:rPr>
        <w:t>А.С.</w:t>
      </w:r>
      <w:r>
        <w:rPr>
          <w:sz w:val="28"/>
          <w:szCs w:val="28"/>
        </w:rPr>
        <w:t>Корнеенко.</w:t>
      </w:r>
      <w:r>
        <w:rPr>
          <w:sz w:val="28"/>
          <w:szCs w:val="28"/>
          <w:lang w:val="uk-UA"/>
        </w:rPr>
        <w:t xml:space="preserve"> </w:t>
      </w:r>
      <w:r w:rsidRPr="00A14CD4">
        <w:rPr>
          <w:sz w:val="28"/>
          <w:szCs w:val="28"/>
        </w:rPr>
        <w:t>– М.:</w:t>
      </w:r>
      <w:r w:rsidRPr="00A14CD4">
        <w:rPr>
          <w:sz w:val="28"/>
          <w:szCs w:val="28"/>
          <w:lang w:val="uk-UA"/>
        </w:rPr>
        <w:t xml:space="preserve"> </w:t>
      </w:r>
      <w:r w:rsidRPr="00A14CD4">
        <w:rPr>
          <w:sz w:val="28"/>
          <w:szCs w:val="28"/>
        </w:rPr>
        <w:t>ВО Агропромиздат, 1989. – С. 1</w:t>
      </w:r>
      <w:r w:rsidRPr="00A14CD4">
        <w:rPr>
          <w:sz w:val="28"/>
          <w:szCs w:val="28"/>
          <w:lang w:val="uk-UA"/>
        </w:rPr>
        <w:t xml:space="preserve"> – </w:t>
      </w:r>
      <w:r w:rsidRPr="00A14CD4">
        <w:rPr>
          <w:sz w:val="28"/>
          <w:szCs w:val="28"/>
        </w:rPr>
        <w:t>21.</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Саблук В.Т. Інтегрована система захисту рослин: шкідники сходів цукрових буряків, заходи боротьби / В.Т.Саблук // Довідник буряковода. – К.: Урожай, 1999. – С. 140 – 162.</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Федоренко В.П. Ефективний захист бурякових плантацій</w:t>
      </w:r>
      <w:r>
        <w:rPr>
          <w:sz w:val="28"/>
          <w:szCs w:val="28"/>
          <w:lang w:val="uk-UA"/>
        </w:rPr>
        <w:t xml:space="preserve"> від шкідників / В.П.Федоренко // Вісник аграрної науки, 1992. –</w:t>
      </w:r>
      <w:r w:rsidRPr="00A14CD4">
        <w:rPr>
          <w:sz w:val="28"/>
          <w:szCs w:val="28"/>
          <w:lang w:val="uk-UA"/>
        </w:rPr>
        <w:t xml:space="preserve"> №4. – С. 23 – 28.</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Федоренко В.П. И</w:t>
      </w:r>
      <w:r w:rsidRPr="00A14CD4">
        <w:rPr>
          <w:sz w:val="28"/>
          <w:szCs w:val="28"/>
          <w:lang w:val="uk-UA"/>
        </w:rPr>
        <w:t>н</w:t>
      </w:r>
      <w:r w:rsidRPr="00A14CD4">
        <w:rPr>
          <w:sz w:val="28"/>
          <w:szCs w:val="28"/>
        </w:rPr>
        <w:t xml:space="preserve">крустация семян сахарной свеклы инсектицидами: перспективы и проблемы </w:t>
      </w:r>
      <w:r w:rsidRPr="00A14CD4">
        <w:rPr>
          <w:sz w:val="28"/>
          <w:szCs w:val="28"/>
          <w:lang w:val="uk-UA"/>
        </w:rPr>
        <w:t xml:space="preserve">/ В.П.Федоренко </w:t>
      </w:r>
      <w:r w:rsidRPr="00A14CD4">
        <w:rPr>
          <w:sz w:val="28"/>
          <w:szCs w:val="28"/>
        </w:rPr>
        <w:t xml:space="preserve">// Информационный листок научно-информационного и посреднического центра ИМЕКС. – К., 1992. - №92. – 018Ф. – </w:t>
      </w:r>
      <w:r w:rsidRPr="00A14CD4">
        <w:rPr>
          <w:sz w:val="28"/>
          <w:szCs w:val="28"/>
          <w:lang w:val="uk-UA"/>
        </w:rPr>
        <w:t xml:space="preserve">С. </w:t>
      </w:r>
      <w:r w:rsidRPr="00A14CD4">
        <w:rPr>
          <w:sz w:val="28"/>
          <w:szCs w:val="28"/>
        </w:rPr>
        <w:t>2.</w:t>
      </w:r>
    </w:p>
    <w:p w:rsidR="0080742A" w:rsidRPr="00B04801"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 xml:space="preserve">Саблук В.Т. Сучасна технологія захисту сходів цукрових буряків від шкідників / В.Т.Саблук // Науковий вісник національного аграрного університету. – К.: Вид. </w:t>
      </w:r>
      <w:r w:rsidRPr="00B04801">
        <w:rPr>
          <w:sz w:val="28"/>
          <w:szCs w:val="28"/>
          <w:lang w:val="uk-UA"/>
        </w:rPr>
        <w:t>НАУ</w:t>
      </w:r>
      <w:r w:rsidRPr="00A14CD4">
        <w:rPr>
          <w:sz w:val="28"/>
          <w:szCs w:val="28"/>
          <w:lang w:val="uk-UA"/>
        </w:rPr>
        <w:t xml:space="preserve">,  </w:t>
      </w:r>
      <w:r w:rsidRPr="00B04801">
        <w:rPr>
          <w:sz w:val="28"/>
          <w:szCs w:val="28"/>
          <w:lang w:val="uk-UA"/>
        </w:rPr>
        <w:t>2002. – Т. 53. – С. 91</w:t>
      </w:r>
      <w:r w:rsidRPr="00A14CD4">
        <w:rPr>
          <w:sz w:val="28"/>
          <w:szCs w:val="28"/>
          <w:lang w:val="uk-UA"/>
        </w:rPr>
        <w:t xml:space="preserve"> – </w:t>
      </w:r>
      <w:r w:rsidRPr="00B04801">
        <w:rPr>
          <w:sz w:val="28"/>
          <w:szCs w:val="28"/>
          <w:lang w:val="uk-UA"/>
        </w:rPr>
        <w:t>99.</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lastRenderedPageBreak/>
        <w:t xml:space="preserve">Федоренко В.П., Яковенко О.М. Фурадан чи Гаучо </w:t>
      </w:r>
      <w:r>
        <w:rPr>
          <w:sz w:val="28"/>
          <w:szCs w:val="28"/>
          <w:lang w:val="uk-UA"/>
        </w:rPr>
        <w:t>/ В.П.Федоренко, О.М.Яковенко</w:t>
      </w:r>
      <w:r w:rsidRPr="00A14CD4">
        <w:rPr>
          <w:sz w:val="28"/>
          <w:szCs w:val="28"/>
          <w:lang w:val="uk-UA"/>
        </w:rPr>
        <w:t xml:space="preserve"> </w:t>
      </w:r>
      <w:r w:rsidRPr="00A14CD4">
        <w:rPr>
          <w:sz w:val="28"/>
          <w:szCs w:val="28"/>
        </w:rPr>
        <w:t>//</w:t>
      </w:r>
      <w:r w:rsidRPr="00A14CD4">
        <w:rPr>
          <w:sz w:val="28"/>
          <w:szCs w:val="28"/>
          <w:lang w:val="uk-UA"/>
        </w:rPr>
        <w:t xml:space="preserve"> </w:t>
      </w:r>
      <w:r w:rsidRPr="00A14CD4">
        <w:rPr>
          <w:sz w:val="28"/>
          <w:szCs w:val="28"/>
        </w:rPr>
        <w:t xml:space="preserve">Захист рослин. – 1997. </w:t>
      </w:r>
      <w:r w:rsidRPr="00A14CD4">
        <w:rPr>
          <w:sz w:val="28"/>
          <w:szCs w:val="28"/>
          <w:lang w:val="uk-UA"/>
        </w:rPr>
        <w:t xml:space="preserve">– </w:t>
      </w:r>
      <w:r w:rsidRPr="00A14CD4">
        <w:rPr>
          <w:sz w:val="28"/>
          <w:szCs w:val="28"/>
        </w:rPr>
        <w:t>№5. – С. 18.</w:t>
      </w:r>
    </w:p>
    <w:p w:rsidR="0080742A" w:rsidRPr="00A0400E"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0400E">
        <w:rPr>
          <w:sz w:val="28"/>
          <w:szCs w:val="28"/>
          <w:lang w:val="uk-UA"/>
        </w:rPr>
        <w:t>Пінчук Н.В. Ефективність токсикації сходів цукрових буряків новими інсектицидами проти шкідників // Наукові основи виробництва цукрових буряків та інших культур бурякової сівозміни в сучасних екологічних та економічних умовах</w:t>
      </w:r>
      <w:r w:rsidRPr="00A14CD4">
        <w:rPr>
          <w:sz w:val="28"/>
          <w:szCs w:val="28"/>
          <w:lang w:val="uk-UA"/>
        </w:rPr>
        <w:t xml:space="preserve"> / Н.В.Пінчук. – </w:t>
      </w:r>
      <w:r w:rsidRPr="00A0400E">
        <w:rPr>
          <w:sz w:val="28"/>
          <w:szCs w:val="28"/>
          <w:lang w:val="uk-UA"/>
        </w:rPr>
        <w:t>К.: ІЦБ УААН</w:t>
      </w:r>
      <w:r>
        <w:rPr>
          <w:sz w:val="28"/>
          <w:szCs w:val="28"/>
          <w:lang w:val="uk-UA"/>
        </w:rPr>
        <w:t>,</w:t>
      </w:r>
      <w:r w:rsidRPr="00A0400E">
        <w:rPr>
          <w:sz w:val="28"/>
          <w:szCs w:val="28"/>
          <w:lang w:val="uk-UA"/>
        </w:rPr>
        <w:t xml:space="preserve"> 1998. – С. 71.</w:t>
      </w:r>
    </w:p>
    <w:p w:rsidR="0080742A" w:rsidRPr="00A0400E"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Пінчук Н.В. Вплив токсикації сходів на продуктивність цукрових бур</w:t>
      </w:r>
      <w:r>
        <w:rPr>
          <w:sz w:val="28"/>
          <w:szCs w:val="28"/>
          <w:lang w:val="uk-UA"/>
        </w:rPr>
        <w:t>яків в умовах Лісостепу України</w:t>
      </w:r>
      <w:r w:rsidRPr="00A14CD4">
        <w:rPr>
          <w:sz w:val="28"/>
          <w:szCs w:val="28"/>
          <w:lang w:val="uk-UA"/>
        </w:rPr>
        <w:t xml:space="preserve"> // Зб. наук. пр. В</w:t>
      </w:r>
      <w:r w:rsidRPr="00A0400E">
        <w:rPr>
          <w:sz w:val="28"/>
          <w:szCs w:val="28"/>
          <w:lang w:val="uk-UA"/>
        </w:rPr>
        <w:t>ДСГІ, Вип.. 5</w:t>
      </w:r>
      <w:r w:rsidRPr="00A14CD4">
        <w:rPr>
          <w:sz w:val="28"/>
          <w:szCs w:val="28"/>
          <w:lang w:val="uk-UA"/>
        </w:rPr>
        <w:t>: статті / Н.В.Пінчук.</w:t>
      </w:r>
      <w:r w:rsidRPr="00A0400E">
        <w:rPr>
          <w:sz w:val="28"/>
          <w:szCs w:val="28"/>
          <w:lang w:val="uk-UA"/>
        </w:rPr>
        <w:t xml:space="preserve"> – 1998. – С. 125.</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 xml:space="preserve">Яковенко О.М. Ентомокомплекс сходів та його контроль при інтеграції буряківництва </w:t>
      </w:r>
      <w:r w:rsidRPr="00A14CD4">
        <w:rPr>
          <w:sz w:val="28"/>
          <w:szCs w:val="28"/>
          <w:lang w:val="uk-UA"/>
        </w:rPr>
        <w:t xml:space="preserve"> / О.М.Яковенко  </w:t>
      </w:r>
      <w:r w:rsidRPr="00A14CD4">
        <w:rPr>
          <w:sz w:val="28"/>
          <w:szCs w:val="28"/>
        </w:rPr>
        <w:t xml:space="preserve">// Захист рослин. – 1999. </w:t>
      </w:r>
      <w:r w:rsidRPr="00A14CD4">
        <w:rPr>
          <w:sz w:val="28"/>
          <w:szCs w:val="28"/>
          <w:lang w:val="uk-UA"/>
        </w:rPr>
        <w:t xml:space="preserve"> – </w:t>
      </w:r>
      <w:r w:rsidRPr="00A14CD4">
        <w:rPr>
          <w:sz w:val="28"/>
          <w:szCs w:val="28"/>
        </w:rPr>
        <w:t>№3. – С. 10</w:t>
      </w:r>
      <w:r w:rsidRPr="00A14CD4">
        <w:rPr>
          <w:sz w:val="28"/>
          <w:szCs w:val="28"/>
          <w:lang w:val="uk-UA"/>
        </w:rPr>
        <w:t xml:space="preserve"> – </w:t>
      </w:r>
      <w:r w:rsidRPr="00A14CD4">
        <w:rPr>
          <w:sz w:val="28"/>
          <w:szCs w:val="28"/>
        </w:rPr>
        <w:t>11.</w:t>
      </w:r>
    </w:p>
    <w:p w:rsidR="0080742A" w:rsidRPr="00B04801"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B04801">
        <w:rPr>
          <w:sz w:val="28"/>
          <w:szCs w:val="28"/>
          <w:lang w:val="uk-UA"/>
        </w:rPr>
        <w:t>Грищенко О.М. Вплив інсектицидів та їх композицій на цукрові буряки</w:t>
      </w:r>
      <w:r>
        <w:rPr>
          <w:sz w:val="28"/>
          <w:szCs w:val="28"/>
          <w:lang w:val="uk-UA"/>
        </w:rPr>
        <w:t xml:space="preserve"> / О.М.Грищенко</w:t>
      </w:r>
      <w:r w:rsidRPr="00A14CD4">
        <w:rPr>
          <w:sz w:val="28"/>
          <w:szCs w:val="28"/>
          <w:lang w:val="uk-UA"/>
        </w:rPr>
        <w:t xml:space="preserve"> </w:t>
      </w:r>
      <w:r w:rsidRPr="00B04801">
        <w:rPr>
          <w:sz w:val="28"/>
          <w:szCs w:val="28"/>
          <w:lang w:val="uk-UA"/>
        </w:rPr>
        <w:t>//</w:t>
      </w:r>
      <w:r w:rsidRPr="00A14CD4">
        <w:rPr>
          <w:sz w:val="28"/>
          <w:szCs w:val="28"/>
          <w:lang w:val="uk-UA"/>
        </w:rPr>
        <w:t xml:space="preserve"> </w:t>
      </w:r>
      <w:r w:rsidRPr="00B04801">
        <w:rPr>
          <w:sz w:val="28"/>
          <w:szCs w:val="28"/>
          <w:lang w:val="uk-UA"/>
        </w:rPr>
        <w:t>Цукрові буряки. – 2002. - №2 (26). – С. 18.</w:t>
      </w:r>
    </w:p>
    <w:p w:rsidR="0080742A" w:rsidRPr="0073442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 xml:space="preserve">Федоренко В.П. Тривалість токсичної дії сумішей інсектицидів </w:t>
      </w:r>
      <w:r>
        <w:rPr>
          <w:sz w:val="28"/>
          <w:szCs w:val="28"/>
          <w:lang w:val="uk-UA"/>
        </w:rPr>
        <w:t xml:space="preserve"> / В.П.Федоренко, М.М.Дем’янюк // Захист рослин. – 2003. –</w:t>
      </w:r>
      <w:r w:rsidRPr="00734424">
        <w:rPr>
          <w:sz w:val="28"/>
          <w:szCs w:val="28"/>
          <w:lang w:val="uk-UA"/>
        </w:rPr>
        <w:t xml:space="preserve"> №11. – С. 10</w:t>
      </w:r>
      <w:r w:rsidRPr="00A14CD4">
        <w:rPr>
          <w:sz w:val="28"/>
          <w:szCs w:val="28"/>
          <w:lang w:val="uk-UA"/>
        </w:rPr>
        <w:t xml:space="preserve"> – </w:t>
      </w:r>
      <w:r w:rsidRPr="00734424">
        <w:rPr>
          <w:sz w:val="28"/>
          <w:szCs w:val="28"/>
          <w:lang w:val="uk-UA"/>
        </w:rPr>
        <w:t>12.</w:t>
      </w:r>
    </w:p>
    <w:p w:rsidR="0080742A" w:rsidRPr="0080742A"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1469EF">
        <w:rPr>
          <w:sz w:val="28"/>
          <w:szCs w:val="28"/>
          <w:lang w:val="uk-UA"/>
        </w:rPr>
        <w:t xml:space="preserve">Трибель С.О. Токсикація сходів цукрових буряків і формування результативності основних шкідників // Захист і карантин рослин. </w:t>
      </w:r>
      <w:r w:rsidRPr="0080742A">
        <w:rPr>
          <w:sz w:val="28"/>
          <w:szCs w:val="28"/>
          <w:lang w:val="uk-UA"/>
        </w:rPr>
        <w:t xml:space="preserve">Зб. </w:t>
      </w:r>
      <w:r w:rsidRPr="00A14CD4">
        <w:rPr>
          <w:sz w:val="28"/>
          <w:szCs w:val="28"/>
          <w:lang w:val="uk-UA"/>
        </w:rPr>
        <w:t>н</w:t>
      </w:r>
      <w:r w:rsidRPr="0080742A">
        <w:rPr>
          <w:sz w:val="28"/>
          <w:szCs w:val="28"/>
          <w:lang w:val="uk-UA"/>
        </w:rPr>
        <w:t xml:space="preserve">аук. </w:t>
      </w:r>
      <w:r w:rsidRPr="00A14CD4">
        <w:rPr>
          <w:sz w:val="28"/>
          <w:szCs w:val="28"/>
          <w:lang w:val="uk-UA"/>
        </w:rPr>
        <w:t>п</w:t>
      </w:r>
      <w:r w:rsidRPr="0080742A">
        <w:rPr>
          <w:sz w:val="28"/>
          <w:szCs w:val="28"/>
          <w:lang w:val="uk-UA"/>
        </w:rPr>
        <w:t xml:space="preserve">р. </w:t>
      </w:r>
      <w:r w:rsidRPr="00A14CD4">
        <w:rPr>
          <w:sz w:val="28"/>
          <w:szCs w:val="28"/>
          <w:lang w:val="uk-UA"/>
        </w:rPr>
        <w:t>в</w:t>
      </w:r>
      <w:r w:rsidRPr="0080742A">
        <w:rPr>
          <w:sz w:val="28"/>
          <w:szCs w:val="28"/>
          <w:lang w:val="uk-UA"/>
        </w:rPr>
        <w:t>ип. 49</w:t>
      </w:r>
      <w:r>
        <w:rPr>
          <w:sz w:val="28"/>
          <w:szCs w:val="28"/>
          <w:lang w:val="uk-UA"/>
        </w:rPr>
        <w:t>: статті</w:t>
      </w:r>
      <w:r w:rsidRPr="00A14CD4">
        <w:rPr>
          <w:sz w:val="28"/>
          <w:szCs w:val="28"/>
          <w:lang w:val="uk-UA"/>
        </w:rPr>
        <w:t xml:space="preserve"> / С.О.Т</w:t>
      </w:r>
      <w:r w:rsidRPr="0080742A">
        <w:rPr>
          <w:sz w:val="28"/>
          <w:szCs w:val="28"/>
          <w:lang w:val="uk-UA"/>
        </w:rPr>
        <w:t xml:space="preserve">рибель, </w:t>
      </w:r>
      <w:r w:rsidRPr="00A14CD4">
        <w:rPr>
          <w:sz w:val="28"/>
          <w:szCs w:val="28"/>
          <w:lang w:val="uk-UA"/>
        </w:rPr>
        <w:t>В.М.</w:t>
      </w:r>
      <w:r w:rsidRPr="0080742A">
        <w:rPr>
          <w:sz w:val="28"/>
          <w:szCs w:val="28"/>
          <w:lang w:val="uk-UA"/>
        </w:rPr>
        <w:t xml:space="preserve">Смірних, </w:t>
      </w:r>
      <w:r w:rsidRPr="00A14CD4">
        <w:rPr>
          <w:sz w:val="28"/>
          <w:szCs w:val="28"/>
          <w:lang w:val="uk-UA"/>
        </w:rPr>
        <w:t>О.О.</w:t>
      </w:r>
      <w:r w:rsidRPr="0080742A">
        <w:rPr>
          <w:sz w:val="28"/>
          <w:szCs w:val="28"/>
          <w:lang w:val="uk-UA"/>
        </w:rPr>
        <w:t>Стригун.– К., 2003. – С. 10-21.</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Грищенко О.М. Інкрустація насіння цукрови</w:t>
      </w:r>
      <w:r>
        <w:rPr>
          <w:sz w:val="28"/>
          <w:szCs w:val="28"/>
          <w:lang w:val="uk-UA"/>
        </w:rPr>
        <w:t xml:space="preserve">х буряків і його посівні якості / О.М.Грищенко // </w:t>
      </w:r>
      <w:r w:rsidRPr="00A14CD4">
        <w:rPr>
          <w:sz w:val="28"/>
          <w:szCs w:val="28"/>
          <w:lang w:val="uk-UA"/>
        </w:rPr>
        <w:t xml:space="preserve">Цукрові буряки. – 2003.  – </w:t>
      </w:r>
      <w:r w:rsidRPr="00A14CD4">
        <w:rPr>
          <w:sz w:val="28"/>
          <w:szCs w:val="28"/>
        </w:rPr>
        <w:t>№1. – С. 17.</w:t>
      </w:r>
    </w:p>
    <w:p w:rsidR="0080742A" w:rsidRPr="00A0400E"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0400E">
        <w:rPr>
          <w:sz w:val="28"/>
          <w:szCs w:val="28"/>
          <w:lang w:val="uk-UA"/>
        </w:rPr>
        <w:t xml:space="preserve">Лапа О.М. Круізер 350 </w:t>
      </w:r>
      <w:r w:rsidRPr="00A14CD4">
        <w:rPr>
          <w:sz w:val="28"/>
          <w:szCs w:val="28"/>
        </w:rPr>
        <w:t>FS</w:t>
      </w:r>
      <w:r w:rsidRPr="00A0400E">
        <w:rPr>
          <w:sz w:val="28"/>
          <w:szCs w:val="28"/>
          <w:lang w:val="uk-UA"/>
        </w:rPr>
        <w:t xml:space="preserve"> т.к.с. захистить сходи цукрових буряків </w:t>
      </w:r>
      <w:r w:rsidRPr="00A14CD4">
        <w:rPr>
          <w:sz w:val="28"/>
          <w:szCs w:val="28"/>
          <w:lang w:val="uk-UA"/>
        </w:rPr>
        <w:t xml:space="preserve">/ О.М.Лапа </w:t>
      </w:r>
      <w:r w:rsidRPr="00A0400E">
        <w:rPr>
          <w:sz w:val="28"/>
          <w:szCs w:val="28"/>
          <w:lang w:val="uk-UA"/>
        </w:rPr>
        <w:t>// Цукрові буряки. – 2003</w:t>
      </w:r>
      <w:r w:rsidRPr="00A14CD4">
        <w:rPr>
          <w:sz w:val="28"/>
          <w:szCs w:val="28"/>
          <w:lang w:val="uk-UA"/>
        </w:rPr>
        <w:t xml:space="preserve">. – </w:t>
      </w:r>
      <w:r w:rsidRPr="00A0400E">
        <w:rPr>
          <w:sz w:val="28"/>
          <w:szCs w:val="28"/>
          <w:lang w:val="uk-UA"/>
        </w:rPr>
        <w:t>№1. – С. 11.</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Саблук В.Т. Формування агроценозу і продуктивності цукрових буряків при ін</w:t>
      </w:r>
      <w:r>
        <w:rPr>
          <w:sz w:val="28"/>
          <w:szCs w:val="28"/>
          <w:lang w:val="uk-UA"/>
        </w:rPr>
        <w:t>крустації насіння інсектицидами</w:t>
      </w:r>
      <w:r w:rsidRPr="00A14CD4">
        <w:rPr>
          <w:sz w:val="28"/>
          <w:szCs w:val="28"/>
          <w:lang w:val="uk-UA"/>
        </w:rPr>
        <w:t xml:space="preserve"> // Зб. наук. пр. ІЦБ УААН  вип. 5 : статті / В.Т.Саблук, О.М.Грищенко. – К., 2003. –– С. 198 – 203.</w:t>
      </w:r>
    </w:p>
    <w:p w:rsidR="0080742A" w:rsidRPr="001469EF"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lastRenderedPageBreak/>
        <w:t>Грищенко О.М. Ефективні інсектициди та їх композиції проти основних шкі</w:t>
      </w:r>
      <w:r>
        <w:rPr>
          <w:sz w:val="28"/>
          <w:szCs w:val="28"/>
          <w:lang w:val="uk-UA"/>
        </w:rPr>
        <w:t xml:space="preserve">дників сходів цукрових буряків / О.М.Грищенко // </w:t>
      </w:r>
      <w:r w:rsidRPr="00A14CD4">
        <w:rPr>
          <w:sz w:val="28"/>
          <w:szCs w:val="28"/>
          <w:lang w:val="uk-UA"/>
        </w:rPr>
        <w:t>Кар</w:t>
      </w:r>
      <w:r>
        <w:rPr>
          <w:sz w:val="28"/>
          <w:szCs w:val="28"/>
          <w:lang w:val="uk-UA"/>
        </w:rPr>
        <w:t xml:space="preserve">антин і захист рослин. – 2004. </w:t>
      </w:r>
      <w:r w:rsidRPr="00A14CD4">
        <w:rPr>
          <w:sz w:val="28"/>
          <w:szCs w:val="28"/>
          <w:lang w:val="uk-UA"/>
        </w:rPr>
        <w:t xml:space="preserve">– </w:t>
      </w:r>
      <w:r w:rsidRPr="001469EF">
        <w:rPr>
          <w:sz w:val="28"/>
          <w:szCs w:val="28"/>
          <w:lang w:val="uk-UA"/>
        </w:rPr>
        <w:t>№9. – С. 14</w:t>
      </w:r>
      <w:r w:rsidRPr="00A14CD4">
        <w:rPr>
          <w:sz w:val="28"/>
          <w:szCs w:val="28"/>
          <w:lang w:val="uk-UA"/>
        </w:rPr>
        <w:t xml:space="preserve"> – </w:t>
      </w:r>
      <w:r w:rsidRPr="001469EF">
        <w:rPr>
          <w:sz w:val="28"/>
          <w:szCs w:val="28"/>
          <w:lang w:val="uk-UA"/>
        </w:rPr>
        <w:t>15.</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Пожар З. А. О</w:t>
      </w:r>
      <w:r w:rsidRPr="00A14CD4">
        <w:rPr>
          <w:sz w:val="28"/>
          <w:szCs w:val="28"/>
        </w:rPr>
        <w:t>новы сочетания агротехнических и химических приемов борьбы с корнеедом сахарной свеклы // Эффективные приемы и способы борьбы с бо</w:t>
      </w:r>
      <w:r>
        <w:rPr>
          <w:sz w:val="28"/>
          <w:szCs w:val="28"/>
        </w:rPr>
        <w:t>лезнями сахарной свеклы: статьи</w:t>
      </w:r>
      <w:r w:rsidRPr="00A14CD4">
        <w:rPr>
          <w:sz w:val="28"/>
          <w:szCs w:val="28"/>
        </w:rPr>
        <w:t xml:space="preserve"> / З.А.Пожар. –Киев, ВНИС. – 1975. – С.3 – 12.</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Pr>
          <w:sz w:val="28"/>
          <w:szCs w:val="28"/>
          <w:lang w:val="uk-UA"/>
        </w:rPr>
        <w:t>Земляной А.И.</w:t>
      </w:r>
      <w:r w:rsidRPr="00A14CD4">
        <w:rPr>
          <w:sz w:val="28"/>
          <w:szCs w:val="28"/>
        </w:rPr>
        <w:t xml:space="preserve"> Поражаемость свеклы корнеедом</w:t>
      </w:r>
      <w:r w:rsidRPr="00A14CD4">
        <w:rPr>
          <w:sz w:val="28"/>
          <w:szCs w:val="28"/>
          <w:lang w:val="uk-UA"/>
        </w:rPr>
        <w:t xml:space="preserve"> / А.И.Земляной</w:t>
      </w:r>
      <w:r>
        <w:rPr>
          <w:sz w:val="28"/>
          <w:szCs w:val="28"/>
          <w:lang w:val="uk-UA"/>
        </w:rPr>
        <w:t>, Н.К.Пятковский //</w:t>
      </w:r>
      <w:r w:rsidRPr="00A14CD4">
        <w:rPr>
          <w:sz w:val="28"/>
          <w:szCs w:val="28"/>
          <w:lang w:val="uk-UA"/>
        </w:rPr>
        <w:t xml:space="preserve"> </w:t>
      </w:r>
      <w:r>
        <w:rPr>
          <w:sz w:val="28"/>
          <w:szCs w:val="28"/>
        </w:rPr>
        <w:t>Защита растений.</w:t>
      </w:r>
      <w:r w:rsidRPr="00A14CD4">
        <w:rPr>
          <w:sz w:val="28"/>
          <w:szCs w:val="28"/>
          <w:lang w:val="uk-UA"/>
        </w:rPr>
        <w:t xml:space="preserve"> – №</w:t>
      </w:r>
      <w:r w:rsidRPr="00A14CD4">
        <w:rPr>
          <w:sz w:val="28"/>
          <w:szCs w:val="28"/>
        </w:rPr>
        <w:t>11. – 1983. – С. 24.</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Вакуленко М .О. Вирощування цукрових буряків по спрощеній технології // Зб. наук. праць. ІЦБ УААН. В</w:t>
      </w:r>
      <w:r>
        <w:rPr>
          <w:sz w:val="28"/>
          <w:szCs w:val="28"/>
          <w:lang w:val="uk-UA"/>
        </w:rPr>
        <w:t>ип. 1: статті / М.О.Вакуленко,</w:t>
      </w:r>
      <w:r w:rsidRPr="00A14CD4">
        <w:rPr>
          <w:sz w:val="28"/>
          <w:szCs w:val="28"/>
          <w:lang w:val="uk-UA"/>
        </w:rPr>
        <w:t xml:space="preserve"> М.М.Мартинович, В.Х.Радзивіл, П.П.Коротич. – К.: 1999. – С.100 – 115.</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Зубець М.В. Наукові основи агропромислового виробництва в зоні Лісостепу України / М.В.Зубець. – К.: Логос, 2004. – С. 9.</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Дос</w:t>
      </w:r>
      <w:r w:rsidRPr="00A14CD4">
        <w:rPr>
          <w:sz w:val="28"/>
          <w:szCs w:val="28"/>
        </w:rPr>
        <w:t xml:space="preserve">пехов Б.А. Методика </w:t>
      </w:r>
      <w:r w:rsidRPr="00A14CD4">
        <w:rPr>
          <w:sz w:val="28"/>
          <w:szCs w:val="28"/>
          <w:lang w:val="uk-UA"/>
        </w:rPr>
        <w:t>п</w:t>
      </w:r>
      <w:r w:rsidRPr="00A14CD4">
        <w:rPr>
          <w:sz w:val="28"/>
          <w:szCs w:val="28"/>
        </w:rPr>
        <w:t>олевого опыта</w:t>
      </w:r>
      <w:r w:rsidRPr="00A14CD4">
        <w:rPr>
          <w:sz w:val="28"/>
          <w:szCs w:val="28"/>
          <w:lang w:val="uk-UA"/>
        </w:rPr>
        <w:t xml:space="preserve"> / Б.А.Доспехов.</w:t>
      </w:r>
      <w:r w:rsidRPr="00A14CD4">
        <w:rPr>
          <w:sz w:val="28"/>
          <w:szCs w:val="28"/>
        </w:rPr>
        <w:t xml:space="preserve"> – М.: Агропромиздат</w:t>
      </w:r>
      <w:r w:rsidRPr="00A14CD4">
        <w:rPr>
          <w:sz w:val="28"/>
          <w:szCs w:val="28"/>
          <w:lang w:val="uk-UA"/>
        </w:rPr>
        <w:t xml:space="preserve">, </w:t>
      </w:r>
      <w:r w:rsidRPr="00A14CD4">
        <w:rPr>
          <w:sz w:val="28"/>
          <w:szCs w:val="28"/>
        </w:rPr>
        <w:t xml:space="preserve"> 1985. – 351 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Шевченко В.Н. Болезни сахарно</w:t>
      </w:r>
      <w:r>
        <w:rPr>
          <w:sz w:val="28"/>
          <w:szCs w:val="28"/>
        </w:rPr>
        <w:t>й свеклы</w:t>
      </w:r>
      <w:r w:rsidRPr="00A14CD4">
        <w:rPr>
          <w:sz w:val="28"/>
          <w:szCs w:val="28"/>
          <w:lang w:val="uk-UA"/>
        </w:rPr>
        <w:t xml:space="preserve"> </w:t>
      </w:r>
      <w:r w:rsidRPr="00A14CD4">
        <w:rPr>
          <w:sz w:val="28"/>
          <w:szCs w:val="28"/>
        </w:rPr>
        <w:t>// Свекловодство</w:t>
      </w:r>
      <w:r w:rsidRPr="00A14CD4">
        <w:rPr>
          <w:sz w:val="28"/>
          <w:szCs w:val="28"/>
          <w:lang w:val="uk-UA"/>
        </w:rPr>
        <w:t xml:space="preserve"> (</w:t>
      </w:r>
      <w:r w:rsidRPr="00A14CD4">
        <w:rPr>
          <w:sz w:val="28"/>
          <w:szCs w:val="28"/>
        </w:rPr>
        <w:t xml:space="preserve"> </w:t>
      </w:r>
      <w:r w:rsidRPr="00A14CD4">
        <w:rPr>
          <w:sz w:val="28"/>
          <w:szCs w:val="28"/>
          <w:lang w:val="uk-UA"/>
        </w:rPr>
        <w:t>кн. в</w:t>
      </w:r>
      <w:r w:rsidRPr="00A14CD4">
        <w:rPr>
          <w:sz w:val="28"/>
          <w:szCs w:val="28"/>
        </w:rPr>
        <w:t xml:space="preserve"> 3 т.</w:t>
      </w:r>
      <w:r w:rsidRPr="00A14CD4">
        <w:rPr>
          <w:sz w:val="28"/>
          <w:szCs w:val="28"/>
          <w:lang w:val="uk-UA"/>
        </w:rPr>
        <w:t>). Т.3. / В.Н.Шевченко.</w:t>
      </w:r>
      <w:r w:rsidRPr="00A14CD4">
        <w:rPr>
          <w:sz w:val="28"/>
          <w:szCs w:val="28"/>
        </w:rPr>
        <w:t xml:space="preserve"> – К.: Госсельхозиздат УССР</w:t>
      </w:r>
      <w:r w:rsidRPr="00A14CD4">
        <w:rPr>
          <w:sz w:val="28"/>
          <w:szCs w:val="28"/>
          <w:lang w:val="uk-UA"/>
        </w:rPr>
        <w:t xml:space="preserve">, </w:t>
      </w:r>
      <w:r w:rsidRPr="00A14CD4">
        <w:rPr>
          <w:sz w:val="28"/>
          <w:szCs w:val="28"/>
        </w:rPr>
        <w:t>1959.  – С. 343</w:t>
      </w:r>
      <w:r w:rsidRPr="00A14CD4">
        <w:rPr>
          <w:sz w:val="28"/>
          <w:szCs w:val="28"/>
          <w:lang w:val="uk-UA"/>
        </w:rPr>
        <w:t xml:space="preserve"> – </w:t>
      </w:r>
      <w:r w:rsidRPr="00A14CD4">
        <w:rPr>
          <w:sz w:val="28"/>
          <w:szCs w:val="28"/>
        </w:rPr>
        <w:t>360.</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Методика исследований по сахарной свекле. – К.: ВНИИС, 1986. – 294 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 xml:space="preserve">Саблук В.Т. Методика определения эффективности предпосевной обработки семян сахарной свеклы фураданом 35% </w:t>
      </w:r>
      <w:r w:rsidRPr="00A14CD4">
        <w:rPr>
          <w:sz w:val="28"/>
          <w:szCs w:val="28"/>
          <w:lang w:val="uk-UA"/>
        </w:rPr>
        <w:t>т.п</w:t>
      </w:r>
      <w:r w:rsidRPr="00A14CD4">
        <w:rPr>
          <w:sz w:val="28"/>
          <w:szCs w:val="28"/>
        </w:rPr>
        <w:t>.</w:t>
      </w:r>
      <w:r w:rsidRPr="00A14CD4">
        <w:rPr>
          <w:sz w:val="28"/>
          <w:szCs w:val="28"/>
          <w:lang w:val="uk-UA"/>
        </w:rPr>
        <w:t xml:space="preserve"> / В.Т.Саблук.</w:t>
      </w:r>
      <w:r w:rsidRPr="00A14CD4">
        <w:rPr>
          <w:sz w:val="28"/>
          <w:szCs w:val="28"/>
        </w:rPr>
        <w:t xml:space="preserve"> – К.: ВНИИС</w:t>
      </w:r>
      <w:r w:rsidRPr="00A14CD4">
        <w:rPr>
          <w:sz w:val="28"/>
          <w:szCs w:val="28"/>
          <w:lang w:val="uk-UA"/>
        </w:rPr>
        <w:t>,</w:t>
      </w:r>
      <w:r w:rsidRPr="00A14CD4">
        <w:rPr>
          <w:sz w:val="28"/>
          <w:szCs w:val="28"/>
        </w:rPr>
        <w:t xml:space="preserve"> 1986. – С. 4</w:t>
      </w:r>
      <w:r w:rsidRPr="00A14CD4">
        <w:rPr>
          <w:sz w:val="28"/>
          <w:szCs w:val="28"/>
          <w:lang w:val="uk-UA"/>
        </w:rPr>
        <w:t xml:space="preserve"> – </w:t>
      </w:r>
      <w:r w:rsidRPr="00A14CD4">
        <w:rPr>
          <w:sz w:val="28"/>
          <w:szCs w:val="28"/>
        </w:rPr>
        <w:t>19.</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Методика випробування і застосування пестицидів /  [С.О. Трибель, Д.Д. Сігарьова, М.П. Секун, О.О. Іващенко та ін.] – К.: Світ, 2001. – 448 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lastRenderedPageBreak/>
        <w:t>Перелік пестицидів і агрохімікатів, дозвол</w:t>
      </w:r>
      <w:r>
        <w:rPr>
          <w:sz w:val="28"/>
          <w:szCs w:val="28"/>
          <w:lang w:val="uk-UA"/>
        </w:rPr>
        <w:t xml:space="preserve">ених до використання в Україні / </w:t>
      </w:r>
      <w:r w:rsidRPr="00A14CD4">
        <w:rPr>
          <w:sz w:val="28"/>
          <w:szCs w:val="28"/>
          <w:lang w:val="uk-UA"/>
        </w:rPr>
        <w:t>[ В.Л.Петруняк, Г.О.Лагуточкіна, Д.В.Іванов  та ін. ] – К.: Юнівест Маркетинг, 2003. – С. 91 – 101.</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Омелюта В.П. Бурякова крихітка // Облік шкідників та хвороб сільськогосподарських культур / В.П.Омелюта, І.В.Григор</w:t>
      </w:r>
      <w:r>
        <w:rPr>
          <w:sz w:val="28"/>
          <w:szCs w:val="28"/>
          <w:lang w:val="uk-UA"/>
        </w:rPr>
        <w:t xml:space="preserve">ович, В.С.Чабан [та ін. ]. – </w:t>
      </w:r>
      <w:r w:rsidRPr="00A14CD4">
        <w:rPr>
          <w:sz w:val="28"/>
          <w:szCs w:val="28"/>
          <w:lang w:val="uk-UA"/>
        </w:rPr>
        <w:t>К.: Урожай, 1986. – С. 146 – 148.</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Сказкин О.Д. Практикум по физиологии растений</w:t>
      </w:r>
      <w:r>
        <w:rPr>
          <w:sz w:val="28"/>
          <w:szCs w:val="28"/>
          <w:lang w:val="uk-UA"/>
        </w:rPr>
        <w:t xml:space="preserve"> </w:t>
      </w:r>
      <w:r w:rsidRPr="00A14CD4">
        <w:rPr>
          <w:sz w:val="28"/>
          <w:szCs w:val="28"/>
          <w:lang w:val="uk-UA"/>
        </w:rPr>
        <w:t>/ О.Д.</w:t>
      </w:r>
      <w:r w:rsidRPr="00A14CD4">
        <w:rPr>
          <w:sz w:val="28"/>
          <w:szCs w:val="28"/>
        </w:rPr>
        <w:t xml:space="preserve">Сказкин, </w:t>
      </w:r>
      <w:r w:rsidRPr="00A14CD4">
        <w:rPr>
          <w:sz w:val="28"/>
          <w:szCs w:val="28"/>
          <w:lang w:val="uk-UA"/>
        </w:rPr>
        <w:t>Е.И.</w:t>
      </w:r>
      <w:r w:rsidRPr="00A14CD4">
        <w:rPr>
          <w:sz w:val="28"/>
          <w:szCs w:val="28"/>
        </w:rPr>
        <w:t>Ловчинская,</w:t>
      </w:r>
      <w:r w:rsidRPr="00A14CD4">
        <w:rPr>
          <w:sz w:val="28"/>
          <w:szCs w:val="28"/>
          <w:lang w:val="uk-UA"/>
        </w:rPr>
        <w:t xml:space="preserve"> Т.А.</w:t>
      </w:r>
      <w:r w:rsidRPr="00A14CD4">
        <w:rPr>
          <w:sz w:val="28"/>
          <w:szCs w:val="28"/>
        </w:rPr>
        <w:t xml:space="preserve"> Красносельская</w:t>
      </w:r>
      <w:r w:rsidRPr="00A14CD4">
        <w:rPr>
          <w:sz w:val="28"/>
          <w:szCs w:val="28"/>
          <w:lang w:val="uk-UA"/>
        </w:rPr>
        <w:t>.</w:t>
      </w:r>
      <w:r w:rsidRPr="00A14CD4">
        <w:rPr>
          <w:sz w:val="28"/>
          <w:szCs w:val="28"/>
        </w:rPr>
        <w:t xml:space="preserve"> – М.: Советская наука, 1948. – 378с. </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Pr>
          <w:sz w:val="28"/>
          <w:szCs w:val="28"/>
          <w:lang w:val="uk-UA"/>
        </w:rPr>
        <w:t>Трибель С.А.</w:t>
      </w:r>
      <w:r w:rsidRPr="00A14CD4">
        <w:rPr>
          <w:sz w:val="28"/>
          <w:szCs w:val="28"/>
          <w:lang w:val="uk-UA"/>
        </w:rPr>
        <w:t xml:space="preserve"> Прогнозування бурякової крихітки (</w:t>
      </w:r>
      <w:r w:rsidRPr="00A14CD4">
        <w:rPr>
          <w:sz w:val="28"/>
          <w:szCs w:val="28"/>
          <w:lang w:val="en-US"/>
        </w:rPr>
        <w:t>Atomaria</w:t>
      </w:r>
      <w:r w:rsidRPr="00A14CD4">
        <w:rPr>
          <w:sz w:val="28"/>
          <w:szCs w:val="28"/>
          <w:lang w:val="uk-UA"/>
        </w:rPr>
        <w:t xml:space="preserve"> </w:t>
      </w:r>
      <w:r w:rsidRPr="00A14CD4">
        <w:rPr>
          <w:sz w:val="28"/>
          <w:szCs w:val="28"/>
          <w:lang w:val="en-US"/>
        </w:rPr>
        <w:t>linearis</w:t>
      </w:r>
      <w:r w:rsidRPr="00A14CD4">
        <w:rPr>
          <w:sz w:val="28"/>
          <w:szCs w:val="28"/>
          <w:lang w:val="uk-UA"/>
        </w:rPr>
        <w:t xml:space="preserve"> </w:t>
      </w:r>
      <w:r w:rsidRPr="00A14CD4">
        <w:rPr>
          <w:sz w:val="28"/>
          <w:szCs w:val="28"/>
          <w:lang w:val="en-US"/>
        </w:rPr>
        <w:t>Steph</w:t>
      </w:r>
      <w:r w:rsidRPr="00A14CD4">
        <w:rPr>
          <w:sz w:val="28"/>
          <w:szCs w:val="28"/>
          <w:lang w:val="uk-UA"/>
        </w:rPr>
        <w:t>.) // Захист і карантин рослин: міжвідомчий темати</w:t>
      </w:r>
      <w:r>
        <w:rPr>
          <w:sz w:val="28"/>
          <w:szCs w:val="28"/>
          <w:lang w:val="uk-UA"/>
        </w:rPr>
        <w:t>чний науковий збірник. вип.43. / С.А.Три</w:t>
      </w:r>
      <w:r w:rsidRPr="00A14CD4">
        <w:rPr>
          <w:sz w:val="28"/>
          <w:szCs w:val="28"/>
          <w:lang w:val="uk-UA"/>
        </w:rPr>
        <w:t>бель, П.П.Коро</w:t>
      </w:r>
      <w:r>
        <w:rPr>
          <w:sz w:val="28"/>
          <w:szCs w:val="28"/>
          <w:lang w:val="uk-UA"/>
        </w:rPr>
        <w:t>тич, С.І.Струкова, О.Я.Шкляр. –</w:t>
      </w:r>
      <w:r w:rsidRPr="00A14CD4">
        <w:rPr>
          <w:sz w:val="28"/>
          <w:szCs w:val="28"/>
          <w:lang w:val="uk-UA"/>
        </w:rPr>
        <w:t xml:space="preserve"> К., 1996. – С. 3 – 10.</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Чижевский А.Л. Земное эхо солнечных бурь / А.Л.Чижевский. – М.</w:t>
      </w:r>
      <w:r w:rsidRPr="00A14CD4">
        <w:rPr>
          <w:sz w:val="28"/>
          <w:szCs w:val="28"/>
        </w:rPr>
        <w:t>:</w:t>
      </w:r>
      <w:r w:rsidRPr="00A14CD4">
        <w:rPr>
          <w:sz w:val="28"/>
          <w:szCs w:val="28"/>
          <w:lang w:val="uk-UA"/>
        </w:rPr>
        <w:t xml:space="preserve"> Наука, 1969. – 111 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 xml:space="preserve">Белецкий Е.Н. </w:t>
      </w:r>
      <w:r w:rsidRPr="00A14CD4">
        <w:rPr>
          <w:sz w:val="28"/>
          <w:szCs w:val="28"/>
        </w:rPr>
        <w:t>Теория прогнозов массового размножения насекомых</w:t>
      </w:r>
      <w:r w:rsidRPr="00A14CD4">
        <w:rPr>
          <w:sz w:val="28"/>
          <w:szCs w:val="28"/>
          <w:lang w:val="uk-UA"/>
        </w:rPr>
        <w:t xml:space="preserve"> / Е.Н.Белецкий</w:t>
      </w:r>
      <w:r w:rsidRPr="00A14CD4">
        <w:rPr>
          <w:sz w:val="28"/>
          <w:szCs w:val="28"/>
        </w:rPr>
        <w:t xml:space="preserve"> // Агрометеорологические ресурсы и продукционные процессы в растениеводстве</w:t>
      </w:r>
      <w:r w:rsidRPr="00A14CD4">
        <w:rPr>
          <w:sz w:val="28"/>
          <w:szCs w:val="28"/>
          <w:lang w:val="uk-UA"/>
        </w:rPr>
        <w:t>: междунар. н</w:t>
      </w:r>
      <w:r w:rsidRPr="00A14CD4">
        <w:rPr>
          <w:sz w:val="28"/>
          <w:szCs w:val="28"/>
        </w:rPr>
        <w:t>ауч</w:t>
      </w:r>
      <w:r w:rsidRPr="00A14CD4">
        <w:rPr>
          <w:sz w:val="28"/>
          <w:szCs w:val="28"/>
          <w:lang w:val="uk-UA"/>
        </w:rPr>
        <w:t>.</w:t>
      </w:r>
      <w:r w:rsidRPr="00A14CD4">
        <w:rPr>
          <w:sz w:val="28"/>
          <w:szCs w:val="28"/>
        </w:rPr>
        <w:t>-практич</w:t>
      </w:r>
      <w:r w:rsidRPr="00A14CD4">
        <w:rPr>
          <w:sz w:val="28"/>
          <w:szCs w:val="28"/>
          <w:lang w:val="uk-UA"/>
        </w:rPr>
        <w:t>.</w:t>
      </w:r>
      <w:r w:rsidRPr="00A14CD4">
        <w:rPr>
          <w:sz w:val="28"/>
          <w:szCs w:val="28"/>
        </w:rPr>
        <w:t xml:space="preserve"> </w:t>
      </w:r>
      <w:r w:rsidRPr="00A14CD4">
        <w:rPr>
          <w:sz w:val="28"/>
          <w:szCs w:val="28"/>
          <w:lang w:val="uk-UA"/>
        </w:rPr>
        <w:t>к</w:t>
      </w:r>
      <w:r w:rsidRPr="00A14CD4">
        <w:rPr>
          <w:sz w:val="28"/>
          <w:szCs w:val="28"/>
        </w:rPr>
        <w:t>онф</w:t>
      </w:r>
      <w:r>
        <w:rPr>
          <w:sz w:val="28"/>
          <w:szCs w:val="28"/>
          <w:lang w:val="uk-UA"/>
        </w:rPr>
        <w:t xml:space="preserve">. : </w:t>
      </w:r>
      <w:r w:rsidRPr="00A14CD4">
        <w:rPr>
          <w:sz w:val="28"/>
          <w:szCs w:val="28"/>
          <w:lang w:val="uk-UA"/>
        </w:rPr>
        <w:t>т</w:t>
      </w:r>
      <w:r w:rsidRPr="00A14CD4">
        <w:rPr>
          <w:sz w:val="28"/>
          <w:szCs w:val="28"/>
        </w:rPr>
        <w:t>ез. докл.</w:t>
      </w:r>
      <w:r w:rsidRPr="00A14CD4">
        <w:rPr>
          <w:sz w:val="28"/>
          <w:szCs w:val="28"/>
          <w:lang w:val="uk-UA"/>
        </w:rPr>
        <w:t xml:space="preserve"> – </w:t>
      </w:r>
      <w:r w:rsidRPr="00A14CD4">
        <w:rPr>
          <w:sz w:val="28"/>
          <w:szCs w:val="28"/>
        </w:rPr>
        <w:t xml:space="preserve"> К., 1991. – С</w:t>
      </w:r>
      <w:r w:rsidRPr="00A14CD4">
        <w:rPr>
          <w:sz w:val="28"/>
          <w:szCs w:val="28"/>
          <w:lang w:val="uk-UA"/>
        </w:rPr>
        <w:t>.</w:t>
      </w:r>
      <w:r w:rsidRPr="00A14CD4">
        <w:rPr>
          <w:sz w:val="28"/>
          <w:szCs w:val="28"/>
        </w:rPr>
        <w:t xml:space="preserve"> 101</w:t>
      </w:r>
      <w:r w:rsidRPr="00A14CD4">
        <w:rPr>
          <w:sz w:val="28"/>
          <w:szCs w:val="28"/>
          <w:lang w:val="uk-UA"/>
        </w:rPr>
        <w:t xml:space="preserve"> – </w:t>
      </w:r>
      <w:r w:rsidRPr="00A14CD4">
        <w:rPr>
          <w:sz w:val="28"/>
          <w:szCs w:val="28"/>
        </w:rPr>
        <w:t>104.</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Макарова Л.А.</w:t>
      </w:r>
      <w:r w:rsidRPr="00A14CD4">
        <w:rPr>
          <w:sz w:val="28"/>
          <w:szCs w:val="28"/>
        </w:rPr>
        <w:t xml:space="preserve"> Агрометеорологические предикторы прогноза размножения вредителей сельскохозяйственных культур</w:t>
      </w:r>
      <w:r>
        <w:rPr>
          <w:sz w:val="28"/>
          <w:szCs w:val="28"/>
          <w:lang w:val="uk-UA"/>
        </w:rPr>
        <w:t xml:space="preserve"> / Л.А.Макарова,</w:t>
      </w:r>
      <w:r w:rsidRPr="00A14CD4">
        <w:rPr>
          <w:sz w:val="28"/>
          <w:szCs w:val="28"/>
          <w:lang w:val="uk-UA"/>
        </w:rPr>
        <w:t xml:space="preserve"> Г.М.Доронина.</w:t>
      </w:r>
      <w:r>
        <w:rPr>
          <w:sz w:val="28"/>
          <w:szCs w:val="28"/>
        </w:rPr>
        <w:t xml:space="preserve"> </w:t>
      </w:r>
      <w:r w:rsidRPr="00A14CD4">
        <w:rPr>
          <w:sz w:val="28"/>
          <w:szCs w:val="28"/>
        </w:rPr>
        <w:t>– Л.</w:t>
      </w:r>
      <w:r w:rsidRPr="00A14CD4">
        <w:rPr>
          <w:sz w:val="28"/>
          <w:szCs w:val="28"/>
          <w:lang w:val="uk-UA"/>
        </w:rPr>
        <w:t xml:space="preserve"> </w:t>
      </w:r>
      <w:r>
        <w:rPr>
          <w:sz w:val="28"/>
          <w:szCs w:val="28"/>
        </w:rPr>
        <w:t>:</w:t>
      </w:r>
      <w:r w:rsidRPr="00A14CD4">
        <w:rPr>
          <w:sz w:val="28"/>
          <w:szCs w:val="28"/>
          <w:lang w:val="uk-UA"/>
        </w:rPr>
        <w:t xml:space="preserve"> </w:t>
      </w:r>
      <w:r w:rsidRPr="00A14CD4">
        <w:rPr>
          <w:sz w:val="28"/>
          <w:szCs w:val="28"/>
        </w:rPr>
        <w:t>Гидрометеоиздат, 1983. – 143с.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 xml:space="preserve">Ягодинский В.Н. </w:t>
      </w:r>
      <w:r w:rsidRPr="00A14CD4">
        <w:rPr>
          <w:sz w:val="28"/>
          <w:szCs w:val="28"/>
          <w:lang w:val="uk-UA"/>
        </w:rPr>
        <w:t xml:space="preserve"> </w:t>
      </w:r>
      <w:r w:rsidRPr="00A14CD4">
        <w:rPr>
          <w:sz w:val="28"/>
          <w:szCs w:val="28"/>
        </w:rPr>
        <w:t>Космический пульс биосферы</w:t>
      </w:r>
      <w:r w:rsidRPr="00A14CD4">
        <w:rPr>
          <w:sz w:val="28"/>
          <w:szCs w:val="28"/>
          <w:lang w:val="uk-UA"/>
        </w:rPr>
        <w:t xml:space="preserve"> / В.Н.</w:t>
      </w:r>
      <w:r w:rsidRPr="00A14CD4">
        <w:rPr>
          <w:sz w:val="28"/>
          <w:szCs w:val="28"/>
        </w:rPr>
        <w:t xml:space="preserve"> Ягодинский</w:t>
      </w:r>
      <w:r w:rsidRPr="00A14CD4">
        <w:rPr>
          <w:sz w:val="28"/>
          <w:szCs w:val="28"/>
          <w:lang w:val="uk-UA"/>
        </w:rPr>
        <w:t>.</w:t>
      </w:r>
      <w:r>
        <w:rPr>
          <w:sz w:val="28"/>
          <w:szCs w:val="28"/>
        </w:rPr>
        <w:t xml:space="preserve"> – М.:</w:t>
      </w:r>
      <w:r w:rsidRPr="00A14CD4">
        <w:rPr>
          <w:sz w:val="28"/>
          <w:szCs w:val="28"/>
          <w:lang w:val="uk-UA"/>
        </w:rPr>
        <w:t xml:space="preserve"> </w:t>
      </w:r>
      <w:r w:rsidRPr="00A14CD4">
        <w:rPr>
          <w:sz w:val="28"/>
          <w:szCs w:val="28"/>
        </w:rPr>
        <w:t>Знание, 1975. – 143 с.</w:t>
      </w:r>
    </w:p>
    <w:p w:rsidR="0080742A" w:rsidRPr="001469EF"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t>Гресь Ю.А. Особливості прогнозу чисельності бурякової крихітки на посівах цукрових буряків у весняний період // Карантин і захист рослин: міжвідомчий тематичний науковий збірник. Вип.49  / Ю.А. Г</w:t>
      </w:r>
      <w:r w:rsidRPr="00A14CD4">
        <w:rPr>
          <w:sz w:val="28"/>
          <w:szCs w:val="28"/>
        </w:rPr>
        <w:t>ресь</w:t>
      </w:r>
      <w:r w:rsidRPr="00A14CD4">
        <w:rPr>
          <w:sz w:val="28"/>
          <w:szCs w:val="28"/>
          <w:lang w:val="uk-UA"/>
        </w:rPr>
        <w:t>, П.П.</w:t>
      </w:r>
      <w:r w:rsidRPr="00A14CD4">
        <w:rPr>
          <w:sz w:val="28"/>
          <w:szCs w:val="28"/>
        </w:rPr>
        <w:t xml:space="preserve"> Коротич, </w:t>
      </w:r>
      <w:r w:rsidRPr="00A14CD4">
        <w:rPr>
          <w:sz w:val="28"/>
          <w:szCs w:val="28"/>
          <w:lang w:val="uk-UA"/>
        </w:rPr>
        <w:t>С.А.</w:t>
      </w:r>
      <w:r w:rsidRPr="00A14CD4">
        <w:rPr>
          <w:sz w:val="28"/>
          <w:szCs w:val="28"/>
        </w:rPr>
        <w:t xml:space="preserve">Гресь. </w:t>
      </w:r>
      <w:r w:rsidRPr="00A14CD4">
        <w:rPr>
          <w:sz w:val="28"/>
          <w:szCs w:val="28"/>
          <w:lang w:val="uk-UA"/>
        </w:rPr>
        <w:t>– 20</w:t>
      </w:r>
      <w:r>
        <w:rPr>
          <w:sz w:val="28"/>
          <w:szCs w:val="28"/>
          <w:lang w:val="uk-UA"/>
        </w:rPr>
        <w:t xml:space="preserve">04. </w:t>
      </w:r>
      <w:r w:rsidRPr="00A14CD4">
        <w:rPr>
          <w:sz w:val="28"/>
          <w:szCs w:val="28"/>
          <w:lang w:val="uk-UA"/>
        </w:rPr>
        <w:t>– С. 43 – 48</w:t>
      </w:r>
      <w:r w:rsidRPr="001469EF">
        <w:rPr>
          <w:sz w:val="28"/>
          <w:szCs w:val="28"/>
          <w:lang w:val="uk-UA"/>
        </w:rPr>
        <w:t>.</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lang w:val="uk-UA"/>
        </w:rPr>
        <w:lastRenderedPageBreak/>
        <w:t xml:space="preserve">Добровольский Б.В. Семейство скрытноеды. Крошка свекловичная ( </w:t>
      </w:r>
      <w:r w:rsidRPr="00A14CD4">
        <w:rPr>
          <w:sz w:val="28"/>
          <w:szCs w:val="28"/>
          <w:lang w:val="en-US"/>
        </w:rPr>
        <w:t>Atomaria</w:t>
      </w:r>
      <w:r w:rsidRPr="00A14CD4">
        <w:rPr>
          <w:sz w:val="28"/>
          <w:szCs w:val="28"/>
          <w:lang w:val="uk-UA"/>
        </w:rPr>
        <w:t xml:space="preserve"> </w:t>
      </w:r>
      <w:r w:rsidRPr="00A14CD4">
        <w:rPr>
          <w:sz w:val="28"/>
          <w:szCs w:val="28"/>
          <w:lang w:val="en-US"/>
        </w:rPr>
        <w:t>linearis</w:t>
      </w:r>
      <w:r w:rsidRPr="00A14CD4">
        <w:rPr>
          <w:sz w:val="28"/>
          <w:szCs w:val="28"/>
          <w:lang w:val="uk-UA"/>
        </w:rPr>
        <w:t xml:space="preserve"> </w:t>
      </w:r>
      <w:r w:rsidRPr="00A14CD4">
        <w:rPr>
          <w:sz w:val="28"/>
          <w:szCs w:val="28"/>
          <w:lang w:val="en-US"/>
        </w:rPr>
        <w:t>Steph</w:t>
      </w:r>
      <w:r>
        <w:rPr>
          <w:sz w:val="28"/>
          <w:szCs w:val="28"/>
          <w:lang w:val="uk-UA"/>
        </w:rPr>
        <w:t>)</w:t>
      </w:r>
      <w:r w:rsidRPr="00A14CD4">
        <w:rPr>
          <w:sz w:val="28"/>
          <w:szCs w:val="28"/>
          <w:lang w:val="uk-UA"/>
        </w:rPr>
        <w:t xml:space="preserve"> // Вред</w:t>
      </w:r>
      <w:r>
        <w:rPr>
          <w:sz w:val="28"/>
          <w:szCs w:val="28"/>
          <w:lang w:val="uk-UA"/>
        </w:rPr>
        <w:t>ные жуки / Б.В.Добровольский. –</w:t>
      </w:r>
      <w:r w:rsidRPr="00A14CD4">
        <w:rPr>
          <w:sz w:val="28"/>
          <w:szCs w:val="28"/>
          <w:lang w:val="uk-UA"/>
        </w:rPr>
        <w:t xml:space="preserve"> </w:t>
      </w:r>
      <w:r w:rsidRPr="00A14CD4">
        <w:rPr>
          <w:sz w:val="28"/>
          <w:szCs w:val="28"/>
        </w:rPr>
        <w:t>Ростов-на-Дону</w:t>
      </w:r>
      <w:r w:rsidRPr="00A14CD4">
        <w:rPr>
          <w:sz w:val="28"/>
          <w:szCs w:val="28"/>
          <w:lang w:val="uk-UA"/>
        </w:rPr>
        <w:t xml:space="preserve"> : Ростовс</w:t>
      </w:r>
      <w:r w:rsidRPr="00A14CD4">
        <w:rPr>
          <w:sz w:val="28"/>
          <w:szCs w:val="28"/>
        </w:rPr>
        <w:t>кое областное книгоиздательство</w:t>
      </w:r>
      <w:r w:rsidRPr="00A14CD4">
        <w:rPr>
          <w:sz w:val="28"/>
          <w:szCs w:val="28"/>
          <w:lang w:val="uk-UA"/>
        </w:rPr>
        <w:t xml:space="preserve">, </w:t>
      </w:r>
      <w:r w:rsidRPr="00A14CD4">
        <w:rPr>
          <w:sz w:val="28"/>
          <w:szCs w:val="28"/>
        </w:rPr>
        <w:t xml:space="preserve"> 1951. – С.</w:t>
      </w:r>
      <w:r w:rsidRPr="00A14CD4">
        <w:rPr>
          <w:sz w:val="28"/>
          <w:szCs w:val="28"/>
          <w:lang w:val="uk-UA"/>
        </w:rPr>
        <w:t xml:space="preserve"> </w:t>
      </w:r>
      <w:r w:rsidRPr="00A14CD4">
        <w:rPr>
          <w:sz w:val="28"/>
          <w:szCs w:val="28"/>
        </w:rPr>
        <w:t>68</w:t>
      </w:r>
      <w:r w:rsidRPr="00A14CD4">
        <w:rPr>
          <w:sz w:val="28"/>
          <w:szCs w:val="28"/>
          <w:lang w:val="uk-UA"/>
        </w:rPr>
        <w:t xml:space="preserve"> – </w:t>
      </w:r>
      <w:r w:rsidRPr="00A14CD4">
        <w:rPr>
          <w:sz w:val="28"/>
          <w:szCs w:val="28"/>
        </w:rPr>
        <w:t>69.</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Триль О.Р. Биологические особенности свекловичной крошки (</w:t>
      </w:r>
      <w:r w:rsidRPr="00A14CD4">
        <w:rPr>
          <w:sz w:val="28"/>
          <w:szCs w:val="28"/>
          <w:lang w:val="en-US"/>
        </w:rPr>
        <w:t>Atomaria</w:t>
      </w:r>
      <w:r w:rsidRPr="00A14CD4">
        <w:rPr>
          <w:sz w:val="28"/>
          <w:szCs w:val="28"/>
        </w:rPr>
        <w:t xml:space="preserve"> </w:t>
      </w:r>
      <w:r w:rsidRPr="00A14CD4">
        <w:rPr>
          <w:sz w:val="28"/>
          <w:szCs w:val="28"/>
          <w:lang w:val="en-US"/>
        </w:rPr>
        <w:t>linearis</w:t>
      </w:r>
      <w:r w:rsidRPr="00A14CD4">
        <w:rPr>
          <w:sz w:val="28"/>
          <w:szCs w:val="28"/>
        </w:rPr>
        <w:t xml:space="preserve"> </w:t>
      </w:r>
      <w:r w:rsidRPr="00A14CD4">
        <w:rPr>
          <w:sz w:val="28"/>
          <w:szCs w:val="28"/>
          <w:lang w:val="en-US"/>
        </w:rPr>
        <w:t>Steph</w:t>
      </w:r>
      <w:r w:rsidRPr="00A14CD4">
        <w:rPr>
          <w:sz w:val="28"/>
          <w:szCs w:val="28"/>
        </w:rPr>
        <w:t>) и разработка мер борьбы с ней</w:t>
      </w:r>
      <w:r w:rsidRPr="00A14CD4">
        <w:rPr>
          <w:sz w:val="28"/>
          <w:szCs w:val="28"/>
          <w:lang w:val="uk-UA"/>
        </w:rPr>
        <w:t>: а</w:t>
      </w:r>
      <w:r w:rsidRPr="00A14CD4">
        <w:rPr>
          <w:sz w:val="28"/>
          <w:szCs w:val="28"/>
        </w:rPr>
        <w:t xml:space="preserve">втореф. дисс. </w:t>
      </w:r>
      <w:r w:rsidRPr="00A14CD4">
        <w:rPr>
          <w:sz w:val="28"/>
          <w:szCs w:val="28"/>
          <w:lang w:val="uk-UA"/>
        </w:rPr>
        <w:t>на соискание науч. степени</w:t>
      </w:r>
      <w:r w:rsidRPr="00A14CD4">
        <w:rPr>
          <w:sz w:val="28"/>
          <w:szCs w:val="28"/>
        </w:rPr>
        <w:t xml:space="preserve"> канд. биол. </w:t>
      </w:r>
      <w:r w:rsidRPr="00A14CD4">
        <w:rPr>
          <w:sz w:val="28"/>
          <w:szCs w:val="28"/>
          <w:lang w:val="uk-UA"/>
        </w:rPr>
        <w:t>н</w:t>
      </w:r>
      <w:r w:rsidRPr="00A14CD4">
        <w:rPr>
          <w:sz w:val="28"/>
          <w:szCs w:val="28"/>
        </w:rPr>
        <w:t>аук</w:t>
      </w:r>
      <w:r>
        <w:rPr>
          <w:sz w:val="28"/>
          <w:szCs w:val="28"/>
          <w:lang w:val="uk-UA"/>
        </w:rPr>
        <w:t xml:space="preserve"> /</w:t>
      </w:r>
      <w:r w:rsidRPr="00A14CD4">
        <w:rPr>
          <w:sz w:val="28"/>
          <w:szCs w:val="28"/>
        </w:rPr>
        <w:t xml:space="preserve"> </w:t>
      </w:r>
      <w:r w:rsidRPr="00A14CD4">
        <w:rPr>
          <w:sz w:val="28"/>
          <w:szCs w:val="28"/>
          <w:lang w:val="uk-UA"/>
        </w:rPr>
        <w:t xml:space="preserve">О.Р.Триль. </w:t>
      </w:r>
      <w:r w:rsidRPr="00A14CD4">
        <w:rPr>
          <w:sz w:val="28"/>
          <w:szCs w:val="28"/>
        </w:rPr>
        <w:t>– К.</w:t>
      </w:r>
      <w:r w:rsidRPr="00A14CD4">
        <w:rPr>
          <w:sz w:val="28"/>
          <w:szCs w:val="28"/>
          <w:lang w:val="uk-UA"/>
        </w:rPr>
        <w:t xml:space="preserve">, </w:t>
      </w:r>
      <w:r w:rsidRPr="00A14CD4">
        <w:rPr>
          <w:sz w:val="28"/>
          <w:szCs w:val="28"/>
        </w:rPr>
        <w:t xml:space="preserve"> 1967. – 21с.</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rPr>
      </w:pPr>
      <w:r w:rsidRPr="00A14CD4">
        <w:rPr>
          <w:sz w:val="28"/>
          <w:szCs w:val="28"/>
        </w:rPr>
        <w:t>Орловский</w:t>
      </w:r>
      <w:r w:rsidRPr="00A14CD4">
        <w:rPr>
          <w:sz w:val="28"/>
          <w:szCs w:val="28"/>
          <w:lang w:val="uk-UA"/>
        </w:rPr>
        <w:t xml:space="preserve"> </w:t>
      </w:r>
      <w:r w:rsidRPr="00A14CD4">
        <w:rPr>
          <w:sz w:val="28"/>
          <w:szCs w:val="28"/>
        </w:rPr>
        <w:t>Н.И. Рост сахарной свеклы // Физиология сельскохозяйственных растений</w:t>
      </w:r>
      <w:r w:rsidRPr="00A14CD4">
        <w:rPr>
          <w:sz w:val="28"/>
          <w:szCs w:val="28"/>
          <w:lang w:val="uk-UA"/>
        </w:rPr>
        <w:t>. Т</w:t>
      </w:r>
      <w:r w:rsidRPr="00A14CD4">
        <w:rPr>
          <w:sz w:val="28"/>
          <w:szCs w:val="28"/>
        </w:rPr>
        <w:t xml:space="preserve">.7 </w:t>
      </w:r>
      <w:r w:rsidRPr="00A14CD4">
        <w:rPr>
          <w:sz w:val="28"/>
          <w:szCs w:val="28"/>
          <w:lang w:val="uk-UA"/>
        </w:rPr>
        <w:t xml:space="preserve">/ Н.И.Орловский. – </w:t>
      </w:r>
      <w:r w:rsidRPr="00A14CD4">
        <w:rPr>
          <w:sz w:val="28"/>
          <w:szCs w:val="28"/>
        </w:rPr>
        <w:t>М.</w:t>
      </w:r>
      <w:r w:rsidRPr="00A14CD4">
        <w:rPr>
          <w:sz w:val="28"/>
          <w:szCs w:val="28"/>
          <w:lang w:val="uk-UA"/>
        </w:rPr>
        <w:t xml:space="preserve">: </w:t>
      </w:r>
      <w:r w:rsidRPr="00A14CD4">
        <w:rPr>
          <w:sz w:val="28"/>
          <w:szCs w:val="28"/>
        </w:rPr>
        <w:t xml:space="preserve"> Издательство МГУ, 1968. –– С.73</w:t>
      </w:r>
      <w:r w:rsidRPr="00A14CD4">
        <w:rPr>
          <w:sz w:val="28"/>
          <w:szCs w:val="28"/>
          <w:lang w:val="uk-UA"/>
        </w:rPr>
        <w:t xml:space="preserve"> – </w:t>
      </w:r>
      <w:r w:rsidRPr="00A14CD4">
        <w:rPr>
          <w:sz w:val="28"/>
          <w:szCs w:val="28"/>
        </w:rPr>
        <w:t>110.</w:t>
      </w:r>
    </w:p>
    <w:p w:rsidR="0080742A" w:rsidRPr="0073442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rPr>
        <w:t xml:space="preserve">Дворянкин Е.А. Снижают ли биологическую активность почвы минеральные удобрения и пестициды? </w:t>
      </w:r>
      <w:r w:rsidRPr="00A14CD4">
        <w:rPr>
          <w:sz w:val="28"/>
          <w:szCs w:val="28"/>
          <w:lang w:val="uk-UA"/>
        </w:rPr>
        <w:t xml:space="preserve"> / Е.А.Дворянкин </w:t>
      </w:r>
      <w:r w:rsidRPr="00734424">
        <w:rPr>
          <w:sz w:val="28"/>
          <w:szCs w:val="28"/>
          <w:lang w:val="uk-UA"/>
        </w:rPr>
        <w:t>// Сахарная свекла. – 2005.</w:t>
      </w:r>
      <w:r w:rsidRPr="00A14CD4">
        <w:rPr>
          <w:sz w:val="28"/>
          <w:szCs w:val="28"/>
          <w:lang w:val="uk-UA"/>
        </w:rPr>
        <w:t xml:space="preserve"> – </w:t>
      </w:r>
      <w:r w:rsidRPr="00734424">
        <w:rPr>
          <w:sz w:val="28"/>
          <w:szCs w:val="28"/>
          <w:lang w:val="uk-UA"/>
        </w:rPr>
        <w:t>№ 8. – С.</w:t>
      </w:r>
      <w:r w:rsidRPr="00A14CD4">
        <w:rPr>
          <w:sz w:val="28"/>
          <w:szCs w:val="28"/>
          <w:lang w:val="uk-UA"/>
        </w:rPr>
        <w:t xml:space="preserve"> </w:t>
      </w:r>
      <w:r w:rsidRPr="00734424">
        <w:rPr>
          <w:sz w:val="28"/>
          <w:szCs w:val="28"/>
          <w:lang w:val="uk-UA"/>
        </w:rPr>
        <w:t>26</w:t>
      </w:r>
      <w:r w:rsidRPr="00A14CD4">
        <w:rPr>
          <w:sz w:val="28"/>
          <w:szCs w:val="28"/>
          <w:lang w:val="uk-UA"/>
        </w:rPr>
        <w:t xml:space="preserve"> – </w:t>
      </w:r>
      <w:r w:rsidRPr="00734424">
        <w:rPr>
          <w:sz w:val="28"/>
          <w:szCs w:val="28"/>
          <w:lang w:val="uk-UA"/>
        </w:rPr>
        <w:t>28.</w:t>
      </w:r>
    </w:p>
    <w:p w:rsidR="0080742A" w:rsidRPr="0073442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Цвей Я.П. Основний обробіток грунту під цукрові буряки у Лісостепу України / Я.П.Цвей, О.І.Недашківськ</w:t>
      </w:r>
      <w:r>
        <w:rPr>
          <w:sz w:val="28"/>
          <w:szCs w:val="28"/>
          <w:lang w:val="uk-UA"/>
        </w:rPr>
        <w:t xml:space="preserve">ий // Цукрові буряки. – 2003. – </w:t>
      </w:r>
      <w:r w:rsidRPr="00A14CD4">
        <w:rPr>
          <w:sz w:val="28"/>
          <w:szCs w:val="28"/>
          <w:lang w:val="uk-UA"/>
        </w:rPr>
        <w:t xml:space="preserve">№4. – С.11,27. </w:t>
      </w:r>
    </w:p>
    <w:p w:rsidR="0080742A" w:rsidRPr="00A14CD4" w:rsidRDefault="0080742A" w:rsidP="00E44ED3">
      <w:pPr>
        <w:numPr>
          <w:ilvl w:val="0"/>
          <w:numId w:val="60"/>
        </w:numPr>
        <w:tabs>
          <w:tab w:val="clear" w:pos="360"/>
          <w:tab w:val="num" w:pos="1080"/>
          <w:tab w:val="num" w:pos="1260"/>
        </w:tabs>
        <w:suppressAutoHyphens w:val="0"/>
        <w:spacing w:line="360" w:lineRule="auto"/>
        <w:ind w:left="1080" w:hanging="720"/>
        <w:jc w:val="both"/>
        <w:rPr>
          <w:sz w:val="28"/>
          <w:szCs w:val="28"/>
          <w:lang w:val="uk-UA"/>
        </w:rPr>
      </w:pPr>
      <w:r w:rsidRPr="00A14CD4">
        <w:rPr>
          <w:sz w:val="28"/>
          <w:szCs w:val="28"/>
          <w:lang w:val="uk-UA"/>
        </w:rPr>
        <w:t xml:space="preserve">БудьоннийЮ.В. На Харківщині під буряки – орати / Ю.В.Будьонний, М.В.Шевченко, О.В.Івакін / Цукрові буряки. – 2007. - №5. – С. 17 – 18. </w:t>
      </w:r>
    </w:p>
    <w:p w:rsidR="0080742A" w:rsidRPr="0073442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Мороз О.В. / Мінімалізація обробітку грунту та продуктивність цукрових буряків в зоні Східного Лісостепу України  / О.В.Мор</w:t>
      </w:r>
      <w:r>
        <w:rPr>
          <w:sz w:val="28"/>
          <w:szCs w:val="28"/>
          <w:lang w:val="uk-UA"/>
        </w:rPr>
        <w:t xml:space="preserve">оз //  Цукрові буряки. – 2007. – </w:t>
      </w:r>
      <w:r w:rsidRPr="00A14CD4">
        <w:rPr>
          <w:sz w:val="28"/>
          <w:szCs w:val="28"/>
          <w:lang w:val="uk-UA"/>
        </w:rPr>
        <w:t>№6. – С. 16 – 17.</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Кирилюк В.П. Вплив системи основного обробітку грунту на врожайність та якість цукрових буряків залежно від л</w:t>
      </w:r>
      <w:r>
        <w:rPr>
          <w:sz w:val="28"/>
          <w:szCs w:val="28"/>
          <w:lang w:val="uk-UA"/>
        </w:rPr>
        <w:t xml:space="preserve">анки сівозміни  / В.П.Кирилюк // </w:t>
      </w:r>
      <w:r w:rsidRPr="00A14CD4">
        <w:rPr>
          <w:sz w:val="28"/>
          <w:szCs w:val="28"/>
          <w:lang w:val="uk-UA"/>
        </w:rPr>
        <w:t>Цукрові буряки. – 2005. –  №1. – С. 10, 16.</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Шувалов Г.Т. Эффективность обработки почвы в борьбе с проволочниками</w:t>
      </w:r>
      <w:r>
        <w:rPr>
          <w:sz w:val="28"/>
          <w:szCs w:val="28"/>
          <w:lang w:val="uk-UA"/>
        </w:rPr>
        <w:t xml:space="preserve"> / Г.Т.Шувалов</w:t>
      </w:r>
      <w:r w:rsidRPr="00A14CD4">
        <w:rPr>
          <w:sz w:val="28"/>
          <w:szCs w:val="28"/>
          <w:lang w:val="uk-UA"/>
        </w:rPr>
        <w:t xml:space="preserve"> </w:t>
      </w:r>
      <w:r w:rsidRPr="00A14CD4">
        <w:rPr>
          <w:sz w:val="28"/>
          <w:szCs w:val="28"/>
        </w:rPr>
        <w:t xml:space="preserve">// Защита растений от вредителей и болезней. – 1959. </w:t>
      </w:r>
      <w:r w:rsidRPr="00A14CD4">
        <w:rPr>
          <w:sz w:val="28"/>
          <w:szCs w:val="28"/>
          <w:lang w:val="uk-UA"/>
        </w:rPr>
        <w:t xml:space="preserve">– </w:t>
      </w:r>
      <w:r w:rsidRPr="00A14CD4">
        <w:rPr>
          <w:sz w:val="28"/>
          <w:szCs w:val="28"/>
        </w:rPr>
        <w:t>№ 3. – С.</w:t>
      </w:r>
      <w:r w:rsidRPr="00A14CD4">
        <w:rPr>
          <w:sz w:val="28"/>
          <w:szCs w:val="28"/>
          <w:lang w:val="uk-UA"/>
        </w:rPr>
        <w:t xml:space="preserve"> </w:t>
      </w:r>
      <w:r w:rsidRPr="00A14CD4">
        <w:rPr>
          <w:sz w:val="28"/>
          <w:szCs w:val="28"/>
        </w:rPr>
        <w:t>29</w:t>
      </w:r>
      <w:r w:rsidRPr="00A14CD4">
        <w:rPr>
          <w:sz w:val="28"/>
          <w:szCs w:val="28"/>
          <w:lang w:val="uk-UA"/>
        </w:rPr>
        <w:t xml:space="preserve"> – </w:t>
      </w:r>
      <w:r w:rsidRPr="00A14CD4">
        <w:rPr>
          <w:sz w:val="28"/>
          <w:szCs w:val="28"/>
        </w:rPr>
        <w:t>30.</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lastRenderedPageBreak/>
        <w:t>Саблук В.Т. Роль агротехніки в обмеженні чисельності фітоф</w:t>
      </w:r>
      <w:r>
        <w:rPr>
          <w:sz w:val="28"/>
          <w:szCs w:val="28"/>
          <w:lang w:val="uk-UA"/>
        </w:rPr>
        <w:t xml:space="preserve">агів у посівах цукрових буряків / </w:t>
      </w:r>
      <w:r w:rsidRPr="00A14CD4">
        <w:rPr>
          <w:sz w:val="28"/>
          <w:szCs w:val="28"/>
          <w:lang w:val="uk-UA"/>
        </w:rPr>
        <w:t xml:space="preserve">В.Т.Саблук, Л.І.Сторожик, В.М.Смірних, В.П.Педос // Збірник наукових праць </w:t>
      </w:r>
      <w:r>
        <w:rPr>
          <w:sz w:val="28"/>
          <w:szCs w:val="28"/>
          <w:lang w:val="uk-UA"/>
        </w:rPr>
        <w:t xml:space="preserve"> ІЦБ УААН.– Київ, 2008. Вип.10 </w:t>
      </w:r>
      <w:r w:rsidRPr="00A14CD4">
        <w:rPr>
          <w:sz w:val="28"/>
          <w:szCs w:val="28"/>
          <w:lang w:val="uk-UA"/>
        </w:rPr>
        <w:t xml:space="preserve">– С. 291 – 299. </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Саблук В.</w:t>
      </w:r>
      <w:r>
        <w:rPr>
          <w:sz w:val="28"/>
          <w:szCs w:val="28"/>
          <w:lang w:val="uk-UA"/>
        </w:rPr>
        <w:t xml:space="preserve">Т. Надійний захист сходів / В.Т.Саблук, Н.М.Запольська // </w:t>
      </w:r>
      <w:r w:rsidRPr="00A14CD4">
        <w:rPr>
          <w:sz w:val="28"/>
          <w:szCs w:val="28"/>
          <w:lang w:val="uk-UA"/>
        </w:rPr>
        <w:t>Цукрові буряки. – 2001. - №1. – С. 14 – 15.</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Варшавский Г.Я. Повышение урожайности и сахаристости сахарной свеклы</w:t>
      </w:r>
      <w:r>
        <w:rPr>
          <w:sz w:val="28"/>
          <w:szCs w:val="28"/>
          <w:lang w:val="uk-UA"/>
        </w:rPr>
        <w:t xml:space="preserve"> / </w:t>
      </w:r>
      <w:r w:rsidRPr="00A14CD4">
        <w:rPr>
          <w:sz w:val="28"/>
          <w:szCs w:val="28"/>
          <w:lang w:val="uk-UA"/>
        </w:rPr>
        <w:t xml:space="preserve">Г.Я.Варшавский. </w:t>
      </w:r>
      <w:r w:rsidRPr="00A14CD4">
        <w:rPr>
          <w:sz w:val="28"/>
          <w:szCs w:val="28"/>
        </w:rPr>
        <w:t>– Киев. – 1996. – С.25</w:t>
      </w:r>
      <w:r w:rsidRPr="00A14CD4">
        <w:rPr>
          <w:sz w:val="28"/>
          <w:szCs w:val="28"/>
          <w:lang w:val="uk-UA"/>
        </w:rPr>
        <w:t xml:space="preserve"> – </w:t>
      </w:r>
      <w:r w:rsidRPr="00A14CD4">
        <w:rPr>
          <w:sz w:val="28"/>
          <w:szCs w:val="28"/>
        </w:rPr>
        <w:t>58.</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Мацевецька Н.М. запорука одержання дружних сходів / Н.М.Мацевецька // цукрові буряки. – 2005. - №1. – С. 15 – 16.</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Бузанов</w:t>
      </w:r>
      <w:r>
        <w:rPr>
          <w:sz w:val="28"/>
          <w:szCs w:val="28"/>
          <w:lang w:val="uk-UA"/>
        </w:rPr>
        <w:t xml:space="preserve"> </w:t>
      </w:r>
      <w:r w:rsidRPr="00A14CD4">
        <w:rPr>
          <w:sz w:val="28"/>
          <w:szCs w:val="28"/>
        </w:rPr>
        <w:t>И.Ф. Условия среды и сахаристость корнеплодов</w:t>
      </w:r>
      <w:r w:rsidRPr="00A14CD4">
        <w:rPr>
          <w:sz w:val="28"/>
          <w:szCs w:val="28"/>
          <w:lang w:val="uk-UA"/>
        </w:rPr>
        <w:t xml:space="preserve">  /</w:t>
      </w:r>
      <w:r w:rsidRPr="00A14CD4">
        <w:rPr>
          <w:sz w:val="28"/>
          <w:szCs w:val="28"/>
        </w:rPr>
        <w:t xml:space="preserve"> И.Ф.Бузанов, К.А</w:t>
      </w:r>
      <w:r w:rsidRPr="00A14CD4">
        <w:rPr>
          <w:sz w:val="28"/>
          <w:szCs w:val="28"/>
          <w:lang w:val="uk-UA"/>
        </w:rPr>
        <w:t>.</w:t>
      </w:r>
      <w:r>
        <w:rPr>
          <w:sz w:val="28"/>
          <w:szCs w:val="28"/>
        </w:rPr>
        <w:t xml:space="preserve"> Маковецкий // Сахарная свекла. – 1982.</w:t>
      </w:r>
      <w:r w:rsidRPr="00A14CD4">
        <w:rPr>
          <w:sz w:val="28"/>
          <w:szCs w:val="28"/>
          <w:lang w:val="uk-UA"/>
        </w:rPr>
        <w:t xml:space="preserve"> – </w:t>
      </w:r>
      <w:r w:rsidRPr="00A14CD4">
        <w:rPr>
          <w:sz w:val="28"/>
          <w:szCs w:val="28"/>
        </w:rPr>
        <w:t>№ 2. – С.</w:t>
      </w:r>
      <w:r w:rsidRPr="00A14CD4">
        <w:rPr>
          <w:sz w:val="28"/>
          <w:szCs w:val="28"/>
          <w:lang w:val="uk-UA"/>
        </w:rPr>
        <w:t xml:space="preserve"> </w:t>
      </w:r>
      <w:r w:rsidRPr="00A14CD4">
        <w:rPr>
          <w:sz w:val="28"/>
          <w:szCs w:val="28"/>
        </w:rPr>
        <w:t>21</w:t>
      </w:r>
      <w:r w:rsidRPr="00A14CD4">
        <w:rPr>
          <w:sz w:val="28"/>
          <w:szCs w:val="28"/>
          <w:lang w:val="uk-UA"/>
        </w:rPr>
        <w:t xml:space="preserve"> – </w:t>
      </w:r>
      <w:r w:rsidRPr="00A14CD4">
        <w:rPr>
          <w:sz w:val="28"/>
          <w:szCs w:val="28"/>
        </w:rPr>
        <w:t>23.</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Орловский Н.И. Основы биологии сахарной свеклы. – К.: Госхимиздат УССР. – 1961. – С.59-99.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lang w:val="uk-UA"/>
        </w:rPr>
        <w:t xml:space="preserve">Устименко – Бакумовский А.В. </w:t>
      </w:r>
      <w:r w:rsidRPr="00A14CD4">
        <w:rPr>
          <w:sz w:val="28"/>
          <w:szCs w:val="28"/>
        </w:rPr>
        <w:t>Влияние погоды на урожай и сахар свеклы / А.В.</w:t>
      </w:r>
      <w:r>
        <w:rPr>
          <w:sz w:val="28"/>
          <w:szCs w:val="28"/>
          <w:lang w:val="uk-UA"/>
        </w:rPr>
        <w:t xml:space="preserve"> Устименко – Бакумовский // Сахарная свекла. – 1982. –</w:t>
      </w:r>
      <w:r w:rsidRPr="00A14CD4">
        <w:rPr>
          <w:sz w:val="28"/>
          <w:szCs w:val="28"/>
          <w:lang w:val="uk-UA"/>
        </w:rPr>
        <w:t xml:space="preserve"> №8. – С. 7 – 29.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rPr>
      </w:pPr>
      <w:r w:rsidRPr="00A14CD4">
        <w:rPr>
          <w:sz w:val="28"/>
          <w:szCs w:val="28"/>
        </w:rPr>
        <w:t>Справочник агронома по защите растений [А.Ф.Ченкин, В.А.Черкасов, В.А.Захаренк</w:t>
      </w:r>
      <w:r w:rsidRPr="00A14CD4">
        <w:rPr>
          <w:sz w:val="28"/>
          <w:szCs w:val="28"/>
          <w:lang w:val="uk-UA"/>
        </w:rPr>
        <w:t xml:space="preserve">о, </w:t>
      </w:r>
      <w:r w:rsidRPr="00A14CD4">
        <w:rPr>
          <w:sz w:val="28"/>
          <w:szCs w:val="28"/>
        </w:rPr>
        <w:t>Н.Р.Гончаров]– М.: Агропромиздат, 1990. – 367с.</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Кісліцина Н.В. Захист цукрових бурякі</w:t>
      </w:r>
      <w:r>
        <w:rPr>
          <w:sz w:val="28"/>
          <w:szCs w:val="28"/>
          <w:lang w:val="uk-UA"/>
        </w:rPr>
        <w:t>в від коренеїда / Н.В.Кісліцина // Цукрові буряки. – 2002. –</w:t>
      </w:r>
      <w:r w:rsidRPr="00A14CD4">
        <w:rPr>
          <w:sz w:val="28"/>
          <w:szCs w:val="28"/>
          <w:lang w:val="uk-UA"/>
        </w:rPr>
        <w:t xml:space="preserve"> №6. – С. 21.</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Федоренко В.П. Вирощуванн</w:t>
      </w:r>
      <w:r>
        <w:rPr>
          <w:sz w:val="28"/>
          <w:szCs w:val="28"/>
          <w:lang w:val="uk-UA"/>
        </w:rPr>
        <w:t>я та захист цукрових буряків / В.П.Федоренко, С.О.Трибель,</w:t>
      </w:r>
      <w:r w:rsidRPr="00A14CD4">
        <w:rPr>
          <w:sz w:val="28"/>
          <w:szCs w:val="28"/>
          <w:lang w:val="uk-UA"/>
        </w:rPr>
        <w:t xml:space="preserve"> О.О.Іващенк</w:t>
      </w:r>
      <w:r>
        <w:rPr>
          <w:sz w:val="28"/>
          <w:szCs w:val="28"/>
          <w:lang w:val="uk-UA"/>
        </w:rPr>
        <w:t>о [та ін. ]. – Київ,</w:t>
      </w:r>
      <w:r w:rsidRPr="00A14CD4">
        <w:rPr>
          <w:sz w:val="28"/>
          <w:szCs w:val="28"/>
          <w:lang w:val="uk-UA"/>
        </w:rPr>
        <w:t xml:space="preserve"> 2006. – С.169 – 170.</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t>Саблук В.Т. Шкода посівам цукрових буряків від коренеїда сходів у лі</w:t>
      </w:r>
      <w:r>
        <w:rPr>
          <w:sz w:val="28"/>
          <w:szCs w:val="28"/>
          <w:lang w:val="uk-UA"/>
        </w:rPr>
        <w:t>вобережному Лісостепу України /</w:t>
      </w:r>
      <w:r w:rsidRPr="00A14CD4">
        <w:rPr>
          <w:sz w:val="28"/>
          <w:szCs w:val="28"/>
          <w:lang w:val="uk-UA"/>
        </w:rPr>
        <w:t xml:space="preserve"> В.Т.Саблук, Ю.В.Панченко // Збірник наукових праць  ІЦБ УААН. – Київ,</w:t>
      </w:r>
      <w:r>
        <w:rPr>
          <w:sz w:val="28"/>
          <w:szCs w:val="28"/>
          <w:lang w:val="uk-UA"/>
        </w:rPr>
        <w:t xml:space="preserve"> </w:t>
      </w:r>
      <w:r w:rsidRPr="00A14CD4">
        <w:rPr>
          <w:sz w:val="28"/>
          <w:szCs w:val="28"/>
          <w:lang w:val="uk-UA"/>
        </w:rPr>
        <w:t>2008. Вип.10. – С.322 – 329.</w:t>
      </w:r>
    </w:p>
    <w:p w:rsidR="0080742A" w:rsidRPr="00A14CD4" w:rsidRDefault="0080742A" w:rsidP="00E44ED3">
      <w:pPr>
        <w:numPr>
          <w:ilvl w:val="0"/>
          <w:numId w:val="60"/>
        </w:numPr>
        <w:tabs>
          <w:tab w:val="clear" w:pos="360"/>
          <w:tab w:val="num" w:pos="1080"/>
        </w:tabs>
        <w:suppressAutoHyphens w:val="0"/>
        <w:spacing w:line="360" w:lineRule="auto"/>
        <w:ind w:left="1080" w:hanging="720"/>
        <w:jc w:val="both"/>
        <w:rPr>
          <w:sz w:val="28"/>
          <w:szCs w:val="28"/>
          <w:lang w:val="uk-UA"/>
        </w:rPr>
      </w:pPr>
      <w:r w:rsidRPr="00A14CD4">
        <w:rPr>
          <w:sz w:val="28"/>
          <w:szCs w:val="28"/>
          <w:lang w:val="uk-UA"/>
        </w:rPr>
        <w:lastRenderedPageBreak/>
        <w:t>Запольська Н.М. Прогноз розвитку хвороб цукрових буряків в Україні</w:t>
      </w:r>
      <w:r>
        <w:rPr>
          <w:sz w:val="28"/>
          <w:szCs w:val="28"/>
          <w:lang w:val="uk-UA"/>
        </w:rPr>
        <w:t xml:space="preserve"> / Н.М.Запольська, Р.Я.Шендрик //</w:t>
      </w:r>
      <w:r w:rsidRPr="00A14CD4">
        <w:rPr>
          <w:sz w:val="28"/>
          <w:szCs w:val="28"/>
          <w:lang w:val="uk-UA"/>
        </w:rPr>
        <w:t xml:space="preserve"> Цукрові буряки. – 2005. – №3. – С. 19. </w:t>
      </w:r>
    </w:p>
    <w:p w:rsidR="0080742A" w:rsidRPr="00CB45EE" w:rsidRDefault="0080742A" w:rsidP="00E44ED3">
      <w:pPr>
        <w:numPr>
          <w:ilvl w:val="0"/>
          <w:numId w:val="60"/>
        </w:numPr>
        <w:tabs>
          <w:tab w:val="clear" w:pos="360"/>
          <w:tab w:val="num" w:pos="1080"/>
          <w:tab w:val="num" w:pos="1260"/>
        </w:tabs>
        <w:suppressAutoHyphens w:val="0"/>
        <w:spacing w:line="360" w:lineRule="auto"/>
        <w:ind w:left="1080" w:hanging="720"/>
        <w:jc w:val="both"/>
        <w:rPr>
          <w:lang w:val="uk-UA"/>
        </w:rPr>
      </w:pPr>
      <w:r w:rsidRPr="00A14CD4">
        <w:rPr>
          <w:sz w:val="28"/>
          <w:szCs w:val="28"/>
          <w:lang w:val="uk-UA"/>
        </w:rPr>
        <w:t>Кісіль Н.В. Коренеїд цукрових буряків /</w:t>
      </w:r>
      <w:r>
        <w:rPr>
          <w:sz w:val="28"/>
          <w:szCs w:val="28"/>
          <w:lang w:val="uk-UA"/>
        </w:rPr>
        <w:t xml:space="preserve"> Н.В.Кісіль // Цукрові буряки. – 2006. –</w:t>
      </w:r>
      <w:r w:rsidRPr="00A14CD4">
        <w:rPr>
          <w:sz w:val="28"/>
          <w:szCs w:val="28"/>
          <w:lang w:val="uk-UA"/>
        </w:rPr>
        <w:t xml:space="preserve"> №2. – С.18 – 19.</w:t>
      </w:r>
    </w:p>
    <w:p w:rsidR="00FF2BBD" w:rsidRPr="0080742A" w:rsidRDefault="00FF2BBD" w:rsidP="0080742A">
      <w:pPr>
        <w:spacing w:line="360" w:lineRule="auto"/>
        <w:jc w:val="both"/>
        <w:rPr>
          <w:bCs/>
          <w:sz w:val="28"/>
          <w:szCs w:val="28"/>
          <w:lang w:val="uk-UA"/>
        </w:rPr>
        <w:sectPr w:rsidR="00FF2BBD" w:rsidRPr="0080742A">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D3" w:rsidRDefault="00E44ED3">
      <w:r>
        <w:separator/>
      </w:r>
    </w:p>
  </w:endnote>
  <w:endnote w:type="continuationSeparator" w:id="0">
    <w:p w:rsidR="00E44ED3" w:rsidRDefault="00E4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D3" w:rsidRDefault="00E44ED3">
      <w:r>
        <w:separator/>
      </w:r>
    </w:p>
  </w:footnote>
  <w:footnote w:type="continuationSeparator" w:id="0">
    <w:p w:rsidR="00E44ED3" w:rsidRDefault="00E44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0742A">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E235EDE"/>
    <w:multiLevelType w:val="multilevel"/>
    <w:tmpl w:val="60D65340"/>
    <w:lvl w:ilvl="0">
      <w:start w:val="1"/>
      <w:numFmt w:val="decimal"/>
      <w:lvlText w:val="%1."/>
      <w:lvlJc w:val="left"/>
      <w:pPr>
        <w:tabs>
          <w:tab w:val="num" w:pos="360"/>
        </w:tabs>
        <w:ind w:left="360" w:hanging="360"/>
      </w:pPr>
      <w:rPr>
        <w:rFonts w:hint="default"/>
        <w:color w:val="auto"/>
        <w:sz w:val="28"/>
        <w:szCs w:val="28"/>
      </w:rPr>
    </w:lvl>
    <w:lvl w:ilvl="1" w:tentative="1">
      <w:start w:val="1"/>
      <w:numFmt w:val="lowerLetter"/>
      <w:lvlText w:val="%2."/>
      <w:lvlJc w:val="left"/>
      <w:pPr>
        <w:tabs>
          <w:tab w:val="num" w:pos="1245"/>
        </w:tabs>
        <w:ind w:left="1245" w:hanging="360"/>
      </w:pPr>
    </w:lvl>
    <w:lvl w:ilvl="2" w:tentative="1">
      <w:start w:val="1"/>
      <w:numFmt w:val="lowerRoman"/>
      <w:lvlText w:val="%3."/>
      <w:lvlJc w:val="right"/>
      <w:pPr>
        <w:tabs>
          <w:tab w:val="num" w:pos="1965"/>
        </w:tabs>
        <w:ind w:left="1965" w:hanging="180"/>
      </w:pPr>
    </w:lvl>
    <w:lvl w:ilvl="3" w:tentative="1">
      <w:start w:val="1"/>
      <w:numFmt w:val="decimal"/>
      <w:lvlText w:val="%4."/>
      <w:lvlJc w:val="left"/>
      <w:pPr>
        <w:tabs>
          <w:tab w:val="num" w:pos="2685"/>
        </w:tabs>
        <w:ind w:left="2685" w:hanging="360"/>
      </w:pPr>
    </w:lvl>
    <w:lvl w:ilvl="4" w:tentative="1">
      <w:start w:val="1"/>
      <w:numFmt w:val="lowerLetter"/>
      <w:lvlText w:val="%5."/>
      <w:lvlJc w:val="left"/>
      <w:pPr>
        <w:tabs>
          <w:tab w:val="num" w:pos="3405"/>
        </w:tabs>
        <w:ind w:left="3405" w:hanging="360"/>
      </w:pPr>
    </w:lvl>
    <w:lvl w:ilvl="5" w:tentative="1">
      <w:start w:val="1"/>
      <w:numFmt w:val="lowerRoman"/>
      <w:lvlText w:val="%6."/>
      <w:lvlJc w:val="right"/>
      <w:pPr>
        <w:tabs>
          <w:tab w:val="num" w:pos="4125"/>
        </w:tabs>
        <w:ind w:left="4125" w:hanging="180"/>
      </w:pPr>
    </w:lvl>
    <w:lvl w:ilvl="6" w:tentative="1">
      <w:start w:val="1"/>
      <w:numFmt w:val="decimal"/>
      <w:lvlText w:val="%7."/>
      <w:lvlJc w:val="left"/>
      <w:pPr>
        <w:tabs>
          <w:tab w:val="num" w:pos="4845"/>
        </w:tabs>
        <w:ind w:left="4845" w:hanging="360"/>
      </w:pPr>
    </w:lvl>
    <w:lvl w:ilvl="7" w:tentative="1">
      <w:start w:val="1"/>
      <w:numFmt w:val="lowerLetter"/>
      <w:lvlText w:val="%8."/>
      <w:lvlJc w:val="left"/>
      <w:pPr>
        <w:tabs>
          <w:tab w:val="num" w:pos="5565"/>
        </w:tabs>
        <w:ind w:left="5565" w:hanging="360"/>
      </w:pPr>
    </w:lvl>
    <w:lvl w:ilvl="8" w:tentative="1">
      <w:start w:val="1"/>
      <w:numFmt w:val="lowerRoman"/>
      <w:lvlText w:val="%9."/>
      <w:lvlJc w:val="right"/>
      <w:pPr>
        <w:tabs>
          <w:tab w:val="num" w:pos="6285"/>
        </w:tabs>
        <w:ind w:left="6285"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BDB25C2"/>
    <w:multiLevelType w:val="multilevel"/>
    <w:tmpl w:val="77C6476A"/>
    <w:lvl w:ilvl="0">
      <w:start w:val="1"/>
      <w:numFmt w:val="bullet"/>
      <w:lvlText w:val=""/>
      <w:lvlJc w:val="left"/>
      <w:pPr>
        <w:tabs>
          <w:tab w:val="num" w:pos="907"/>
        </w:tabs>
        <w:ind w:left="907" w:hanging="34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1"/>
  </w:num>
  <w:num w:numId="44">
    <w:abstractNumId w:val="47"/>
  </w:num>
  <w:num w:numId="45">
    <w:abstractNumId w:val="52"/>
  </w:num>
  <w:num w:numId="46">
    <w:abstractNumId w:val="63"/>
  </w:num>
  <w:num w:numId="47">
    <w:abstractNumId w:val="54"/>
  </w:num>
  <w:num w:numId="48">
    <w:abstractNumId w:val="49"/>
  </w:num>
  <w:num w:numId="49">
    <w:abstractNumId w:val="53"/>
  </w:num>
  <w:num w:numId="50">
    <w:abstractNumId w:val="58"/>
  </w:num>
  <w:num w:numId="51">
    <w:abstractNumId w:val="59"/>
  </w:num>
  <w:num w:numId="52">
    <w:abstractNumId w:val="50"/>
  </w:num>
  <w:num w:numId="53">
    <w:abstractNumId w:val="45"/>
  </w:num>
  <w:num w:numId="54">
    <w:abstractNumId w:val="65"/>
  </w:num>
  <w:num w:numId="55">
    <w:abstractNumId w:val="62"/>
  </w:num>
  <w:num w:numId="56">
    <w:abstractNumId w:val="46"/>
  </w:num>
  <w:num w:numId="57">
    <w:abstractNumId w:val="57"/>
  </w:num>
  <w:num w:numId="58">
    <w:abstractNumId w:val="60"/>
  </w:num>
  <w:num w:numId="59">
    <w:abstractNumId w:val="56"/>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4ED3"/>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BodyTextIndent">
    <w:name w:val="Body Text Indent"/>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5442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2CD1-E5D8-4353-9A94-3DB667EE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7085</TotalTime>
  <Pages>39</Pages>
  <Words>8133</Words>
  <Characters>46363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2009-02-06T08:36:00Z</cp:lastPrinted>
  <dcterms:created xsi:type="dcterms:W3CDTF">2015-03-22T11:10:00Z</dcterms:created>
  <dcterms:modified xsi:type="dcterms:W3CDTF">2016-03-21T14:39:00Z</dcterms:modified>
</cp:coreProperties>
</file>