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Ляшко Ольга Валеріївна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викладач</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кафедри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Київський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національний</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лінгвістичний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тема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“Інтертекстуальність</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православної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проповіді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таксономія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функції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матеріалі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англійської</w:t>
      </w:r>
      <w:r>
        <w:rPr>
          <w:rFonts w:ascii="CIDFont+F4" w:eastAsia="CIDFont+F4" w:hAnsi="CIDFont+F3" w:cs="CIDFont+F4"/>
          <w:color w:val="000000"/>
          <w:kern w:val="0"/>
          <w:sz w:val="28"/>
          <w:szCs w:val="28"/>
          <w:lang w:eastAsia="ru-RU"/>
        </w:rPr>
        <w:t>,</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російської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української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мов”</w:t>
      </w:r>
      <w:r>
        <w:rPr>
          <w:rFonts w:ascii="CIDFont+F4" w:eastAsia="CIDFont+F4" w:hAnsi="CIDFont+F3" w:cs="CIDFont+F4"/>
          <w:color w:val="000000"/>
          <w:kern w:val="0"/>
          <w:sz w:val="28"/>
          <w:szCs w:val="28"/>
          <w:lang w:eastAsia="ru-RU"/>
        </w:rPr>
        <w:t xml:space="preserve">, (035 </w:t>
      </w:r>
      <w:r>
        <w:rPr>
          <w:rFonts w:ascii="CIDFont+F4" w:eastAsia="CIDFont+F4" w:hAnsi="CIDFont+F3" w:cs="CIDFont+F4" w:hint="eastAsia"/>
          <w:color w:val="000000"/>
          <w:kern w:val="0"/>
          <w:sz w:val="28"/>
          <w:szCs w:val="28"/>
          <w:lang w:eastAsia="ru-RU"/>
        </w:rPr>
        <w:t>Філологія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Спеціалізована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вчена</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рада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26.054.001 </w:t>
      </w:r>
      <w:r>
        <w:rPr>
          <w:rFonts w:ascii="CIDFont+F4" w:eastAsia="CIDFont+F4" w:hAnsi="CIDFont+F3" w:cs="CIDFont+F4" w:hint="eastAsia"/>
          <w:color w:val="000000"/>
          <w:kern w:val="0"/>
          <w:sz w:val="28"/>
          <w:szCs w:val="28"/>
          <w:lang w:eastAsia="ru-RU"/>
        </w:rPr>
        <w:t>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Київському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лінгвістичному</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університеті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Київ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вул</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Велика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Васильківська</w:t>
      </w:r>
      <w:r>
        <w:rPr>
          <w:rFonts w:ascii="CIDFont+F4" w:eastAsia="CIDFont+F4" w:hAnsi="CIDFont+F3" w:cs="CIDFont+F4"/>
          <w:color w:val="000000"/>
          <w:kern w:val="0"/>
          <w:sz w:val="28"/>
          <w:szCs w:val="28"/>
          <w:lang w:eastAsia="ru-RU"/>
        </w:rPr>
        <w:t xml:space="preserve">, 73. </w:t>
      </w:r>
      <w:r>
        <w:rPr>
          <w:rFonts w:ascii="CIDFont+F4" w:eastAsia="CIDFont+F4" w:hAnsi="CIDFont+F3" w:cs="CIDFont+F4" w:hint="eastAsia"/>
          <w:color w:val="000000"/>
          <w:kern w:val="0"/>
          <w:sz w:val="28"/>
          <w:szCs w:val="28"/>
          <w:lang w:eastAsia="ru-RU"/>
        </w:rPr>
        <w:t>тел</w:t>
      </w:r>
      <w:r>
        <w:rPr>
          <w:rFonts w:ascii="CIDFont+F4" w:eastAsia="CIDFont+F4" w:hAnsi="CIDFont+F3" w:cs="CIDFont+F4"/>
          <w:color w:val="000000"/>
          <w:kern w:val="0"/>
          <w:sz w:val="28"/>
          <w:szCs w:val="28"/>
          <w:lang w:eastAsia="ru-RU"/>
        </w:rPr>
        <w:t>. (044) 287-67-</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color w:val="000000"/>
          <w:kern w:val="0"/>
          <w:sz w:val="28"/>
          <w:szCs w:val="28"/>
          <w:lang w:eastAsia="ru-RU"/>
        </w:rPr>
        <w:t xml:space="preserve">88). </w:t>
      </w:r>
      <w:r>
        <w:rPr>
          <w:rFonts w:ascii="CIDFont+F4" w:eastAsia="CIDFont+F4" w:hAnsi="CIDFont+F3" w:cs="CIDFont+F4" w:hint="eastAsia"/>
          <w:color w:val="000000"/>
          <w:kern w:val="0"/>
          <w:sz w:val="28"/>
          <w:szCs w:val="28"/>
          <w:lang w:eastAsia="ru-RU"/>
        </w:rPr>
        <w:t>Науковий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керівник</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Кравченко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К</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професор</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кафедри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англійської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німецької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філології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перекладу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професора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Корунця</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1" w:hAnsi="CIDFont+F1" w:cs="CIDFont+F1"/>
          <w:color w:val="1F497D"/>
          <w:kern w:val="0"/>
          <w:lang w:eastAsia="ru-RU"/>
        </w:rPr>
      </w:pPr>
      <w:r>
        <w:rPr>
          <w:rFonts w:ascii="CIDFont+F1" w:hAnsi="CIDFont+F1" w:cs="CIDFont+F1"/>
          <w:color w:val="1F497D"/>
          <w:kern w:val="0"/>
          <w:lang w:eastAsia="ru-RU"/>
        </w:rPr>
        <w:t>середа, 06 січня 2021 р.</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2" w:hAnsi="CIDFont+F2" w:cs="CIDFont+F2"/>
          <w:color w:val="1F497D"/>
          <w:kern w:val="0"/>
          <w:sz w:val="32"/>
          <w:szCs w:val="32"/>
          <w:lang w:eastAsia="ru-RU"/>
        </w:rPr>
      </w:pPr>
      <w:r>
        <w:rPr>
          <w:rFonts w:ascii="CIDFont+F2" w:hAnsi="CIDFont+F2" w:cs="CIDFont+F2"/>
          <w:color w:val="1F497D"/>
          <w:kern w:val="0"/>
          <w:sz w:val="32"/>
          <w:szCs w:val="32"/>
          <w:lang w:eastAsia="ru-RU"/>
        </w:rPr>
        <w:t>6</w:t>
      </w:r>
    </w:p>
    <w:p w:rsidR="00BC2BEC" w:rsidRDefault="00BC2BEC" w:rsidP="00BC2B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Київського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лінгвістичного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доктор</w:t>
      </w:r>
    </w:p>
    <w:p w:rsidR="00CC2878" w:rsidRPr="00BC2BEC" w:rsidRDefault="00BC2BEC" w:rsidP="00BC2BEC">
      <w:r>
        <w:rPr>
          <w:rFonts w:ascii="CIDFont+F4" w:eastAsia="CIDFont+F4" w:hAnsi="CIDFont+F3" w:cs="CIDFont+F4" w:hint="eastAsia"/>
          <w:color w:val="000000"/>
          <w:kern w:val="0"/>
          <w:sz w:val="28"/>
          <w:szCs w:val="28"/>
          <w:lang w:eastAsia="ru-RU"/>
        </w:rPr>
        <w:t>філологічних</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наук</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професор</w:t>
      </w:r>
    </w:p>
    <w:sectPr w:rsidR="00CC2878" w:rsidRPr="00BC2BE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73" w:rsidRDefault="00FB4B73">
      <w:pPr>
        <w:spacing w:after="0" w:line="240" w:lineRule="auto"/>
      </w:pPr>
      <w:r>
        <w:separator/>
      </w:r>
    </w:p>
  </w:endnote>
  <w:endnote w:type="continuationSeparator" w:id="0">
    <w:p w:rsidR="00FB4B73" w:rsidRDefault="00FB4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CIDFont+F1">
    <w:panose1 w:val="00000000000000000000"/>
    <w:charset w:val="CC"/>
    <w:family w:val="auto"/>
    <w:notTrueType/>
    <w:pitch w:val="default"/>
    <w:sig w:usb0="00000201" w:usb1="00000000" w:usb2="00000000" w:usb3="00000000" w:csb0="00000004" w:csb1="00000000"/>
  </w:font>
  <w:font w:name="CIDFont+F2">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B4B73" w:rsidRDefault="00CE435D">
                <w:pPr>
                  <w:spacing w:line="240" w:lineRule="auto"/>
                </w:pPr>
                <w:fldSimple w:instr=" PAGE \* MERGEFORMAT ">
                  <w:r w:rsidR="00FB4B7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B4B73" w:rsidRDefault="00CE435D">
                <w:pPr>
                  <w:spacing w:line="240" w:lineRule="auto"/>
                </w:pPr>
                <w:fldSimple w:instr=" PAGE \* MERGEFORMAT ">
                  <w:r w:rsidR="00BC2BEC" w:rsidRPr="00BC2BE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73" w:rsidRDefault="00FB4B73"/>
    <w:p w:rsidR="00FB4B73" w:rsidRDefault="00FB4B73"/>
    <w:p w:rsidR="00FB4B73" w:rsidRDefault="00FB4B73"/>
    <w:p w:rsidR="00FB4B73" w:rsidRDefault="00FB4B73"/>
    <w:p w:rsidR="00FB4B73" w:rsidRDefault="00FB4B73"/>
    <w:p w:rsidR="00FB4B73" w:rsidRDefault="00FB4B73"/>
    <w:p w:rsidR="00FB4B73" w:rsidRDefault="00CE435D">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B4B73" w:rsidRDefault="00CE435D">
                  <w:pPr>
                    <w:spacing w:line="240" w:lineRule="auto"/>
                  </w:pPr>
                  <w:fldSimple w:instr=" PAGE \* MERGEFORMAT ">
                    <w:r w:rsidR="00FB4B73" w:rsidRPr="004F4EC5">
                      <w:rPr>
                        <w:rStyle w:val="afffff9"/>
                        <w:b w:val="0"/>
                        <w:bCs w:val="0"/>
                        <w:noProof/>
                      </w:rPr>
                      <w:t>15</w:t>
                    </w:r>
                  </w:fldSimple>
                </w:p>
              </w:txbxContent>
            </v:textbox>
            <w10:wrap anchorx="page" anchory="page"/>
          </v:shape>
        </w:pict>
      </w:r>
    </w:p>
    <w:p w:rsidR="00FB4B73" w:rsidRDefault="00FB4B73"/>
    <w:p w:rsidR="00FB4B73" w:rsidRDefault="00FB4B73"/>
    <w:p w:rsidR="00FB4B73" w:rsidRDefault="00CE435D">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B4B73" w:rsidRDefault="00FB4B73"/>
                <w:p w:rsidR="00FB4B73" w:rsidRDefault="00CE435D">
                  <w:pPr>
                    <w:pStyle w:val="1ffffff7"/>
                    <w:spacing w:line="240" w:lineRule="auto"/>
                  </w:pPr>
                  <w:fldSimple w:instr=" PAGE \* MERGEFORMAT ">
                    <w:r w:rsidR="00FB4B73" w:rsidRPr="004F4EC5">
                      <w:rPr>
                        <w:rStyle w:val="3b"/>
                        <w:noProof/>
                      </w:rPr>
                      <w:t>15</w:t>
                    </w:r>
                  </w:fldSimple>
                </w:p>
              </w:txbxContent>
            </v:textbox>
            <w10:wrap anchorx="page" anchory="page"/>
          </v:shape>
        </w:pict>
      </w:r>
    </w:p>
    <w:p w:rsidR="00FB4B73" w:rsidRDefault="00FB4B73"/>
    <w:p w:rsidR="00FB4B73" w:rsidRDefault="00FB4B73">
      <w:pPr>
        <w:rPr>
          <w:sz w:val="2"/>
          <w:szCs w:val="2"/>
        </w:rPr>
      </w:pPr>
    </w:p>
    <w:p w:rsidR="00FB4B73" w:rsidRDefault="00FB4B73"/>
    <w:p w:rsidR="00FB4B73" w:rsidRDefault="00FB4B73">
      <w:pPr>
        <w:spacing w:after="0" w:line="240" w:lineRule="auto"/>
      </w:pPr>
    </w:p>
  </w:footnote>
  <w:footnote w:type="continuationSeparator" w:id="0">
    <w:p w:rsidR="00FB4B73" w:rsidRDefault="00FB4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FB4B73"/>
  <w:p w:rsidR="00FB4B73" w:rsidRDefault="00FB4B7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Pr="005856C0" w:rsidRDefault="00FB4B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6C314-8C3E-4A60-B95A-5296A390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98</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2021-10-03T18:08:00Z</dcterms:created>
  <dcterms:modified xsi:type="dcterms:W3CDTF">2021-10-04T11:26:00Z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