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2A1E" w14:textId="77777777" w:rsidR="00E9728B" w:rsidRDefault="00E9728B" w:rsidP="00E9728B">
      <w:pPr>
        <w:pStyle w:val="afffffffffffffffffffffffffff5"/>
        <w:rPr>
          <w:rFonts w:ascii="Verdana" w:hAnsi="Verdana"/>
          <w:color w:val="000000"/>
          <w:sz w:val="21"/>
          <w:szCs w:val="21"/>
        </w:rPr>
      </w:pPr>
      <w:r>
        <w:rPr>
          <w:rFonts w:ascii="Helvetica" w:hAnsi="Helvetica" w:cs="Helvetica"/>
          <w:b/>
          <w:bCs w:val="0"/>
          <w:color w:val="222222"/>
          <w:sz w:val="21"/>
          <w:szCs w:val="21"/>
        </w:rPr>
        <w:t>Миронов, Юрий Петрович.</w:t>
      </w:r>
      <w:r>
        <w:rPr>
          <w:rFonts w:ascii="Helvetica" w:hAnsi="Helvetica" w:cs="Helvetica"/>
          <w:color w:val="222222"/>
          <w:sz w:val="21"/>
          <w:szCs w:val="21"/>
        </w:rPr>
        <w:br/>
        <w:t>Влияние давления на упругие свойства монокристаллов сплавов висмут-сурьма : диссертация ... кандидата физико-математических наук : 01.04.07. - Ленинград, 1984. - 132 с. : ил.</w:t>
      </w:r>
    </w:p>
    <w:p w14:paraId="6DDD83BB" w14:textId="77777777" w:rsidR="00E9728B" w:rsidRDefault="00E9728B" w:rsidP="00E9728B">
      <w:pPr>
        <w:pStyle w:val="20"/>
        <w:spacing w:before="0" w:after="312"/>
        <w:rPr>
          <w:rFonts w:ascii="Arial" w:hAnsi="Arial" w:cs="Arial"/>
          <w:caps/>
          <w:color w:val="333333"/>
          <w:sz w:val="27"/>
          <w:szCs w:val="27"/>
        </w:rPr>
      </w:pPr>
    </w:p>
    <w:p w14:paraId="66139E08" w14:textId="77777777" w:rsidR="00E9728B" w:rsidRDefault="00E9728B" w:rsidP="00E9728B">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Миронов, Юрий Петрович</w:t>
      </w:r>
    </w:p>
    <w:p w14:paraId="19A297EA"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DAA9AEB"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ЛИТЕРАТУРНЫХ ДАННЫХ ПО СВОЙСТВАМ ВИСМУТА</w:t>
      </w:r>
    </w:p>
    <w:p w14:paraId="6505D19B"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СПЛАВАМ ВИСМУТ-СУРЬМА.Ю</w:t>
      </w:r>
    </w:p>
    <w:p w14:paraId="2B4715E8"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Кристаллическая структура.</w:t>
      </w:r>
    </w:p>
    <w:p w14:paraId="61201CA7"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Свойства кристаллической решетки сплавов висмут -сурьма под гидростатическим давлением.</w:t>
      </w:r>
    </w:p>
    <w:p w14:paraId="27F8156D"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Исследование сплавов висмут-сурьма ультразвуковыми методами.</w:t>
      </w:r>
    </w:p>
    <w:p w14:paraId="735AB981"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Теория распространения упругих волн в тригональных кристаллах.</w:t>
      </w:r>
    </w:p>
    <w:p w14:paraId="7A8B91EE"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1.4.1.Закон Гука.</w:t>
      </w:r>
    </w:p>
    <w:p w14:paraId="576A5244"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1.4.2.Тензор модулей упругости.».</w:t>
      </w:r>
    </w:p>
    <w:p w14:paraId="24E2EFD1"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1.4.3.Связь модулей упругости со скоростями распространения упругих волн.</w:t>
      </w:r>
    </w:p>
    <w:p w14:paraId="3116FB18"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Силы связи в кристаллах типа висмута.</w:t>
      </w:r>
    </w:p>
    <w:p w14:paraId="59AB9D36"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Постановка задач исследования.••••••.•••</w:t>
      </w:r>
    </w:p>
    <w:p w14:paraId="27BB0420"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МЕТОДИКА ЭКСПЕРИМЕНТА.</w:t>
      </w:r>
    </w:p>
    <w:p w14:paraId="4C99FB7E"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Приготовление образцов.••••.••.••.</w:t>
      </w:r>
    </w:p>
    <w:p w14:paraId="4A51EFA2"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Методика создания гидростатического давления.</w:t>
      </w:r>
    </w:p>
    <w:p w14:paraId="4462F20B"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Среда, передающая давление. Измерение давления.</w:t>
      </w:r>
    </w:p>
    <w:p w14:paraId="22EC61D2"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2.4. Методика измерения скоростей распространения ультразвуковых волн в образцах, находящихся под давлением.</w:t>
      </w:r>
    </w:p>
    <w:p w14:paraId="61717640"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2.5. Определение модулей упругости кристаллов висмут-сурьма.</w:t>
      </w:r>
    </w:p>
    <w:p w14:paraId="58D26198"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Оценка точности эксперимента.«.</w:t>
      </w:r>
    </w:p>
    <w:p w14:paraId="19F6F716"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ЭКСПЕРИМЕНТАЛЬНЫЕ РЕЗУЛЬТАТЫ.</w:t>
      </w:r>
    </w:p>
    <w:p w14:paraId="3271CBED"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Зависимости скоростей распространения упругих волн в сплавах висмут-сурьма от гидростатического давления.</w:t>
      </w:r>
    </w:p>
    <w:p w14:paraId="52A92122"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Зависимости от гидростатического давления и концентрационные зависимости модулей упругости Ш сплавов висмут-сурьма.</w:t>
      </w:r>
    </w:p>
    <w:p w14:paraId="3D68ED9E"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СКОРОСТИ РАСПРОСТРАНЕНИЯ УПРУГИХ ВОЛН И УПРУГИЕ СВОЙСТВА СПЛАВОВ ВИСМУТ-СУРЬМА ПОД ГИДРОСТАТИЧЕСКИМ ДАВЛЕНИЕМ.</w:t>
      </w:r>
    </w:p>
    <w:p w14:paraId="7D709F2F"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Распространение упругих волн в поликристаллических сплавах висмут-сурьма под гидростатическим давлением.</w:t>
      </w:r>
    </w:p>
    <w:p w14:paraId="6497D7A4"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Модули упругости Ш сплавов висмут-сурьма.</w:t>
      </w:r>
    </w:p>
    <w:p w14:paraId="30389B4D"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Деформации сплавов висмут-сурьма под действием приложенных напряжений.</w:t>
      </w:r>
    </w:p>
    <w:p w14:paraId="06AAA1F5"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4.3.1.Упругие постоянные кристаллов висмут-сурьма.</w:t>
      </w:r>
    </w:p>
    <w:p w14:paraId="5B13E455"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4.3.2.Сжимаемости сплавов висмут-сурьма под действием гидростатического сжатия.</w:t>
      </w:r>
    </w:p>
    <w:p w14:paraId="252B70CA"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4.3.3.Модули Юнга сплавов висмут-сурьма под давлением .,.</w:t>
      </w:r>
    </w:p>
    <w:p w14:paraId="0E92BC0B"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4.4. Сжимаемость кристаллической решетки висмута вдоль тригональной оси в модели Ван-дер-Ваальсова взаимодействия между атомными слоями.</w:t>
      </w:r>
    </w:p>
    <w:p w14:paraId="2E44B07D"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У. РАСЧЕТ МОДУЛЕЙ УПРУГОСТИ ВП СПЛАВОВ ВИСМУТ</w:t>
      </w:r>
    </w:p>
    <w:p w14:paraId="1C33719F"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СУРЬМА ИЗ МЕЖАТОМНЫХ СИЛ ПО МОДЕЛИ КИТИНГА.</w:t>
      </w:r>
    </w:p>
    <w:p w14:paraId="7C9A9BCD"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5.1. Общая теория.</w:t>
      </w:r>
    </w:p>
    <w:p w14:paraId="52580CC5"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5.2. Модули упругости Ш монокристаллов системы висмут-сурьма.</w:t>
      </w:r>
    </w:p>
    <w:p w14:paraId="16EEC0CE"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5,3. Зависимость модулей упругости ВП монокристаллов висмут-сурьма от давления,.</w:t>
      </w:r>
    </w:p>
    <w:p w14:paraId="60674D24" w14:textId="77777777" w:rsidR="00E9728B" w:rsidRDefault="00E9728B" w:rsidP="00E9728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5,4. Некоторые применения исследованных упругих свойств сплавов висмут-сурьма под давлением,.</w:t>
      </w:r>
    </w:p>
    <w:p w14:paraId="071EBB05" w14:textId="32D8A506" w:rsidR="00E67B85" w:rsidRPr="00E9728B" w:rsidRDefault="00E67B85" w:rsidP="00E9728B"/>
    <w:sectPr w:rsidR="00E67B85" w:rsidRPr="00E9728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4039" w14:textId="77777777" w:rsidR="00F9594C" w:rsidRDefault="00F9594C">
      <w:pPr>
        <w:spacing w:after="0" w:line="240" w:lineRule="auto"/>
      </w:pPr>
      <w:r>
        <w:separator/>
      </w:r>
    </w:p>
  </w:endnote>
  <w:endnote w:type="continuationSeparator" w:id="0">
    <w:p w14:paraId="7A688B0F" w14:textId="77777777" w:rsidR="00F9594C" w:rsidRDefault="00F9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90BA" w14:textId="77777777" w:rsidR="00F9594C" w:rsidRDefault="00F9594C"/>
    <w:p w14:paraId="0D83E6DF" w14:textId="77777777" w:rsidR="00F9594C" w:rsidRDefault="00F9594C"/>
    <w:p w14:paraId="183CAE70" w14:textId="77777777" w:rsidR="00F9594C" w:rsidRDefault="00F9594C"/>
    <w:p w14:paraId="6AFCC5B8" w14:textId="77777777" w:rsidR="00F9594C" w:rsidRDefault="00F9594C"/>
    <w:p w14:paraId="7E3A052C" w14:textId="77777777" w:rsidR="00F9594C" w:rsidRDefault="00F9594C"/>
    <w:p w14:paraId="12E56764" w14:textId="77777777" w:rsidR="00F9594C" w:rsidRDefault="00F9594C"/>
    <w:p w14:paraId="05BC2B4B" w14:textId="77777777" w:rsidR="00F9594C" w:rsidRDefault="00F9594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9D7B01" wp14:editId="1E84B9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9A8F" w14:textId="77777777" w:rsidR="00F9594C" w:rsidRDefault="00F95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9D7B0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9D9A8F" w14:textId="77777777" w:rsidR="00F9594C" w:rsidRDefault="00F95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D5860F" w14:textId="77777777" w:rsidR="00F9594C" w:rsidRDefault="00F9594C"/>
    <w:p w14:paraId="0084AE91" w14:textId="77777777" w:rsidR="00F9594C" w:rsidRDefault="00F9594C"/>
    <w:p w14:paraId="7D299E3B" w14:textId="77777777" w:rsidR="00F9594C" w:rsidRDefault="00F9594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DD3D38" wp14:editId="168266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9930" w14:textId="77777777" w:rsidR="00F9594C" w:rsidRDefault="00F9594C"/>
                          <w:p w14:paraId="5CDAB2B5" w14:textId="77777777" w:rsidR="00F9594C" w:rsidRDefault="00F959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D3D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AD9930" w14:textId="77777777" w:rsidR="00F9594C" w:rsidRDefault="00F9594C"/>
                    <w:p w14:paraId="5CDAB2B5" w14:textId="77777777" w:rsidR="00F9594C" w:rsidRDefault="00F9594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A8280F" w14:textId="77777777" w:rsidR="00F9594C" w:rsidRDefault="00F9594C"/>
    <w:p w14:paraId="0E1598C0" w14:textId="77777777" w:rsidR="00F9594C" w:rsidRDefault="00F9594C">
      <w:pPr>
        <w:rPr>
          <w:sz w:val="2"/>
          <w:szCs w:val="2"/>
        </w:rPr>
      </w:pPr>
    </w:p>
    <w:p w14:paraId="6D91B44C" w14:textId="77777777" w:rsidR="00F9594C" w:rsidRDefault="00F9594C"/>
    <w:p w14:paraId="09BEAA72" w14:textId="77777777" w:rsidR="00F9594C" w:rsidRDefault="00F9594C">
      <w:pPr>
        <w:spacing w:after="0" w:line="240" w:lineRule="auto"/>
      </w:pPr>
    </w:p>
  </w:footnote>
  <w:footnote w:type="continuationSeparator" w:id="0">
    <w:p w14:paraId="08163254" w14:textId="77777777" w:rsidR="00F9594C" w:rsidRDefault="00F95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4C"/>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113853</TotalTime>
  <Pages>3</Pages>
  <Words>384</Words>
  <Characters>2194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2087</cp:revision>
  <cp:lastPrinted>2009-02-06T05:36:00Z</cp:lastPrinted>
  <dcterms:created xsi:type="dcterms:W3CDTF">2024-01-07T13:43:00Z</dcterms:created>
  <dcterms:modified xsi:type="dcterms:W3CDTF">2025-06-15T14:47:00Z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