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62C7" w14:textId="2054A8B6" w:rsidR="00A7018D" w:rsidRPr="00656581" w:rsidRDefault="00656581" w:rsidP="00656581">
      <w:r>
        <w:t>Чепіль Ольга Ярославівна, докторант відділу міцності матеріалів і конструкцій</w:t>
      </w:r>
      <w:r>
        <w:t xml:space="preserve"> </w:t>
      </w:r>
      <w:r>
        <w:t>у водневовмісних середовищах Фізико-механічного інституту ім. Г.В. Карпенка НАН України. Назва дисертації: «Методологія локального енергетичного підходу для прогнозування довговічності конструктивних елементів енергетичного обладнання за їх повзучості та наводнювання». Шифр та назва спеціальності – 01.02.04 «Механіка деформівного твердого тіла». Докторська рада Д 35.226.02 Фізикомеханічного інституту ім. Г.В. Карпенка НАН України (вул. Наукова, 5, Львів, 79060, тел. (032) 263-43-07. Науковий консультант: Гембара Оксана Володимирівна, доктор технічних наук, професор, професор кафедри «Опір матеріалів та будівельна механіка» Національного університету «Львівська політехніка». Опоненти: Андрейків Олександр Євгенович, доктор технічних наук, професор, завідувач кафедри механіки Львівського національного університет імені Івана Франка, Стрельнікова Олена Олександрівна, доктор технічних наук, професор, провідний науковий співробітник Інституту проблем машинобудування ім. А.М. Підгорного, Ясній Володимир Петрович, доктор технічних наук, професор, завідувач кафедри будівельної механіки Тернопільського національного технічного університету імені Івана Пулюя.</w:t>
      </w:r>
    </w:p>
    <w:sectPr w:rsidR="00A7018D" w:rsidRPr="006565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FDF8" w14:textId="77777777" w:rsidR="00AE4D2C" w:rsidRDefault="00AE4D2C">
      <w:pPr>
        <w:spacing w:after="0" w:line="240" w:lineRule="auto"/>
      </w:pPr>
      <w:r>
        <w:separator/>
      </w:r>
    </w:p>
  </w:endnote>
  <w:endnote w:type="continuationSeparator" w:id="0">
    <w:p w14:paraId="5CFE5520" w14:textId="77777777" w:rsidR="00AE4D2C" w:rsidRDefault="00AE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50E8" w14:textId="77777777" w:rsidR="00AE4D2C" w:rsidRDefault="00AE4D2C">
      <w:pPr>
        <w:spacing w:after="0" w:line="240" w:lineRule="auto"/>
      </w:pPr>
      <w:r>
        <w:separator/>
      </w:r>
    </w:p>
  </w:footnote>
  <w:footnote w:type="continuationSeparator" w:id="0">
    <w:p w14:paraId="7CDA962B" w14:textId="77777777" w:rsidR="00AE4D2C" w:rsidRDefault="00AE4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4D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618"/>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7DF"/>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1D5"/>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02"/>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34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D2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A4E"/>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2E47"/>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043"/>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45825</TotalTime>
  <Pages>1</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9093</cp:revision>
  <dcterms:created xsi:type="dcterms:W3CDTF">2024-06-20T08:51:00Z</dcterms:created>
  <dcterms:modified xsi:type="dcterms:W3CDTF">2024-08-07T15:26:00Z</dcterms:modified>
  <cp:category/>
</cp:coreProperties>
</file>