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01204BB7" w:rsidR="00B0510F" w:rsidRPr="002E5E83" w:rsidRDefault="002E5E83" w:rsidP="002E5E83">
      <w:bookmarkStart w:id="0" w:name="_GoBack"/>
      <w:r>
        <w:rPr>
          <w:rFonts w:ascii="Verdana" w:hAnsi="Verdana"/>
          <w:b/>
          <w:bCs/>
          <w:color w:val="000000"/>
          <w:shd w:val="clear" w:color="auto" w:fill="FFFFFF"/>
        </w:rPr>
        <w:t>Кокор Марія Михайлівна. Підготовка майбутніх викладачів іноземної мови за професійним спрямуванням в університетах США</w:t>
      </w:r>
      <w:bookmarkEnd w:id="0"/>
      <w:r>
        <w:rPr>
          <w:rFonts w:ascii="Verdana" w:hAnsi="Verdana"/>
          <w:b/>
          <w:bCs/>
          <w:color w:val="000000"/>
          <w:shd w:val="clear" w:color="auto" w:fill="FFFFFF"/>
        </w:rPr>
        <w:t>.- Дис. канд. пед. наук: 13.00.04, Терноп. нац. пед. ун-т ім. Володимира Гнатюка. - Т., 2014.- 190 с.</w:t>
      </w:r>
    </w:p>
    <w:sectPr w:rsidR="00B0510F" w:rsidRPr="002E5E8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D83BA" w14:textId="77777777" w:rsidR="009108A9" w:rsidRDefault="009108A9">
      <w:pPr>
        <w:spacing w:after="0" w:line="240" w:lineRule="auto"/>
      </w:pPr>
      <w:r>
        <w:separator/>
      </w:r>
    </w:p>
  </w:endnote>
  <w:endnote w:type="continuationSeparator" w:id="0">
    <w:p w14:paraId="61A57FC1" w14:textId="77777777" w:rsidR="009108A9" w:rsidRDefault="0091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B865C" w14:textId="77777777" w:rsidR="009108A9" w:rsidRDefault="009108A9">
      <w:pPr>
        <w:spacing w:after="0" w:line="240" w:lineRule="auto"/>
      </w:pPr>
      <w:r>
        <w:separator/>
      </w:r>
    </w:p>
  </w:footnote>
  <w:footnote w:type="continuationSeparator" w:id="0">
    <w:p w14:paraId="593301B3" w14:textId="77777777" w:rsidR="009108A9" w:rsidRDefault="00910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8A9"/>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22386</TotalTime>
  <Pages>1</Pages>
  <Words>32</Words>
  <Characters>188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4491</cp:revision>
  <cp:lastPrinted>2009-02-06T05:36:00Z</cp:lastPrinted>
  <dcterms:created xsi:type="dcterms:W3CDTF">2016-09-19T15:12:00Z</dcterms:created>
  <dcterms:modified xsi:type="dcterms:W3CDTF">2017-01-27T21:22:00Z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