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07FF"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Вольперт</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Яков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Лейзерович</w:t>
      </w:r>
      <w:r w:rsidRPr="00315BFA">
        <w:rPr>
          <w:rFonts w:ascii="Helvetica" w:hAnsi="Helvetica" w:cs="Helvetica"/>
          <w:b/>
          <w:bCs/>
          <w:color w:val="222222"/>
          <w:sz w:val="21"/>
          <w:szCs w:val="21"/>
        </w:rPr>
        <w:t>.</w:t>
      </w:r>
    </w:p>
    <w:p w14:paraId="0A68B315"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Сообщества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природных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техногенных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северо</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востока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Сибири</w:t>
      </w:r>
      <w:r w:rsidRPr="00315BFA">
        <w:rPr>
          <w:rFonts w:ascii="Helvetica" w:hAnsi="Helvetica" w:cs="Helvetica"/>
          <w:b/>
          <w:bCs/>
          <w:color w:val="222222"/>
          <w:sz w:val="21"/>
          <w:szCs w:val="21"/>
        </w:rPr>
        <w:t xml:space="preserve"> : </w:t>
      </w:r>
      <w:r w:rsidRPr="00315BFA">
        <w:rPr>
          <w:rFonts w:ascii="Helvetica" w:hAnsi="Helvetica" w:cs="Helvetica" w:hint="eastAsia"/>
          <w:b/>
          <w:bCs/>
          <w:color w:val="222222"/>
          <w:sz w:val="21"/>
          <w:szCs w:val="21"/>
        </w:rPr>
        <w:t>диссертация</w:t>
      </w:r>
      <w:r w:rsidRPr="00315BFA">
        <w:rPr>
          <w:rFonts w:ascii="Helvetica" w:hAnsi="Helvetica" w:cs="Helvetica"/>
          <w:b/>
          <w:bCs/>
          <w:color w:val="222222"/>
          <w:sz w:val="21"/>
          <w:szCs w:val="21"/>
        </w:rPr>
        <w:t xml:space="preserve"> ... </w:t>
      </w:r>
      <w:r w:rsidRPr="00315BFA">
        <w:rPr>
          <w:rFonts w:ascii="Helvetica" w:hAnsi="Helvetica" w:cs="Helvetica" w:hint="eastAsia"/>
          <w:b/>
          <w:bCs/>
          <w:color w:val="222222"/>
          <w:sz w:val="21"/>
          <w:szCs w:val="21"/>
        </w:rPr>
        <w:t>доктора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биологических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наук</w:t>
      </w:r>
      <w:r w:rsidRPr="00315BFA">
        <w:rPr>
          <w:rFonts w:ascii="Helvetica" w:hAnsi="Helvetica" w:cs="Helvetica"/>
          <w:b/>
          <w:bCs/>
          <w:color w:val="222222"/>
          <w:sz w:val="21"/>
          <w:szCs w:val="21"/>
        </w:rPr>
        <w:t xml:space="preserve"> : 03.00.16. - </w:t>
      </w:r>
      <w:r w:rsidRPr="00315BFA">
        <w:rPr>
          <w:rFonts w:ascii="Helvetica" w:hAnsi="Helvetica" w:cs="Helvetica" w:hint="eastAsia"/>
          <w:b/>
          <w:bCs/>
          <w:color w:val="222222"/>
          <w:sz w:val="21"/>
          <w:szCs w:val="21"/>
        </w:rPr>
        <w:t>Якутск</w:t>
      </w:r>
      <w:r w:rsidRPr="00315BFA">
        <w:rPr>
          <w:rFonts w:ascii="Helvetica" w:hAnsi="Helvetica" w:cs="Helvetica"/>
          <w:b/>
          <w:bCs/>
          <w:color w:val="222222"/>
          <w:sz w:val="21"/>
          <w:szCs w:val="21"/>
        </w:rPr>
        <w:t xml:space="preserve">, 1999. - 412 </w:t>
      </w:r>
      <w:r w:rsidRPr="00315BFA">
        <w:rPr>
          <w:rFonts w:ascii="Helvetica" w:hAnsi="Helvetica" w:cs="Helvetica" w:hint="eastAsia"/>
          <w:b/>
          <w:bCs/>
          <w:color w:val="222222"/>
          <w:sz w:val="21"/>
          <w:szCs w:val="21"/>
        </w:rPr>
        <w:t>с</w:t>
      </w:r>
      <w:r w:rsidRPr="00315BFA">
        <w:rPr>
          <w:rFonts w:ascii="Helvetica" w:hAnsi="Helvetica" w:cs="Helvetica"/>
          <w:b/>
          <w:bCs/>
          <w:color w:val="222222"/>
          <w:sz w:val="21"/>
          <w:szCs w:val="21"/>
        </w:rPr>
        <w:t xml:space="preserve">. : </w:t>
      </w:r>
      <w:r w:rsidRPr="00315BFA">
        <w:rPr>
          <w:rFonts w:ascii="Helvetica" w:hAnsi="Helvetica" w:cs="Helvetica" w:hint="eastAsia"/>
          <w:b/>
          <w:bCs/>
          <w:color w:val="222222"/>
          <w:sz w:val="21"/>
          <w:szCs w:val="21"/>
        </w:rPr>
        <w:t>ил</w:t>
      </w:r>
      <w:r w:rsidRPr="00315BFA">
        <w:rPr>
          <w:rFonts w:ascii="Helvetica" w:hAnsi="Helvetica" w:cs="Helvetica"/>
          <w:b/>
          <w:bCs/>
          <w:color w:val="222222"/>
          <w:sz w:val="21"/>
          <w:szCs w:val="21"/>
        </w:rPr>
        <w:t>.</w:t>
      </w:r>
    </w:p>
    <w:p w14:paraId="6DAAE041"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больше</w:t>
      </w:r>
    </w:p>
    <w:p w14:paraId="4F69FD39"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Цитаты</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из</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текста</w:t>
      </w:r>
      <w:r w:rsidRPr="00315BFA">
        <w:rPr>
          <w:rFonts w:ascii="Helvetica" w:hAnsi="Helvetica" w:cs="Helvetica"/>
          <w:b/>
          <w:bCs/>
          <w:color w:val="222222"/>
          <w:sz w:val="21"/>
          <w:szCs w:val="21"/>
        </w:rPr>
        <w:t>:</w:t>
      </w:r>
    </w:p>
    <w:p w14:paraId="302444DB"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стр</w:t>
      </w:r>
      <w:r w:rsidRPr="00315BFA">
        <w:rPr>
          <w:rFonts w:ascii="Helvetica" w:hAnsi="Helvetica" w:cs="Helvetica"/>
          <w:b/>
          <w:bCs/>
          <w:color w:val="222222"/>
          <w:sz w:val="21"/>
          <w:szCs w:val="21"/>
        </w:rPr>
        <w:t>. 1</w:t>
      </w:r>
    </w:p>
    <w:p w14:paraId="7A725488"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БИОЛОГИЧЕСКИХ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ПРОБЛЕМ</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КРИОЛИТОЗОНЫ</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правах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рукописи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Вольперт</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Яков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Лейзерович</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СООБЩЕСТВА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ПРИРОДНЫХ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ТЕХНОГЕННЫХ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СЕВЕРО</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ВОСТОКА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СИБИРИ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з</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д</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у</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ВАК</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о</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w:t>
      </w:r>
      <w:r w:rsidRPr="00315BFA">
        <w:rPr>
          <w:rFonts w:ascii="Helvetica" w:hAnsi="Helvetica" w:cs="Helvetica"/>
          <w:b/>
          <w:bCs/>
          <w:color w:val="222222"/>
          <w:sz w:val="21"/>
          <w:szCs w:val="21"/>
        </w:rPr>
        <w:t xml:space="preserve"> . ,^ </w:t>
      </w:r>
      <w:r w:rsidRPr="00315BFA">
        <w:rPr>
          <w:rFonts w:ascii="Helvetica" w:hAnsi="Helvetica" w:cs="Helvetica" w:hint="eastAsia"/>
          <w:b/>
          <w:bCs/>
          <w:color w:val="222222"/>
          <w:sz w:val="21"/>
          <w:szCs w:val="21"/>
        </w:rPr>
        <w:t>диссертация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соискание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ученой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степени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доктора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биологических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наук</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Якутск</w:t>
      </w:r>
      <w:r w:rsidRPr="00315BFA">
        <w:rPr>
          <w:rFonts w:ascii="Helvetica" w:hAnsi="Helvetica" w:cs="Helvetica"/>
          <w:b/>
          <w:bCs/>
          <w:color w:val="222222"/>
          <w:sz w:val="21"/>
          <w:szCs w:val="21"/>
        </w:rPr>
        <w:t xml:space="preserve"> - 1999 </w:t>
      </w:r>
      <w:r w:rsidRPr="00315BFA">
        <w:rPr>
          <w:rFonts w:ascii="Helvetica" w:hAnsi="Helvetica" w:cs="Helvetica" w:hint="eastAsia"/>
          <w:b/>
          <w:bCs/>
          <w:color w:val="222222"/>
          <w:sz w:val="21"/>
          <w:szCs w:val="21"/>
        </w:rPr>
        <w:t>СОДЕРЖАНИЕ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Стр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Введение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ГЛАВА</w:t>
      </w:r>
    </w:p>
    <w:p w14:paraId="0F21D07B"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стр</w:t>
      </w:r>
      <w:r w:rsidRPr="00315BFA">
        <w:rPr>
          <w:rFonts w:ascii="Helvetica" w:hAnsi="Helvetica" w:cs="Helvetica"/>
          <w:b/>
          <w:bCs/>
          <w:color w:val="222222"/>
          <w:sz w:val="21"/>
          <w:szCs w:val="21"/>
        </w:rPr>
        <w:t>. 14</w:t>
      </w:r>
    </w:p>
    <w:p w14:paraId="1F47C7E4"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сообществ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по</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ландшафтам</w:t>
      </w:r>
      <w:r w:rsidRPr="00315BFA">
        <w:rPr>
          <w:rFonts w:ascii="Helvetica" w:hAnsi="Helvetica" w:cs="Helvetica"/>
          <w:b/>
          <w:bCs/>
          <w:color w:val="222222"/>
          <w:sz w:val="21"/>
          <w:szCs w:val="21"/>
        </w:rPr>
        <w:t xml:space="preserve">; - </w:t>
      </w:r>
      <w:r w:rsidRPr="00315BFA">
        <w:rPr>
          <w:rFonts w:ascii="Helvetica" w:hAnsi="Helvetica" w:cs="Helvetica" w:hint="eastAsia"/>
          <w:b/>
          <w:bCs/>
          <w:color w:val="222222"/>
          <w:sz w:val="21"/>
          <w:szCs w:val="21"/>
        </w:rPr>
        <w:t>выявить</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виды</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эдификаторы</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сообществ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питающих</w:t>
      </w:r>
      <w:r w:rsidRPr="00315BFA">
        <w:rPr>
          <w:rFonts w:ascii="Helvetica" w:hAnsi="Helvetica" w:cs="Helvetica"/>
          <w:b/>
          <w:bCs/>
          <w:color w:val="222222"/>
          <w:sz w:val="21"/>
          <w:szCs w:val="21"/>
        </w:rPr>
        <w:t xml:space="preserve">; - </w:t>
      </w:r>
      <w:r w:rsidRPr="00315BFA">
        <w:rPr>
          <w:rFonts w:ascii="Helvetica" w:hAnsi="Helvetica" w:cs="Helvetica" w:hint="eastAsia"/>
          <w:b/>
          <w:bCs/>
          <w:color w:val="222222"/>
          <w:sz w:val="21"/>
          <w:szCs w:val="21"/>
        </w:rPr>
        <w:t>изучить</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экологические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характеристики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массовых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представителей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селения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первую</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очередь</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биотопическую</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ландшафтную</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приуроченность</w:t>
      </w:r>
      <w:r w:rsidRPr="00315BFA">
        <w:rPr>
          <w:rFonts w:ascii="Helvetica" w:hAnsi="Helvetica" w:cs="Helvetica"/>
          <w:b/>
          <w:bCs/>
          <w:color w:val="222222"/>
          <w:sz w:val="21"/>
          <w:szCs w:val="21"/>
        </w:rPr>
        <w:t xml:space="preserve">; - </w:t>
      </w:r>
      <w:r w:rsidRPr="00315BFA">
        <w:rPr>
          <w:rFonts w:ascii="Helvetica" w:hAnsi="Helvetica" w:cs="Helvetica" w:hint="eastAsia"/>
          <w:b/>
          <w:bCs/>
          <w:color w:val="222222"/>
          <w:sz w:val="21"/>
          <w:szCs w:val="21"/>
        </w:rPr>
        <w:t>провести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сравнительный</w:t>
      </w:r>
    </w:p>
    <w:p w14:paraId="1FCC3B10"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стр</w:t>
      </w:r>
      <w:r w:rsidRPr="00315BFA">
        <w:rPr>
          <w:rFonts w:ascii="Helvetica" w:hAnsi="Helvetica" w:cs="Helvetica"/>
          <w:b/>
          <w:bCs/>
          <w:color w:val="222222"/>
          <w:sz w:val="21"/>
          <w:szCs w:val="21"/>
        </w:rPr>
        <w:t>. 412</w:t>
      </w:r>
    </w:p>
    <w:p w14:paraId="7902A85B"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результатов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НИР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Результаты</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исследований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представленные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Волъпертом</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Яковым</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Лейзеровичем</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диссертации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соискания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ученой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степбхЧИ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доктора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биологических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т</w:t>
      </w:r>
      <w:r w:rsidRPr="00315BFA">
        <w:rPr>
          <w:rFonts w:ascii="Helvetica" w:hAnsi="Helvetica" w:cs="Helvetica"/>
          <w:b/>
          <w:bCs/>
          <w:color w:val="222222"/>
          <w:sz w:val="21"/>
          <w:szCs w:val="21"/>
        </w:rPr>
        <w:t>-; "</w:t>
      </w:r>
      <w:r w:rsidRPr="00315BFA">
        <w:rPr>
          <w:rFonts w:ascii="Helvetica" w:hAnsi="Helvetica" w:cs="Helvetica" w:hint="eastAsia"/>
          <w:b/>
          <w:bCs/>
          <w:color w:val="222222"/>
          <w:sz w:val="21"/>
          <w:szCs w:val="21"/>
        </w:rPr>
        <w:t>Сообщества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межих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природных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техногенных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северо</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востока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Сибири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использовались</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проведении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государственной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экологической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экспертизы</w:t>
      </w:r>
    </w:p>
    <w:p w14:paraId="76019933" w14:textId="77777777" w:rsidR="00315BFA" w:rsidRPr="00315BFA" w:rsidRDefault="00315BFA" w:rsidP="00315BFA">
      <w:pPr>
        <w:rPr>
          <w:rFonts w:ascii="Helvetica" w:hAnsi="Helvetica" w:cs="Helvetica"/>
          <w:b/>
          <w:bCs/>
          <w:color w:val="222222"/>
          <w:sz w:val="21"/>
          <w:szCs w:val="21"/>
        </w:rPr>
      </w:pPr>
    </w:p>
    <w:p w14:paraId="365F3A54"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Оглавление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диссертации</w:t>
      </w:r>
    </w:p>
    <w:p w14:paraId="7E4D8BA4"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доктор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биологических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наук</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Вольперт</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Яков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Лейзерович</w:t>
      </w:r>
    </w:p>
    <w:p w14:paraId="7FF31EB1"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lastRenderedPageBreak/>
        <w:t>Введение</w:t>
      </w:r>
      <w:r w:rsidRPr="00315BFA">
        <w:rPr>
          <w:rFonts w:ascii="Helvetica" w:hAnsi="Helvetica" w:cs="Helvetica"/>
          <w:b/>
          <w:bCs/>
          <w:color w:val="222222"/>
          <w:sz w:val="21"/>
          <w:szCs w:val="21"/>
        </w:rPr>
        <w:t>.</w:t>
      </w:r>
    </w:p>
    <w:p w14:paraId="2CED5FEB" w14:textId="77777777" w:rsidR="00315BFA" w:rsidRPr="00315BFA" w:rsidRDefault="00315BFA" w:rsidP="00315BFA">
      <w:pPr>
        <w:rPr>
          <w:rFonts w:ascii="Helvetica" w:hAnsi="Helvetica" w:cs="Helvetica"/>
          <w:b/>
          <w:bCs/>
          <w:color w:val="222222"/>
          <w:sz w:val="21"/>
          <w:szCs w:val="21"/>
        </w:rPr>
      </w:pPr>
    </w:p>
    <w:p w14:paraId="29857857"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I </w:t>
      </w:r>
      <w:r w:rsidRPr="00315BFA">
        <w:rPr>
          <w:rFonts w:ascii="Helvetica" w:hAnsi="Helvetica" w:cs="Helvetica" w:hint="eastAsia"/>
          <w:b/>
          <w:bCs/>
          <w:color w:val="222222"/>
          <w:sz w:val="21"/>
          <w:szCs w:val="21"/>
        </w:rPr>
        <w:t>Материал</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методика</w:t>
      </w:r>
      <w:r w:rsidRPr="00315BFA">
        <w:rPr>
          <w:rFonts w:ascii="Helvetica" w:hAnsi="Helvetica" w:cs="Helvetica"/>
          <w:b/>
          <w:bCs/>
          <w:color w:val="222222"/>
          <w:sz w:val="21"/>
          <w:szCs w:val="21"/>
        </w:rPr>
        <w:t>.</w:t>
      </w:r>
    </w:p>
    <w:p w14:paraId="00665D67" w14:textId="77777777" w:rsidR="00315BFA" w:rsidRPr="00315BFA" w:rsidRDefault="00315BFA" w:rsidP="00315BFA">
      <w:pPr>
        <w:rPr>
          <w:rFonts w:ascii="Helvetica" w:hAnsi="Helvetica" w:cs="Helvetica"/>
          <w:b/>
          <w:bCs/>
          <w:color w:val="222222"/>
          <w:sz w:val="21"/>
          <w:szCs w:val="21"/>
        </w:rPr>
      </w:pPr>
    </w:p>
    <w:p w14:paraId="7219E9F1"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II </w:t>
      </w:r>
      <w:r w:rsidRPr="00315BFA">
        <w:rPr>
          <w:rFonts w:ascii="Helvetica" w:hAnsi="Helvetica" w:cs="Helvetica" w:hint="eastAsia"/>
          <w:b/>
          <w:bCs/>
          <w:color w:val="222222"/>
          <w:sz w:val="21"/>
          <w:szCs w:val="21"/>
        </w:rPr>
        <w:t>Физико</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географическая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характеристика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района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исследований</w:t>
      </w:r>
      <w:r w:rsidRPr="00315BFA">
        <w:rPr>
          <w:rFonts w:ascii="Helvetica" w:hAnsi="Helvetica" w:cs="Helvetica"/>
          <w:b/>
          <w:bCs/>
          <w:color w:val="222222"/>
          <w:sz w:val="21"/>
          <w:szCs w:val="21"/>
        </w:rPr>
        <w:t>.</w:t>
      </w:r>
    </w:p>
    <w:p w14:paraId="6730C53A" w14:textId="77777777" w:rsidR="00315BFA" w:rsidRPr="00315BFA" w:rsidRDefault="00315BFA" w:rsidP="00315BFA">
      <w:pPr>
        <w:rPr>
          <w:rFonts w:ascii="Helvetica" w:hAnsi="Helvetica" w:cs="Helvetica"/>
          <w:b/>
          <w:bCs/>
          <w:color w:val="222222"/>
          <w:sz w:val="21"/>
          <w:szCs w:val="21"/>
        </w:rPr>
      </w:pPr>
    </w:p>
    <w:p w14:paraId="550B21E7"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III </w:t>
      </w:r>
      <w:r w:rsidRPr="00315BFA">
        <w:rPr>
          <w:rFonts w:ascii="Helvetica" w:hAnsi="Helvetica" w:cs="Helvetica" w:hint="eastAsia"/>
          <w:b/>
          <w:bCs/>
          <w:color w:val="222222"/>
          <w:sz w:val="21"/>
          <w:szCs w:val="21"/>
        </w:rPr>
        <w:t>Природные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ландшафтные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сообщества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по</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регионам</w:t>
      </w:r>
      <w:r w:rsidRPr="00315BFA">
        <w:rPr>
          <w:rFonts w:ascii="Helvetica" w:hAnsi="Helvetica" w:cs="Helvetica"/>
          <w:b/>
          <w:bCs/>
          <w:color w:val="222222"/>
          <w:sz w:val="21"/>
          <w:szCs w:val="21"/>
        </w:rPr>
        <w:t>.</w:t>
      </w:r>
    </w:p>
    <w:p w14:paraId="272080F9" w14:textId="77777777" w:rsidR="00315BFA" w:rsidRPr="00315BFA" w:rsidRDefault="00315BFA" w:rsidP="00315BFA">
      <w:pPr>
        <w:rPr>
          <w:rFonts w:ascii="Helvetica" w:hAnsi="Helvetica" w:cs="Helvetica"/>
          <w:b/>
          <w:bCs/>
          <w:color w:val="222222"/>
          <w:sz w:val="21"/>
          <w:szCs w:val="21"/>
        </w:rPr>
      </w:pPr>
    </w:p>
    <w:p w14:paraId="25009312"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3.1 </w:t>
      </w:r>
      <w:r w:rsidRPr="00315BFA">
        <w:rPr>
          <w:rFonts w:ascii="Helvetica" w:hAnsi="Helvetica" w:cs="Helvetica" w:hint="eastAsia"/>
          <w:b/>
          <w:bCs/>
          <w:color w:val="222222"/>
          <w:sz w:val="21"/>
          <w:szCs w:val="21"/>
        </w:rPr>
        <w:t>Долина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Лена</w:t>
      </w:r>
      <w:r w:rsidRPr="00315BFA">
        <w:rPr>
          <w:rFonts w:ascii="Helvetica" w:hAnsi="Helvetica" w:cs="Helvetica"/>
          <w:b/>
          <w:bCs/>
          <w:color w:val="222222"/>
          <w:sz w:val="21"/>
          <w:szCs w:val="21"/>
        </w:rPr>
        <w:t>.</w:t>
      </w:r>
    </w:p>
    <w:p w14:paraId="2216DF60" w14:textId="77777777" w:rsidR="00315BFA" w:rsidRPr="00315BFA" w:rsidRDefault="00315BFA" w:rsidP="00315BFA">
      <w:pPr>
        <w:rPr>
          <w:rFonts w:ascii="Helvetica" w:hAnsi="Helvetica" w:cs="Helvetica"/>
          <w:b/>
          <w:bCs/>
          <w:color w:val="222222"/>
          <w:sz w:val="21"/>
          <w:szCs w:val="21"/>
        </w:rPr>
      </w:pPr>
    </w:p>
    <w:p w14:paraId="62842470"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3.2 </w:t>
      </w:r>
      <w:r w:rsidRPr="00315BFA">
        <w:rPr>
          <w:rFonts w:ascii="Helvetica" w:hAnsi="Helvetica" w:cs="Helvetica" w:hint="eastAsia"/>
          <w:b/>
          <w:bCs/>
          <w:color w:val="222222"/>
          <w:sz w:val="21"/>
          <w:szCs w:val="21"/>
        </w:rPr>
        <w:t>Долина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Яна</w:t>
      </w:r>
      <w:r w:rsidRPr="00315BFA">
        <w:rPr>
          <w:rFonts w:ascii="Helvetica" w:hAnsi="Helvetica" w:cs="Helvetica"/>
          <w:b/>
          <w:bCs/>
          <w:color w:val="222222"/>
          <w:sz w:val="21"/>
          <w:szCs w:val="21"/>
        </w:rPr>
        <w:t>.</w:t>
      </w:r>
    </w:p>
    <w:p w14:paraId="0276D03B" w14:textId="77777777" w:rsidR="00315BFA" w:rsidRPr="00315BFA" w:rsidRDefault="00315BFA" w:rsidP="00315BFA">
      <w:pPr>
        <w:rPr>
          <w:rFonts w:ascii="Helvetica" w:hAnsi="Helvetica" w:cs="Helvetica"/>
          <w:b/>
          <w:bCs/>
          <w:color w:val="222222"/>
          <w:sz w:val="21"/>
          <w:szCs w:val="21"/>
        </w:rPr>
      </w:pPr>
    </w:p>
    <w:p w14:paraId="231F1E5C"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3.3 </w:t>
      </w:r>
      <w:r w:rsidRPr="00315BFA">
        <w:rPr>
          <w:rFonts w:ascii="Helvetica" w:hAnsi="Helvetica" w:cs="Helvetica" w:hint="eastAsia"/>
          <w:b/>
          <w:bCs/>
          <w:color w:val="222222"/>
          <w:sz w:val="21"/>
          <w:szCs w:val="21"/>
        </w:rPr>
        <w:t>Долина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Индигирка</w:t>
      </w:r>
      <w:r w:rsidRPr="00315BFA">
        <w:rPr>
          <w:rFonts w:ascii="Helvetica" w:hAnsi="Helvetica" w:cs="Helvetica"/>
          <w:b/>
          <w:bCs/>
          <w:color w:val="222222"/>
          <w:sz w:val="21"/>
          <w:szCs w:val="21"/>
        </w:rPr>
        <w:t>.</w:t>
      </w:r>
    </w:p>
    <w:p w14:paraId="7BDC685E" w14:textId="77777777" w:rsidR="00315BFA" w:rsidRPr="00315BFA" w:rsidRDefault="00315BFA" w:rsidP="00315BFA">
      <w:pPr>
        <w:rPr>
          <w:rFonts w:ascii="Helvetica" w:hAnsi="Helvetica" w:cs="Helvetica"/>
          <w:b/>
          <w:bCs/>
          <w:color w:val="222222"/>
          <w:sz w:val="21"/>
          <w:szCs w:val="21"/>
        </w:rPr>
      </w:pPr>
    </w:p>
    <w:p w14:paraId="519CD0CA"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3.4 </w:t>
      </w:r>
      <w:r w:rsidRPr="00315BFA">
        <w:rPr>
          <w:rFonts w:ascii="Helvetica" w:hAnsi="Helvetica" w:cs="Helvetica" w:hint="eastAsia"/>
          <w:b/>
          <w:bCs/>
          <w:color w:val="222222"/>
          <w:sz w:val="21"/>
          <w:szCs w:val="21"/>
        </w:rPr>
        <w:t>Долина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р</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Колыма</w:t>
      </w:r>
      <w:r w:rsidRPr="00315BFA">
        <w:rPr>
          <w:rFonts w:ascii="Helvetica" w:hAnsi="Helvetica" w:cs="Helvetica"/>
          <w:b/>
          <w:bCs/>
          <w:color w:val="222222"/>
          <w:sz w:val="21"/>
          <w:szCs w:val="21"/>
        </w:rPr>
        <w:t>.</w:t>
      </w:r>
    </w:p>
    <w:p w14:paraId="0802ABEE" w14:textId="77777777" w:rsidR="00315BFA" w:rsidRPr="00315BFA" w:rsidRDefault="00315BFA" w:rsidP="00315BFA">
      <w:pPr>
        <w:rPr>
          <w:rFonts w:ascii="Helvetica" w:hAnsi="Helvetica" w:cs="Helvetica"/>
          <w:b/>
          <w:bCs/>
          <w:color w:val="222222"/>
          <w:sz w:val="21"/>
          <w:szCs w:val="21"/>
        </w:rPr>
      </w:pPr>
    </w:p>
    <w:p w14:paraId="698A7511"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IV </w:t>
      </w:r>
      <w:r w:rsidRPr="00315BFA">
        <w:rPr>
          <w:rFonts w:ascii="Helvetica" w:hAnsi="Helvetica" w:cs="Helvetica" w:hint="eastAsia"/>
          <w:b/>
          <w:bCs/>
          <w:color w:val="222222"/>
          <w:sz w:val="21"/>
          <w:szCs w:val="21"/>
        </w:rPr>
        <w:t>Экологические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характеристики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массовых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видов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w:t>
      </w:r>
    </w:p>
    <w:p w14:paraId="7FBA026F" w14:textId="77777777" w:rsidR="00315BFA" w:rsidRPr="00315BFA" w:rsidRDefault="00315BFA" w:rsidP="00315BFA">
      <w:pPr>
        <w:rPr>
          <w:rFonts w:ascii="Helvetica" w:hAnsi="Helvetica" w:cs="Helvetica"/>
          <w:b/>
          <w:bCs/>
          <w:color w:val="222222"/>
          <w:sz w:val="21"/>
          <w:szCs w:val="21"/>
        </w:rPr>
      </w:pPr>
    </w:p>
    <w:p w14:paraId="1DFC66CB"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4.1 </w:t>
      </w:r>
      <w:r w:rsidRPr="00315BFA">
        <w:rPr>
          <w:rFonts w:ascii="Helvetica" w:hAnsi="Helvetica" w:cs="Helvetica" w:hint="eastAsia"/>
          <w:b/>
          <w:bCs/>
          <w:color w:val="222222"/>
          <w:sz w:val="21"/>
          <w:szCs w:val="21"/>
        </w:rPr>
        <w:t>Тундряная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бурозубка</w:t>
      </w:r>
      <w:r w:rsidRPr="00315BFA">
        <w:rPr>
          <w:rFonts w:ascii="Helvetica" w:hAnsi="Helvetica" w:cs="Helvetica"/>
          <w:b/>
          <w:bCs/>
          <w:color w:val="222222"/>
          <w:sz w:val="21"/>
          <w:szCs w:val="21"/>
        </w:rPr>
        <w:t>.</w:t>
      </w:r>
    </w:p>
    <w:p w14:paraId="770046FE" w14:textId="77777777" w:rsidR="00315BFA" w:rsidRPr="00315BFA" w:rsidRDefault="00315BFA" w:rsidP="00315BFA">
      <w:pPr>
        <w:rPr>
          <w:rFonts w:ascii="Helvetica" w:hAnsi="Helvetica" w:cs="Helvetica"/>
          <w:b/>
          <w:bCs/>
          <w:color w:val="222222"/>
          <w:sz w:val="21"/>
          <w:szCs w:val="21"/>
        </w:rPr>
      </w:pPr>
    </w:p>
    <w:p w14:paraId="60B088E4"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4.2 </w:t>
      </w:r>
      <w:r w:rsidRPr="00315BFA">
        <w:rPr>
          <w:rFonts w:ascii="Helvetica" w:hAnsi="Helvetica" w:cs="Helvetica" w:hint="eastAsia"/>
          <w:b/>
          <w:bCs/>
          <w:color w:val="222222"/>
          <w:sz w:val="21"/>
          <w:szCs w:val="21"/>
        </w:rPr>
        <w:t>Средняя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бурозубка</w:t>
      </w:r>
      <w:r w:rsidRPr="00315BFA">
        <w:rPr>
          <w:rFonts w:ascii="Helvetica" w:hAnsi="Helvetica" w:cs="Helvetica"/>
          <w:b/>
          <w:bCs/>
          <w:color w:val="222222"/>
          <w:sz w:val="21"/>
          <w:szCs w:val="21"/>
        </w:rPr>
        <w:t>.</w:t>
      </w:r>
    </w:p>
    <w:p w14:paraId="6F806E2A" w14:textId="77777777" w:rsidR="00315BFA" w:rsidRPr="00315BFA" w:rsidRDefault="00315BFA" w:rsidP="00315BFA">
      <w:pPr>
        <w:rPr>
          <w:rFonts w:ascii="Helvetica" w:hAnsi="Helvetica" w:cs="Helvetica"/>
          <w:b/>
          <w:bCs/>
          <w:color w:val="222222"/>
          <w:sz w:val="21"/>
          <w:szCs w:val="21"/>
        </w:rPr>
      </w:pPr>
    </w:p>
    <w:p w14:paraId="2D0F2B35"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4.3 </w:t>
      </w:r>
      <w:r w:rsidRPr="00315BFA">
        <w:rPr>
          <w:rFonts w:ascii="Helvetica" w:hAnsi="Helvetica" w:cs="Helvetica" w:hint="eastAsia"/>
          <w:b/>
          <w:bCs/>
          <w:color w:val="222222"/>
          <w:sz w:val="21"/>
          <w:szCs w:val="21"/>
        </w:rPr>
        <w:t>Красно</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серая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полевка</w:t>
      </w:r>
      <w:r w:rsidRPr="00315BFA">
        <w:rPr>
          <w:rFonts w:ascii="Helvetica" w:hAnsi="Helvetica" w:cs="Helvetica"/>
          <w:b/>
          <w:bCs/>
          <w:color w:val="222222"/>
          <w:sz w:val="21"/>
          <w:szCs w:val="21"/>
        </w:rPr>
        <w:t>.</w:t>
      </w:r>
    </w:p>
    <w:p w14:paraId="39F96419" w14:textId="77777777" w:rsidR="00315BFA" w:rsidRPr="00315BFA" w:rsidRDefault="00315BFA" w:rsidP="00315BFA">
      <w:pPr>
        <w:rPr>
          <w:rFonts w:ascii="Helvetica" w:hAnsi="Helvetica" w:cs="Helvetica"/>
          <w:b/>
          <w:bCs/>
          <w:color w:val="222222"/>
          <w:sz w:val="21"/>
          <w:szCs w:val="21"/>
        </w:rPr>
      </w:pPr>
    </w:p>
    <w:p w14:paraId="2F81F6BD"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4.4 </w:t>
      </w:r>
      <w:r w:rsidRPr="00315BFA">
        <w:rPr>
          <w:rFonts w:ascii="Helvetica" w:hAnsi="Helvetica" w:cs="Helvetica" w:hint="eastAsia"/>
          <w:b/>
          <w:bCs/>
          <w:color w:val="222222"/>
          <w:sz w:val="21"/>
          <w:szCs w:val="21"/>
        </w:rPr>
        <w:t>Красная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полевка</w:t>
      </w:r>
      <w:r w:rsidRPr="00315BFA">
        <w:rPr>
          <w:rFonts w:ascii="Helvetica" w:hAnsi="Helvetica" w:cs="Helvetica"/>
          <w:b/>
          <w:bCs/>
          <w:color w:val="222222"/>
          <w:sz w:val="21"/>
          <w:szCs w:val="21"/>
        </w:rPr>
        <w:t>.</w:t>
      </w:r>
    </w:p>
    <w:p w14:paraId="27E37A77" w14:textId="77777777" w:rsidR="00315BFA" w:rsidRPr="00315BFA" w:rsidRDefault="00315BFA" w:rsidP="00315BFA">
      <w:pPr>
        <w:rPr>
          <w:rFonts w:ascii="Helvetica" w:hAnsi="Helvetica" w:cs="Helvetica"/>
          <w:b/>
          <w:bCs/>
          <w:color w:val="222222"/>
          <w:sz w:val="21"/>
          <w:szCs w:val="21"/>
        </w:rPr>
      </w:pPr>
    </w:p>
    <w:p w14:paraId="5CDDFDD9"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lastRenderedPageBreak/>
        <w:t xml:space="preserve">4.5 </w:t>
      </w:r>
      <w:r w:rsidRPr="00315BFA">
        <w:rPr>
          <w:rFonts w:ascii="Helvetica" w:hAnsi="Helvetica" w:cs="Helvetica" w:hint="eastAsia"/>
          <w:b/>
          <w:bCs/>
          <w:color w:val="222222"/>
          <w:sz w:val="21"/>
          <w:szCs w:val="21"/>
        </w:rPr>
        <w:t>Лесной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лемминг</w:t>
      </w:r>
      <w:r w:rsidRPr="00315BFA">
        <w:rPr>
          <w:rFonts w:ascii="Helvetica" w:hAnsi="Helvetica" w:cs="Helvetica"/>
          <w:b/>
          <w:bCs/>
          <w:color w:val="222222"/>
          <w:sz w:val="21"/>
          <w:szCs w:val="21"/>
        </w:rPr>
        <w:t>.</w:t>
      </w:r>
    </w:p>
    <w:p w14:paraId="4B6046C6" w14:textId="77777777" w:rsidR="00315BFA" w:rsidRPr="00315BFA" w:rsidRDefault="00315BFA" w:rsidP="00315BFA">
      <w:pPr>
        <w:rPr>
          <w:rFonts w:ascii="Helvetica" w:hAnsi="Helvetica" w:cs="Helvetica"/>
          <w:b/>
          <w:bCs/>
          <w:color w:val="222222"/>
          <w:sz w:val="21"/>
          <w:szCs w:val="21"/>
        </w:rPr>
      </w:pPr>
    </w:p>
    <w:p w14:paraId="4787E4B5"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b/>
          <w:bCs/>
          <w:color w:val="222222"/>
          <w:sz w:val="21"/>
          <w:szCs w:val="21"/>
        </w:rPr>
        <w:t xml:space="preserve">4.6 </w:t>
      </w:r>
      <w:r w:rsidRPr="00315BFA">
        <w:rPr>
          <w:rFonts w:ascii="Helvetica" w:hAnsi="Helvetica" w:cs="Helvetica" w:hint="eastAsia"/>
          <w:b/>
          <w:bCs/>
          <w:color w:val="222222"/>
          <w:sz w:val="21"/>
          <w:szCs w:val="21"/>
        </w:rPr>
        <w:t>Полевка</w:t>
      </w:r>
      <w:r w:rsidRPr="00315BFA">
        <w:rPr>
          <w:rFonts w:ascii="Helvetica" w:hAnsi="Helvetica" w:cs="Helvetica"/>
          <w:b/>
          <w:bCs/>
          <w:color w:val="222222"/>
          <w:sz w:val="21"/>
          <w:szCs w:val="21"/>
        </w:rPr>
        <w:t>-</w:t>
      </w:r>
      <w:r w:rsidRPr="00315BFA">
        <w:rPr>
          <w:rFonts w:ascii="Helvetica" w:hAnsi="Helvetica" w:cs="Helvetica" w:hint="eastAsia"/>
          <w:b/>
          <w:bCs/>
          <w:color w:val="222222"/>
          <w:sz w:val="21"/>
          <w:szCs w:val="21"/>
        </w:rPr>
        <w:t>экономка</w:t>
      </w:r>
      <w:r w:rsidRPr="00315BFA">
        <w:rPr>
          <w:rFonts w:ascii="Helvetica" w:hAnsi="Helvetica" w:cs="Helvetica"/>
          <w:b/>
          <w:bCs/>
          <w:color w:val="222222"/>
          <w:sz w:val="21"/>
          <w:szCs w:val="21"/>
        </w:rPr>
        <w:t>.</w:t>
      </w:r>
    </w:p>
    <w:p w14:paraId="435DD83C" w14:textId="77777777" w:rsidR="00315BFA" w:rsidRPr="00315BFA" w:rsidRDefault="00315BFA" w:rsidP="00315BFA">
      <w:pPr>
        <w:rPr>
          <w:rFonts w:ascii="Helvetica" w:hAnsi="Helvetica" w:cs="Helvetica"/>
          <w:b/>
          <w:bCs/>
          <w:color w:val="222222"/>
          <w:sz w:val="21"/>
          <w:szCs w:val="21"/>
        </w:rPr>
      </w:pPr>
    </w:p>
    <w:p w14:paraId="023D3F88"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V </w:t>
      </w:r>
      <w:r w:rsidRPr="00315BFA">
        <w:rPr>
          <w:rFonts w:ascii="Helvetica" w:hAnsi="Helvetica" w:cs="Helvetica" w:hint="eastAsia"/>
          <w:b/>
          <w:bCs/>
          <w:color w:val="222222"/>
          <w:sz w:val="21"/>
          <w:szCs w:val="21"/>
        </w:rPr>
        <w:t>Сравнительный</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анализ</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основных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параметров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экологических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ниш</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членов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сообщества</w:t>
      </w:r>
      <w:r w:rsidRPr="00315BFA">
        <w:rPr>
          <w:rFonts w:ascii="Helvetica" w:hAnsi="Helvetica" w:cs="Helvetica"/>
          <w:b/>
          <w:bCs/>
          <w:color w:val="222222"/>
          <w:sz w:val="21"/>
          <w:szCs w:val="21"/>
        </w:rPr>
        <w:t>.</w:t>
      </w:r>
    </w:p>
    <w:p w14:paraId="02BAEDB2" w14:textId="77777777" w:rsidR="00315BFA" w:rsidRPr="00315BFA" w:rsidRDefault="00315BFA" w:rsidP="00315BFA">
      <w:pPr>
        <w:rPr>
          <w:rFonts w:ascii="Helvetica" w:hAnsi="Helvetica" w:cs="Helvetica"/>
          <w:b/>
          <w:bCs/>
          <w:color w:val="222222"/>
          <w:sz w:val="21"/>
          <w:szCs w:val="21"/>
        </w:rPr>
      </w:pPr>
    </w:p>
    <w:p w14:paraId="583D7C5D" w14:textId="77777777" w:rsidR="00315BFA" w:rsidRPr="00315BFA" w:rsidRDefault="00315BFA" w:rsidP="00315BFA">
      <w:pPr>
        <w:rPr>
          <w:rFonts w:ascii="Helvetica" w:hAnsi="Helvetica" w:cs="Helvetica"/>
          <w:b/>
          <w:bCs/>
          <w:color w:val="222222"/>
          <w:sz w:val="21"/>
          <w:szCs w:val="21"/>
        </w:rPr>
      </w:pPr>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VI </w:t>
      </w:r>
      <w:r w:rsidRPr="00315BFA">
        <w:rPr>
          <w:rFonts w:ascii="Helvetica" w:hAnsi="Helvetica" w:cs="Helvetica" w:hint="eastAsia"/>
          <w:b/>
          <w:bCs/>
          <w:color w:val="222222"/>
          <w:sz w:val="21"/>
          <w:szCs w:val="21"/>
        </w:rPr>
        <w:t>Особенности</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северных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природных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сообществ</w:t>
      </w:r>
      <w:r w:rsidRPr="00315BFA">
        <w:rPr>
          <w:rFonts w:ascii="Helvetica" w:hAnsi="Helvetica" w:cs="Helvetica"/>
          <w:b/>
          <w:bCs/>
          <w:color w:val="222222"/>
          <w:sz w:val="21"/>
          <w:szCs w:val="21"/>
        </w:rPr>
        <w:t>.</w:t>
      </w:r>
    </w:p>
    <w:p w14:paraId="49D8DD30" w14:textId="77777777" w:rsidR="00315BFA" w:rsidRPr="00315BFA" w:rsidRDefault="00315BFA" w:rsidP="00315BFA">
      <w:pPr>
        <w:rPr>
          <w:rFonts w:ascii="Helvetica" w:hAnsi="Helvetica" w:cs="Helvetica"/>
          <w:b/>
          <w:bCs/>
          <w:color w:val="222222"/>
          <w:sz w:val="21"/>
          <w:szCs w:val="21"/>
        </w:rPr>
      </w:pPr>
    </w:p>
    <w:p w14:paraId="4CCADE6E" w14:textId="1FAA51BB" w:rsidR="004F7911" w:rsidRPr="00315BFA" w:rsidRDefault="00315BFA" w:rsidP="00315BFA">
      <w:r w:rsidRPr="00315BFA">
        <w:rPr>
          <w:rFonts w:ascii="Helvetica" w:hAnsi="Helvetica" w:cs="Helvetica" w:hint="eastAsia"/>
          <w:b/>
          <w:bCs/>
          <w:color w:val="222222"/>
          <w:sz w:val="21"/>
          <w:szCs w:val="21"/>
        </w:rPr>
        <w:t>ГЛАВА</w:t>
      </w:r>
      <w:r w:rsidRPr="00315BFA">
        <w:rPr>
          <w:rFonts w:ascii="Helvetica" w:hAnsi="Helvetica" w:cs="Helvetica"/>
          <w:b/>
          <w:bCs/>
          <w:color w:val="222222"/>
          <w:sz w:val="21"/>
          <w:szCs w:val="21"/>
        </w:rPr>
        <w:t xml:space="preserve"> VII </w:t>
      </w:r>
      <w:r w:rsidRPr="00315BFA">
        <w:rPr>
          <w:rFonts w:ascii="Helvetica" w:hAnsi="Helvetica" w:cs="Helvetica" w:hint="eastAsia"/>
          <w:b/>
          <w:bCs/>
          <w:color w:val="222222"/>
          <w:sz w:val="21"/>
          <w:szCs w:val="21"/>
        </w:rPr>
        <w:t>Реакция</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сообществ</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мелких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млекопитающих</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на</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техногенные</w:t>
      </w:r>
      <w:r w:rsidRPr="00315BFA">
        <w:rPr>
          <w:rFonts w:ascii="Helvetica" w:hAnsi="Helvetica" w:cs="Helvetica"/>
          <w:b/>
          <w:bCs/>
          <w:color w:val="222222"/>
          <w:sz w:val="21"/>
          <w:szCs w:val="21"/>
        </w:rPr>
        <w:t xml:space="preserve"> </w:t>
      </w:r>
      <w:r w:rsidRPr="00315BFA">
        <w:rPr>
          <w:rFonts w:ascii="Helvetica" w:hAnsi="Helvetica" w:cs="Helvetica" w:hint="eastAsia"/>
          <w:b/>
          <w:bCs/>
          <w:color w:val="222222"/>
          <w:sz w:val="21"/>
          <w:szCs w:val="21"/>
        </w:rPr>
        <w:t>воздействия</w:t>
      </w:r>
      <w:r w:rsidRPr="00315BFA">
        <w:rPr>
          <w:rFonts w:ascii="Helvetica" w:hAnsi="Helvetica" w:cs="Helvetica"/>
          <w:b/>
          <w:bCs/>
          <w:color w:val="222222"/>
          <w:sz w:val="21"/>
          <w:szCs w:val="21"/>
        </w:rPr>
        <w:t>.</w:t>
      </w:r>
    </w:p>
    <w:sectPr w:rsidR="004F7911" w:rsidRPr="00315B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1FDE" w14:textId="77777777" w:rsidR="00AF1CC4" w:rsidRDefault="00AF1CC4">
      <w:pPr>
        <w:spacing w:after="0" w:line="240" w:lineRule="auto"/>
      </w:pPr>
      <w:r>
        <w:separator/>
      </w:r>
    </w:p>
  </w:endnote>
  <w:endnote w:type="continuationSeparator" w:id="0">
    <w:p w14:paraId="0ED311C5" w14:textId="77777777" w:rsidR="00AF1CC4" w:rsidRDefault="00AF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93C3" w14:textId="77777777" w:rsidR="00AF1CC4" w:rsidRDefault="00AF1CC4"/>
    <w:p w14:paraId="50DF66A5" w14:textId="77777777" w:rsidR="00AF1CC4" w:rsidRDefault="00AF1CC4"/>
    <w:p w14:paraId="2571BABC" w14:textId="77777777" w:rsidR="00AF1CC4" w:rsidRDefault="00AF1CC4"/>
    <w:p w14:paraId="17157C44" w14:textId="77777777" w:rsidR="00AF1CC4" w:rsidRDefault="00AF1CC4"/>
    <w:p w14:paraId="2E4CF87F" w14:textId="77777777" w:rsidR="00AF1CC4" w:rsidRDefault="00AF1CC4"/>
    <w:p w14:paraId="59E5F807" w14:textId="77777777" w:rsidR="00AF1CC4" w:rsidRDefault="00AF1CC4"/>
    <w:p w14:paraId="666900DA" w14:textId="77777777" w:rsidR="00AF1CC4" w:rsidRDefault="00AF1C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3387AE" wp14:editId="6DE912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A1C0C" w14:textId="77777777" w:rsidR="00AF1CC4" w:rsidRDefault="00AF1C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387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CA1C0C" w14:textId="77777777" w:rsidR="00AF1CC4" w:rsidRDefault="00AF1C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52A301" w14:textId="77777777" w:rsidR="00AF1CC4" w:rsidRDefault="00AF1CC4"/>
    <w:p w14:paraId="2E444836" w14:textId="77777777" w:rsidR="00AF1CC4" w:rsidRDefault="00AF1CC4"/>
    <w:p w14:paraId="0C931A35" w14:textId="77777777" w:rsidR="00AF1CC4" w:rsidRDefault="00AF1C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7D4E7C" wp14:editId="5F38BF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9187" w14:textId="77777777" w:rsidR="00AF1CC4" w:rsidRDefault="00AF1CC4"/>
                          <w:p w14:paraId="550CD091" w14:textId="77777777" w:rsidR="00AF1CC4" w:rsidRDefault="00AF1C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D4E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E59187" w14:textId="77777777" w:rsidR="00AF1CC4" w:rsidRDefault="00AF1CC4"/>
                    <w:p w14:paraId="550CD091" w14:textId="77777777" w:rsidR="00AF1CC4" w:rsidRDefault="00AF1C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12DE3" w14:textId="77777777" w:rsidR="00AF1CC4" w:rsidRDefault="00AF1CC4"/>
    <w:p w14:paraId="652A0DA4" w14:textId="77777777" w:rsidR="00AF1CC4" w:rsidRDefault="00AF1CC4">
      <w:pPr>
        <w:rPr>
          <w:sz w:val="2"/>
          <w:szCs w:val="2"/>
        </w:rPr>
      </w:pPr>
    </w:p>
    <w:p w14:paraId="195A44EB" w14:textId="77777777" w:rsidR="00AF1CC4" w:rsidRDefault="00AF1CC4"/>
    <w:p w14:paraId="3712AAE9" w14:textId="77777777" w:rsidR="00AF1CC4" w:rsidRDefault="00AF1CC4">
      <w:pPr>
        <w:spacing w:after="0" w:line="240" w:lineRule="auto"/>
      </w:pPr>
    </w:p>
  </w:footnote>
  <w:footnote w:type="continuationSeparator" w:id="0">
    <w:p w14:paraId="76C51E31" w14:textId="77777777" w:rsidR="00AF1CC4" w:rsidRDefault="00AF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CC4"/>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194577</TotalTime>
  <Pages>3</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884</cp:revision>
  <cp:lastPrinted>2009-02-06T05:36:00Z</cp:lastPrinted>
  <dcterms:created xsi:type="dcterms:W3CDTF">2024-01-07T13:43:00Z</dcterms:created>
  <dcterms:modified xsi:type="dcterms:W3CDTF">2025-10-30T07:58:00Z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