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988F"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Рыжков, Юрий Филиппович.</w:t>
      </w:r>
    </w:p>
    <w:p w14:paraId="0B188809"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Термоэлектрические свойства ртути и цезия пониженной плотности при высоких температурах и давлениях : диссертация ... кандидата физико-математических наук : 01.04.08. - Москва, 1983. - 114 с. : ил.</w:t>
      </w:r>
    </w:p>
    <w:p w14:paraId="47276BE7"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Оглавление диссертациикандидат физико-математических наук Рыжков, Юрий Филиппович</w:t>
      </w:r>
    </w:p>
    <w:p w14:paraId="4E636452"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введение:.</w:t>
      </w:r>
    </w:p>
    <w:p w14:paraId="560C6ABD"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ГЛАВА I. ОБЗОР РЕЗУЛЬТАТОВ ЭКСПЕРИМЕНТАЛЬНЫХ ИССЛЕДОВАНИЙ ЩЦКИХ РТУТИ И ЦЕЗИЯ И ИХ ПАРОВ ПРИ ВЫСОКИХ ТЕМПЕРАТУРАХ И ДАВЛЕНИЯХ.</w:t>
      </w:r>
    </w:p>
    <w:p w14:paraId="3567C368"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1.1. Обзор работ по исследованию свойств ртути при высоких температурах и давлениях</w:t>
      </w:r>
    </w:p>
    <w:p w14:paraId="68C03216"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1.2. Обзор работ по исследованию свойств цезия при высоких температурах и давлениях</w:t>
      </w:r>
    </w:p>
    <w:p w14:paraId="304E76DF"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1.3. Общие преавления о термо-э.д Связь термо-э.дэлектропроводнью</w:t>
      </w:r>
    </w:p>
    <w:p w14:paraId="4D330CAC"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ГЛАВА 2. ЭКСПЕРИМЕНТАЛЬНАЯ УСТАНОВКА.</w:t>
      </w:r>
    </w:p>
    <w:p w14:paraId="3A79FD26"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2.1. Система высокого давления</w:t>
      </w:r>
    </w:p>
    <w:p w14:paraId="74F16C66"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2.2. Высокотемпературный нагреватель</w:t>
      </w:r>
    </w:p>
    <w:p w14:paraId="6CD87DD6"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 Методы измерения термо-э.д и электропроводни</w:t>
      </w:r>
    </w:p>
    <w:p w14:paraId="48607374"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2.3.1. Дифференциальный метод измерения термо-э.д /метод малых разней температур между аями"/.</w:t>
      </w:r>
    </w:p>
    <w:p w14:paraId="3739F498"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2.3.2. Интегральный метод измерения термо-э.д</w:t>
      </w:r>
    </w:p>
    <w:p w14:paraId="456941B0"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2.3.3. Измерительный элемент для измерения алютной термо-э.д ртути методом малых разней температур между аями".</w:t>
      </w:r>
    </w:p>
    <w:p w14:paraId="7209C7F0"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2.3.4. Измерение алютной термо-э.д ртути и цезия интегральным методом.</w:t>
      </w:r>
    </w:p>
    <w:p w14:paraId="7C483B91"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2.3.5. Измерительные элементы для измерения электропроводности жидкого и парообразного цезия.</w:t>
      </w:r>
    </w:p>
    <w:p w14:paraId="7A2233C4"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2.3.6. Герметичные электровводы</w:t>
      </w:r>
    </w:p>
    <w:p w14:paraId="0D28DD6B"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2.3.7. Электрическая схема измерений</w:t>
      </w:r>
    </w:p>
    <w:p w14:paraId="73C3050B"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ГЛАВА 3. ЭКСПЕРИМЕНТАЛЬНЫЕ ИССЛЕДОВАНИЯ ЭЛЕКТРОПРОВОДНОСТИ И ТЕРМО-Э.Д.С. ЦЕЗИЯ ПРИ ВЫСОКИХ ТЕМПЕРАТУРАМ И ДАВЛЕНИЯМ.</w:t>
      </w:r>
    </w:p>
    <w:p w14:paraId="1BA57986"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3.1. Результаты измерений алютной термо-э.д цезия при вких температурах и давлениях</w:t>
      </w:r>
    </w:p>
    <w:p w14:paraId="3633CD57"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3.2. Результаты измерений электропроводности цезия при высоких температурах и давлениях</w:t>
      </w:r>
    </w:p>
    <w:p w14:paraId="7C595D44"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3.2.1. Переход металл-неметалл в цезии в околокритической области.</w:t>
      </w:r>
    </w:p>
    <w:p w14:paraId="0B5BF1AB"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3.2.2. Электропроводность плотных паров цезия при докритических давлениях</w:t>
      </w:r>
    </w:p>
    <w:p w14:paraId="6152D941"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3.3. Ождение эериментальных результатов по электропроводни и алютной термо-э.д цезия при вких температурах и давлениях.</w:t>
      </w:r>
    </w:p>
    <w:p w14:paraId="42656BEE"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lastRenderedPageBreak/>
        <w:t>3.3.1. Переход металл-неметалл в цезии вблизи критической области.</w:t>
      </w:r>
    </w:p>
    <w:p w14:paraId="47EA50B8"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3.3.2. Термоэлектрические свойства и электропроводность плотной цезиевой плазмы</w:t>
      </w:r>
    </w:p>
    <w:p w14:paraId="032772B9"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3.4. Возможности практического применения плотной цезиевой плазмы.</w:t>
      </w:r>
    </w:p>
    <w:p w14:paraId="1B68C873"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ГЛАВА 4. ЭКСПЕРИМЕНТАЛЬНЫЕ ИССЛЕДОВАНИЯ АБСОЛЮТНОЙ ТЕРМО-Э.Д.С. РТУТИ ПРИ ВЫСОКИХ ТЕМПЕРАТУРАХ И ДАВЛЕНИЯХ.</w:t>
      </w:r>
    </w:p>
    <w:p w14:paraId="1DDEA1D3"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4.1. Результаты измерений алютной термо-э.д ртути при вких температурах и давлениях</w:t>
      </w:r>
    </w:p>
    <w:p w14:paraId="00F2CF0F"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4.2. Обсуждение термоэлектрических свойств ртути пониженной плотности при высоких Т и Р</w:t>
      </w:r>
    </w:p>
    <w:p w14:paraId="7DFE16C9" w14:textId="77777777" w:rsidR="00B52DC9" w:rsidRPr="00B52DC9" w:rsidRDefault="00B52DC9" w:rsidP="00B52DC9">
      <w:pPr>
        <w:rPr>
          <w:rFonts w:ascii="Helvetica" w:eastAsia="Symbol" w:hAnsi="Helvetica" w:cs="Helvetica"/>
          <w:b/>
          <w:bCs/>
          <w:color w:val="222222"/>
          <w:kern w:val="0"/>
          <w:sz w:val="21"/>
          <w:szCs w:val="21"/>
          <w:lang w:eastAsia="ru-RU"/>
        </w:rPr>
      </w:pPr>
      <w:r w:rsidRPr="00B52DC9">
        <w:rPr>
          <w:rFonts w:ascii="Helvetica" w:eastAsia="Symbol" w:hAnsi="Helvetica" w:cs="Helvetica"/>
          <w:b/>
          <w:bCs/>
          <w:color w:val="222222"/>
          <w:kern w:val="0"/>
          <w:sz w:val="21"/>
          <w:szCs w:val="21"/>
          <w:lang w:eastAsia="ru-RU"/>
        </w:rPr>
        <w:t>ВЫВОДЫ.</w:t>
      </w:r>
    </w:p>
    <w:p w14:paraId="3869883D" w14:textId="60BA7A88" w:rsidR="00F11235" w:rsidRPr="00B52DC9" w:rsidRDefault="00F11235" w:rsidP="00B52DC9"/>
    <w:sectPr w:rsidR="00F11235" w:rsidRPr="00B52D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45F2" w14:textId="77777777" w:rsidR="0003605A" w:rsidRDefault="0003605A">
      <w:pPr>
        <w:spacing w:after="0" w:line="240" w:lineRule="auto"/>
      </w:pPr>
      <w:r>
        <w:separator/>
      </w:r>
    </w:p>
  </w:endnote>
  <w:endnote w:type="continuationSeparator" w:id="0">
    <w:p w14:paraId="56CC9D48" w14:textId="77777777" w:rsidR="0003605A" w:rsidRDefault="000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93DE" w14:textId="77777777" w:rsidR="0003605A" w:rsidRDefault="0003605A"/>
    <w:p w14:paraId="32B77E12" w14:textId="77777777" w:rsidR="0003605A" w:rsidRDefault="0003605A"/>
    <w:p w14:paraId="446C4AE3" w14:textId="77777777" w:rsidR="0003605A" w:rsidRDefault="0003605A"/>
    <w:p w14:paraId="0981B1D9" w14:textId="77777777" w:rsidR="0003605A" w:rsidRDefault="0003605A"/>
    <w:p w14:paraId="4F907AF8" w14:textId="77777777" w:rsidR="0003605A" w:rsidRDefault="0003605A"/>
    <w:p w14:paraId="74CA4B37" w14:textId="77777777" w:rsidR="0003605A" w:rsidRDefault="0003605A"/>
    <w:p w14:paraId="0FB475FE" w14:textId="77777777" w:rsidR="0003605A" w:rsidRDefault="000360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BDA763" wp14:editId="64CB74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B848D" w14:textId="77777777" w:rsidR="0003605A" w:rsidRDefault="0003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DA7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4B848D" w14:textId="77777777" w:rsidR="0003605A" w:rsidRDefault="0003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1F523D" w14:textId="77777777" w:rsidR="0003605A" w:rsidRDefault="0003605A"/>
    <w:p w14:paraId="61A2B424" w14:textId="77777777" w:rsidR="0003605A" w:rsidRDefault="0003605A"/>
    <w:p w14:paraId="39E5BBF2" w14:textId="77777777" w:rsidR="0003605A" w:rsidRDefault="000360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4715E3" wp14:editId="7E1FA2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FAEA" w14:textId="77777777" w:rsidR="0003605A" w:rsidRDefault="0003605A"/>
                          <w:p w14:paraId="71788865" w14:textId="77777777" w:rsidR="0003605A" w:rsidRDefault="0003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715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AFAEA" w14:textId="77777777" w:rsidR="0003605A" w:rsidRDefault="0003605A"/>
                    <w:p w14:paraId="71788865" w14:textId="77777777" w:rsidR="0003605A" w:rsidRDefault="0003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7F7D9" w14:textId="77777777" w:rsidR="0003605A" w:rsidRDefault="0003605A"/>
    <w:p w14:paraId="589C1DDE" w14:textId="77777777" w:rsidR="0003605A" w:rsidRDefault="0003605A">
      <w:pPr>
        <w:rPr>
          <w:sz w:val="2"/>
          <w:szCs w:val="2"/>
        </w:rPr>
      </w:pPr>
    </w:p>
    <w:p w14:paraId="7832A5E9" w14:textId="77777777" w:rsidR="0003605A" w:rsidRDefault="0003605A"/>
    <w:p w14:paraId="4A13DACC" w14:textId="77777777" w:rsidR="0003605A" w:rsidRDefault="0003605A">
      <w:pPr>
        <w:spacing w:after="0" w:line="240" w:lineRule="auto"/>
      </w:pPr>
    </w:p>
  </w:footnote>
  <w:footnote w:type="continuationSeparator" w:id="0">
    <w:p w14:paraId="3B6A50FF" w14:textId="77777777" w:rsidR="0003605A" w:rsidRDefault="000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5A"/>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170054</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5418</cp:revision>
  <cp:lastPrinted>2009-02-06T05:36:00Z</cp:lastPrinted>
  <dcterms:created xsi:type="dcterms:W3CDTF">2024-01-07T13:43:00Z</dcterms:created>
  <dcterms:modified xsi:type="dcterms:W3CDTF">2025-09-26T19:48:00Z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