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Томакова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Римма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Александровна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Гибридные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интеллектуальных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 </w:t>
      </w:r>
      <w:r w:rsidRPr="003065C9">
        <w:rPr>
          <w:rFonts w:ascii="Times New Roman" w:eastAsia="Times New Roman" w:hAnsi="Times New Roman" w:cs="Times New Roman" w:hint="eastAsia"/>
          <w:b/>
          <w:bCs/>
          <w:color w:val="000000"/>
          <w:kern w:val="0"/>
          <w:sz w:val="26"/>
          <w:szCs w:val="26"/>
          <w:lang w:eastAsia="ru-RU" w:bidi="ru-RU"/>
        </w:rPr>
        <w:t>диссертация</w:t>
      </w:r>
      <w:r w:rsidRPr="003065C9">
        <w:rPr>
          <w:rFonts w:ascii="Times New Roman" w:eastAsia="Times New Roman" w:hAnsi="Times New Roman" w:cs="Times New Roman"/>
          <w:b/>
          <w:bCs/>
          <w:color w:val="000000"/>
          <w:kern w:val="0"/>
          <w:sz w:val="26"/>
          <w:szCs w:val="26"/>
          <w:lang w:eastAsia="ru-RU" w:bidi="ru-RU"/>
        </w:rPr>
        <w:t xml:space="preserve"> ... </w:t>
      </w:r>
      <w:r w:rsidRPr="003065C9">
        <w:rPr>
          <w:rFonts w:ascii="Times New Roman" w:eastAsia="Times New Roman" w:hAnsi="Times New Roman" w:cs="Times New Roman" w:hint="eastAsia"/>
          <w:b/>
          <w:bCs/>
          <w:color w:val="000000"/>
          <w:kern w:val="0"/>
          <w:sz w:val="26"/>
          <w:szCs w:val="26"/>
          <w:lang w:eastAsia="ru-RU" w:bidi="ru-RU"/>
        </w:rPr>
        <w:t>доктора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наук</w:t>
      </w:r>
      <w:r w:rsidRPr="003065C9">
        <w:rPr>
          <w:rFonts w:ascii="Times New Roman" w:eastAsia="Times New Roman" w:hAnsi="Times New Roman" w:cs="Times New Roman"/>
          <w:b/>
          <w:bCs/>
          <w:color w:val="000000"/>
          <w:kern w:val="0"/>
          <w:sz w:val="26"/>
          <w:szCs w:val="26"/>
          <w:lang w:eastAsia="ru-RU" w:bidi="ru-RU"/>
        </w:rPr>
        <w:t xml:space="preserve"> : 05.13.17 / </w:t>
      </w:r>
      <w:r w:rsidRPr="003065C9">
        <w:rPr>
          <w:rFonts w:ascii="Times New Roman" w:eastAsia="Times New Roman" w:hAnsi="Times New Roman" w:cs="Times New Roman" w:hint="eastAsia"/>
          <w:b/>
          <w:bCs/>
          <w:color w:val="000000"/>
          <w:kern w:val="0"/>
          <w:sz w:val="26"/>
          <w:szCs w:val="26"/>
          <w:lang w:eastAsia="ru-RU" w:bidi="ru-RU"/>
        </w:rPr>
        <w:t>Томакова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Римма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Александровна</w:t>
      </w:r>
      <w:r w:rsidRPr="003065C9">
        <w:rPr>
          <w:rFonts w:ascii="Times New Roman" w:eastAsia="Times New Roman" w:hAnsi="Times New Roman" w:cs="Times New Roman"/>
          <w:b/>
          <w:bCs/>
          <w:color w:val="000000"/>
          <w:kern w:val="0"/>
          <w:sz w:val="26"/>
          <w:szCs w:val="26"/>
          <w:lang w:eastAsia="ru-RU" w:bidi="ru-RU"/>
        </w:rPr>
        <w:t>; [</w:t>
      </w:r>
      <w:r w:rsidRPr="003065C9">
        <w:rPr>
          <w:rFonts w:ascii="Times New Roman" w:eastAsia="Times New Roman" w:hAnsi="Times New Roman" w:cs="Times New Roman" w:hint="eastAsia"/>
          <w:b/>
          <w:bCs/>
          <w:color w:val="000000"/>
          <w:kern w:val="0"/>
          <w:sz w:val="26"/>
          <w:szCs w:val="26"/>
          <w:lang w:eastAsia="ru-RU" w:bidi="ru-RU"/>
        </w:rPr>
        <w:t>Место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защиты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Белгородский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государственный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университет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Курск</w:t>
      </w:r>
      <w:r w:rsidRPr="003065C9">
        <w:rPr>
          <w:rFonts w:ascii="Times New Roman" w:eastAsia="Times New Roman" w:hAnsi="Times New Roman" w:cs="Times New Roman"/>
          <w:b/>
          <w:bCs/>
          <w:color w:val="000000"/>
          <w:kern w:val="0"/>
          <w:sz w:val="26"/>
          <w:szCs w:val="26"/>
          <w:lang w:eastAsia="ru-RU" w:bidi="ru-RU"/>
        </w:rPr>
        <w:t xml:space="preserve">, 2013.- 341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ил</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РГБ</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ОД</w:t>
      </w:r>
      <w:r w:rsidRPr="003065C9">
        <w:rPr>
          <w:rFonts w:ascii="Times New Roman" w:eastAsia="Times New Roman" w:hAnsi="Times New Roman" w:cs="Times New Roman"/>
          <w:b/>
          <w:bCs/>
          <w:color w:val="000000"/>
          <w:kern w:val="0"/>
          <w:sz w:val="26"/>
          <w:szCs w:val="26"/>
          <w:lang w:eastAsia="ru-RU" w:bidi="ru-RU"/>
        </w:rPr>
        <w:t>, 71 14-5/107</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МИНОБРНАУКИ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РОССИИ</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Федеральное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государственное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бюджетное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образовательное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учреждение</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высшего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профессионального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образования</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«Юго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Западный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государственный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университет»</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ЮЗГУ</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0520-2-35x191</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ТОМАКОВА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Римма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Александровна</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ГИБРИДНЫЕ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ИНТЕЛЛЕКТУАЛЬНЫХ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 xml:space="preserve">05.13.17 - </w:t>
      </w:r>
      <w:r w:rsidRPr="003065C9">
        <w:rPr>
          <w:rFonts w:ascii="Times New Roman" w:eastAsia="Times New Roman" w:hAnsi="Times New Roman" w:cs="Times New Roman" w:hint="eastAsia"/>
          <w:b/>
          <w:bCs/>
          <w:color w:val="000000"/>
          <w:kern w:val="0"/>
          <w:sz w:val="26"/>
          <w:szCs w:val="26"/>
          <w:lang w:eastAsia="ru-RU" w:bidi="ru-RU"/>
        </w:rPr>
        <w:t>Теоретические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информатики</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Диссертация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соискание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ученой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степени</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доктора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наук</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Научный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консультант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доктор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профессор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лауреат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премии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Правительства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Российской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Федерации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области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техники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Емельянов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Сергей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Геннадьевич</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Курск</w:t>
      </w:r>
      <w:r w:rsidRPr="003065C9">
        <w:rPr>
          <w:rFonts w:ascii="Times New Roman" w:eastAsia="Times New Roman" w:hAnsi="Times New Roman" w:cs="Times New Roman"/>
          <w:b/>
          <w:bCs/>
          <w:color w:val="000000"/>
          <w:kern w:val="0"/>
          <w:sz w:val="26"/>
          <w:szCs w:val="26"/>
          <w:lang w:eastAsia="ru-RU" w:bidi="ru-RU"/>
        </w:rPr>
        <w:t xml:space="preserve"> 2013 </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СОДЕРЖАНИЕ</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ВВЕДЕНИЕ</w:t>
      </w:r>
      <w:r w:rsidRPr="003065C9">
        <w:rPr>
          <w:rFonts w:ascii="Times New Roman" w:eastAsia="Times New Roman" w:hAnsi="Times New Roman" w:cs="Times New Roman"/>
          <w:b/>
          <w:bCs/>
          <w:color w:val="000000"/>
          <w:kern w:val="0"/>
          <w:sz w:val="26"/>
          <w:szCs w:val="26"/>
          <w:lang w:eastAsia="ru-RU" w:bidi="ru-RU"/>
        </w:rPr>
        <w:tab/>
        <w:t xml:space="preserve"> 5</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ГЛАВА</w:t>
      </w:r>
      <w:r w:rsidRPr="003065C9">
        <w:rPr>
          <w:rFonts w:ascii="Times New Roman" w:eastAsia="Times New Roman" w:hAnsi="Times New Roman" w:cs="Times New Roman"/>
          <w:b/>
          <w:bCs/>
          <w:color w:val="000000"/>
          <w:kern w:val="0"/>
          <w:sz w:val="26"/>
          <w:szCs w:val="26"/>
          <w:lang w:eastAsia="ru-RU" w:bidi="ru-RU"/>
        </w:rPr>
        <w:t xml:space="preserve"> 1. </w:t>
      </w:r>
      <w:r w:rsidRPr="003065C9">
        <w:rPr>
          <w:rFonts w:ascii="Times New Roman" w:eastAsia="Times New Roman" w:hAnsi="Times New Roman" w:cs="Times New Roman" w:hint="eastAsia"/>
          <w:b/>
          <w:bCs/>
          <w:color w:val="000000"/>
          <w:kern w:val="0"/>
          <w:sz w:val="26"/>
          <w:szCs w:val="26"/>
          <w:lang w:eastAsia="ru-RU" w:bidi="ru-RU"/>
        </w:rPr>
        <w:t>МЕТОДЫ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СРЕДСТВА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ОБЪЕКТОВ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ab/>
        <w:t xml:space="preserve"> 18</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1.1.</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Сложные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объекты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описания</w:t>
      </w:r>
      <w:r w:rsidRPr="003065C9">
        <w:rPr>
          <w:rFonts w:ascii="Times New Roman" w:eastAsia="Times New Roman" w:hAnsi="Times New Roman" w:cs="Times New Roman"/>
          <w:b/>
          <w:bCs/>
          <w:color w:val="000000"/>
          <w:kern w:val="0"/>
          <w:sz w:val="26"/>
          <w:szCs w:val="26"/>
          <w:lang w:eastAsia="ru-RU" w:bidi="ru-RU"/>
        </w:rPr>
        <w:tab/>
        <w:t xml:space="preserve"> 18</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1.2.</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Математические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ab/>
        <w:t xml:space="preserve"> 25</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1.3.</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Анализ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сегментации</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ab/>
        <w:t xml:space="preserve"> 29</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1.3.1.</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Сегментация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пороговой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обработки</w:t>
      </w:r>
      <w:r w:rsidRPr="003065C9">
        <w:rPr>
          <w:rFonts w:ascii="Times New Roman" w:eastAsia="Times New Roman" w:hAnsi="Times New Roman" w:cs="Times New Roman"/>
          <w:b/>
          <w:bCs/>
          <w:color w:val="000000"/>
          <w:kern w:val="0"/>
          <w:sz w:val="26"/>
          <w:szCs w:val="26"/>
          <w:lang w:eastAsia="ru-RU" w:bidi="ru-RU"/>
        </w:rPr>
        <w:tab/>
        <w:t xml:space="preserve"> 33</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1.3.2.</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Методы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основанные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кластеризации</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b/>
          <w:bCs/>
          <w:color w:val="000000"/>
          <w:kern w:val="0"/>
          <w:sz w:val="26"/>
          <w:szCs w:val="26"/>
          <w:lang w:eastAsia="ru-RU" w:bidi="ru-RU"/>
        </w:rPr>
        <w:tab/>
        <w:t>36</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1.3.3.</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Методы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основанные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градиентных</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операторах</w:t>
      </w:r>
      <w:r w:rsidRPr="003065C9">
        <w:rPr>
          <w:rFonts w:ascii="Times New Roman" w:eastAsia="Times New Roman" w:hAnsi="Times New Roman" w:cs="Times New Roman"/>
          <w:b/>
          <w:bCs/>
          <w:color w:val="000000"/>
          <w:kern w:val="0"/>
          <w:sz w:val="26"/>
          <w:szCs w:val="26"/>
          <w:lang w:eastAsia="ru-RU" w:bidi="ru-RU"/>
        </w:rPr>
        <w:tab/>
        <w:t xml:space="preserve"> 37</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1.3.4.</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Сегментация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помощью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модели</w:t>
      </w:r>
      <w:r w:rsidRPr="003065C9">
        <w:rPr>
          <w:rFonts w:ascii="Times New Roman" w:eastAsia="Times New Roman" w:hAnsi="Times New Roman" w:cs="Times New Roman"/>
          <w:b/>
          <w:bCs/>
          <w:color w:val="000000"/>
          <w:kern w:val="0"/>
          <w:sz w:val="26"/>
          <w:szCs w:val="26"/>
          <w:lang w:eastAsia="ru-RU" w:bidi="ru-RU"/>
        </w:rPr>
        <w:tab/>
        <w:t xml:space="preserve"> 41</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1.4.</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Математическая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морфология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обработка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b/>
          <w:bCs/>
          <w:color w:val="000000"/>
          <w:kern w:val="0"/>
          <w:sz w:val="26"/>
          <w:szCs w:val="26"/>
          <w:lang w:eastAsia="ru-RU" w:bidi="ru-RU"/>
        </w:rPr>
        <w:tab/>
        <w:t>46</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1.5.</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Процедуры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ab/>
        <w:t xml:space="preserve"> 49</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1.6.</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Цели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задачи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исследований</w:t>
      </w:r>
      <w:r w:rsidRPr="003065C9">
        <w:rPr>
          <w:rFonts w:ascii="Times New Roman" w:eastAsia="Times New Roman" w:hAnsi="Times New Roman" w:cs="Times New Roman"/>
          <w:b/>
          <w:bCs/>
          <w:color w:val="000000"/>
          <w:kern w:val="0"/>
          <w:sz w:val="26"/>
          <w:szCs w:val="26"/>
          <w:lang w:eastAsia="ru-RU" w:bidi="ru-RU"/>
        </w:rPr>
        <w:tab/>
        <w:t xml:space="preserve"> 52</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ГЛАВА</w:t>
      </w:r>
      <w:r w:rsidRPr="003065C9">
        <w:rPr>
          <w:rFonts w:ascii="Times New Roman" w:eastAsia="Times New Roman" w:hAnsi="Times New Roman" w:cs="Times New Roman"/>
          <w:b/>
          <w:bCs/>
          <w:color w:val="000000"/>
          <w:kern w:val="0"/>
          <w:sz w:val="26"/>
          <w:szCs w:val="26"/>
          <w:lang w:eastAsia="ru-RU" w:bidi="ru-RU"/>
        </w:rPr>
        <w:t xml:space="preserve"> 2. </w:t>
      </w:r>
      <w:r w:rsidRPr="003065C9">
        <w:rPr>
          <w:rFonts w:ascii="Times New Roman" w:eastAsia="Times New Roman" w:hAnsi="Times New Roman" w:cs="Times New Roman" w:hint="eastAsia"/>
          <w:b/>
          <w:bCs/>
          <w:color w:val="000000"/>
          <w:kern w:val="0"/>
          <w:sz w:val="26"/>
          <w:szCs w:val="26"/>
          <w:lang w:eastAsia="ru-RU" w:bidi="ru-RU"/>
        </w:rPr>
        <w:t>ИНТЕЛЛЕКТУАЛЬНЫЕ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ОПЕРАТОРЫ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t>55</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2.1.</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Обобщенный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сегментации</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ab/>
        <w:t xml:space="preserve"> 55</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2.2.</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Синтез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морфологического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оператора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препарирования</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изображения</w:t>
      </w:r>
      <w:r w:rsidRPr="003065C9">
        <w:rPr>
          <w:rFonts w:ascii="Times New Roman" w:eastAsia="Times New Roman" w:hAnsi="Times New Roman" w:cs="Times New Roman"/>
          <w:b/>
          <w:bCs/>
          <w:color w:val="000000"/>
          <w:kern w:val="0"/>
          <w:sz w:val="26"/>
          <w:szCs w:val="26"/>
          <w:lang w:eastAsia="ru-RU" w:bidi="ru-RU"/>
        </w:rPr>
        <w:t xml:space="preserve"> G1</w:t>
      </w:r>
      <w:r w:rsidRPr="003065C9">
        <w:rPr>
          <w:rFonts w:ascii="Times New Roman" w:eastAsia="Times New Roman" w:hAnsi="Times New Roman" w:cs="Times New Roman"/>
          <w:b/>
          <w:bCs/>
          <w:color w:val="000000"/>
          <w:kern w:val="0"/>
          <w:sz w:val="26"/>
          <w:szCs w:val="26"/>
          <w:lang w:eastAsia="ru-RU" w:bidi="ru-RU"/>
        </w:rPr>
        <w:tab/>
        <w:t xml:space="preserve"> 61</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2.3.</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Нечеткая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бинарного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границы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w:t>
      </w:r>
      <w:r w:rsidRPr="003065C9">
        <w:rPr>
          <w:rFonts w:ascii="Times New Roman" w:eastAsia="Times New Roman" w:hAnsi="Times New Roman" w:cs="Times New Roman"/>
          <w:b/>
          <w:bCs/>
          <w:color w:val="000000"/>
          <w:kern w:val="0"/>
          <w:sz w:val="26"/>
          <w:szCs w:val="26"/>
          <w:lang w:eastAsia="ru-RU" w:bidi="ru-RU"/>
        </w:rPr>
        <w:tab/>
        <w:t xml:space="preserve"> 72</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2.4.</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Выводы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второй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главы</w:t>
      </w:r>
      <w:r w:rsidRPr="003065C9">
        <w:rPr>
          <w:rFonts w:ascii="Times New Roman" w:eastAsia="Times New Roman" w:hAnsi="Times New Roman" w:cs="Times New Roman"/>
          <w:b/>
          <w:bCs/>
          <w:color w:val="000000"/>
          <w:kern w:val="0"/>
          <w:sz w:val="26"/>
          <w:szCs w:val="26"/>
          <w:lang w:eastAsia="ru-RU" w:bidi="ru-RU"/>
        </w:rPr>
        <w:tab/>
        <w:t xml:space="preserve"> 85</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ГЛАВА</w:t>
      </w:r>
      <w:r w:rsidRPr="003065C9">
        <w:rPr>
          <w:rFonts w:ascii="Times New Roman" w:eastAsia="Times New Roman" w:hAnsi="Times New Roman" w:cs="Times New Roman"/>
          <w:b/>
          <w:bCs/>
          <w:color w:val="000000"/>
          <w:kern w:val="0"/>
          <w:sz w:val="26"/>
          <w:szCs w:val="26"/>
          <w:lang w:eastAsia="ru-RU" w:bidi="ru-RU"/>
        </w:rPr>
        <w:t xml:space="preserve"> 3. </w:t>
      </w:r>
      <w:r w:rsidRPr="003065C9">
        <w:rPr>
          <w:rFonts w:ascii="Times New Roman" w:eastAsia="Times New Roman" w:hAnsi="Times New Roman" w:cs="Times New Roman" w:hint="eastAsia"/>
          <w:b/>
          <w:bCs/>
          <w:color w:val="000000"/>
          <w:kern w:val="0"/>
          <w:sz w:val="26"/>
          <w:szCs w:val="26"/>
          <w:lang w:eastAsia="ru-RU" w:bidi="ru-RU"/>
        </w:rPr>
        <w:t>МЕТОДОЛОГИЯ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СПЕКТРАЛЬНОГО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ОПИСАНИЯ</w:t>
      </w:r>
      <w:r w:rsidRPr="003065C9">
        <w:rPr>
          <w:rFonts w:ascii="Times New Roman" w:eastAsia="Times New Roman" w:hAnsi="Times New Roman" w:cs="Times New Roman"/>
          <w:b/>
          <w:bCs/>
          <w:color w:val="000000"/>
          <w:kern w:val="0"/>
          <w:sz w:val="26"/>
          <w:szCs w:val="26"/>
          <w:lang w:eastAsia="ru-RU" w:bidi="ru-RU"/>
        </w:rPr>
        <w:tab/>
        <w:t>8?</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КРИВЫХ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b/>
          <w:bCs/>
          <w:color w:val="000000"/>
          <w:kern w:val="0"/>
          <w:sz w:val="26"/>
          <w:szCs w:val="26"/>
          <w:lang w:eastAsia="ru-RU" w:bidi="ru-RU"/>
        </w:rPr>
        <w:tab/>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3.1.</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Метод</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морфологической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обработки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бинарных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t>87</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3.2.</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Исследования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спектрального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представления</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контуров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минимальной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толщины</w:t>
      </w:r>
      <w:r w:rsidRPr="003065C9">
        <w:rPr>
          <w:rFonts w:ascii="Times New Roman" w:eastAsia="Times New Roman" w:hAnsi="Times New Roman" w:cs="Times New Roman"/>
          <w:b/>
          <w:bCs/>
          <w:color w:val="000000"/>
          <w:kern w:val="0"/>
          <w:sz w:val="26"/>
          <w:szCs w:val="26"/>
          <w:lang w:eastAsia="ru-RU" w:bidi="ru-RU"/>
        </w:rPr>
        <w:tab/>
        <w:t xml:space="preserve"> 96</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3.3.</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Выбор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оптимизация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числа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дескрипторов</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Фурье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границ</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ab/>
        <w:t xml:space="preserve"> 104</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3.4.</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Выводы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третьей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главы</w:t>
      </w:r>
      <w:r w:rsidRPr="003065C9">
        <w:rPr>
          <w:rFonts w:ascii="Times New Roman" w:eastAsia="Times New Roman" w:hAnsi="Times New Roman" w:cs="Times New Roman"/>
          <w:b/>
          <w:bCs/>
          <w:color w:val="000000"/>
          <w:kern w:val="0"/>
          <w:sz w:val="26"/>
          <w:szCs w:val="26"/>
          <w:lang w:eastAsia="ru-RU" w:bidi="ru-RU"/>
        </w:rPr>
        <w:tab/>
        <w:t xml:space="preserve"> 113 </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з</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ГЛАВА</w:t>
      </w:r>
      <w:r w:rsidRPr="003065C9">
        <w:rPr>
          <w:rFonts w:ascii="Times New Roman" w:eastAsia="Times New Roman" w:hAnsi="Times New Roman" w:cs="Times New Roman"/>
          <w:b/>
          <w:bCs/>
          <w:color w:val="000000"/>
          <w:kern w:val="0"/>
          <w:sz w:val="26"/>
          <w:szCs w:val="26"/>
          <w:lang w:eastAsia="ru-RU" w:bidi="ru-RU"/>
        </w:rPr>
        <w:t xml:space="preserve"> 4. </w:t>
      </w:r>
      <w:r w:rsidRPr="003065C9">
        <w:rPr>
          <w:rFonts w:ascii="Times New Roman" w:eastAsia="Times New Roman" w:hAnsi="Times New Roman" w:cs="Times New Roman" w:hint="eastAsia"/>
          <w:b/>
          <w:bCs/>
          <w:color w:val="000000"/>
          <w:kern w:val="0"/>
          <w:sz w:val="26"/>
          <w:szCs w:val="26"/>
          <w:lang w:eastAsia="ru-RU" w:bidi="ru-RU"/>
        </w:rPr>
        <w:t>РАЗРАБОТКА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ТЕХНОЛОГИЙ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ПРЕДНАЗНАЧЕННЫХ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ИЗОБРАЖЕНИЯХ</w:t>
      </w:r>
      <w:r w:rsidRPr="003065C9">
        <w:rPr>
          <w:rFonts w:ascii="Times New Roman" w:eastAsia="Times New Roman" w:hAnsi="Times New Roman" w:cs="Times New Roman"/>
          <w:b/>
          <w:bCs/>
          <w:color w:val="000000"/>
          <w:kern w:val="0"/>
          <w:sz w:val="26"/>
          <w:szCs w:val="26"/>
          <w:lang w:eastAsia="ru-RU" w:bidi="ru-RU"/>
        </w:rPr>
        <w:t xml:space="preserve"> 115</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4.1.</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Разработка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универсальной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сетевой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задач</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двухальтернативной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ab/>
        <w:t xml:space="preserve"> 115</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4.2.</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Нейросетевые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параметрам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пикселей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окрестностей</w:t>
      </w:r>
      <w:r w:rsidRPr="003065C9">
        <w:rPr>
          <w:rFonts w:ascii="Times New Roman" w:eastAsia="Times New Roman" w:hAnsi="Times New Roman" w:cs="Times New Roman"/>
          <w:b/>
          <w:bCs/>
          <w:color w:val="000000"/>
          <w:kern w:val="0"/>
          <w:sz w:val="26"/>
          <w:szCs w:val="26"/>
          <w:lang w:eastAsia="ru-RU" w:bidi="ru-RU"/>
        </w:rPr>
        <w:tab/>
        <w:t xml:space="preserve"> 124</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4.2.1.</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Структура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первого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решающего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модуля</w:t>
      </w:r>
      <w:r w:rsidRPr="003065C9">
        <w:rPr>
          <w:rFonts w:ascii="Times New Roman" w:eastAsia="Times New Roman" w:hAnsi="Times New Roman" w:cs="Times New Roman"/>
          <w:b/>
          <w:bCs/>
          <w:color w:val="000000"/>
          <w:kern w:val="0"/>
          <w:sz w:val="26"/>
          <w:szCs w:val="26"/>
          <w:lang w:eastAsia="ru-RU" w:bidi="ru-RU"/>
        </w:rPr>
        <w:tab/>
        <w:t xml:space="preserve"> 127</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4.2.2.</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Структура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второго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решающего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модуля</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b/>
          <w:bCs/>
          <w:color w:val="000000"/>
          <w:kern w:val="0"/>
          <w:sz w:val="26"/>
          <w:szCs w:val="26"/>
          <w:lang w:eastAsia="ru-RU" w:bidi="ru-RU"/>
        </w:rPr>
        <w:tab/>
        <w:t xml:space="preserve"> 135</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4.3.</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Алгоритмическое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программное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обеспечение</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моделирования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решающих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модулей</w:t>
      </w:r>
      <w:r w:rsidRPr="003065C9">
        <w:rPr>
          <w:rFonts w:ascii="Times New Roman" w:eastAsia="Times New Roman" w:hAnsi="Times New Roman" w:cs="Times New Roman"/>
          <w:b/>
          <w:bCs/>
          <w:color w:val="000000"/>
          <w:kern w:val="0"/>
          <w:sz w:val="26"/>
          <w:szCs w:val="26"/>
          <w:lang w:eastAsia="ru-RU" w:bidi="ru-RU"/>
        </w:rPr>
        <w:tab/>
        <w:t xml:space="preserve"> 139</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4.4.</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Выводы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четвертой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главы</w:t>
      </w:r>
      <w:r w:rsidRPr="003065C9">
        <w:rPr>
          <w:rFonts w:ascii="Times New Roman" w:eastAsia="Times New Roman" w:hAnsi="Times New Roman" w:cs="Times New Roman"/>
          <w:b/>
          <w:bCs/>
          <w:color w:val="000000"/>
          <w:kern w:val="0"/>
          <w:sz w:val="26"/>
          <w:szCs w:val="26"/>
          <w:lang w:eastAsia="ru-RU" w:bidi="ru-RU"/>
        </w:rPr>
        <w:tab/>
        <w:t xml:space="preserve"> 148</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ГЛАВА</w:t>
      </w:r>
      <w:r w:rsidRPr="003065C9">
        <w:rPr>
          <w:rFonts w:ascii="Times New Roman" w:eastAsia="Times New Roman" w:hAnsi="Times New Roman" w:cs="Times New Roman"/>
          <w:b/>
          <w:bCs/>
          <w:color w:val="000000"/>
          <w:kern w:val="0"/>
          <w:sz w:val="26"/>
          <w:szCs w:val="26"/>
          <w:lang w:eastAsia="ru-RU" w:bidi="ru-RU"/>
        </w:rPr>
        <w:t xml:space="preserve"> 5. </w:t>
      </w:r>
      <w:r w:rsidRPr="003065C9">
        <w:rPr>
          <w:rFonts w:ascii="Times New Roman" w:eastAsia="Times New Roman" w:hAnsi="Times New Roman" w:cs="Times New Roman" w:hint="eastAsia"/>
          <w:b/>
          <w:bCs/>
          <w:color w:val="000000"/>
          <w:kern w:val="0"/>
          <w:sz w:val="26"/>
          <w:szCs w:val="26"/>
          <w:lang w:eastAsia="ru-RU" w:bidi="ru-RU"/>
        </w:rPr>
        <w:t>РАЗРАБОТКА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ИДЕНТИФИКАЦИИ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МАЗКОВ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ПЕРИФЕРИЧЕСКОЙ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КРОВИ</w:t>
      </w:r>
      <w:r w:rsidRPr="003065C9">
        <w:rPr>
          <w:rFonts w:ascii="Times New Roman" w:eastAsia="Times New Roman" w:hAnsi="Times New Roman" w:cs="Times New Roman"/>
          <w:b/>
          <w:bCs/>
          <w:color w:val="000000"/>
          <w:kern w:val="0"/>
          <w:sz w:val="26"/>
          <w:szCs w:val="26"/>
          <w:lang w:eastAsia="ru-RU" w:bidi="ru-RU"/>
        </w:rPr>
        <w:tab/>
        <w:t xml:space="preserve"> 150</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5.1.</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Алгоритм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измерения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межклеточных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соотношений</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периферической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крови</w:t>
      </w:r>
      <w:r w:rsidRPr="003065C9">
        <w:rPr>
          <w:rFonts w:ascii="Times New Roman" w:eastAsia="Times New Roman" w:hAnsi="Times New Roman" w:cs="Times New Roman"/>
          <w:b/>
          <w:bCs/>
          <w:color w:val="000000"/>
          <w:kern w:val="0"/>
          <w:sz w:val="26"/>
          <w:szCs w:val="26"/>
          <w:lang w:eastAsia="ru-RU" w:bidi="ru-RU"/>
        </w:rPr>
        <w:tab/>
        <w:t xml:space="preserve"> 150</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5.2.</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Модуль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цветного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w:t>
      </w:r>
      <w:r w:rsidRPr="003065C9">
        <w:rPr>
          <w:rFonts w:ascii="Times New Roman" w:eastAsia="Times New Roman" w:hAnsi="Times New Roman" w:cs="Times New Roman"/>
          <w:b/>
          <w:bCs/>
          <w:color w:val="000000"/>
          <w:kern w:val="0"/>
          <w:sz w:val="26"/>
          <w:szCs w:val="26"/>
          <w:lang w:eastAsia="ru-RU" w:bidi="ru-RU"/>
        </w:rPr>
        <w:tab/>
        <w:t xml:space="preserve"> 158</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5.3.</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Модуль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черно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белого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w:t>
      </w:r>
      <w:r w:rsidRPr="003065C9">
        <w:rPr>
          <w:rFonts w:ascii="Times New Roman" w:eastAsia="Times New Roman" w:hAnsi="Times New Roman" w:cs="Times New Roman"/>
          <w:b/>
          <w:bCs/>
          <w:color w:val="000000"/>
          <w:kern w:val="0"/>
          <w:sz w:val="26"/>
          <w:szCs w:val="26"/>
          <w:lang w:eastAsia="ru-RU" w:bidi="ru-RU"/>
        </w:rPr>
        <w:tab/>
        <w:t xml:space="preserve"> 176</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5.4.</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Структура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базы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настройки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модуля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принятия</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решений</w:t>
      </w:r>
      <w:r w:rsidRPr="003065C9">
        <w:rPr>
          <w:rFonts w:ascii="Times New Roman" w:eastAsia="Times New Roman" w:hAnsi="Times New Roman" w:cs="Times New Roman"/>
          <w:b/>
          <w:bCs/>
          <w:color w:val="000000"/>
          <w:kern w:val="0"/>
          <w:sz w:val="26"/>
          <w:szCs w:val="26"/>
          <w:lang w:eastAsia="ru-RU" w:bidi="ru-RU"/>
        </w:rPr>
        <w:tab/>
        <w:t xml:space="preserve"> 180</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5.5.</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Программное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обеспечение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интеллектуальной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системы</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элементов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крови</w:t>
      </w:r>
      <w:r w:rsidRPr="003065C9">
        <w:rPr>
          <w:rFonts w:ascii="Times New Roman" w:eastAsia="Times New Roman" w:hAnsi="Times New Roman" w:cs="Times New Roman"/>
          <w:b/>
          <w:bCs/>
          <w:color w:val="000000"/>
          <w:kern w:val="0"/>
          <w:sz w:val="26"/>
          <w:szCs w:val="26"/>
          <w:lang w:eastAsia="ru-RU" w:bidi="ru-RU"/>
        </w:rPr>
        <w:tab/>
        <w:t xml:space="preserve"> 183</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5.5.1.</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Общая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программного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обеспечения</w:t>
      </w:r>
      <w:r w:rsidRPr="003065C9">
        <w:rPr>
          <w:rFonts w:ascii="Times New Roman" w:eastAsia="Times New Roman" w:hAnsi="Times New Roman" w:cs="Times New Roman"/>
          <w:b/>
          <w:bCs/>
          <w:color w:val="000000"/>
          <w:kern w:val="0"/>
          <w:sz w:val="26"/>
          <w:szCs w:val="26"/>
          <w:lang w:eastAsia="ru-RU" w:bidi="ru-RU"/>
        </w:rPr>
        <w:tab/>
        <w:t xml:space="preserve"> 183</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5.5.2.</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Программный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модуль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микроскопических</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мазков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крови</w:t>
      </w:r>
      <w:r w:rsidRPr="003065C9">
        <w:rPr>
          <w:rFonts w:ascii="Times New Roman" w:eastAsia="Times New Roman" w:hAnsi="Times New Roman" w:cs="Times New Roman"/>
          <w:b/>
          <w:bCs/>
          <w:color w:val="000000"/>
          <w:kern w:val="0"/>
          <w:sz w:val="26"/>
          <w:szCs w:val="26"/>
          <w:lang w:eastAsia="ru-RU" w:bidi="ru-RU"/>
        </w:rPr>
        <w:tab/>
        <w:t xml:space="preserve"> 187</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5.5.3.</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Программный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модуль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форменных</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элементов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крови</w:t>
      </w:r>
      <w:r w:rsidRPr="003065C9">
        <w:rPr>
          <w:rFonts w:ascii="Times New Roman" w:eastAsia="Times New Roman" w:hAnsi="Times New Roman" w:cs="Times New Roman"/>
          <w:b/>
          <w:bCs/>
          <w:color w:val="000000"/>
          <w:kern w:val="0"/>
          <w:sz w:val="26"/>
          <w:szCs w:val="26"/>
          <w:lang w:eastAsia="ru-RU" w:bidi="ru-RU"/>
        </w:rPr>
        <w:tab/>
        <w:t xml:space="preserve"> 192</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5.5.4.</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Схема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файлов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обучающих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выборок</w:t>
      </w:r>
      <w:r w:rsidRPr="003065C9">
        <w:rPr>
          <w:rFonts w:ascii="Times New Roman" w:eastAsia="Times New Roman" w:hAnsi="Times New Roman" w:cs="Times New Roman"/>
          <w:b/>
          <w:bCs/>
          <w:color w:val="000000"/>
          <w:kern w:val="0"/>
          <w:sz w:val="26"/>
          <w:szCs w:val="26"/>
          <w:lang w:eastAsia="ru-RU" w:bidi="ru-RU"/>
        </w:rPr>
        <w:tab/>
        <w:t xml:space="preserve"> 199</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5.5.5.</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Алгоритм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интегрированных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решающих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модулей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элементов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крови—</w:t>
      </w:r>
      <w:r w:rsidRPr="003065C9">
        <w:rPr>
          <w:rFonts w:ascii="Times New Roman" w:eastAsia="Times New Roman" w:hAnsi="Times New Roman" w:cs="Times New Roman"/>
          <w:b/>
          <w:bCs/>
          <w:color w:val="000000"/>
          <w:kern w:val="0"/>
          <w:sz w:val="26"/>
          <w:szCs w:val="26"/>
          <w:lang w:eastAsia="ru-RU" w:bidi="ru-RU"/>
        </w:rPr>
        <w:t xml:space="preserve"> 210</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5.6.</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Экспериментальные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разработанной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микроскопических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элементов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крови</w:t>
      </w:r>
      <w:r w:rsidRPr="003065C9">
        <w:rPr>
          <w:rFonts w:ascii="Times New Roman" w:eastAsia="Times New Roman" w:hAnsi="Times New Roman" w:cs="Times New Roman"/>
          <w:b/>
          <w:bCs/>
          <w:color w:val="000000"/>
          <w:kern w:val="0"/>
          <w:sz w:val="26"/>
          <w:szCs w:val="26"/>
          <w:lang w:eastAsia="ru-RU" w:bidi="ru-RU"/>
        </w:rPr>
        <w:t>... 212</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5.7.</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Выводы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пятой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главы</w:t>
      </w:r>
      <w:r w:rsidRPr="003065C9">
        <w:rPr>
          <w:rFonts w:ascii="Times New Roman" w:eastAsia="Times New Roman" w:hAnsi="Times New Roman" w:cs="Times New Roman"/>
          <w:b/>
          <w:bCs/>
          <w:color w:val="000000"/>
          <w:kern w:val="0"/>
          <w:sz w:val="26"/>
          <w:szCs w:val="26"/>
          <w:lang w:eastAsia="ru-RU" w:bidi="ru-RU"/>
        </w:rPr>
        <w:tab/>
        <w:t xml:space="preserve"> 219 </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ГЛАВА</w:t>
      </w:r>
      <w:r w:rsidRPr="003065C9">
        <w:rPr>
          <w:rFonts w:ascii="Times New Roman" w:eastAsia="Times New Roman" w:hAnsi="Times New Roman" w:cs="Times New Roman"/>
          <w:b/>
          <w:bCs/>
          <w:color w:val="000000"/>
          <w:kern w:val="0"/>
          <w:sz w:val="26"/>
          <w:szCs w:val="26"/>
          <w:lang w:eastAsia="ru-RU" w:bidi="ru-RU"/>
        </w:rPr>
        <w:t xml:space="preserve"> 6. </w:t>
      </w:r>
      <w:r w:rsidRPr="003065C9">
        <w:rPr>
          <w:rFonts w:ascii="Times New Roman" w:eastAsia="Times New Roman" w:hAnsi="Times New Roman" w:cs="Times New Roman" w:hint="eastAsia"/>
          <w:b/>
          <w:bCs/>
          <w:color w:val="000000"/>
          <w:kern w:val="0"/>
          <w:sz w:val="26"/>
          <w:szCs w:val="26"/>
          <w:lang w:eastAsia="ru-RU" w:bidi="ru-RU"/>
        </w:rPr>
        <w:t>ИНТЕЛЛЕКТУАЛЬНЫЕ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ОБЪЕКТОВ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ОФТАЛЬМОЛОГИЧЕСКИХ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ИССЛЕДОВАНИЯХ</w:t>
      </w:r>
      <w:r w:rsidRPr="003065C9">
        <w:rPr>
          <w:rFonts w:ascii="Times New Roman" w:eastAsia="Times New Roman" w:hAnsi="Times New Roman" w:cs="Times New Roman"/>
          <w:b/>
          <w:bCs/>
          <w:color w:val="000000"/>
          <w:kern w:val="0"/>
          <w:sz w:val="26"/>
          <w:szCs w:val="26"/>
          <w:lang w:eastAsia="ru-RU" w:bidi="ru-RU"/>
        </w:rPr>
        <w:t>.. 223</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6.1.</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Структура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автоматизированной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поддержки</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принятия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врача</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офтальмолога</w:t>
      </w:r>
      <w:r w:rsidRPr="003065C9">
        <w:rPr>
          <w:rFonts w:ascii="Times New Roman" w:eastAsia="Times New Roman" w:hAnsi="Times New Roman" w:cs="Times New Roman"/>
          <w:b/>
          <w:bCs/>
          <w:color w:val="000000"/>
          <w:kern w:val="0"/>
          <w:sz w:val="26"/>
          <w:szCs w:val="26"/>
          <w:lang w:eastAsia="ru-RU" w:bidi="ru-RU"/>
        </w:rPr>
        <w:tab/>
        <w:t xml:space="preserve"> 223</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6.2.</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Экспериментальные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эффективности</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извилистости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сосудов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сетчатки</w:t>
      </w:r>
      <w:r w:rsidRPr="003065C9">
        <w:rPr>
          <w:rFonts w:ascii="Times New Roman" w:eastAsia="Times New Roman" w:hAnsi="Times New Roman" w:cs="Times New Roman"/>
          <w:b/>
          <w:bCs/>
          <w:color w:val="000000"/>
          <w:kern w:val="0"/>
          <w:sz w:val="26"/>
          <w:szCs w:val="26"/>
          <w:lang w:eastAsia="ru-RU" w:bidi="ru-RU"/>
        </w:rPr>
        <w:tab/>
        <w:t xml:space="preserve"> 226</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6.3.</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Нейронные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макрослоями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прогнозирования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сосудистой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патологии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глазного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дна</w:t>
      </w:r>
      <w:r w:rsidRPr="003065C9">
        <w:rPr>
          <w:rFonts w:ascii="Times New Roman" w:eastAsia="Times New Roman" w:hAnsi="Times New Roman" w:cs="Times New Roman"/>
          <w:b/>
          <w:bCs/>
          <w:color w:val="000000"/>
          <w:kern w:val="0"/>
          <w:sz w:val="26"/>
          <w:szCs w:val="26"/>
          <w:lang w:eastAsia="ru-RU" w:bidi="ru-RU"/>
        </w:rPr>
        <w:tab/>
        <w:t xml:space="preserve"> 230</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6.4.</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Формирование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нелинейных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входах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НСМ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диагностики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прогнозирования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тромбоза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центральной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вены</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сетчатки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ее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ветвей</w:t>
      </w:r>
      <w:r w:rsidRPr="003065C9">
        <w:rPr>
          <w:rFonts w:ascii="Times New Roman" w:eastAsia="Times New Roman" w:hAnsi="Times New Roman" w:cs="Times New Roman"/>
          <w:b/>
          <w:bCs/>
          <w:color w:val="000000"/>
          <w:kern w:val="0"/>
          <w:sz w:val="26"/>
          <w:szCs w:val="26"/>
          <w:lang w:eastAsia="ru-RU" w:bidi="ru-RU"/>
        </w:rPr>
        <w:tab/>
        <w:t xml:space="preserve"> 233</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6.5.</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Оценка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эффективности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правил</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прогнозирования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диагностики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степени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тяжести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тромбозов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центральной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вены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сетчатки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ее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ветвей</w:t>
      </w:r>
      <w:r w:rsidRPr="003065C9">
        <w:rPr>
          <w:rFonts w:ascii="Times New Roman" w:eastAsia="Times New Roman" w:hAnsi="Times New Roman" w:cs="Times New Roman"/>
          <w:b/>
          <w:bCs/>
          <w:color w:val="000000"/>
          <w:kern w:val="0"/>
          <w:sz w:val="26"/>
          <w:szCs w:val="26"/>
          <w:lang w:eastAsia="ru-RU" w:bidi="ru-RU"/>
        </w:rPr>
        <w:tab/>
        <w:t xml:space="preserve"> 240</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6.6.</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Разработка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нейросетевых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принятия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результатам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фотографий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флюоресцентных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ангиограмм</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глазного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дна</w:t>
      </w:r>
      <w:r w:rsidRPr="003065C9">
        <w:rPr>
          <w:rFonts w:ascii="Times New Roman" w:eastAsia="Times New Roman" w:hAnsi="Times New Roman" w:cs="Times New Roman"/>
          <w:b/>
          <w:bCs/>
          <w:color w:val="000000"/>
          <w:kern w:val="0"/>
          <w:sz w:val="26"/>
          <w:szCs w:val="26"/>
          <w:lang w:eastAsia="ru-RU" w:bidi="ru-RU"/>
        </w:rPr>
        <w:tab/>
        <w:t xml:space="preserve"> 242</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6.7.</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Экспериментальные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качества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сегментации</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изображения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глазного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различных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видах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патологий</w:t>
      </w:r>
      <w:r w:rsidRPr="003065C9">
        <w:rPr>
          <w:rFonts w:ascii="Times New Roman" w:eastAsia="Times New Roman" w:hAnsi="Times New Roman" w:cs="Times New Roman"/>
          <w:b/>
          <w:bCs/>
          <w:color w:val="000000"/>
          <w:kern w:val="0"/>
          <w:sz w:val="26"/>
          <w:szCs w:val="26"/>
          <w:lang w:eastAsia="ru-RU" w:bidi="ru-RU"/>
        </w:rPr>
        <w:tab/>
        <w:t xml:space="preserve"> 258</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6.8.</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Экспериментальные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автоматизированной</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системы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сетчатки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глаза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диагностики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диабетической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ретинопатии</w:t>
      </w:r>
      <w:r w:rsidRPr="003065C9">
        <w:rPr>
          <w:rFonts w:ascii="Times New Roman" w:eastAsia="Times New Roman" w:hAnsi="Times New Roman" w:cs="Times New Roman"/>
          <w:b/>
          <w:bCs/>
          <w:color w:val="000000"/>
          <w:kern w:val="0"/>
          <w:sz w:val="26"/>
          <w:szCs w:val="26"/>
          <w:lang w:eastAsia="ru-RU" w:bidi="ru-RU"/>
        </w:rPr>
        <w:tab/>
        <w:t xml:space="preserve"> 261</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6.9.</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Выводы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шестой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главы</w:t>
      </w:r>
      <w:r w:rsidRPr="003065C9">
        <w:rPr>
          <w:rFonts w:ascii="Times New Roman" w:eastAsia="Times New Roman" w:hAnsi="Times New Roman" w:cs="Times New Roman"/>
          <w:b/>
          <w:bCs/>
          <w:color w:val="000000"/>
          <w:kern w:val="0"/>
          <w:sz w:val="26"/>
          <w:szCs w:val="26"/>
          <w:lang w:eastAsia="ru-RU" w:bidi="ru-RU"/>
        </w:rPr>
        <w:tab/>
        <w:t xml:space="preserve"> 266</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ЗАКЛЮЧЕНИЕ</w:t>
      </w:r>
      <w:r w:rsidRPr="003065C9">
        <w:rPr>
          <w:rFonts w:ascii="Times New Roman" w:eastAsia="Times New Roman" w:hAnsi="Times New Roman" w:cs="Times New Roman"/>
          <w:b/>
          <w:bCs/>
          <w:color w:val="000000"/>
          <w:kern w:val="0"/>
          <w:sz w:val="26"/>
          <w:szCs w:val="26"/>
          <w:lang w:eastAsia="ru-RU" w:bidi="ru-RU"/>
        </w:rPr>
        <w:tab/>
        <w:t xml:space="preserve"> 269</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СПИСОК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ПРИНЯТЫХ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ОБОЗНАЧЕНИЙ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СОКРАЩЕНИЙ</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b/>
          <w:bCs/>
          <w:color w:val="000000"/>
          <w:kern w:val="0"/>
          <w:sz w:val="26"/>
          <w:szCs w:val="26"/>
          <w:lang w:eastAsia="ru-RU" w:bidi="ru-RU"/>
        </w:rPr>
        <w:tab/>
        <w:t>272</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СПИСОК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ИСТОЧНИКОВ</w:t>
      </w:r>
      <w:r w:rsidRPr="003065C9">
        <w:rPr>
          <w:rFonts w:ascii="Times New Roman" w:eastAsia="Times New Roman" w:hAnsi="Times New Roman" w:cs="Times New Roman"/>
          <w:b/>
          <w:bCs/>
          <w:color w:val="000000"/>
          <w:kern w:val="0"/>
          <w:sz w:val="26"/>
          <w:szCs w:val="26"/>
          <w:lang w:eastAsia="ru-RU" w:bidi="ru-RU"/>
        </w:rPr>
        <w:tab/>
        <w:t xml:space="preserve"> 274</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ПРИЛОЖЕНИЕ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w:t>
      </w:r>
      <w:r w:rsidRPr="003065C9">
        <w:rPr>
          <w:rFonts w:ascii="Times New Roman" w:eastAsia="Times New Roman" w:hAnsi="Times New Roman" w:cs="Times New Roman"/>
          <w:b/>
          <w:bCs/>
          <w:color w:val="000000"/>
          <w:kern w:val="0"/>
          <w:sz w:val="26"/>
          <w:szCs w:val="26"/>
          <w:lang w:eastAsia="ru-RU" w:bidi="ru-RU"/>
        </w:rPr>
        <w:tab/>
        <w:t xml:space="preserve"> 297</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ПРИЛОЖЕНИЕ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w:t>
      </w:r>
      <w:r w:rsidRPr="003065C9">
        <w:rPr>
          <w:rFonts w:ascii="Times New Roman" w:eastAsia="Times New Roman" w:hAnsi="Times New Roman" w:cs="Times New Roman"/>
          <w:b/>
          <w:bCs/>
          <w:color w:val="000000"/>
          <w:kern w:val="0"/>
          <w:sz w:val="26"/>
          <w:szCs w:val="26"/>
          <w:lang w:eastAsia="ru-RU" w:bidi="ru-RU"/>
        </w:rPr>
        <w:tab/>
        <w:t xml:space="preserve"> 305 </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ВВЕДЕНИЕ</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Актуальность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Многие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направления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техники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производства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значительной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степени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ориентируются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развитие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которых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представлена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виде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обработке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такой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возникает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ряд</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технологических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проблем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Одной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самых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сегодняшний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момент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являются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распознавание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важности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проблемы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говорит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тот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факт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что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распознаванию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образов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речи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включены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перечень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приоритетных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направлений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развития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техники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критических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технологий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федерального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уровня</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настоящее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время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интенсивно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развиваются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интеллектуальные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предназначенные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описания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выделения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метрической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семантической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семантики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является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вершиной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иерархической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процедуры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обработки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которой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связана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что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изначально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процедура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решает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нечеткую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задачу</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Решению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проблемы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распознавания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посвящены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работы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отечественных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зарубежных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ученых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среди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которых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следует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выделить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работы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Балларда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Дэвиса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Гонсалеса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Ю</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Журавлева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Сойфера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Ж</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Серра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Марра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Демпстера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Шафера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Павель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Ю</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П</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Пытьева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Я</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Фурмана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Л</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П</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Ярославского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последние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десятилетия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создано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множество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успешных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машинного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зрения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которых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сочетаниях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используются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разработанные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парадигмы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подходы</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менее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существует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ряд</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проблем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связанных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которые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настоящее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время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успешной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необходима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априорная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свойствах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мира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Однако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многие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факторы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деформация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перекрытие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переход</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w:t>
      </w:r>
      <w:r w:rsidRPr="003065C9">
        <w:rPr>
          <w:rFonts w:ascii="Times New Roman" w:eastAsia="Times New Roman" w:hAnsi="Times New Roman" w:cs="Times New Roman"/>
          <w:b/>
          <w:bCs/>
          <w:color w:val="000000"/>
          <w:kern w:val="0"/>
          <w:sz w:val="26"/>
          <w:szCs w:val="26"/>
          <w:lang w:eastAsia="ru-RU" w:bidi="ru-RU"/>
        </w:rPr>
        <w:t xml:space="preserve"> 3D-cnen </w:t>
      </w:r>
      <w:r w:rsidRPr="003065C9">
        <w:rPr>
          <w:rFonts w:ascii="Times New Roman" w:eastAsia="Times New Roman" w:hAnsi="Times New Roman" w:cs="Times New Roman" w:hint="eastAsia"/>
          <w:b/>
          <w:bCs/>
          <w:color w:val="000000"/>
          <w:kern w:val="0"/>
          <w:sz w:val="26"/>
          <w:szCs w:val="26"/>
          <w:lang w:eastAsia="ru-RU" w:bidi="ru-RU"/>
        </w:rPr>
        <w:t>к</w:t>
      </w:r>
      <w:r w:rsidRPr="003065C9">
        <w:rPr>
          <w:rFonts w:ascii="Times New Roman" w:eastAsia="Times New Roman" w:hAnsi="Times New Roman" w:cs="Times New Roman"/>
          <w:b/>
          <w:bCs/>
          <w:color w:val="000000"/>
          <w:kern w:val="0"/>
          <w:sz w:val="26"/>
          <w:szCs w:val="26"/>
          <w:lang w:eastAsia="ru-RU" w:bidi="ru-RU"/>
        </w:rPr>
        <w:t xml:space="preserve"> 20-</w:t>
      </w:r>
      <w:r w:rsidRPr="003065C9">
        <w:rPr>
          <w:rFonts w:ascii="Times New Roman" w:eastAsia="Times New Roman" w:hAnsi="Times New Roman" w:cs="Times New Roman" w:hint="eastAsia"/>
          <w:b/>
          <w:bCs/>
          <w:color w:val="000000"/>
          <w:kern w:val="0"/>
          <w:sz w:val="26"/>
          <w:szCs w:val="26"/>
          <w:lang w:eastAsia="ru-RU" w:bidi="ru-RU"/>
        </w:rPr>
        <w:t>изображениям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п</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снижают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ценность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априорных</w:t>
      </w:r>
      <w:r w:rsidRPr="003065C9">
        <w:rPr>
          <w:rFonts w:ascii="Times New Roman" w:eastAsia="Times New Roman" w:hAnsi="Times New Roman" w:cs="Times New Roman"/>
          <w:b/>
          <w:bCs/>
          <w:color w:val="000000"/>
          <w:kern w:val="0"/>
          <w:sz w:val="26"/>
          <w:szCs w:val="26"/>
          <w:lang w:eastAsia="ru-RU" w:bidi="ru-RU"/>
        </w:rPr>
        <w:t xml:space="preserve"> </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данных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затрудняют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семантическую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сегментацию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которой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каждый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рассматривается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объект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определенного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итоге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имеет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альтернативные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выбору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одной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которых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может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быть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принято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однозначно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основываясь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принятой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картине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мира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Определим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этот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Следовательно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если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является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ведет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значительному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снижению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качества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его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его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посредством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обучаемых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классификаторов</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Сложноструктурируемому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характерно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искажение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границ</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появление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ложных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также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наличие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древовидных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Поэтому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известных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локальных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градиентных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операторов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выделения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границ</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оконтуривающих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морфологических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операторов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дает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ожидаемого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эффекта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связи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что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они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привязываются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априорно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заданной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картине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мира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анализируют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локальные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результаты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принятого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многоальтернативные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решения</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настоящее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время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техническое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направление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активно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развивается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последнее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десятилетие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предложены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определения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дескрипторов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позволяющие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построить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признаковые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пространства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устойчивые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ряду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аффинных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преобразований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шуму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изменению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освещении</w:t>
      </w:r>
      <w:r w:rsidRPr="003065C9">
        <w:rPr>
          <w:rFonts w:ascii="Times New Roman" w:eastAsia="Times New Roman" w:hAnsi="Times New Roman" w:cs="Times New Roman"/>
          <w:b/>
          <w:bCs/>
          <w:color w:val="000000"/>
          <w:kern w:val="0"/>
          <w:sz w:val="26"/>
          <w:szCs w:val="26"/>
          <w:lang w:eastAsia="ru-RU" w:bidi="ru-RU"/>
        </w:rPr>
        <w:t xml:space="preserve">: SIFT (Scale Invariant Feature Transform), SURF (Speeded Up Robust Features), PCA-SIFT (PCA - Principal Component Analysis)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д</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дескрипторы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предназначены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работы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интеллектуальных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поиска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аналогичных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подобных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настоящее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время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успешно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применяются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например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такие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как</w:t>
      </w:r>
      <w:r w:rsidRPr="003065C9">
        <w:rPr>
          <w:rFonts w:ascii="Times New Roman" w:eastAsia="Times New Roman" w:hAnsi="Times New Roman" w:cs="Times New Roman"/>
          <w:b/>
          <w:bCs/>
          <w:color w:val="000000"/>
          <w:kern w:val="0"/>
          <w:sz w:val="26"/>
          <w:szCs w:val="26"/>
          <w:lang w:eastAsia="ru-RU" w:bidi="ru-RU"/>
        </w:rPr>
        <w:t xml:space="preserve"> Bagging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Boosting, </w:t>
      </w:r>
      <w:r w:rsidRPr="003065C9">
        <w:rPr>
          <w:rFonts w:ascii="Times New Roman" w:eastAsia="Times New Roman" w:hAnsi="Times New Roman" w:cs="Times New Roman" w:hint="eastAsia"/>
          <w:b/>
          <w:bCs/>
          <w:color w:val="000000"/>
          <w:kern w:val="0"/>
          <w:sz w:val="26"/>
          <w:szCs w:val="26"/>
          <w:lang w:eastAsia="ru-RU" w:bidi="ru-RU"/>
        </w:rPr>
        <w:t>основанные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использовании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множества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базовых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классификаторов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последующей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агрегацией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направленной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снижение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ошибок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первого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второго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рода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предполагает</w:t>
      </w:r>
      <w:r w:rsidRPr="003065C9">
        <w:rPr>
          <w:rFonts w:ascii="Times New Roman" w:eastAsia="Times New Roman" w:hAnsi="Times New Roman" w:cs="Times New Roman"/>
          <w:b/>
          <w:bCs/>
          <w:color w:val="000000"/>
          <w:kern w:val="0"/>
          <w:sz w:val="26"/>
          <w:szCs w:val="26"/>
          <w:lang w:eastAsia="ru-RU" w:bidi="ru-RU"/>
        </w:rPr>
        <w:t xml:space="preserve"> </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наличие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больших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объемов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выборок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позволяющих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осуществить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настройку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множества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классификаторов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Однако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существует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достаточно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большой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которых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обеспечить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необходимый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объем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обучающей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выборки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принципиально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невозможно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частности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относится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медицинским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где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ограничения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обусловлены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наличием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сочетанной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патологии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сложностью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экспериментов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живых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объектах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случае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целесообразно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основанные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различных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парадигмах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что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позволяет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построить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гибридные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которые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используют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обучаемых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распознавания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образов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так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экспертного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оценивания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Гибридные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целесообразно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случае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иерархической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семантической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когда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окончательной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необходимо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учитывать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только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его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геометрические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характеристики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масштаб</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качестве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обучаемых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настоящее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время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наиболее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часто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используются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искусственные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нейронные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Однако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известные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структурно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функциональные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искусственных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могут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быть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эффективно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использованы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ввиду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ограниченности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объемов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обучающих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выборок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высокой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степенью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пересечения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признаковом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пространстве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Ограниченность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объема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обучающей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выборки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компенсируется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посредством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экспертного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оценивания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нечетком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логическом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выводе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случае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приводит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приемлемому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результату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что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методология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нечеткого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вывода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слабо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адаптирована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под</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задачи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Поэтому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отсутствие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разработки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гибридных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классификаторов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является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серьезной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проблемой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затрудняющей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замедляющей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разработку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новых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приложений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практических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области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компьютерного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зрения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связи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этим</w:t>
      </w:r>
      <w:r w:rsidRPr="003065C9">
        <w:rPr>
          <w:rFonts w:ascii="Times New Roman" w:eastAsia="Times New Roman" w:hAnsi="Times New Roman" w:cs="Times New Roman"/>
          <w:b/>
          <w:bCs/>
          <w:color w:val="000000"/>
          <w:kern w:val="0"/>
          <w:sz w:val="26"/>
          <w:szCs w:val="26"/>
          <w:lang w:eastAsia="ru-RU" w:bidi="ru-RU"/>
        </w:rPr>
        <w:t xml:space="preserve"> </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возникает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проблемная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ситуация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связанная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противоречием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между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возможностями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современной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компьютерной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оптико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электронной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техники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недостаточностью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теоретической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базы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ее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использовании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Указанное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противоречие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определяет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постановку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актуальной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проблемы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повышения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качества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гибридных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ограничениях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объемы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обучающих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выборок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высоком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уровне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пересечения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пространстве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информативных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признаков</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Объект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Интеллектуальные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поддержки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принятия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решений</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Предмет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интеллектуальных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Целью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диссертационной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работы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является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развитие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методологии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гибридных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средств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унифицированного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подхода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семантическому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яркостно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геометрических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соответствии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поставленной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целью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работе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решаются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следующие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задачи</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анализ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современного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состояния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средств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критических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свойств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поиск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новых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модификаций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обобщений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повышающих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эффективность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принятия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решений</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разработка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математических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средств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интеллектуальных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морфологических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операторов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предназначенных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разработка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формального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описания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геометрические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свойства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позволяющего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получать</w:t>
      </w:r>
      <w:r w:rsidRPr="003065C9">
        <w:rPr>
          <w:rFonts w:ascii="Times New Roman" w:eastAsia="Times New Roman" w:hAnsi="Times New Roman" w:cs="Times New Roman"/>
          <w:b/>
          <w:bCs/>
          <w:color w:val="000000"/>
          <w:kern w:val="0"/>
          <w:sz w:val="26"/>
          <w:szCs w:val="26"/>
          <w:lang w:eastAsia="ru-RU" w:bidi="ru-RU"/>
        </w:rPr>
        <w:t xml:space="preserve"> </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адекватные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пространства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информативных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признаков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предназначенных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разработка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математического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алгоритмического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обеспечения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гибридных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нейросетевых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позволяющих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осуществлять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яркостно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геометрического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описания</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создание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специализированных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программного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обеспечения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интеллектуальных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прогнозирования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диагностики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функционального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состояния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объектов</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проведение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экспериментальных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интеллектуальных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оценки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релевантности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полученных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информативных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признаков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также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эффективность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разработанных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информационных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технологий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использовании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интеллектуальных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поддержки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принятия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идентификации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функциональных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состояний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объектов</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Методы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средства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поставленных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задач</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использовались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математический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аппарат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линейной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алгебры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теория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вероятностей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аппарат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морфологического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теория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распознавания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образов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методология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спектрального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теория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множеств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экспертного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оценивания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принятия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разработке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нейросетевых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модулей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нечеткого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вывода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качестве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инструментария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использовался</w:t>
      </w:r>
      <w:r w:rsidRPr="003065C9">
        <w:rPr>
          <w:rFonts w:ascii="Times New Roman" w:eastAsia="Times New Roman" w:hAnsi="Times New Roman" w:cs="Times New Roman"/>
          <w:b/>
          <w:bCs/>
          <w:color w:val="000000"/>
          <w:kern w:val="0"/>
          <w:sz w:val="26"/>
          <w:szCs w:val="26"/>
          <w:lang w:eastAsia="ru-RU" w:bidi="ru-RU"/>
        </w:rPr>
        <w:t xml:space="preserve"> MATLAB 7.10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графическим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интерфейсом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пользователя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Neural Network Toolbox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встроенным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пакетом</w:t>
      </w:r>
      <w:r w:rsidRPr="003065C9">
        <w:rPr>
          <w:rFonts w:ascii="Times New Roman" w:eastAsia="Times New Roman" w:hAnsi="Times New Roman" w:cs="Times New Roman"/>
          <w:b/>
          <w:bCs/>
          <w:color w:val="000000"/>
          <w:kern w:val="0"/>
          <w:sz w:val="26"/>
          <w:szCs w:val="26"/>
          <w:lang w:eastAsia="ru-RU" w:bidi="ru-RU"/>
        </w:rPr>
        <w:t xml:space="preserve"> Fuzzy Logic Toolbox.</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Степень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достоверности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результатов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проведенных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исследований</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обеспечивается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корректным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использованием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математического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аппарата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соответствием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результатов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вычислительных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экспериментов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выдвигаемым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диссертации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положениям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выводам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качественного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характера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также</w:t>
      </w:r>
      <w:r w:rsidRPr="003065C9">
        <w:rPr>
          <w:rFonts w:ascii="Times New Roman" w:eastAsia="Times New Roman" w:hAnsi="Times New Roman" w:cs="Times New Roman"/>
          <w:b/>
          <w:bCs/>
          <w:color w:val="000000"/>
          <w:kern w:val="0"/>
          <w:sz w:val="26"/>
          <w:szCs w:val="26"/>
          <w:lang w:eastAsia="ru-RU" w:bidi="ru-RU"/>
        </w:rPr>
        <w:t xml:space="preserve"> </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результатами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практического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предложенных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диссертации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Работоспособность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разработанных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подтверждена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статистикой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обработки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большого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объема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отсутствием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противоречий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известными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положениями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теории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практики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Научную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новизну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составляют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следующие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результаты</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1.</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Метод</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построенный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гибридной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обработки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исходного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полутонового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отличающийся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что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процесс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получения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бинарного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отражающего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морфологическую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исходного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разбит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три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последовательных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этапа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первом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этапе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получают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градиентное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втором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этапе</w:t>
      </w:r>
      <w:r w:rsidRPr="003065C9">
        <w:rPr>
          <w:rFonts w:ascii="Times New Roman" w:eastAsia="Times New Roman" w:hAnsi="Times New Roman" w:cs="Times New Roman"/>
          <w:b/>
          <w:bCs/>
          <w:color w:val="000000"/>
          <w:kern w:val="0"/>
          <w:sz w:val="26"/>
          <w:szCs w:val="26"/>
          <w:lang w:eastAsia="ru-RU" w:bidi="ru-RU"/>
        </w:rPr>
        <w:t xml:space="preserve"> - </w:t>
      </w:r>
      <w:r w:rsidRPr="003065C9">
        <w:rPr>
          <w:rFonts w:ascii="Times New Roman" w:eastAsia="Times New Roman" w:hAnsi="Times New Roman" w:cs="Times New Roman" w:hint="eastAsia"/>
          <w:b/>
          <w:bCs/>
          <w:color w:val="000000"/>
          <w:kern w:val="0"/>
          <w:sz w:val="26"/>
          <w:szCs w:val="26"/>
          <w:lang w:eastAsia="ru-RU" w:bidi="ru-RU"/>
        </w:rPr>
        <w:t>препарированное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градиентное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третьем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этапе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осуществляют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переход</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бинарному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отражающему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контуры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границ</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исходного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осуществляемый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посредством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нечеткой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нейросетевой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модели</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2.</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Интеллектуальный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оператор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предназначенный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границы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реализованный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виде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многослойной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нечеткой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включающей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базу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решающих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правил</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агрегирующие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классифицирующие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позволяющий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реализовать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итерационный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процесс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активации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пикселей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границы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3.</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Метод</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построения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математической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произвольной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основанный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морфологической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обработке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бинарных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полутоновых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растровых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отличающийся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что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путем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цепочки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состоящей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четырех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морфологических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операторов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множество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пикселей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описывающих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границу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дополняется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двух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непересекающихся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подмножеств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границы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которых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устанавливаются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нижней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верхней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границам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координат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пикселей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входящих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исходное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позволяющий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представить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изображение</w:t>
      </w:r>
      <w:r w:rsidRPr="003065C9">
        <w:rPr>
          <w:rFonts w:ascii="Times New Roman" w:eastAsia="Times New Roman" w:hAnsi="Times New Roman" w:cs="Times New Roman"/>
          <w:b/>
          <w:bCs/>
          <w:color w:val="000000"/>
          <w:kern w:val="0"/>
          <w:sz w:val="26"/>
          <w:szCs w:val="26"/>
          <w:lang w:eastAsia="ru-RU" w:bidi="ru-RU"/>
        </w:rPr>
        <w:t xml:space="preserve"> </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произвольной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кривой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числе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незамкнутой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виде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контура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имеющего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формализованную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структуру</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4.</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Метод</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пространства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информативных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признаков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нейронной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классифицирующей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кривую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произвольной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основанный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определении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дескрипторов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Фурье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соответствующего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контура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отличающийся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что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после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получения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отсчетов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спектра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Фурье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контура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число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спектральных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отсчетов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дополняется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нулевыми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отсчетами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амплитуда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спектральных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составляющих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увеличивается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величину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прямо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пропорциональную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величине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расширения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спектра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обусловленной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добавлением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нулевых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отсчетов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число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дескрипторов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Фурье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отсекается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оптимального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значения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определяемого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путем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минимизации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функционала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ошибки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позволяющий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получить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адекватную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классификационную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независимо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числа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отсчетов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контурах</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5.</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Математическое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алгоритмическое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обеспечение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проектирования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многомодульных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предназначенных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объектов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полихроматическим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включающее</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математическую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построения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универсальных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предназначенных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двухальтернативных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выборок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задач</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сетевую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двухальтернативных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включающую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решающих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модуля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отличающуюся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что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первый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решающий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модуль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имеет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сетевую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соответствующую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Арнольда</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Колмогорова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котором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узлы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первого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скрытого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выполняют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нелинейные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отображения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узлы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второго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скрытого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слоя</w:t>
      </w:r>
      <w:r w:rsidRPr="003065C9">
        <w:rPr>
          <w:rFonts w:ascii="Times New Roman" w:eastAsia="Times New Roman" w:hAnsi="Times New Roman" w:cs="Times New Roman"/>
          <w:b/>
          <w:bCs/>
          <w:color w:val="000000"/>
          <w:kern w:val="0"/>
          <w:sz w:val="26"/>
          <w:szCs w:val="26"/>
          <w:lang w:eastAsia="ru-RU" w:bidi="ru-RU"/>
        </w:rPr>
        <w:t xml:space="preserve"> - </w:t>
      </w:r>
      <w:r w:rsidRPr="003065C9">
        <w:rPr>
          <w:rFonts w:ascii="Times New Roman" w:eastAsia="Times New Roman" w:hAnsi="Times New Roman" w:cs="Times New Roman" w:hint="eastAsia"/>
          <w:b/>
          <w:bCs/>
          <w:color w:val="000000"/>
          <w:kern w:val="0"/>
          <w:sz w:val="26"/>
          <w:szCs w:val="26"/>
          <w:lang w:eastAsia="ru-RU" w:bidi="ru-RU"/>
        </w:rPr>
        <w:t>нейроны</w:t>
      </w:r>
      <w:r w:rsidRPr="003065C9">
        <w:rPr>
          <w:rFonts w:ascii="Times New Roman" w:eastAsia="Times New Roman" w:hAnsi="Times New Roman" w:cs="Times New Roman"/>
          <w:b/>
          <w:bCs/>
          <w:color w:val="000000"/>
          <w:kern w:val="0"/>
          <w:sz w:val="26"/>
          <w:szCs w:val="26"/>
          <w:lang w:eastAsia="ru-RU" w:bidi="ru-RU"/>
        </w:rPr>
        <w:t xml:space="preserve"> adaline, </w:t>
      </w:r>
      <w:r w:rsidRPr="003065C9">
        <w:rPr>
          <w:rFonts w:ascii="Times New Roman" w:eastAsia="Times New Roman" w:hAnsi="Times New Roman" w:cs="Times New Roman" w:hint="eastAsia"/>
          <w:b/>
          <w:bCs/>
          <w:color w:val="000000"/>
          <w:kern w:val="0"/>
          <w:sz w:val="26"/>
          <w:szCs w:val="26"/>
          <w:lang w:eastAsia="ru-RU" w:bidi="ru-RU"/>
        </w:rPr>
        <w:t>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второй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решающий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модуль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предназначен</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управления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нелинейных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первом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скрытом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первого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решающего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модуля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зависимости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окружения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анализируемого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пикселя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позволяющую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формировать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границу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произвольной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формы</w:t>
      </w:r>
      <w:r w:rsidRPr="003065C9">
        <w:rPr>
          <w:rFonts w:ascii="Times New Roman" w:eastAsia="Times New Roman" w:hAnsi="Times New Roman" w:cs="Times New Roman"/>
          <w:b/>
          <w:bCs/>
          <w:color w:val="000000"/>
          <w:kern w:val="0"/>
          <w:sz w:val="26"/>
          <w:szCs w:val="26"/>
          <w:lang w:eastAsia="ru-RU" w:bidi="ru-RU"/>
        </w:rPr>
        <w:t xml:space="preserve">; </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модель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гибридной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нейронной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отличающуюся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параллельным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включением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прямого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распространения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настроенных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пространственно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яркостным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характеристикам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пикселей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последовательно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включенной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радиально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базисной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нейронной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сетью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позволяющую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классифицировать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морфологические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образования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растровых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изображениях</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модели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макрослоями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которые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используют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диагностических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заключений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группам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информативных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признаков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получаемых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различным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методикам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технологиям</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6.</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Комплекс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функционирования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многомодульных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предназначенных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включающий</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алгоритм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функционирования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нейронной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макрослоями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классифицирующей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цветного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построенный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двухступенчатой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схеме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отличающийся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что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первой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ступени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обрабатывают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полученное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результате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исходного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полутонового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после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обработки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морфологическим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оператором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«эрозия»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второй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ступени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полученное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после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обработки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исходного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черно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белого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посредством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морфологического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оператора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«дилатация»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каждой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ступени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принимается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агрегации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двух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оценок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полученных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результате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цвето¬яркостных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характеристик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характеристик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этом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первой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ступени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завышают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число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ошибок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первого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рода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второй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ступени</w:t>
      </w:r>
      <w:r w:rsidRPr="003065C9">
        <w:rPr>
          <w:rFonts w:ascii="Times New Roman" w:eastAsia="Times New Roman" w:hAnsi="Times New Roman" w:cs="Times New Roman"/>
          <w:b/>
          <w:bCs/>
          <w:color w:val="000000"/>
          <w:kern w:val="0"/>
          <w:sz w:val="26"/>
          <w:szCs w:val="26"/>
          <w:lang w:eastAsia="ru-RU" w:bidi="ru-RU"/>
        </w:rPr>
        <w:t xml:space="preserve"> - </w:t>
      </w:r>
      <w:r w:rsidRPr="003065C9">
        <w:rPr>
          <w:rFonts w:ascii="Times New Roman" w:eastAsia="Times New Roman" w:hAnsi="Times New Roman" w:cs="Times New Roman" w:hint="eastAsia"/>
          <w:b/>
          <w:bCs/>
          <w:color w:val="000000"/>
          <w:kern w:val="0"/>
          <w:sz w:val="26"/>
          <w:szCs w:val="26"/>
          <w:lang w:eastAsia="ru-RU" w:bidi="ru-RU"/>
        </w:rPr>
        <w:t>число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ошибок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второго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рода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окончательное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принимается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сопоставления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принятых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первой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второй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ступенях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обработки</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пикселей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отличающиеся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использованием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итерационных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процедур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настройки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решающих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модулей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итерационным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процессом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управления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структурой</w:t>
      </w:r>
      <w:r w:rsidRPr="003065C9">
        <w:rPr>
          <w:rFonts w:ascii="Times New Roman" w:eastAsia="Times New Roman" w:hAnsi="Times New Roman" w:cs="Times New Roman"/>
          <w:b/>
          <w:bCs/>
          <w:color w:val="000000"/>
          <w:kern w:val="0"/>
          <w:sz w:val="26"/>
          <w:szCs w:val="26"/>
          <w:lang w:eastAsia="ru-RU" w:bidi="ru-RU"/>
        </w:rPr>
        <w:t xml:space="preserve"> </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скрытых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слоев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решающих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модулей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входящих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настраиваемую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которые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позволяют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получать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удовлетворяющие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априорно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заданным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параметрам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качества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структуру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базы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обучающих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выборок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макрослоями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отличающуюся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что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записи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обучающих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выборках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распределены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двум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уровням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причем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каждой</w:t>
      </w:r>
      <w:r w:rsidRPr="003065C9">
        <w:rPr>
          <w:rFonts w:ascii="Times New Roman" w:eastAsia="Times New Roman" w:hAnsi="Times New Roman" w:cs="Times New Roman"/>
          <w:b/>
          <w:bCs/>
          <w:color w:val="000000"/>
          <w:kern w:val="0"/>
          <w:sz w:val="26"/>
          <w:szCs w:val="26"/>
          <w:lang w:eastAsia="ru-RU" w:bidi="ru-RU"/>
        </w:rPr>
        <w:t xml:space="preserve"> L-</w:t>
      </w:r>
      <w:r w:rsidRPr="003065C9">
        <w:rPr>
          <w:rFonts w:ascii="Times New Roman" w:eastAsia="Times New Roman" w:hAnsi="Times New Roman" w:cs="Times New Roman" w:hint="eastAsia"/>
          <w:b/>
          <w:bCs/>
          <w:color w:val="000000"/>
          <w:kern w:val="0"/>
          <w:sz w:val="26"/>
          <w:szCs w:val="26"/>
          <w:lang w:eastAsia="ru-RU" w:bidi="ru-RU"/>
        </w:rPr>
        <w:t>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выборки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строки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записи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первом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втором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уровнях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относятся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одному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тому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же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атрибуты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w:t>
      </w:r>
      <w:r w:rsidRPr="003065C9">
        <w:rPr>
          <w:rFonts w:ascii="Times New Roman" w:eastAsia="Times New Roman" w:hAnsi="Times New Roman" w:cs="Times New Roman"/>
          <w:b/>
          <w:bCs/>
          <w:color w:val="000000"/>
          <w:kern w:val="0"/>
          <w:sz w:val="26"/>
          <w:szCs w:val="26"/>
          <w:lang w:eastAsia="ru-RU" w:bidi="ru-RU"/>
        </w:rPr>
        <w:t xml:space="preserve"> L-</w:t>
      </w:r>
      <w:r w:rsidRPr="003065C9">
        <w:rPr>
          <w:rFonts w:ascii="Times New Roman" w:eastAsia="Times New Roman" w:hAnsi="Times New Roman" w:cs="Times New Roman" w:hint="eastAsia"/>
          <w:b/>
          <w:bCs/>
          <w:color w:val="000000"/>
          <w:kern w:val="0"/>
          <w:sz w:val="26"/>
          <w:szCs w:val="26"/>
          <w:lang w:eastAsia="ru-RU" w:bidi="ru-RU"/>
        </w:rPr>
        <w:t>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выборки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втором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уровне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получены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атрибутов</w:t>
      </w:r>
      <w:r w:rsidRPr="003065C9">
        <w:rPr>
          <w:rFonts w:ascii="Times New Roman" w:eastAsia="Times New Roman" w:hAnsi="Times New Roman" w:cs="Times New Roman"/>
          <w:b/>
          <w:bCs/>
          <w:color w:val="000000"/>
          <w:kern w:val="0"/>
          <w:sz w:val="26"/>
          <w:szCs w:val="26"/>
          <w:lang w:eastAsia="ru-RU" w:bidi="ru-RU"/>
        </w:rPr>
        <w:t xml:space="preserve"> L-</w:t>
      </w:r>
      <w:r w:rsidRPr="003065C9">
        <w:rPr>
          <w:rFonts w:ascii="Times New Roman" w:eastAsia="Times New Roman" w:hAnsi="Times New Roman" w:cs="Times New Roman" w:hint="eastAsia"/>
          <w:b/>
          <w:bCs/>
          <w:color w:val="000000"/>
          <w:kern w:val="0"/>
          <w:sz w:val="26"/>
          <w:szCs w:val="26"/>
          <w:lang w:eastAsia="ru-RU" w:bidi="ru-RU"/>
        </w:rPr>
        <w:t>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выборки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первом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уровне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посредством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модулями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обработки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цветного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черно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белого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алгоритм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автоматизированного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получения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интегрированных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решающих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модулей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отличающийся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адаптацией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классифицирующей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анализируемому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осуществляемый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меньшей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мере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двум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контурам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управления</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программное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обеспечение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предназначенных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пикселей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включающее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интерактивные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среды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настройки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функциональных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блоков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реализованное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среде</w:t>
      </w:r>
      <w:r w:rsidRPr="003065C9">
        <w:rPr>
          <w:rFonts w:ascii="Times New Roman" w:eastAsia="Times New Roman" w:hAnsi="Times New Roman" w:cs="Times New Roman"/>
          <w:b/>
          <w:bCs/>
          <w:color w:val="000000"/>
          <w:kern w:val="0"/>
          <w:sz w:val="26"/>
          <w:szCs w:val="26"/>
          <w:lang w:eastAsia="ru-RU" w:bidi="ru-RU"/>
        </w:rPr>
        <w:t xml:space="preserve"> Matlab 7.10.</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Практическая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ценность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диссертационной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работы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состоит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применении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разработанных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процедур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ряде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практических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задач</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числе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геоинформационных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гематологического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автоматизированных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гистологических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автоматизированных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офтальмологических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предлагаемых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позволило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снизить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ошибки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первого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второго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рода</w:t>
      </w:r>
      <w:r w:rsidRPr="003065C9">
        <w:rPr>
          <w:rFonts w:ascii="Times New Roman" w:eastAsia="Times New Roman" w:hAnsi="Times New Roman" w:cs="Times New Roman"/>
          <w:b/>
          <w:bCs/>
          <w:color w:val="000000"/>
          <w:kern w:val="0"/>
          <w:sz w:val="26"/>
          <w:szCs w:val="26"/>
          <w:lang w:eastAsia="ru-RU" w:bidi="ru-RU"/>
        </w:rPr>
        <w:t xml:space="preserve">, </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повысить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оперативность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достоверность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принимаемых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диагностики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лабораторного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Реализация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результатов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осуществлена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НИЦ</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Курск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ФГУП</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 xml:space="preserve">18 </w:t>
      </w:r>
      <w:r w:rsidRPr="003065C9">
        <w:rPr>
          <w:rFonts w:ascii="Times New Roman" w:eastAsia="Times New Roman" w:hAnsi="Times New Roman" w:cs="Times New Roman" w:hint="eastAsia"/>
          <w:b/>
          <w:bCs/>
          <w:color w:val="000000"/>
          <w:kern w:val="0"/>
          <w:sz w:val="26"/>
          <w:szCs w:val="26"/>
          <w:lang w:eastAsia="ru-RU" w:bidi="ru-RU"/>
        </w:rPr>
        <w:t>ЦНИИ»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РФ</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Курском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ОАО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«Прибор»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ОБУЗ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«Офтальмологическая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клиническая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больница</w:t>
      </w:r>
      <w:r w:rsidRPr="003065C9">
        <w:rPr>
          <w:rFonts w:ascii="Times New Roman" w:eastAsia="Times New Roman" w:hAnsi="Times New Roman" w:cs="Times New Roman"/>
          <w:b/>
          <w:bCs/>
          <w:color w:val="000000"/>
          <w:kern w:val="0"/>
          <w:sz w:val="26"/>
          <w:szCs w:val="26"/>
          <w:lang w:eastAsia="ru-RU" w:bidi="ru-RU"/>
        </w:rPr>
        <w:t xml:space="preserve"> - </w:t>
      </w:r>
      <w:r w:rsidRPr="003065C9">
        <w:rPr>
          <w:rFonts w:ascii="Times New Roman" w:eastAsia="Times New Roman" w:hAnsi="Times New Roman" w:cs="Times New Roman" w:hint="eastAsia"/>
          <w:b/>
          <w:bCs/>
          <w:color w:val="000000"/>
          <w:kern w:val="0"/>
          <w:sz w:val="26"/>
          <w:szCs w:val="26"/>
          <w:lang w:eastAsia="ru-RU" w:bidi="ru-RU"/>
        </w:rPr>
        <w:t>Офтальмологический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центр»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Курск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НУЗ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«Отделенческая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больница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Курск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ОАО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«РЖД»</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ОБУЗ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«Курская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городская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больница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 xml:space="preserve">1 </w:t>
      </w:r>
      <w:r w:rsidRPr="003065C9">
        <w:rPr>
          <w:rFonts w:ascii="Times New Roman" w:eastAsia="Times New Roman" w:hAnsi="Times New Roman" w:cs="Times New Roman" w:hint="eastAsia"/>
          <w:b/>
          <w:bCs/>
          <w:color w:val="000000"/>
          <w:kern w:val="0"/>
          <w:sz w:val="26"/>
          <w:szCs w:val="26"/>
          <w:lang w:eastAsia="ru-RU" w:bidi="ru-RU"/>
        </w:rPr>
        <w:t>им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Короткова»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учебном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процессе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факультета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информатики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вычислительной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техники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ФГБОУ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«Юго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Западного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государственный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университет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подготовке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специалистов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специальности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«Биотехнические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аппараты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«Инженерное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дело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медико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биологической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практике»</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Внедрения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подтверждаются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соответствующими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документами</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Связь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научными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инновационными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программами</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Результаты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диссертационных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были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получены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результате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выполнения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ряда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проектов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рамках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следующих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программ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фундаментальных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поисковых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инновационных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исследований</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федеральной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целевой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программой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педагогические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кадры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инновационной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России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2009-2013 </w:t>
      </w:r>
      <w:r w:rsidRPr="003065C9">
        <w:rPr>
          <w:rFonts w:ascii="Times New Roman" w:eastAsia="Times New Roman" w:hAnsi="Times New Roman" w:cs="Times New Roman" w:hint="eastAsia"/>
          <w:b/>
          <w:bCs/>
          <w:color w:val="000000"/>
          <w:kern w:val="0"/>
          <w:sz w:val="26"/>
          <w:szCs w:val="26"/>
          <w:lang w:eastAsia="ru-RU" w:bidi="ru-RU"/>
        </w:rPr>
        <w:t>годы»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Государственные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контракты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w:t>
      </w:r>
      <w:r w:rsidRPr="003065C9">
        <w:rPr>
          <w:rFonts w:ascii="Times New Roman" w:eastAsia="Times New Roman" w:hAnsi="Times New Roman" w:cs="Times New Roman"/>
          <w:b/>
          <w:bCs/>
          <w:color w:val="000000"/>
          <w:kern w:val="0"/>
          <w:sz w:val="26"/>
          <w:szCs w:val="26"/>
          <w:lang w:eastAsia="ru-RU" w:bidi="ru-RU"/>
        </w:rPr>
        <w:t xml:space="preserve">705, </w:t>
      </w:r>
      <w:r w:rsidRPr="003065C9">
        <w:rPr>
          <w:rFonts w:ascii="Times New Roman" w:eastAsia="Times New Roman" w:hAnsi="Times New Roman" w:cs="Times New Roman" w:hint="eastAsia"/>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w:t>
      </w:r>
      <w:r w:rsidRPr="003065C9">
        <w:rPr>
          <w:rFonts w:ascii="Times New Roman" w:eastAsia="Times New Roman" w:hAnsi="Times New Roman" w:cs="Times New Roman"/>
          <w:b/>
          <w:bCs/>
          <w:color w:val="000000"/>
          <w:kern w:val="0"/>
          <w:sz w:val="26"/>
          <w:szCs w:val="26"/>
          <w:lang w:eastAsia="ru-RU" w:bidi="ru-RU"/>
        </w:rPr>
        <w:t xml:space="preserve">2088, </w:t>
      </w:r>
      <w:r w:rsidRPr="003065C9">
        <w:rPr>
          <w:rFonts w:ascii="Times New Roman" w:eastAsia="Times New Roman" w:hAnsi="Times New Roman" w:cs="Times New Roman" w:hint="eastAsia"/>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w:t>
      </w:r>
      <w:r w:rsidRPr="003065C9">
        <w:rPr>
          <w:rFonts w:ascii="Times New Roman" w:eastAsia="Times New Roman" w:hAnsi="Times New Roman" w:cs="Times New Roman"/>
          <w:b/>
          <w:bCs/>
          <w:color w:val="000000"/>
          <w:kern w:val="0"/>
          <w:sz w:val="26"/>
          <w:szCs w:val="26"/>
          <w:lang w:eastAsia="ru-RU" w:bidi="ru-RU"/>
        </w:rPr>
        <w:t>424.</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гранта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Минобрнауки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России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2012-2013 </w:t>
      </w:r>
      <w:r w:rsidRPr="003065C9">
        <w:rPr>
          <w:rFonts w:ascii="Times New Roman" w:eastAsia="Times New Roman" w:hAnsi="Times New Roman" w:cs="Times New Roman" w:hint="eastAsia"/>
          <w:b/>
          <w:bCs/>
          <w:color w:val="000000"/>
          <w:kern w:val="0"/>
          <w:sz w:val="26"/>
          <w:szCs w:val="26"/>
          <w:lang w:eastAsia="ru-RU" w:bidi="ru-RU"/>
        </w:rPr>
        <w:t>годы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«Гибридные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технологии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медицинских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приложений»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Соглашение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 xml:space="preserve"> 14.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37.21.1970).</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Положения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выносимые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защиту</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1.</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Математические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схемы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алгоритмической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реализации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практическое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теории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интеллектуальных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морфологических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операторов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позволяющие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рассматривать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сегментацию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позиций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гомеостатического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гибридных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нейросетевых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объединяющих</w:t>
      </w:r>
      <w:r w:rsidRPr="003065C9">
        <w:rPr>
          <w:rFonts w:ascii="Times New Roman" w:eastAsia="Times New Roman" w:hAnsi="Times New Roman" w:cs="Times New Roman"/>
          <w:b/>
          <w:bCs/>
          <w:color w:val="000000"/>
          <w:kern w:val="0"/>
          <w:sz w:val="26"/>
          <w:szCs w:val="26"/>
          <w:lang w:eastAsia="ru-RU" w:bidi="ru-RU"/>
        </w:rPr>
        <w:t xml:space="preserve"> </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парадигмы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прямого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распространения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нечеткого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моделирования</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2.</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Метод</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схемы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алгоритмической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реализации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построения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спектрального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контуров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произвольной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позволяющие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использовать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методологии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спектрального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морфологического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сигналов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сегментов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полутоновых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или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цветных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3.</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Методы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алгоритмические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средства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формирования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гибридных</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нейросетевых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позволяющие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осуществлять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их</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цвето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яркостным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геометрическим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характеристикам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последующей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агрегацией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решений</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4.</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Модели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сетей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макрослоями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позволяющие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принимать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многоальтернативные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результатам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нейросетевого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групп</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информативных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признаков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получаемых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различным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методикам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технологиям</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5.</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Специализированные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математическое</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алгоритмическое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программное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обеспечения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интеллектуальных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b/>
          <w:bCs/>
          <w:color w:val="000000"/>
          <w:kern w:val="0"/>
          <w:sz w:val="26"/>
          <w:szCs w:val="26"/>
          <w:lang w:eastAsia="ru-RU" w:bidi="ru-RU"/>
        </w:rPr>
        <w:t>6.</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Типовые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структурно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функциональные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сложноструктурируемых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апробация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которых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поддержки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принятия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классификации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сложных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объектов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показала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преимущество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перед</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известными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техническими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решениями</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Специальность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которой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соответствует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диссертация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Содержание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диссертации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соответствует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паспорту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специальности</w:t>
      </w:r>
      <w:r w:rsidRPr="003065C9">
        <w:rPr>
          <w:rFonts w:ascii="Times New Roman" w:eastAsia="Times New Roman" w:hAnsi="Times New Roman" w:cs="Times New Roman"/>
          <w:b/>
          <w:bCs/>
          <w:color w:val="000000"/>
          <w:kern w:val="0"/>
          <w:sz w:val="26"/>
          <w:szCs w:val="26"/>
          <w:lang w:eastAsia="ru-RU" w:bidi="ru-RU"/>
        </w:rPr>
        <w:t xml:space="preserve"> 05.13.17 </w:t>
      </w:r>
      <w:r w:rsidRPr="003065C9">
        <w:rPr>
          <w:rFonts w:ascii="Times New Roman" w:eastAsia="Times New Roman" w:hAnsi="Times New Roman" w:cs="Times New Roman" w:hint="eastAsia"/>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теоретические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основы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информатики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технические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следующим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областям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исследования</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п</w:t>
      </w:r>
      <w:r w:rsidRPr="003065C9">
        <w:rPr>
          <w:rFonts w:ascii="Times New Roman" w:eastAsia="Times New Roman" w:hAnsi="Times New Roman" w:cs="Times New Roman"/>
          <w:b/>
          <w:bCs/>
          <w:color w:val="000000"/>
          <w:kern w:val="0"/>
          <w:sz w:val="26"/>
          <w:szCs w:val="26"/>
          <w:lang w:eastAsia="ru-RU" w:bidi="ru-RU"/>
        </w:rPr>
        <w:t xml:space="preserve">.5. </w:t>
      </w:r>
      <w:r w:rsidRPr="003065C9">
        <w:rPr>
          <w:rFonts w:ascii="Times New Roman" w:eastAsia="Times New Roman" w:hAnsi="Times New Roman" w:cs="Times New Roman" w:hint="eastAsia"/>
          <w:b/>
          <w:bCs/>
          <w:color w:val="000000"/>
          <w:kern w:val="0"/>
          <w:sz w:val="26"/>
          <w:szCs w:val="26"/>
          <w:lang w:eastAsia="ru-RU" w:bidi="ru-RU"/>
        </w:rPr>
        <w:t>Разработка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обнаружения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закономерностей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данных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извлечениях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разработка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алгоритмов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анализа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текста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устной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речи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п</w:t>
      </w:r>
      <w:r w:rsidRPr="003065C9">
        <w:rPr>
          <w:rFonts w:ascii="Times New Roman" w:eastAsia="Times New Roman" w:hAnsi="Times New Roman" w:cs="Times New Roman"/>
          <w:b/>
          <w:bCs/>
          <w:color w:val="000000"/>
          <w:kern w:val="0"/>
          <w:sz w:val="26"/>
          <w:szCs w:val="26"/>
          <w:lang w:eastAsia="ru-RU" w:bidi="ru-RU"/>
        </w:rPr>
        <w:t xml:space="preserve">.7. </w:t>
      </w:r>
      <w:r w:rsidRPr="003065C9">
        <w:rPr>
          <w:rFonts w:ascii="Times New Roman" w:eastAsia="Times New Roman" w:hAnsi="Times New Roman" w:cs="Times New Roman" w:hint="eastAsia"/>
          <w:b/>
          <w:bCs/>
          <w:color w:val="000000"/>
          <w:kern w:val="0"/>
          <w:sz w:val="26"/>
          <w:szCs w:val="26"/>
          <w:lang w:eastAsia="ru-RU" w:bidi="ru-RU"/>
        </w:rPr>
        <w:t>Разработка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методов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распознавания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образов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фильтрации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распознавания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синтеза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решающих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правил</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Апробация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результатов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диссертационных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исследований</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Основные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положения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диссертации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докладывались</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получили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положительную</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оценку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24 </w:t>
      </w:r>
      <w:r w:rsidRPr="003065C9">
        <w:rPr>
          <w:rFonts w:ascii="Times New Roman" w:eastAsia="Times New Roman" w:hAnsi="Times New Roman" w:cs="Times New Roman" w:hint="eastAsia"/>
          <w:b/>
          <w:bCs/>
          <w:color w:val="000000"/>
          <w:kern w:val="0"/>
          <w:sz w:val="26"/>
          <w:szCs w:val="26"/>
          <w:lang w:eastAsia="ru-RU" w:bidi="ru-RU"/>
        </w:rPr>
        <w:t>Международных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Всероссийских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конференциях</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ab/>
      </w:r>
      <w:r w:rsidRPr="003065C9">
        <w:rPr>
          <w:rFonts w:ascii="Times New Roman" w:eastAsia="Times New Roman" w:hAnsi="Times New Roman" w:cs="Times New Roman" w:hint="eastAsia"/>
          <w:b/>
          <w:bCs/>
          <w:color w:val="000000"/>
          <w:kern w:val="0"/>
          <w:sz w:val="26"/>
          <w:szCs w:val="26"/>
          <w:lang w:eastAsia="ru-RU" w:bidi="ru-RU"/>
        </w:rPr>
        <w:t>Международная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конференция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аппликативным</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вычислительным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системам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«АВС</w:t>
      </w:r>
      <w:r w:rsidRPr="003065C9">
        <w:rPr>
          <w:rFonts w:ascii="Times New Roman" w:eastAsia="Times New Roman" w:hAnsi="Times New Roman" w:cs="Times New Roman"/>
          <w:b/>
          <w:bCs/>
          <w:color w:val="000000"/>
          <w:kern w:val="0"/>
          <w:sz w:val="26"/>
          <w:szCs w:val="26"/>
          <w:lang w:eastAsia="ru-RU" w:bidi="ru-RU"/>
        </w:rPr>
        <w:t>'2012</w:t>
      </w:r>
      <w:r w:rsidRPr="003065C9">
        <w:rPr>
          <w:rFonts w:ascii="Times New Roman" w:eastAsia="Times New Roman" w:hAnsi="Times New Roman" w:cs="Times New Roman" w:hint="eastAsia"/>
          <w:b/>
          <w:bCs/>
          <w:color w:val="000000"/>
          <w:kern w:val="0"/>
          <w:sz w:val="26"/>
          <w:szCs w:val="26"/>
          <w:lang w:eastAsia="ru-RU" w:bidi="ru-RU"/>
        </w:rPr>
        <w:t>»</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Москва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2012 </w:t>
      </w:r>
      <w:r w:rsidRPr="003065C9">
        <w:rPr>
          <w:rFonts w:ascii="Times New Roman" w:eastAsia="Times New Roman" w:hAnsi="Times New Roman" w:cs="Times New Roman" w:hint="eastAsia"/>
          <w:b/>
          <w:bCs/>
          <w:color w:val="000000"/>
          <w:kern w:val="0"/>
          <w:sz w:val="26"/>
          <w:szCs w:val="26"/>
          <w:lang w:eastAsia="ru-RU" w:bidi="ru-RU"/>
        </w:rPr>
        <w:t>году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Международная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конференция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«Информационные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технологии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компьютерные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для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медицины»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Маврикий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2012 </w:t>
      </w:r>
      <w:r w:rsidRPr="003065C9">
        <w:rPr>
          <w:rFonts w:ascii="Times New Roman" w:eastAsia="Times New Roman" w:hAnsi="Times New Roman" w:cs="Times New Roman" w:hint="eastAsia"/>
          <w:b/>
          <w:bCs/>
          <w:color w:val="000000"/>
          <w:kern w:val="0"/>
          <w:sz w:val="26"/>
          <w:szCs w:val="26"/>
          <w:lang w:eastAsia="ru-RU" w:bidi="ru-RU"/>
        </w:rPr>
        <w:t>году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Международная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конференция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«Компьютерное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моделирование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науке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технике»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Андорра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2012 </w:t>
      </w:r>
      <w:r w:rsidRPr="003065C9">
        <w:rPr>
          <w:rFonts w:ascii="Times New Roman" w:eastAsia="Times New Roman" w:hAnsi="Times New Roman" w:cs="Times New Roman" w:hint="eastAsia"/>
          <w:b/>
          <w:bCs/>
          <w:color w:val="000000"/>
          <w:kern w:val="0"/>
          <w:sz w:val="26"/>
          <w:szCs w:val="26"/>
          <w:lang w:eastAsia="ru-RU" w:bidi="ru-RU"/>
        </w:rPr>
        <w:t>году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Международная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конференция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«Физика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радиоэлектроника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медицине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экологии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ФРЭМЭ»</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Владимир</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2012, 2010 </w:t>
      </w:r>
      <w:r w:rsidRPr="003065C9">
        <w:rPr>
          <w:rFonts w:ascii="Times New Roman" w:eastAsia="Times New Roman" w:hAnsi="Times New Roman" w:cs="Times New Roman" w:hint="eastAsia"/>
          <w:b/>
          <w:bCs/>
          <w:color w:val="000000"/>
          <w:kern w:val="0"/>
          <w:sz w:val="26"/>
          <w:szCs w:val="26"/>
          <w:lang w:eastAsia="ru-RU" w:bidi="ru-RU"/>
        </w:rPr>
        <w:t>годах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Международная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техническая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конференция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«Оптико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электронные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приборы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устройства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распознавания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образов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обработки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изображений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символьной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Курск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2012 </w:t>
      </w:r>
      <w:r w:rsidRPr="003065C9">
        <w:rPr>
          <w:rFonts w:ascii="Times New Roman" w:eastAsia="Times New Roman" w:hAnsi="Times New Roman" w:cs="Times New Roman" w:hint="eastAsia"/>
          <w:b/>
          <w:bCs/>
          <w:color w:val="000000"/>
          <w:kern w:val="0"/>
          <w:sz w:val="26"/>
          <w:szCs w:val="26"/>
          <w:lang w:eastAsia="ru-RU" w:bidi="ru-RU"/>
        </w:rPr>
        <w:t>году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Международная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конференция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«Современные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наукоемкие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технологии»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Испания</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Франция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2012 </w:t>
      </w:r>
      <w:r w:rsidRPr="003065C9">
        <w:rPr>
          <w:rFonts w:ascii="Times New Roman" w:eastAsia="Times New Roman" w:hAnsi="Times New Roman" w:cs="Times New Roman" w:hint="eastAsia"/>
          <w:b/>
          <w:bCs/>
          <w:color w:val="000000"/>
          <w:kern w:val="0"/>
          <w:sz w:val="26"/>
          <w:szCs w:val="26"/>
          <w:lang w:eastAsia="ru-RU" w:bidi="ru-RU"/>
        </w:rPr>
        <w:t>году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Международная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конференция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«Фундаментальные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прикладные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медицине»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Сочи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2012 </w:t>
      </w:r>
      <w:r w:rsidRPr="003065C9">
        <w:rPr>
          <w:rFonts w:ascii="Times New Roman" w:eastAsia="Times New Roman" w:hAnsi="Times New Roman" w:cs="Times New Roman" w:hint="eastAsia"/>
          <w:b/>
          <w:bCs/>
          <w:color w:val="000000"/>
          <w:kern w:val="0"/>
          <w:sz w:val="26"/>
          <w:szCs w:val="26"/>
          <w:lang w:eastAsia="ru-RU" w:bidi="ru-RU"/>
        </w:rPr>
        <w:t>году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Международная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практическая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конференция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«Перспективы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развития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информационных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технологий»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Новосибирск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2012, 2011 </w:t>
      </w:r>
      <w:r w:rsidRPr="003065C9">
        <w:rPr>
          <w:rFonts w:ascii="Times New Roman" w:eastAsia="Times New Roman" w:hAnsi="Times New Roman" w:cs="Times New Roman" w:hint="eastAsia"/>
          <w:b/>
          <w:bCs/>
          <w:color w:val="000000"/>
          <w:kern w:val="0"/>
          <w:sz w:val="26"/>
          <w:szCs w:val="26"/>
          <w:lang w:eastAsia="ru-RU" w:bidi="ru-RU"/>
        </w:rPr>
        <w:t>годах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Международная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практическая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конференция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«Медико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экологические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информационные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технологии»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Курск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2011, 2010, 2009 </w:t>
      </w:r>
      <w:r w:rsidRPr="003065C9">
        <w:rPr>
          <w:rFonts w:ascii="Times New Roman" w:eastAsia="Times New Roman" w:hAnsi="Times New Roman" w:cs="Times New Roman" w:hint="eastAsia"/>
          <w:b/>
          <w:bCs/>
          <w:color w:val="000000"/>
          <w:kern w:val="0"/>
          <w:sz w:val="26"/>
          <w:szCs w:val="26"/>
          <w:lang w:eastAsia="ru-RU" w:bidi="ru-RU"/>
        </w:rPr>
        <w:t>годах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Международная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техническая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конференция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«Компьютерные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технологии»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Белгород</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2011 </w:t>
      </w:r>
      <w:r w:rsidRPr="003065C9">
        <w:rPr>
          <w:rFonts w:ascii="Times New Roman" w:eastAsia="Times New Roman" w:hAnsi="Times New Roman" w:cs="Times New Roman" w:hint="eastAsia"/>
          <w:b/>
          <w:bCs/>
          <w:color w:val="000000"/>
          <w:kern w:val="0"/>
          <w:sz w:val="26"/>
          <w:szCs w:val="26"/>
          <w:lang w:eastAsia="ru-RU" w:bidi="ru-RU"/>
        </w:rPr>
        <w:t>году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Международная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практическая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конференция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«Интегративные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процессы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науке»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Москва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2011, 2010 </w:t>
      </w:r>
      <w:r w:rsidRPr="003065C9">
        <w:rPr>
          <w:rFonts w:ascii="Times New Roman" w:eastAsia="Times New Roman" w:hAnsi="Times New Roman" w:cs="Times New Roman" w:hint="eastAsia"/>
          <w:b/>
          <w:bCs/>
          <w:color w:val="000000"/>
          <w:kern w:val="0"/>
          <w:sz w:val="26"/>
          <w:szCs w:val="26"/>
          <w:lang w:eastAsia="ru-RU" w:bidi="ru-RU"/>
        </w:rPr>
        <w:t>годах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Международная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конференция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«Лазерно¬информационные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технологии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медицине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биологии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геоэкологии»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Новороссийск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2011, 2010, 2009, 2008 </w:t>
      </w:r>
      <w:r w:rsidRPr="003065C9">
        <w:rPr>
          <w:rFonts w:ascii="Times New Roman" w:eastAsia="Times New Roman" w:hAnsi="Times New Roman" w:cs="Times New Roman" w:hint="eastAsia"/>
          <w:b/>
          <w:bCs/>
          <w:color w:val="000000"/>
          <w:kern w:val="0"/>
          <w:sz w:val="26"/>
          <w:szCs w:val="26"/>
          <w:lang w:eastAsia="ru-RU" w:bidi="ru-RU"/>
        </w:rPr>
        <w:t>годах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Всероссийская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техническая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конференция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«Информационные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управленческие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технологии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медицине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экологии»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Пенза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2009 </w:t>
      </w:r>
      <w:r w:rsidRPr="003065C9">
        <w:rPr>
          <w:rFonts w:ascii="Times New Roman" w:eastAsia="Times New Roman" w:hAnsi="Times New Roman" w:cs="Times New Roman" w:hint="eastAsia"/>
          <w:b/>
          <w:bCs/>
          <w:color w:val="000000"/>
          <w:kern w:val="0"/>
          <w:sz w:val="26"/>
          <w:szCs w:val="26"/>
          <w:lang w:eastAsia="ru-RU" w:bidi="ru-RU"/>
        </w:rPr>
        <w:t>году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Международная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научно</w:t>
      </w:r>
      <w:r w:rsidRPr="003065C9">
        <w:rPr>
          <w:rFonts w:ascii="Times New Roman" w:eastAsia="Times New Roman" w:hAnsi="Times New Roman" w:cs="Times New Roman"/>
          <w:b/>
          <w:bCs/>
          <w:color w:val="000000"/>
          <w:kern w:val="0"/>
          <w:sz w:val="26"/>
          <w:szCs w:val="26"/>
          <w:lang w:eastAsia="ru-RU" w:bidi="ru-RU"/>
        </w:rPr>
        <w:t xml:space="preserve">- </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техническая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конференция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«Информационно</w:t>
      </w:r>
      <w:r w:rsidRPr="003065C9">
        <w:rPr>
          <w:rFonts w:ascii="Times New Roman" w:eastAsia="Times New Roman" w:hAnsi="Times New Roman" w:cs="Times New Roman"/>
          <w:b/>
          <w:bCs/>
          <w:color w:val="000000"/>
          <w:kern w:val="0"/>
          <w:sz w:val="26"/>
          <w:szCs w:val="26"/>
          <w:lang w:eastAsia="ru-RU" w:bidi="ru-RU"/>
        </w:rPr>
        <w:t>-</w:t>
      </w:r>
      <w:r w:rsidRPr="003065C9">
        <w:rPr>
          <w:rFonts w:ascii="Times New Roman" w:eastAsia="Times New Roman" w:hAnsi="Times New Roman" w:cs="Times New Roman" w:hint="eastAsia"/>
          <w:b/>
          <w:bCs/>
          <w:color w:val="000000"/>
          <w:kern w:val="0"/>
          <w:sz w:val="26"/>
          <w:szCs w:val="26"/>
          <w:lang w:eastAsia="ru-RU" w:bidi="ru-RU"/>
        </w:rPr>
        <w:t>измерительные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диагностические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управляющие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системы»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Курск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2009 </w:t>
      </w:r>
      <w:r w:rsidRPr="003065C9">
        <w:rPr>
          <w:rFonts w:ascii="Times New Roman" w:eastAsia="Times New Roman" w:hAnsi="Times New Roman" w:cs="Times New Roman" w:hint="eastAsia"/>
          <w:b/>
          <w:bCs/>
          <w:color w:val="000000"/>
          <w:kern w:val="0"/>
          <w:sz w:val="26"/>
          <w:szCs w:val="26"/>
          <w:lang w:eastAsia="ru-RU" w:bidi="ru-RU"/>
        </w:rPr>
        <w:t>году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Всероссийская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научно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техническая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конференция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«Искусственный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интеллект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XXI </w:t>
      </w:r>
      <w:r w:rsidRPr="003065C9">
        <w:rPr>
          <w:rFonts w:ascii="Times New Roman" w:eastAsia="Times New Roman" w:hAnsi="Times New Roman" w:cs="Times New Roman" w:hint="eastAsia"/>
          <w:b/>
          <w:bCs/>
          <w:color w:val="000000"/>
          <w:kern w:val="0"/>
          <w:sz w:val="26"/>
          <w:szCs w:val="26"/>
          <w:lang w:eastAsia="ru-RU" w:bidi="ru-RU"/>
        </w:rPr>
        <w:t>веке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Решения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условиях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неопределенности»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Пенза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2008 </w:t>
      </w:r>
      <w:r w:rsidRPr="003065C9">
        <w:rPr>
          <w:rFonts w:ascii="Times New Roman" w:eastAsia="Times New Roman" w:hAnsi="Times New Roman" w:cs="Times New Roman" w:hint="eastAsia"/>
          <w:b/>
          <w:bCs/>
          <w:color w:val="000000"/>
          <w:kern w:val="0"/>
          <w:sz w:val="26"/>
          <w:szCs w:val="26"/>
          <w:lang w:eastAsia="ru-RU" w:bidi="ru-RU"/>
        </w:rPr>
        <w:t>году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Международный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радиоэлектронный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форум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«Прикладная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радиоэлектроника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Состояние</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перспективы</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развития»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Харьков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2008 </w:t>
      </w:r>
      <w:r w:rsidRPr="003065C9">
        <w:rPr>
          <w:rFonts w:ascii="Times New Roman" w:eastAsia="Times New Roman" w:hAnsi="Times New Roman" w:cs="Times New Roman" w:hint="eastAsia"/>
          <w:b/>
          <w:bCs/>
          <w:color w:val="000000"/>
          <w:kern w:val="0"/>
          <w:sz w:val="26"/>
          <w:szCs w:val="26"/>
          <w:lang w:eastAsia="ru-RU" w:bidi="ru-RU"/>
        </w:rPr>
        <w:t>году</w:t>
      </w:r>
      <w:r w:rsidRPr="003065C9">
        <w:rPr>
          <w:rFonts w:ascii="Times New Roman" w:eastAsia="Times New Roman" w:hAnsi="Times New Roman" w:cs="Times New Roman"/>
          <w:b/>
          <w:bCs/>
          <w:color w:val="000000"/>
          <w:kern w:val="0"/>
          <w:sz w:val="26"/>
          <w:szCs w:val="26"/>
          <w:lang w:eastAsia="ru-RU" w:bidi="ru-RU"/>
        </w:rPr>
        <w:t>.</w:t>
      </w:r>
    </w:p>
    <w:p w:rsidR="003065C9" w:rsidRPr="003065C9"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Публикации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результатам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исследований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опубликованы</w:t>
      </w:r>
      <w:r w:rsidRPr="003065C9">
        <w:rPr>
          <w:rFonts w:ascii="Times New Roman" w:eastAsia="Times New Roman" w:hAnsi="Times New Roman" w:cs="Times New Roman"/>
          <w:b/>
          <w:bCs/>
          <w:color w:val="000000"/>
          <w:kern w:val="0"/>
          <w:sz w:val="26"/>
          <w:szCs w:val="26"/>
          <w:lang w:eastAsia="ru-RU" w:bidi="ru-RU"/>
        </w:rPr>
        <w:t xml:space="preserve"> 59 </w:t>
      </w:r>
      <w:r w:rsidRPr="003065C9">
        <w:rPr>
          <w:rFonts w:ascii="Times New Roman" w:eastAsia="Times New Roman" w:hAnsi="Times New Roman" w:cs="Times New Roman" w:hint="eastAsia"/>
          <w:b/>
          <w:bCs/>
          <w:color w:val="000000"/>
          <w:kern w:val="0"/>
          <w:sz w:val="26"/>
          <w:szCs w:val="26"/>
          <w:lang w:eastAsia="ru-RU" w:bidi="ru-RU"/>
        </w:rPr>
        <w:t>работ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них</w:t>
      </w:r>
      <w:r w:rsidRPr="003065C9">
        <w:rPr>
          <w:rFonts w:ascii="Times New Roman" w:eastAsia="Times New Roman" w:hAnsi="Times New Roman" w:cs="Times New Roman"/>
          <w:b/>
          <w:bCs/>
          <w:color w:val="000000"/>
          <w:kern w:val="0"/>
          <w:sz w:val="26"/>
          <w:szCs w:val="26"/>
          <w:lang w:eastAsia="ru-RU" w:bidi="ru-RU"/>
        </w:rPr>
        <w:t xml:space="preserve"> 21 </w:t>
      </w:r>
      <w:r w:rsidRPr="003065C9">
        <w:rPr>
          <w:rFonts w:ascii="Times New Roman" w:eastAsia="Times New Roman" w:hAnsi="Times New Roman" w:cs="Times New Roman" w:hint="eastAsia"/>
          <w:b/>
          <w:bCs/>
          <w:color w:val="000000"/>
          <w:kern w:val="0"/>
          <w:sz w:val="26"/>
          <w:szCs w:val="26"/>
          <w:lang w:eastAsia="ru-RU" w:bidi="ru-RU"/>
        </w:rPr>
        <w:t>работа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изданиях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списка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ВАК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РФ</w:t>
      </w:r>
      <w:r w:rsidRPr="003065C9">
        <w:rPr>
          <w:rFonts w:ascii="Times New Roman" w:eastAsia="Times New Roman" w:hAnsi="Times New Roman" w:cs="Times New Roman"/>
          <w:b/>
          <w:bCs/>
          <w:color w:val="000000"/>
          <w:kern w:val="0"/>
          <w:sz w:val="26"/>
          <w:szCs w:val="26"/>
          <w:lang w:eastAsia="ru-RU" w:bidi="ru-RU"/>
        </w:rPr>
        <w:t xml:space="preserve">, 3 </w:t>
      </w:r>
      <w:r w:rsidRPr="003065C9">
        <w:rPr>
          <w:rFonts w:ascii="Times New Roman" w:eastAsia="Times New Roman" w:hAnsi="Times New Roman" w:cs="Times New Roman" w:hint="eastAsia"/>
          <w:b/>
          <w:bCs/>
          <w:color w:val="000000"/>
          <w:kern w:val="0"/>
          <w:sz w:val="26"/>
          <w:szCs w:val="26"/>
          <w:lang w:eastAsia="ru-RU" w:bidi="ru-RU"/>
        </w:rPr>
        <w:t>монографии</w:t>
      </w:r>
      <w:r w:rsidRPr="003065C9">
        <w:rPr>
          <w:rFonts w:ascii="Times New Roman" w:eastAsia="Times New Roman" w:hAnsi="Times New Roman" w:cs="Times New Roman"/>
          <w:b/>
          <w:bCs/>
          <w:color w:val="000000"/>
          <w:kern w:val="0"/>
          <w:sz w:val="26"/>
          <w:szCs w:val="26"/>
          <w:lang w:eastAsia="ru-RU" w:bidi="ru-RU"/>
        </w:rPr>
        <w:t xml:space="preserve">, 2 </w:t>
      </w:r>
      <w:r w:rsidRPr="003065C9">
        <w:rPr>
          <w:rFonts w:ascii="Times New Roman" w:eastAsia="Times New Roman" w:hAnsi="Times New Roman" w:cs="Times New Roman" w:hint="eastAsia"/>
          <w:b/>
          <w:bCs/>
          <w:color w:val="000000"/>
          <w:kern w:val="0"/>
          <w:sz w:val="26"/>
          <w:szCs w:val="26"/>
          <w:lang w:eastAsia="ru-RU" w:bidi="ru-RU"/>
        </w:rPr>
        <w:t>заявки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изобретение</w:t>
      </w:r>
      <w:r w:rsidRPr="003065C9">
        <w:rPr>
          <w:rFonts w:ascii="Times New Roman" w:eastAsia="Times New Roman" w:hAnsi="Times New Roman" w:cs="Times New Roman"/>
          <w:b/>
          <w:bCs/>
          <w:color w:val="000000"/>
          <w:kern w:val="0"/>
          <w:sz w:val="26"/>
          <w:szCs w:val="26"/>
          <w:lang w:eastAsia="ru-RU" w:bidi="ru-RU"/>
        </w:rPr>
        <w:t xml:space="preserve">, 2 </w:t>
      </w:r>
      <w:r w:rsidRPr="003065C9">
        <w:rPr>
          <w:rFonts w:ascii="Times New Roman" w:eastAsia="Times New Roman" w:hAnsi="Times New Roman" w:cs="Times New Roman" w:hint="eastAsia"/>
          <w:b/>
          <w:bCs/>
          <w:color w:val="000000"/>
          <w:kern w:val="0"/>
          <w:sz w:val="26"/>
          <w:szCs w:val="26"/>
          <w:lang w:eastAsia="ru-RU" w:bidi="ru-RU"/>
        </w:rPr>
        <w:t>свидетельства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регистрации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программы</w:t>
      </w:r>
      <w:r w:rsidRPr="003065C9">
        <w:rPr>
          <w:rFonts w:ascii="Times New Roman" w:eastAsia="Times New Roman" w:hAnsi="Times New Roman" w:cs="Times New Roman"/>
          <w:b/>
          <w:bCs/>
          <w:color w:val="000000"/>
          <w:kern w:val="0"/>
          <w:sz w:val="26"/>
          <w:szCs w:val="26"/>
          <w:lang w:eastAsia="ru-RU" w:bidi="ru-RU"/>
        </w:rPr>
        <w:t xml:space="preserve">, 23 </w:t>
      </w:r>
      <w:r w:rsidRPr="003065C9">
        <w:rPr>
          <w:rFonts w:ascii="Times New Roman" w:eastAsia="Times New Roman" w:hAnsi="Times New Roman" w:cs="Times New Roman" w:hint="eastAsia"/>
          <w:b/>
          <w:bCs/>
          <w:color w:val="000000"/>
          <w:kern w:val="0"/>
          <w:sz w:val="26"/>
          <w:szCs w:val="26"/>
          <w:lang w:eastAsia="ru-RU" w:bidi="ru-RU"/>
        </w:rPr>
        <w:t>публикации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материалов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докладов</w:t>
      </w:r>
      <w:r w:rsidRPr="003065C9">
        <w:rPr>
          <w:rFonts w:ascii="Times New Roman" w:eastAsia="Times New Roman" w:hAnsi="Times New Roman" w:cs="Times New Roman"/>
          <w:b/>
          <w:bCs/>
          <w:color w:val="000000"/>
          <w:kern w:val="0"/>
          <w:sz w:val="26"/>
          <w:szCs w:val="26"/>
          <w:lang w:eastAsia="ru-RU" w:bidi="ru-RU"/>
        </w:rPr>
        <w:t xml:space="preserve">, 8 </w:t>
      </w:r>
      <w:r w:rsidRPr="003065C9">
        <w:rPr>
          <w:rFonts w:ascii="Times New Roman" w:eastAsia="Times New Roman" w:hAnsi="Times New Roman" w:cs="Times New Roman" w:hint="eastAsia"/>
          <w:b/>
          <w:bCs/>
          <w:color w:val="000000"/>
          <w:kern w:val="0"/>
          <w:sz w:val="26"/>
          <w:szCs w:val="26"/>
          <w:lang w:eastAsia="ru-RU" w:bidi="ru-RU"/>
        </w:rPr>
        <w:t>статей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других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изданиях</w:t>
      </w:r>
      <w:r w:rsidRPr="003065C9">
        <w:rPr>
          <w:rFonts w:ascii="Times New Roman" w:eastAsia="Times New Roman" w:hAnsi="Times New Roman" w:cs="Times New Roman"/>
          <w:b/>
          <w:bCs/>
          <w:color w:val="000000"/>
          <w:kern w:val="0"/>
          <w:sz w:val="26"/>
          <w:szCs w:val="26"/>
          <w:lang w:eastAsia="ru-RU" w:bidi="ru-RU"/>
        </w:rPr>
        <w:t>.</w:t>
      </w:r>
    </w:p>
    <w:p w:rsidR="00DF1FF7" w:rsidRDefault="003065C9" w:rsidP="003065C9">
      <w:pPr>
        <w:rPr>
          <w:rFonts w:ascii="Times New Roman" w:eastAsia="Times New Roman" w:hAnsi="Times New Roman" w:cs="Times New Roman"/>
          <w:b/>
          <w:bCs/>
          <w:color w:val="000000"/>
          <w:kern w:val="0"/>
          <w:sz w:val="26"/>
          <w:szCs w:val="26"/>
          <w:lang w:eastAsia="ru-RU" w:bidi="ru-RU"/>
        </w:rPr>
      </w:pPr>
      <w:r w:rsidRPr="003065C9">
        <w:rPr>
          <w:rFonts w:ascii="Times New Roman" w:eastAsia="Times New Roman" w:hAnsi="Times New Roman" w:cs="Times New Roman" w:hint="eastAsia"/>
          <w:b/>
          <w:bCs/>
          <w:color w:val="000000"/>
          <w:kern w:val="0"/>
          <w:sz w:val="26"/>
          <w:szCs w:val="26"/>
          <w:lang w:eastAsia="ru-RU" w:bidi="ru-RU"/>
        </w:rPr>
        <w:t>Структура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объем</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диссертации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Диссертация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состоит</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введения</w:t>
      </w:r>
      <w:r w:rsidRPr="003065C9">
        <w:rPr>
          <w:rFonts w:ascii="Times New Roman" w:eastAsia="Times New Roman" w:hAnsi="Times New Roman" w:cs="Times New Roman"/>
          <w:b/>
          <w:bCs/>
          <w:color w:val="000000"/>
          <w:kern w:val="0"/>
          <w:sz w:val="26"/>
          <w:szCs w:val="26"/>
          <w:lang w:eastAsia="ru-RU" w:bidi="ru-RU"/>
        </w:rPr>
        <w:t xml:space="preserve">, 6 </w:t>
      </w:r>
      <w:r w:rsidRPr="003065C9">
        <w:rPr>
          <w:rFonts w:ascii="Times New Roman" w:eastAsia="Times New Roman" w:hAnsi="Times New Roman" w:cs="Times New Roman" w:hint="eastAsia"/>
          <w:b/>
          <w:bCs/>
          <w:color w:val="000000"/>
          <w:kern w:val="0"/>
          <w:sz w:val="26"/>
          <w:szCs w:val="26"/>
          <w:lang w:eastAsia="ru-RU" w:bidi="ru-RU"/>
        </w:rPr>
        <w:t>глав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заключения</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двух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приложений</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Работа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изложена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на</w:t>
      </w:r>
      <w:r w:rsidRPr="003065C9">
        <w:rPr>
          <w:rFonts w:ascii="Times New Roman" w:eastAsia="Times New Roman" w:hAnsi="Times New Roman" w:cs="Times New Roman"/>
          <w:b/>
          <w:bCs/>
          <w:color w:val="000000"/>
          <w:kern w:val="0"/>
          <w:sz w:val="26"/>
          <w:szCs w:val="26"/>
          <w:lang w:eastAsia="ru-RU" w:bidi="ru-RU"/>
        </w:rPr>
        <w:t xml:space="preserve"> 296 </w:t>
      </w:r>
      <w:r w:rsidRPr="003065C9">
        <w:rPr>
          <w:rFonts w:ascii="Times New Roman" w:eastAsia="Times New Roman" w:hAnsi="Times New Roman" w:cs="Times New Roman" w:hint="eastAsia"/>
          <w:b/>
          <w:bCs/>
          <w:color w:val="000000"/>
          <w:kern w:val="0"/>
          <w:sz w:val="26"/>
          <w:szCs w:val="26"/>
          <w:lang w:eastAsia="ru-RU" w:bidi="ru-RU"/>
        </w:rPr>
        <w:t>страницах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машинописного</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текста</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включающего</w:t>
      </w:r>
      <w:r w:rsidRPr="003065C9">
        <w:rPr>
          <w:rFonts w:ascii="Times New Roman" w:eastAsia="Times New Roman" w:hAnsi="Times New Roman" w:cs="Times New Roman"/>
          <w:b/>
          <w:bCs/>
          <w:color w:val="000000"/>
          <w:kern w:val="0"/>
          <w:sz w:val="26"/>
          <w:szCs w:val="26"/>
          <w:lang w:eastAsia="ru-RU" w:bidi="ru-RU"/>
        </w:rPr>
        <w:t xml:space="preserve"> 127 </w:t>
      </w:r>
      <w:r w:rsidRPr="003065C9">
        <w:rPr>
          <w:rFonts w:ascii="Times New Roman" w:eastAsia="Times New Roman" w:hAnsi="Times New Roman" w:cs="Times New Roman" w:hint="eastAsia"/>
          <w:b/>
          <w:bCs/>
          <w:color w:val="000000"/>
          <w:kern w:val="0"/>
          <w:sz w:val="26"/>
          <w:szCs w:val="26"/>
          <w:lang w:eastAsia="ru-RU" w:bidi="ru-RU"/>
        </w:rPr>
        <w:t>рисунков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21 </w:t>
      </w:r>
      <w:r w:rsidRPr="003065C9">
        <w:rPr>
          <w:rFonts w:ascii="Times New Roman" w:eastAsia="Times New Roman" w:hAnsi="Times New Roman" w:cs="Times New Roman" w:hint="eastAsia"/>
          <w:b/>
          <w:bCs/>
          <w:color w:val="000000"/>
          <w:kern w:val="0"/>
          <w:sz w:val="26"/>
          <w:szCs w:val="26"/>
          <w:lang w:eastAsia="ru-RU" w:bidi="ru-RU"/>
        </w:rPr>
        <w:t>таблицу</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список</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литературных</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источников</w:t>
      </w:r>
      <w:r w:rsidRPr="003065C9">
        <w:rPr>
          <w:rFonts w:ascii="Times New Roman" w:eastAsia="Times New Roman" w:hAnsi="Times New Roman" w:cs="Times New Roman"/>
          <w:b/>
          <w:bCs/>
          <w:color w:val="000000"/>
          <w:kern w:val="0"/>
          <w:sz w:val="26"/>
          <w:szCs w:val="26"/>
          <w:lang w:eastAsia="ru-RU" w:bidi="ru-RU"/>
        </w:rPr>
        <w:t xml:space="preserve"> </w:t>
      </w:r>
      <w:r w:rsidRPr="003065C9">
        <w:rPr>
          <w:rFonts w:ascii="Times New Roman" w:eastAsia="Times New Roman" w:hAnsi="Times New Roman" w:cs="Times New Roman" w:hint="eastAsia"/>
          <w:b/>
          <w:bCs/>
          <w:color w:val="000000"/>
          <w:kern w:val="0"/>
          <w:sz w:val="26"/>
          <w:szCs w:val="26"/>
          <w:lang w:eastAsia="ru-RU" w:bidi="ru-RU"/>
        </w:rPr>
        <w:t>из</w:t>
      </w:r>
      <w:r w:rsidRPr="003065C9">
        <w:rPr>
          <w:rFonts w:ascii="Times New Roman" w:eastAsia="Times New Roman" w:hAnsi="Times New Roman" w:cs="Times New Roman"/>
          <w:b/>
          <w:bCs/>
          <w:color w:val="000000"/>
          <w:kern w:val="0"/>
          <w:sz w:val="26"/>
          <w:szCs w:val="26"/>
          <w:lang w:eastAsia="ru-RU" w:bidi="ru-RU"/>
        </w:rPr>
        <w:t xml:space="preserve"> 211 </w:t>
      </w:r>
      <w:r w:rsidRPr="003065C9">
        <w:rPr>
          <w:rFonts w:ascii="Times New Roman" w:eastAsia="Times New Roman" w:hAnsi="Times New Roman" w:cs="Times New Roman" w:hint="eastAsia"/>
          <w:b/>
          <w:bCs/>
          <w:color w:val="000000"/>
          <w:kern w:val="0"/>
          <w:sz w:val="26"/>
          <w:szCs w:val="26"/>
          <w:lang w:eastAsia="ru-RU" w:bidi="ru-RU"/>
        </w:rPr>
        <w:t>наименований</w:t>
      </w:r>
      <w:r w:rsidRPr="003065C9">
        <w:rPr>
          <w:rFonts w:ascii="Times New Roman" w:eastAsia="Times New Roman" w:hAnsi="Times New Roman" w:cs="Times New Roman"/>
          <w:b/>
          <w:bCs/>
          <w:color w:val="000000"/>
          <w:kern w:val="0"/>
          <w:sz w:val="26"/>
          <w:szCs w:val="26"/>
          <w:lang w:eastAsia="ru-RU" w:bidi="ru-RU"/>
        </w:rPr>
        <w:t>.</w:t>
      </w:r>
    </w:p>
    <w:p w:rsidR="003065C9" w:rsidRDefault="003065C9" w:rsidP="003065C9">
      <w:pPr>
        <w:rPr>
          <w:rFonts w:ascii="Times New Roman" w:eastAsia="Times New Roman" w:hAnsi="Times New Roman" w:cs="Times New Roman"/>
          <w:b/>
          <w:bCs/>
          <w:color w:val="000000"/>
          <w:kern w:val="0"/>
          <w:sz w:val="26"/>
          <w:szCs w:val="26"/>
          <w:lang w:eastAsia="ru-RU" w:bidi="ru-RU"/>
        </w:rPr>
      </w:pPr>
    </w:p>
    <w:p w:rsidR="003065C9" w:rsidRDefault="003065C9" w:rsidP="003065C9">
      <w:pPr>
        <w:rPr>
          <w:rFonts w:ascii="Times New Roman" w:eastAsia="Times New Roman" w:hAnsi="Times New Roman" w:cs="Times New Roman"/>
          <w:b/>
          <w:bCs/>
          <w:color w:val="000000"/>
          <w:kern w:val="0"/>
          <w:sz w:val="26"/>
          <w:szCs w:val="26"/>
          <w:lang w:eastAsia="ru-RU" w:bidi="ru-RU"/>
        </w:rPr>
      </w:pPr>
    </w:p>
    <w:p w:rsidR="003065C9" w:rsidRDefault="003065C9" w:rsidP="003065C9">
      <w:pPr>
        <w:rPr>
          <w:rFonts w:ascii="Times New Roman" w:eastAsia="Times New Roman" w:hAnsi="Times New Roman" w:cs="Times New Roman"/>
          <w:b/>
          <w:bCs/>
          <w:color w:val="000000"/>
          <w:kern w:val="0"/>
          <w:sz w:val="26"/>
          <w:szCs w:val="26"/>
          <w:lang w:eastAsia="ru-RU" w:bidi="ru-RU"/>
        </w:rPr>
      </w:pPr>
    </w:p>
    <w:p w:rsidR="003065C9" w:rsidRPr="003065C9" w:rsidRDefault="003065C9" w:rsidP="003065C9">
      <w:pPr>
        <w:keepNext/>
        <w:keepLines/>
        <w:tabs>
          <w:tab w:val="clear" w:pos="709"/>
        </w:tabs>
        <w:suppressAutoHyphens w:val="0"/>
        <w:spacing w:after="372" w:line="220" w:lineRule="exact"/>
        <w:ind w:firstLine="0"/>
        <w:jc w:val="center"/>
        <w:outlineLvl w:val="8"/>
        <w:rPr>
          <w:rFonts w:ascii="Times New Roman" w:eastAsia="Times New Roman" w:hAnsi="Times New Roman" w:cs="Times New Roman"/>
          <w:b/>
          <w:bCs/>
          <w:kern w:val="0"/>
          <w:lang w:eastAsia="ru-RU" w:bidi="ru-RU"/>
        </w:rPr>
      </w:pPr>
      <w:bookmarkStart w:id="0" w:name="bookmark75"/>
      <w:r w:rsidRPr="003065C9">
        <w:rPr>
          <w:rFonts w:ascii="Times New Roman" w:eastAsia="Times New Roman" w:hAnsi="Times New Roman" w:cs="Times New Roman"/>
          <w:b/>
          <w:bCs/>
          <w:color w:val="000000"/>
          <w:kern w:val="0"/>
          <w:lang w:eastAsia="ru-RU" w:bidi="ru-RU"/>
        </w:rPr>
        <w:t>ЗАКЛЮЧЕНИЕ</w:t>
      </w:r>
      <w:bookmarkEnd w:id="0"/>
    </w:p>
    <w:p w:rsidR="003065C9" w:rsidRPr="003065C9" w:rsidRDefault="003065C9" w:rsidP="003065C9">
      <w:pPr>
        <w:tabs>
          <w:tab w:val="clear" w:pos="709"/>
        </w:tabs>
        <w:suppressAutoHyphens w:val="0"/>
        <w:spacing w:after="0" w:line="359" w:lineRule="exact"/>
        <w:ind w:firstLine="640"/>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В диссертационной работе в рамках решения поставленной научно- технической проблемы повышения качества классификации сложных объектов на основе анализа их сложноструктурируемых изображений получены следующие основные результаты:</w:t>
      </w:r>
    </w:p>
    <w:p w:rsidR="003065C9" w:rsidRPr="003065C9" w:rsidRDefault="003065C9" w:rsidP="003065C9">
      <w:pPr>
        <w:numPr>
          <w:ilvl w:val="0"/>
          <w:numId w:val="21"/>
        </w:numPr>
        <w:tabs>
          <w:tab w:val="clear" w:pos="709"/>
          <w:tab w:val="left" w:pos="839"/>
        </w:tabs>
        <w:suppressAutoHyphens w:val="0"/>
        <w:spacing w:after="0" w:line="359" w:lineRule="exact"/>
        <w:ind w:firstLine="64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Выполнен анализ современного состояния методов и средств классификации сложных объектов, основанных на анализе сложноструктурируемых изображений, исследованы их критические свойства, выявлены пути их модификаций, обеспечивающих повышение эффективности принятия решений.</w:t>
      </w:r>
    </w:p>
    <w:p w:rsidR="003065C9" w:rsidRPr="003065C9" w:rsidRDefault="003065C9" w:rsidP="003065C9">
      <w:pPr>
        <w:numPr>
          <w:ilvl w:val="0"/>
          <w:numId w:val="21"/>
        </w:numPr>
        <w:tabs>
          <w:tab w:val="clear" w:pos="709"/>
          <w:tab w:val="left" w:pos="844"/>
        </w:tabs>
        <w:suppressAutoHyphens w:val="0"/>
        <w:spacing w:after="0" w:line="359" w:lineRule="exact"/>
        <w:ind w:firstLine="64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Разработан аппарат математических и алгоритмических средств формирования интеллектуальных морфологических операторов, предназначенных для сегментации сложноструктурируемых изображений, включающий:</w:t>
      </w:r>
    </w:p>
    <w:p w:rsidR="003065C9" w:rsidRPr="003065C9" w:rsidRDefault="003065C9" w:rsidP="003065C9">
      <w:pPr>
        <w:numPr>
          <w:ilvl w:val="0"/>
          <w:numId w:val="22"/>
        </w:numPr>
        <w:tabs>
          <w:tab w:val="clear" w:pos="709"/>
          <w:tab w:val="left" w:pos="1025"/>
        </w:tabs>
        <w:suppressAutoHyphens w:val="0"/>
        <w:spacing w:after="0" w:line="359" w:lineRule="exact"/>
        <w:ind w:firstLine="64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метод сегментации сложноструктурируемых изображений, построенный на основе градиентной обработки исходного полутонового изображения;</w:t>
      </w:r>
    </w:p>
    <w:p w:rsidR="003065C9" w:rsidRPr="003065C9" w:rsidRDefault="003065C9" w:rsidP="003065C9">
      <w:pPr>
        <w:numPr>
          <w:ilvl w:val="0"/>
          <w:numId w:val="22"/>
        </w:numPr>
        <w:tabs>
          <w:tab w:val="clear" w:pos="709"/>
          <w:tab w:val="left" w:pos="853"/>
        </w:tabs>
        <w:suppressAutoHyphens w:val="0"/>
        <w:spacing w:after="0" w:line="359" w:lineRule="exact"/>
        <w:ind w:firstLine="64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интеллектуальный оператор, предназначенный для формирования границы сегмента, реализующий итерационный процесс активации пикселей границы сегмента.</w:t>
      </w:r>
    </w:p>
    <w:p w:rsidR="003065C9" w:rsidRPr="003065C9" w:rsidRDefault="003065C9" w:rsidP="003065C9">
      <w:pPr>
        <w:numPr>
          <w:ilvl w:val="0"/>
          <w:numId w:val="21"/>
        </w:numPr>
        <w:tabs>
          <w:tab w:val="clear" w:pos="709"/>
          <w:tab w:val="left" w:pos="844"/>
        </w:tabs>
        <w:suppressAutoHyphens w:val="0"/>
        <w:spacing w:after="0" w:line="359" w:lineRule="exact"/>
        <w:ind w:firstLine="64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Разработан обобщающий математический формализм, позволяющий с единых позиций описывать геометрические свойства сегментов сложноструктурируемых изображений, включающий:</w:t>
      </w:r>
    </w:p>
    <w:p w:rsidR="003065C9" w:rsidRPr="003065C9" w:rsidRDefault="003065C9" w:rsidP="003065C9">
      <w:pPr>
        <w:numPr>
          <w:ilvl w:val="0"/>
          <w:numId w:val="22"/>
        </w:numPr>
        <w:tabs>
          <w:tab w:val="clear" w:pos="709"/>
          <w:tab w:val="left" w:pos="858"/>
        </w:tabs>
        <w:suppressAutoHyphens w:val="0"/>
        <w:spacing w:after="0" w:line="359" w:lineRule="exact"/>
        <w:ind w:firstLine="64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метод построения математической модели сегмента произвольной формы, основанный на морфологической обработке бинарных или полутоновых растровых изображений, позволяющий представить изображение любой кривой, в том числе и незамкнутой, в виде контура минимальной толщины;</w:t>
      </w:r>
    </w:p>
    <w:p w:rsidR="003065C9" w:rsidRPr="003065C9" w:rsidRDefault="003065C9" w:rsidP="003065C9">
      <w:pPr>
        <w:numPr>
          <w:ilvl w:val="0"/>
          <w:numId w:val="22"/>
        </w:numPr>
        <w:tabs>
          <w:tab w:val="clear" w:pos="709"/>
          <w:tab w:val="left" w:pos="826"/>
        </w:tabs>
        <w:suppressAutoHyphens w:val="0"/>
        <w:spacing w:after="0" w:line="359" w:lineRule="exact"/>
        <w:ind w:firstLine="640"/>
        <w:jc w:val="left"/>
        <w:rPr>
          <w:rFonts w:ascii="Times New Roman" w:eastAsia="Times New Roman" w:hAnsi="Times New Roman" w:cs="Times New Roman"/>
          <w:kern w:val="0"/>
          <w:lang w:eastAsia="ru-RU" w:bidi="ru-RU"/>
        </w:rPr>
        <w:sectPr w:rsidR="003065C9" w:rsidRPr="003065C9" w:rsidSect="003065C9">
          <w:headerReference w:type="even" r:id="rId8"/>
          <w:headerReference w:type="default" r:id="rId9"/>
          <w:type w:val="continuous"/>
          <w:pgSz w:w="11900" w:h="16840"/>
          <w:pgMar w:top="1341" w:right="2380" w:bottom="1341" w:left="2068" w:header="0" w:footer="3" w:gutter="0"/>
          <w:cols w:space="720"/>
          <w:noEndnote/>
          <w:titlePg/>
          <w:docGrid w:linePitch="360"/>
        </w:sectPr>
      </w:pPr>
      <w:r w:rsidRPr="003065C9">
        <w:rPr>
          <w:rFonts w:ascii="Times New Roman" w:eastAsia="Times New Roman" w:hAnsi="Times New Roman" w:cs="Times New Roman"/>
          <w:color w:val="000000"/>
          <w:kern w:val="0"/>
          <w:lang w:eastAsia="ru-RU" w:bidi="ru-RU"/>
        </w:rPr>
        <w:t>метод формирования пространства информативных признаков для нейронной сети, классифицирующей кривую произвольной формы,</w:t>
      </w:r>
    </w:p>
    <w:p w:rsidR="003065C9" w:rsidRPr="003065C9" w:rsidRDefault="003065C9" w:rsidP="003065C9">
      <w:pPr>
        <w:tabs>
          <w:tab w:val="clear" w:pos="709"/>
        </w:tabs>
        <w:suppressAutoHyphens w:val="0"/>
        <w:spacing w:after="0" w:line="359" w:lineRule="exact"/>
        <w:ind w:firstLine="0"/>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основанный на определении дескрипторов Фурье соответствующего контура минимальной толщины, позволяющий получить адекватную классификационную модель, независимо от числа отсчетов в анализируемых контурах.</w:t>
      </w:r>
    </w:p>
    <w:p w:rsidR="003065C9" w:rsidRPr="003065C9" w:rsidRDefault="003065C9" w:rsidP="003065C9">
      <w:pPr>
        <w:numPr>
          <w:ilvl w:val="0"/>
          <w:numId w:val="21"/>
        </w:numPr>
        <w:tabs>
          <w:tab w:val="clear" w:pos="709"/>
          <w:tab w:val="left" w:pos="845"/>
        </w:tabs>
        <w:suppressAutoHyphens w:val="0"/>
        <w:spacing w:after="0" w:line="359" w:lineRule="exact"/>
        <w:ind w:firstLine="62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Разработан аппарат математических и алгоритмических средств формирования гибридных сетевых структур, позволяющих осуществлять анализ и классификацию сложноструктурируемых изображений на основе их яркостно-геометрического описания, включающий:</w:t>
      </w:r>
    </w:p>
    <w:p w:rsidR="003065C9" w:rsidRPr="003065C9" w:rsidRDefault="003065C9" w:rsidP="003065C9">
      <w:pPr>
        <w:numPr>
          <w:ilvl w:val="0"/>
          <w:numId w:val="22"/>
        </w:numPr>
        <w:tabs>
          <w:tab w:val="clear" w:pos="709"/>
          <w:tab w:val="left" w:pos="845"/>
        </w:tabs>
        <w:suppressAutoHyphens w:val="0"/>
        <w:spacing w:after="0" w:line="359" w:lineRule="exact"/>
        <w:ind w:firstLine="62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математическую модель для построения универсальных сетевых структур, предназначенных для классификации двухальтернативных выборок при решении задач сегментации сложноструктурируемых изображений;</w:t>
      </w:r>
    </w:p>
    <w:p w:rsidR="003065C9" w:rsidRPr="003065C9" w:rsidRDefault="003065C9" w:rsidP="003065C9">
      <w:pPr>
        <w:numPr>
          <w:ilvl w:val="0"/>
          <w:numId w:val="22"/>
        </w:numPr>
        <w:tabs>
          <w:tab w:val="clear" w:pos="709"/>
          <w:tab w:val="left" w:pos="845"/>
        </w:tabs>
        <w:suppressAutoHyphens w:val="0"/>
        <w:spacing w:after="0" w:line="359" w:lineRule="exact"/>
        <w:ind w:firstLine="62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сетевую структура классификации двухальтернативных данных, включающую два решающих модуля, позволяющую формировать границу сегмента произвольной формы;</w:t>
      </w:r>
    </w:p>
    <w:p w:rsidR="003065C9" w:rsidRPr="003065C9" w:rsidRDefault="003065C9" w:rsidP="003065C9">
      <w:pPr>
        <w:numPr>
          <w:ilvl w:val="0"/>
          <w:numId w:val="22"/>
        </w:numPr>
        <w:tabs>
          <w:tab w:val="clear" w:pos="709"/>
          <w:tab w:val="left" w:pos="845"/>
        </w:tabs>
        <w:suppressAutoHyphens w:val="0"/>
        <w:spacing w:after="0" w:line="359" w:lineRule="exact"/>
        <w:ind w:firstLine="62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модель гибридной нейронной сети, позволяющая классифицировать морфологические образования на растровых сложноструктурируемых' изображениях;</w:t>
      </w:r>
    </w:p>
    <w:p w:rsidR="003065C9" w:rsidRPr="003065C9" w:rsidRDefault="003065C9" w:rsidP="003065C9">
      <w:pPr>
        <w:numPr>
          <w:ilvl w:val="0"/>
          <w:numId w:val="22"/>
        </w:numPr>
        <w:tabs>
          <w:tab w:val="clear" w:pos="709"/>
          <w:tab w:val="left" w:pos="845"/>
        </w:tabs>
        <w:suppressAutoHyphens w:val="0"/>
        <w:spacing w:after="0" w:line="359" w:lineRule="exact"/>
        <w:ind w:firstLine="62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модели нейронных сетей с макрослоями, использующие для диагностических заключений по группам информативных признаков, получаемых по различным методикам и технологиям.</w:t>
      </w:r>
    </w:p>
    <w:p w:rsidR="003065C9" w:rsidRPr="003065C9" w:rsidRDefault="003065C9" w:rsidP="003065C9">
      <w:pPr>
        <w:numPr>
          <w:ilvl w:val="0"/>
          <w:numId w:val="21"/>
        </w:numPr>
        <w:tabs>
          <w:tab w:val="clear" w:pos="709"/>
          <w:tab w:val="left" w:pos="848"/>
        </w:tabs>
        <w:suppressAutoHyphens w:val="0"/>
        <w:spacing w:after="0" w:line="359" w:lineRule="exact"/>
        <w:ind w:firstLine="62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Создано специализированное методическое, алгоритмическое и программное обеспечение анализа изображений для интеллектуальных систем прогнозирования и диагностики социально-значимых заболеваний включающее:</w:t>
      </w:r>
    </w:p>
    <w:p w:rsidR="003065C9" w:rsidRPr="003065C9" w:rsidRDefault="003065C9" w:rsidP="003065C9">
      <w:pPr>
        <w:numPr>
          <w:ilvl w:val="0"/>
          <w:numId w:val="22"/>
        </w:numPr>
        <w:tabs>
          <w:tab w:val="clear" w:pos="709"/>
          <w:tab w:val="left" w:pos="845"/>
        </w:tabs>
        <w:suppressAutoHyphens w:val="0"/>
        <w:spacing w:after="0" w:line="359" w:lineRule="exact"/>
        <w:ind w:firstLine="62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алгоритм функционирования нейронной сети с макрослоями, классифицирующей сегменты цветного изображения, построенный по двухступенчатой схеме;</w:t>
      </w:r>
    </w:p>
    <w:p w:rsidR="003065C9" w:rsidRPr="003065C9" w:rsidRDefault="003065C9" w:rsidP="003065C9">
      <w:pPr>
        <w:numPr>
          <w:ilvl w:val="0"/>
          <w:numId w:val="22"/>
        </w:numPr>
        <w:tabs>
          <w:tab w:val="clear" w:pos="709"/>
          <w:tab w:val="left" w:pos="845"/>
        </w:tabs>
        <w:suppressAutoHyphens w:val="0"/>
        <w:spacing w:after="0" w:line="359" w:lineRule="exact"/>
        <w:ind w:firstLine="620"/>
        <w:jc w:val="left"/>
        <w:rPr>
          <w:rFonts w:ascii="Times New Roman" w:eastAsia="Times New Roman" w:hAnsi="Times New Roman" w:cs="Times New Roman"/>
          <w:kern w:val="0"/>
          <w:lang w:eastAsia="ru-RU" w:bidi="ru-RU"/>
        </w:rPr>
        <w:sectPr w:rsidR="003065C9" w:rsidRPr="003065C9">
          <w:pgSz w:w="11900" w:h="16840"/>
          <w:pgMar w:top="1756" w:right="2366" w:bottom="1756" w:left="2063" w:header="0" w:footer="3" w:gutter="0"/>
          <w:cols w:space="720"/>
          <w:noEndnote/>
          <w:docGrid w:linePitch="360"/>
        </w:sectPr>
      </w:pPr>
      <w:r w:rsidRPr="003065C9">
        <w:rPr>
          <w:rFonts w:ascii="Times New Roman" w:eastAsia="Times New Roman" w:hAnsi="Times New Roman" w:cs="Times New Roman"/>
          <w:color w:val="000000"/>
          <w:kern w:val="0"/>
          <w:lang w:eastAsia="ru-RU" w:bidi="ru-RU"/>
        </w:rPr>
        <w:t>алгоритмы формирования моделей сетевых структур для классификации пикселей на сложноструктурируемом изображении, позволяющие получать модели сетевых структур, удовлетворяющие априорно заданным параметрам качества классификации;</w:t>
      </w:r>
    </w:p>
    <w:p w:rsidR="003065C9" w:rsidRPr="003065C9" w:rsidRDefault="003065C9" w:rsidP="003065C9">
      <w:pPr>
        <w:numPr>
          <w:ilvl w:val="0"/>
          <w:numId w:val="22"/>
        </w:numPr>
        <w:tabs>
          <w:tab w:val="clear" w:pos="709"/>
          <w:tab w:val="left" w:pos="797"/>
        </w:tabs>
        <w:suppressAutoHyphens w:val="0"/>
        <w:spacing w:after="0" w:line="354" w:lineRule="exact"/>
        <w:ind w:firstLine="60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val="uk-UA" w:eastAsia="uk-UA" w:bidi="uk-UA"/>
        </w:rPr>
        <w:t xml:space="preserve">структуру </w:t>
      </w:r>
      <w:r w:rsidRPr="003065C9">
        <w:rPr>
          <w:rFonts w:ascii="Times New Roman" w:eastAsia="Times New Roman" w:hAnsi="Times New Roman" w:cs="Times New Roman"/>
          <w:color w:val="000000"/>
          <w:kern w:val="0"/>
          <w:lang w:eastAsia="ru-RU" w:bidi="ru-RU"/>
        </w:rPr>
        <w:t>базы данных обучающих выборок для нейронных сетей с макрослоями;</w:t>
      </w:r>
    </w:p>
    <w:p w:rsidR="003065C9" w:rsidRPr="003065C9" w:rsidRDefault="003065C9" w:rsidP="003065C9">
      <w:pPr>
        <w:numPr>
          <w:ilvl w:val="0"/>
          <w:numId w:val="22"/>
        </w:numPr>
        <w:tabs>
          <w:tab w:val="clear" w:pos="709"/>
          <w:tab w:val="left" w:pos="867"/>
        </w:tabs>
        <w:suppressAutoHyphens w:val="0"/>
        <w:spacing w:after="0" w:line="354" w:lineRule="exact"/>
        <w:ind w:firstLine="60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алгоритм автоматизированного получения интегрированных моделей решающих модулей для классификации сегментов сложноструктурируемых изображений;</w:t>
      </w:r>
    </w:p>
    <w:p w:rsidR="003065C9" w:rsidRPr="003065C9" w:rsidRDefault="003065C9" w:rsidP="003065C9">
      <w:pPr>
        <w:numPr>
          <w:ilvl w:val="0"/>
          <w:numId w:val="22"/>
        </w:numPr>
        <w:tabs>
          <w:tab w:val="clear" w:pos="709"/>
          <w:tab w:val="left" w:pos="802"/>
        </w:tabs>
        <w:suppressAutoHyphens w:val="0"/>
        <w:spacing w:after="0" w:line="354" w:lineRule="exact"/>
        <w:ind w:firstLine="60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 xml:space="preserve">программное обеспечение для формирования сетевых моделей, предназначенных для классификации пикселей сегментов сложноструктурируемых изображений, включающее интерактивные среды настройки функциональных блоков сетевых структур, реализованное в среде </w:t>
      </w:r>
      <w:r w:rsidRPr="003065C9">
        <w:rPr>
          <w:rFonts w:ascii="Times New Roman" w:eastAsia="Times New Roman" w:hAnsi="Times New Roman" w:cs="Times New Roman"/>
          <w:color w:val="000000"/>
          <w:kern w:val="0"/>
          <w:lang w:val="en-US" w:eastAsia="en-US" w:bidi="en-US"/>
        </w:rPr>
        <w:t>Matlab</w:t>
      </w:r>
      <w:r w:rsidRPr="003065C9">
        <w:rPr>
          <w:rFonts w:ascii="Times New Roman" w:eastAsia="Times New Roman" w:hAnsi="Times New Roman" w:cs="Times New Roman"/>
          <w:color w:val="000000"/>
          <w:kern w:val="0"/>
          <w:lang w:eastAsia="en-US" w:bidi="en-US"/>
        </w:rPr>
        <w:t xml:space="preserve"> </w:t>
      </w:r>
      <w:r w:rsidRPr="003065C9">
        <w:rPr>
          <w:rFonts w:ascii="Times New Roman" w:eastAsia="Times New Roman" w:hAnsi="Times New Roman" w:cs="Times New Roman"/>
          <w:color w:val="000000"/>
          <w:kern w:val="0"/>
          <w:lang w:eastAsia="ru-RU" w:bidi="ru-RU"/>
        </w:rPr>
        <w:t>7.0.</w:t>
      </w:r>
    </w:p>
    <w:p w:rsidR="003065C9" w:rsidRPr="003065C9" w:rsidRDefault="003065C9" w:rsidP="003065C9">
      <w:pPr>
        <w:numPr>
          <w:ilvl w:val="0"/>
          <w:numId w:val="21"/>
        </w:numPr>
        <w:tabs>
          <w:tab w:val="clear" w:pos="709"/>
          <w:tab w:val="left" w:pos="834"/>
        </w:tabs>
        <w:suppressAutoHyphens w:val="0"/>
        <w:spacing w:after="0" w:line="354" w:lineRule="exact"/>
        <w:ind w:firstLine="60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Разработаны типовые информационные структуры, предназначенные для интеллектуальных систем поддержки принятия решений гематологического анализа и для врача-офтальмолога, клинические и лабораторные испытания которых показали:</w:t>
      </w:r>
    </w:p>
    <w:p w:rsidR="003065C9" w:rsidRPr="003065C9" w:rsidRDefault="003065C9" w:rsidP="003065C9">
      <w:pPr>
        <w:numPr>
          <w:ilvl w:val="0"/>
          <w:numId w:val="22"/>
        </w:numPr>
        <w:tabs>
          <w:tab w:val="clear" w:pos="709"/>
          <w:tab w:val="left" w:pos="802"/>
        </w:tabs>
        <w:suppressAutoHyphens w:val="0"/>
        <w:spacing w:after="0" w:line="354" w:lineRule="exact"/>
        <w:ind w:firstLine="60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диагностическую эффективность при решении задачи классификации сосудов сетчатки глаза «норма» - «патология» 93%;</w:t>
      </w:r>
    </w:p>
    <w:p w:rsidR="003065C9" w:rsidRPr="003065C9" w:rsidRDefault="003065C9" w:rsidP="003065C9">
      <w:pPr>
        <w:numPr>
          <w:ilvl w:val="0"/>
          <w:numId w:val="22"/>
        </w:numPr>
        <w:tabs>
          <w:tab w:val="clear" w:pos="709"/>
          <w:tab w:val="left" w:pos="792"/>
        </w:tabs>
        <w:suppressAutoHyphens w:val="0"/>
        <w:spacing w:after="0" w:line="354" w:lineRule="exact"/>
        <w:ind w:firstLine="60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уверенность в правильном принятии решений на уровне 0,9 при прогнозе и дифференциальной диагностики степени тяжести тромбозов центральной вены сетчатки и ее ветвей;</w:t>
      </w:r>
    </w:p>
    <w:p w:rsidR="003065C9" w:rsidRPr="003065C9" w:rsidRDefault="003065C9" w:rsidP="003065C9">
      <w:pPr>
        <w:numPr>
          <w:ilvl w:val="0"/>
          <w:numId w:val="22"/>
        </w:numPr>
        <w:tabs>
          <w:tab w:val="clear" w:pos="709"/>
          <w:tab w:val="left" w:pos="792"/>
        </w:tabs>
        <w:suppressAutoHyphens w:val="0"/>
        <w:spacing w:after="0" w:line="354" w:lineRule="exact"/>
        <w:ind w:firstLine="600"/>
        <w:jc w:val="left"/>
        <w:rPr>
          <w:rFonts w:ascii="Times New Roman" w:eastAsia="Times New Roman" w:hAnsi="Times New Roman" w:cs="Times New Roman"/>
          <w:kern w:val="0"/>
          <w:lang w:eastAsia="ru-RU" w:bidi="ru-RU"/>
        </w:rPr>
      </w:pPr>
      <w:r w:rsidRPr="003065C9">
        <w:rPr>
          <w:rFonts w:ascii="Times New Roman" w:eastAsia="Times New Roman" w:hAnsi="Times New Roman" w:cs="Times New Roman"/>
          <w:color w:val="000000"/>
          <w:kern w:val="0"/>
          <w:lang w:eastAsia="ru-RU" w:bidi="ru-RU"/>
        </w:rPr>
        <w:t>превосходство по показателям качества аналогичные систем такого же назначения при выявлении больных диабетической ретинопатией, в среднем, превосходят на 14%;</w:t>
      </w:r>
    </w:p>
    <w:p w:rsidR="003065C9" w:rsidRPr="003065C9" w:rsidRDefault="003065C9" w:rsidP="003065C9">
      <w:r w:rsidRPr="003065C9">
        <w:rPr>
          <w:rFonts w:ascii="Arial Unicode MS" w:eastAsia="Arial Unicode MS" w:hAnsi="Arial Unicode MS" w:cs="Arial Unicode MS"/>
          <w:color w:val="000000"/>
          <w:kern w:val="0"/>
          <w:sz w:val="24"/>
          <w:szCs w:val="24"/>
          <w:lang w:eastAsia="ru-RU" w:bidi="ru-RU"/>
        </w:rPr>
        <w:t>превосходство по показателям качества классификации аналогичных систем такого же назначения при определении межклеточных соотношений в среднем на 4%, а также снижение числа ложных тревог (разрушенные клетки, скопления тромбоцитов, грязь, пятна краски ошибочно принятые за лейкоциты).</w:t>
      </w:r>
    </w:p>
    <w:sectPr w:rsidR="003065C9" w:rsidRPr="003065C9" w:rsidSect="0042464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814" w:rsidRDefault="00AA3814">
      <w:pPr>
        <w:spacing w:after="0" w:line="240" w:lineRule="auto"/>
      </w:pPr>
      <w:r>
        <w:separator/>
      </w:r>
    </w:p>
  </w:endnote>
  <w:endnote w:type="continuationSeparator" w:id="0">
    <w:p w:rsidR="00AA3814" w:rsidRDefault="00AA3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4" w:rsidRDefault="00AA3814">
    <w:pPr>
      <w:rPr>
        <w:sz w:val="2"/>
        <w:szCs w:val="2"/>
      </w:rPr>
    </w:pPr>
    <w:r w:rsidRPr="00FA1D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814" w:rsidRDefault="00AA381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4" w:rsidRDefault="00AA3814">
    <w:pPr>
      <w:rPr>
        <w:sz w:val="2"/>
        <w:szCs w:val="2"/>
      </w:rPr>
    </w:pPr>
    <w:r w:rsidRPr="00FA1D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3814" w:rsidRDefault="00AA3814">
                <w:pPr>
                  <w:spacing w:line="240" w:lineRule="auto"/>
                </w:pPr>
                <w:fldSimple w:instr=" PAGE \* MERGEFORMAT ">
                  <w:r w:rsidR="003065C9" w:rsidRPr="003065C9">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814" w:rsidRDefault="00AA3814"/>
    <w:p w:rsidR="00AA3814" w:rsidRDefault="00AA3814"/>
    <w:p w:rsidR="00AA3814" w:rsidRDefault="00AA3814"/>
    <w:p w:rsidR="00AA3814" w:rsidRDefault="00AA3814"/>
    <w:p w:rsidR="00AA3814" w:rsidRDefault="00AA3814"/>
    <w:p w:rsidR="00AA3814" w:rsidRDefault="00AA3814"/>
    <w:p w:rsidR="00AA3814" w:rsidRDefault="00AA3814">
      <w:pPr>
        <w:rPr>
          <w:sz w:val="2"/>
          <w:szCs w:val="2"/>
        </w:rPr>
      </w:pPr>
      <w:r w:rsidRPr="00FA1D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814" w:rsidRDefault="00AA3814">
                  <w:pPr>
                    <w:spacing w:line="240" w:lineRule="auto"/>
                  </w:pPr>
                  <w:fldSimple w:instr=" PAGE \* MERGEFORMAT ">
                    <w:r w:rsidRPr="00E648E2">
                      <w:rPr>
                        <w:rStyle w:val="afffff9"/>
                        <w:b w:val="0"/>
                        <w:bCs w:val="0"/>
                        <w:noProof/>
                      </w:rPr>
                      <w:t>19</w:t>
                    </w:r>
                  </w:fldSimple>
                </w:p>
              </w:txbxContent>
            </v:textbox>
            <w10:wrap anchorx="page" anchory="page"/>
          </v:shape>
        </w:pict>
      </w:r>
    </w:p>
    <w:p w:rsidR="00AA3814" w:rsidRDefault="00AA3814"/>
    <w:p w:rsidR="00AA3814" w:rsidRDefault="00AA3814"/>
    <w:p w:rsidR="00AA3814" w:rsidRDefault="00AA3814">
      <w:pPr>
        <w:rPr>
          <w:sz w:val="2"/>
          <w:szCs w:val="2"/>
        </w:rPr>
      </w:pPr>
      <w:r w:rsidRPr="00FA1D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814" w:rsidRDefault="00AA3814"/>
                <w:p w:rsidR="00AA3814" w:rsidRDefault="00AA3814">
                  <w:pPr>
                    <w:pStyle w:val="1ffffff7"/>
                    <w:spacing w:line="240" w:lineRule="auto"/>
                  </w:pPr>
                  <w:fldSimple w:instr=" PAGE \* MERGEFORMAT ">
                    <w:r w:rsidRPr="00E648E2">
                      <w:rPr>
                        <w:rStyle w:val="3b"/>
                        <w:noProof/>
                      </w:rPr>
                      <w:t>19</w:t>
                    </w:r>
                  </w:fldSimple>
                </w:p>
              </w:txbxContent>
            </v:textbox>
            <w10:wrap anchorx="page" anchory="page"/>
          </v:shape>
        </w:pict>
      </w:r>
    </w:p>
    <w:p w:rsidR="00AA3814" w:rsidRDefault="00AA3814"/>
    <w:p w:rsidR="00AA3814" w:rsidRDefault="00AA3814">
      <w:pPr>
        <w:rPr>
          <w:sz w:val="2"/>
          <w:szCs w:val="2"/>
        </w:rPr>
      </w:pPr>
    </w:p>
    <w:p w:rsidR="00AA3814" w:rsidRDefault="00AA3814"/>
    <w:p w:rsidR="00AA3814" w:rsidRDefault="00AA3814">
      <w:pPr>
        <w:spacing w:after="0" w:line="240" w:lineRule="auto"/>
      </w:pPr>
    </w:p>
  </w:footnote>
  <w:footnote w:type="continuationSeparator" w:id="0">
    <w:p w:rsidR="00AA3814" w:rsidRDefault="00AA38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5C9" w:rsidRDefault="003065C9">
    <w:pPr>
      <w:rPr>
        <w:sz w:val="2"/>
        <w:szCs w:val="2"/>
      </w:rPr>
    </w:pPr>
    <w:r w:rsidRPr="00175DD2">
      <w:rPr>
        <w:sz w:val="24"/>
        <w:szCs w:val="24"/>
        <w:lang w:bidi="ru-RU"/>
      </w:rPr>
      <w:pict>
        <v:shapetype id="_x0000_t202" coordsize="21600,21600" o:spt="202" path="m,l,21600r21600,l21600,xe">
          <v:stroke joinstyle="miter"/>
          <v:path gradientshapeok="t" o:connecttype="rect"/>
        </v:shapetype>
        <v:shape id="_x0000_s609650" type="#_x0000_t202" style="position:absolute;left:0;text-align:left;margin-left:282.8pt;margin-top:65.45pt;width:9.55pt;height:7.7pt;z-index:-251614208;mso-wrap-style:none;mso-wrap-distance-left:5pt;mso-wrap-distance-right:5pt;mso-position-horizontal-relative:page;mso-position-vertical-relative:page" wrapcoords="0 0" filled="f" stroked="f">
          <v:textbox style="mso-fit-shape-to-text:t" inset="0,0,0,0">
            <w:txbxContent>
              <w:p w:rsidR="003065C9" w:rsidRDefault="003065C9">
                <w:pPr>
                  <w:spacing w:line="240" w:lineRule="auto"/>
                  <w:jc w:val="left"/>
                </w:pPr>
                <w:fldSimple w:instr=" PAGE \* MERGEFORMAT ">
                  <w:r w:rsidRPr="002C11EE">
                    <w:rPr>
                      <w:rStyle w:val="afffff9"/>
                      <w:noProof/>
                    </w:rPr>
                    <w:t>282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5C9" w:rsidRDefault="003065C9">
    <w:pPr>
      <w:rPr>
        <w:sz w:val="2"/>
        <w:szCs w:val="2"/>
      </w:rPr>
    </w:pPr>
    <w:r w:rsidRPr="00175DD2">
      <w:rPr>
        <w:sz w:val="24"/>
        <w:szCs w:val="24"/>
        <w:lang w:bidi="ru-RU"/>
      </w:rPr>
      <w:pict>
        <v:shapetype id="_x0000_t202" coordsize="21600,21600" o:spt="202" path="m,l,21600r21600,l21600,xe">
          <v:stroke joinstyle="miter"/>
          <v:path gradientshapeok="t" o:connecttype="rect"/>
        </v:shapetype>
        <v:shape id="_x0000_s609651" type="#_x0000_t202" style="position:absolute;left:0;text-align:left;margin-left:282.8pt;margin-top:65.45pt;width:9.55pt;height:7.7pt;z-index:-251613184;mso-wrap-style:none;mso-wrap-distance-left:5pt;mso-wrap-distance-right:5pt;mso-position-horizontal-relative:page;mso-position-vertical-relative:page" wrapcoords="0 0" filled="f" stroked="f">
          <v:textbox style="mso-fit-shape-to-text:t" inset="0,0,0,0">
            <w:txbxContent>
              <w:p w:rsidR="003065C9" w:rsidRDefault="003065C9">
                <w:pPr>
                  <w:spacing w:line="240" w:lineRule="auto"/>
                  <w:jc w:val="left"/>
                </w:pPr>
                <w:fldSimple w:instr=" PAGE \* MERGEFORMAT ">
                  <w:r w:rsidRPr="003065C9">
                    <w:rPr>
                      <w:rStyle w:val="afffff9"/>
                      <w:noProof/>
                    </w:rPr>
                    <w:t>18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4" w:rsidRPr="005856C0" w:rsidRDefault="00AA38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053D50"/>
    <w:multiLevelType w:val="multilevel"/>
    <w:tmpl w:val="BB16F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AE6274"/>
    <w:multiLevelType w:val="multilevel"/>
    <w:tmpl w:val="AA4C951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67B28"/>
    <w:multiLevelType w:val="multilevel"/>
    <w:tmpl w:val="23664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756FEA"/>
    <w:multiLevelType w:val="multilevel"/>
    <w:tmpl w:val="4D0AE37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F698F"/>
    <w:multiLevelType w:val="multilevel"/>
    <w:tmpl w:val="D1FC640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B107CA5"/>
    <w:multiLevelType w:val="multilevel"/>
    <w:tmpl w:val="1376EFF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1D6D23E0"/>
    <w:multiLevelType w:val="multilevel"/>
    <w:tmpl w:val="DF683C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D8211C9"/>
    <w:multiLevelType w:val="multilevel"/>
    <w:tmpl w:val="FBA20D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3AD2E5B"/>
    <w:multiLevelType w:val="multilevel"/>
    <w:tmpl w:val="277AD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49865D6"/>
    <w:multiLevelType w:val="multilevel"/>
    <w:tmpl w:val="3CBC76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64B2B65"/>
    <w:multiLevelType w:val="hybridMultilevel"/>
    <w:tmpl w:val="C4BCF4E6"/>
    <w:lvl w:ilvl="0" w:tplc="478C350E">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1">
    <w:nsid w:val="3F9D2867"/>
    <w:multiLevelType w:val="multilevel"/>
    <w:tmpl w:val="63CE7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7195B9E"/>
    <w:multiLevelType w:val="multilevel"/>
    <w:tmpl w:val="FA02B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85E7F83"/>
    <w:multiLevelType w:val="multilevel"/>
    <w:tmpl w:val="14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F4A1C2A"/>
    <w:multiLevelType w:val="multilevel"/>
    <w:tmpl w:val="49128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C0C0BF8"/>
    <w:multiLevelType w:val="multilevel"/>
    <w:tmpl w:val="B5E0CD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55C4C9B"/>
    <w:multiLevelType w:val="multilevel"/>
    <w:tmpl w:val="3F225E6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98"/>
  </w:num>
  <w:num w:numId="8">
    <w:abstractNumId w:val="91"/>
  </w:num>
  <w:num w:numId="9">
    <w:abstractNumId w:val="85"/>
  </w:num>
  <w:num w:numId="10">
    <w:abstractNumId w:val="74"/>
  </w:num>
  <w:num w:numId="11">
    <w:abstractNumId w:val="87"/>
  </w:num>
  <w:num w:numId="12">
    <w:abstractNumId w:val="78"/>
  </w:num>
  <w:num w:numId="13">
    <w:abstractNumId w:val="89"/>
  </w:num>
  <w:num w:numId="14">
    <w:abstractNumId w:val="80"/>
  </w:num>
  <w:num w:numId="15">
    <w:abstractNumId w:val="96"/>
  </w:num>
  <w:num w:numId="16">
    <w:abstractNumId w:val="83"/>
  </w:num>
  <w:num w:numId="17">
    <w:abstractNumId w:val="92"/>
  </w:num>
  <w:num w:numId="18">
    <w:abstractNumId w:val="93"/>
  </w:num>
  <w:num w:numId="19">
    <w:abstractNumId w:val="72"/>
  </w:num>
  <w:num w:numId="20">
    <w:abstractNumId w:val="90"/>
  </w:num>
  <w:num w:numId="21">
    <w:abstractNumId w:val="94"/>
  </w:num>
  <w:num w:numId="22">
    <w:abstractNumId w:val="8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E9990-7F85-47CA-8990-93C59EEE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2486</TotalTime>
  <Pages>19</Pages>
  <Words>4812</Words>
  <Characters>27433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2022-05-18T16:04:00Z</dcterms:created>
  <dcterms:modified xsi:type="dcterms:W3CDTF">2022-05-23T19:53:00Z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