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ACF5" w14:textId="77777777" w:rsidR="00797621" w:rsidRDefault="00797621" w:rsidP="00797621">
      <w:pPr>
        <w:pStyle w:val="afffffffffffffffffffffffffff5"/>
        <w:rPr>
          <w:rFonts w:ascii="Verdana" w:hAnsi="Verdana"/>
          <w:color w:val="000000"/>
          <w:sz w:val="21"/>
          <w:szCs w:val="21"/>
        </w:rPr>
      </w:pPr>
      <w:r>
        <w:rPr>
          <w:rFonts w:ascii="Helvetica" w:hAnsi="Helvetica" w:cs="Helvetica"/>
          <w:b/>
          <w:bCs w:val="0"/>
          <w:color w:val="222222"/>
          <w:sz w:val="21"/>
          <w:szCs w:val="21"/>
        </w:rPr>
        <w:t>Батыгин, Юрий Константинович.</w:t>
      </w:r>
      <w:r>
        <w:rPr>
          <w:rFonts w:ascii="Helvetica" w:hAnsi="Helvetica" w:cs="Helvetica"/>
          <w:color w:val="222222"/>
          <w:sz w:val="21"/>
          <w:szCs w:val="21"/>
        </w:rPr>
        <w:br/>
        <w:t>Динамика ярких пучков в нелинейных полях объемного заряда : диссертация ... доктора физико-математических наук : 01.04.20. - Вако, 1998. - 347 с. : ил.</w:t>
      </w:r>
    </w:p>
    <w:p w14:paraId="10B70F78" w14:textId="77777777" w:rsidR="00797621" w:rsidRDefault="00797621" w:rsidP="00797621">
      <w:pPr>
        <w:pStyle w:val="20"/>
        <w:spacing w:before="0" w:after="312"/>
        <w:rPr>
          <w:rFonts w:ascii="Arial" w:hAnsi="Arial" w:cs="Arial"/>
          <w:caps/>
          <w:color w:val="333333"/>
          <w:sz w:val="27"/>
          <w:szCs w:val="27"/>
        </w:rPr>
      </w:pPr>
    </w:p>
    <w:p w14:paraId="59D9279D" w14:textId="77777777" w:rsidR="00797621" w:rsidRDefault="00797621" w:rsidP="0079762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Батыгин, Юрий Константинович</w:t>
      </w:r>
    </w:p>
    <w:p w14:paraId="7AD194A3"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554032EA"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1AEE2509"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D0F7E92"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ЧИСЛЕННАЯ МОДЕЛЬ ДИНАМИКИ ИНТЕНСИВНЫХ ЗАРЯЖЕННЫХ</w:t>
      </w:r>
    </w:p>
    <w:p w14:paraId="167778A4"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ПУЧКОВ В УСКОРИТЕЛЯХ ЧАСТИЦ</w:t>
      </w:r>
    </w:p>
    <w:p w14:paraId="005BD7A4"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самосогласованной задачи о динамике пучка в</w:t>
      </w:r>
    </w:p>
    <w:p w14:paraId="5E6C5A8F"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собственном поле объёмного заряда</w:t>
      </w:r>
    </w:p>
    <w:p w14:paraId="7DDB11B0"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Численное интегрирование уравнений движения</w:t>
      </w:r>
    </w:p>
    <w:p w14:paraId="5842912F"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Датчик распределений частиц в четырёхмерном фазовом пространстве</w:t>
      </w:r>
    </w:p>
    <w:p w14:paraId="0CC8A8D8"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Численное решение уравнения Пуассона</w:t>
      </w:r>
    </w:p>
    <w:p w14:paraId="0902281C"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Взвешивание частиц на сетке</w:t>
      </w:r>
    </w:p>
    <w:p w14:paraId="32C97225"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Численные ошибки и теорема Гаусса</w:t>
      </w:r>
    </w:p>
    <w:p w14:paraId="752CC337"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Метод Фурье-преобразования в двумерных декартовых координатах</w:t>
      </w:r>
    </w:p>
    <w:p w14:paraId="514A03A6"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Метод Фурье-преобразования и прогонки для решения двумерного уравнения Пуассона в цилиндрических координатах</w:t>
      </w:r>
    </w:p>
    <w:p w14:paraId="1F7ADC16"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Метод Фурье-преобразования в трехмерных декартовых координатах</w:t>
      </w:r>
    </w:p>
    <w:p w14:paraId="4759F73B"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Вычисление полей ускоряюще-фокусирующих элементов</w:t>
      </w:r>
    </w:p>
    <w:p w14:paraId="616E77F6"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1.8.1. Поле ВЧ зазора</w:t>
      </w:r>
    </w:p>
    <w:p w14:paraId="65FCF6ED"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1.8.2. Мультипольные линзы</w:t>
      </w:r>
    </w:p>
    <w:p w14:paraId="3499C4C7"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1.8.3. Аксиально-симметричное магнитное поле</w:t>
      </w:r>
    </w:p>
    <w:p w14:paraId="0A1EE89A"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1.8.4. Поворотные магниты</w:t>
      </w:r>
    </w:p>
    <w:p w14:paraId="5ECE1B68"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1.8.5. Ускоритель RFQ</w:t>
      </w:r>
    </w:p>
    <w:p w14:paraId="23FE5F37"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Структурно-модульный подход к разработке программного</w:t>
      </w:r>
    </w:p>
    <w:p w14:paraId="7097932D"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обеспечения для расчета динамики интенсивных пучков</w:t>
      </w:r>
    </w:p>
    <w:p w14:paraId="01F60928"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 Организация программы ВЕАМРАТН для расчёта динамики</w:t>
      </w:r>
    </w:p>
    <w:p w14:paraId="56C9F4E8"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интенсивных ярких пучков</w:t>
      </w:r>
    </w:p>
    <w:p w14:paraId="1CC55D06"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Выбор параметров численной модели</w:t>
      </w:r>
    </w:p>
    <w:p w14:paraId="5A8E7982"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РАВНОВЕСНЫЕ СОСТОЯНИЯ НЕОДНОРОДНОГО ПУЧКА</w:t>
      </w:r>
    </w:p>
    <w:p w14:paraId="26D85143"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БОЛЬШИМ ПРОСТРАНСТВЕННЫМ ЗАРЯДОМ В СИЛЬНОМ</w:t>
      </w:r>
    </w:p>
    <w:p w14:paraId="53B2336E"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НЕЛИНЕЙНОМ ФОКУСИРУЮЩЕМ ПОЛЕ</w:t>
      </w:r>
    </w:p>
    <w:p w14:paraId="766BF6B9"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Рост эмиттанса и образование ореола неоднородного пучка</w:t>
      </w:r>
    </w:p>
    <w:p w14:paraId="26E50966"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канале с линейными фокусирующими силами</w:t>
      </w:r>
    </w:p>
    <w:p w14:paraId="3BA66100"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Функция Гамильтона в произвольном непрерывном фокусирующем канале</w:t>
      </w:r>
    </w:p>
    <w:p w14:paraId="78E419C2"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Самосогласованная система уравнений для нахождения равновесия пучка</w:t>
      </w:r>
    </w:p>
    <w:p w14:paraId="61BD22BB"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Согласование пучка с произвольной функцией распределения</w:t>
      </w:r>
    </w:p>
    <w:p w14:paraId="2FEA587F"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Согласованный пучок с Гауссовым распределением</w:t>
      </w:r>
    </w:p>
    <w:p w14:paraId="4C51BD94"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Пучок с параболическим распределением и распределением</w:t>
      </w:r>
    </w:p>
    <w:p w14:paraId="76E2AE81"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"Водяной мешок", согласованные с каналом</w:t>
      </w:r>
    </w:p>
    <w:p w14:paraId="714D7F99"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Равновесие пучка с распределением, не обладающим эллиптической</w:t>
      </w:r>
    </w:p>
    <w:p w14:paraId="452510C9"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симметрией</w:t>
      </w:r>
    </w:p>
    <w:p w14:paraId="3A01C0C4"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2.8. Устойчивость равновесных состояний пучка в нелинейных полях</w:t>
      </w:r>
    </w:p>
    <w:p w14:paraId="704CFF8F"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Адиабатическое преобразование яркого неоднородного пучка</w:t>
      </w:r>
    </w:p>
    <w:p w14:paraId="54F5016A"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САМОСОГЛАСОВАННОЕ РАСПРЕДЕЛЕНИЕ ЯРКИХ ПУЧКОВ</w:t>
      </w:r>
    </w:p>
    <w:p w14:paraId="56443212"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НЕПРЕРЫВНОМ ФОКУСИРУЮЩЕМ КАНАЛЕ</w:t>
      </w:r>
    </w:p>
    <w:p w14:paraId="1141D254"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Функция распределения частиц</w:t>
      </w:r>
    </w:p>
    <w:p w14:paraId="252EA8AC"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Самосогласованный потенциал пространственного заряда пучка</w:t>
      </w:r>
    </w:p>
    <w:p w14:paraId="0A09A541"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произвольном фокусирующем канале</w:t>
      </w:r>
    </w:p>
    <w:p w14:paraId="2F156F21"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Сравнение с известными решениями</w:t>
      </w:r>
    </w:p>
    <w:p w14:paraId="64550786"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Однородный пучок</w:t>
      </w:r>
    </w:p>
    <w:p w14:paraId="2D0E84E9"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Пучок с Гауссовым распределением</w:t>
      </w:r>
    </w:p>
    <w:p w14:paraId="210DA155"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Численное моделирование транспортировки пучка в</w:t>
      </w:r>
    </w:p>
    <w:p w14:paraId="22F306AF"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фокусирующем канале с подавленным ореолом</w:t>
      </w:r>
    </w:p>
    <w:p w14:paraId="60542204"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Транспортировка пучка в квадрупольном канале с</w:t>
      </w:r>
    </w:p>
    <w:p w14:paraId="16A9E75F"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октупольной составляющей</w:t>
      </w:r>
    </w:p>
    <w:p w14:paraId="0F1DDAEA"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Распределение согласованного пучка в квадрупольном канале</w:t>
      </w:r>
    </w:p>
    <w:p w14:paraId="07640DB7"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высшими нелинейными компонентами</w:t>
      </w:r>
    </w:p>
    <w:p w14:paraId="246EDCA1"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САМОСОГЛАСОВАННОЕ РАСПРЕДЕЛЕНИЕ ЧАСТИЦ В СГРУППИРОВАННЫХ</w:t>
      </w:r>
    </w:p>
    <w:p w14:paraId="4C12DA57"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ПУЧКАХ В ВЧ ПОЛЕ</w:t>
      </w:r>
    </w:p>
    <w:p w14:paraId="0A4F0AE2"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Формулировка проблемы самосогласованного распределения частиц</w:t>
      </w:r>
    </w:p>
    <w:p w14:paraId="15613A53"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ВЧ поле</w:t>
      </w:r>
    </w:p>
    <w:p w14:paraId="4E073ACC"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Равнораспределение частиц по степеням свободы в сгустке (equipartitioning)..„131</w:t>
      </w:r>
    </w:p>
    <w:p w14:paraId="06678A3E"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Самосогласованное поле объёмного заряда сгустка</w:t>
      </w:r>
    </w:p>
    <w:p w14:paraId="4D2F0FBD"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Стационарный самосогласованный профиль сгустка</w:t>
      </w:r>
    </w:p>
    <w:p w14:paraId="217BADBD"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Численное моделирование предотвращения роста эмиттанса и</w:t>
      </w:r>
    </w:p>
    <w:p w14:paraId="20C4EA9A"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образования ореола интенсивного пучка в ВЧ поле</w:t>
      </w:r>
    </w:p>
    <w:p w14:paraId="3D68DF9A"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МЕТОДЫ ОДНОРОДНОГО ОБЛУЧЕНИЯ ПРОТЯЖЕННЫХ ПОВЕРХНОСТЕЙ</w:t>
      </w:r>
    </w:p>
    <w:p w14:paraId="7B56DF9F"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Однородное облучение мишеней методом круговой развертки пучка</w:t>
      </w:r>
    </w:p>
    <w:p w14:paraId="4ECDDE4E"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Одномерное сканирование пучком частиц</w:t>
      </w:r>
    </w:p>
    <w:p w14:paraId="4AD646CE"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Двумерное сканирование пучком частиц</w:t>
      </w:r>
    </w:p>
    <w:p w14:paraId="196718F7"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Отклоняющее напряжение</w:t>
      </w:r>
    </w:p>
    <w:p w14:paraId="23358430"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5.1.4. Мишень, облучаемая сгруппированным пучком</w:t>
      </w:r>
    </w:p>
    <w:p w14:paraId="571CF1B7"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Канал с нелинейной оптикой заряженных частиц для равномерного облучения больших поверхностей</w:t>
      </w:r>
    </w:p>
    <w:p w14:paraId="0C71CFE0"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Начальное и конечное распределение плотности частиц в канале</w:t>
      </w:r>
    </w:p>
    <w:p w14:paraId="0540886A"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Параметры мультипольных линз</w:t>
      </w:r>
    </w:p>
    <w:p w14:paraId="17BDFB4A"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Выравнивание Гауссова распределения</w:t>
      </w:r>
    </w:p>
    <w:p w14:paraId="6E5E02DF"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Устойчивость выравнивания плотности частиц по отношению</w:t>
      </w:r>
    </w:p>
    <w:p w14:paraId="27A11FAC"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 изменению параметров системы</w:t>
      </w:r>
    </w:p>
    <w:p w14:paraId="6B48CA4C"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 Эффект поперечного эмиттанса пучка на выравнивание плотности частиц</w:t>
      </w:r>
    </w:p>
    <w:p w14:paraId="6285A404"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5.8. Преобразование плотности пучка в пространстве дрейфа</w:t>
      </w:r>
    </w:p>
    <w:p w14:paraId="3BF22890"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под действием нелинейных сил объёмного заряда</w:t>
      </w:r>
    </w:p>
    <w:p w14:paraId="540AE07F"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УЛУЧШЕНИЕ ПАРАМЕТРОВ ИНЖЕКТОРА ТЯЖЁЛЫХ ИОНОВ</w:t>
      </w:r>
    </w:p>
    <w:p w14:paraId="40534D37"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УСКОРИТЕЛЬНОМ КОМПЛЕКСЕ RIKEN</w:t>
      </w:r>
    </w:p>
    <w:p w14:paraId="56C61218"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Ускорительный комплекс RIKEN</w:t>
      </w:r>
    </w:p>
    <w:p w14:paraId="07B0F7C4"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6.2. Численное исследование пространственного распределения частиц</w:t>
      </w:r>
    </w:p>
    <w:p w14:paraId="2B1DD3E6"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источнике ионов на электронно-циклотронном резонансе</w:t>
      </w:r>
    </w:p>
    <w:p w14:paraId="3256F326"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6.2.1. Траектории частиц в магнитном поле ЭЦР источника</w:t>
      </w:r>
    </w:p>
    <w:p w14:paraId="4CBAD56A"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6.2.2. Фазовые траектории и доля извлекаемых частиц</w:t>
      </w:r>
    </w:p>
    <w:p w14:paraId="369A30D4"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Эмиттанс и расходимость пучка на выходе из источника</w:t>
      </w:r>
    </w:p>
    <w:p w14:paraId="54500F61"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Аксептанс канала транспортировки</w:t>
      </w:r>
    </w:p>
    <w:p w14:paraId="1E6AD854"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Предельный ток транспортируемых частиц в канале</w:t>
      </w:r>
    </w:p>
    <w:p w14:paraId="03F9CB10"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6.6. Согласование интенсивного пучка в канале</w:t>
      </w:r>
    </w:p>
    <w:p w14:paraId="20EFCF4D"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6.7. Эффект аберрации линз на рост эмиттанса пучка</w:t>
      </w:r>
    </w:p>
    <w:p w14:paraId="2AF07013"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6.8. Образование полого профиля пучка в системе инжекции</w:t>
      </w:r>
    </w:p>
    <w:p w14:paraId="65085E18"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6.9. Уменьшение сферической аберрации при изменении</w:t>
      </w:r>
    </w:p>
    <w:p w14:paraId="0D0EACB8"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полярности эквипотенциальной линзы</w:t>
      </w:r>
    </w:p>
    <w:p w14:paraId="0704B4D6"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6.10. Влияние собственных нелинейных кулоновских полей на искажение эмиттанса пучка</w:t>
      </w:r>
    </w:p>
    <w:p w14:paraId="5A9A2CBD"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6.11. Эффект точности изготовления полюсов на токопрохождение</w:t>
      </w:r>
    </w:p>
    <w:p w14:paraId="67B334EF"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частиц в ускорителе RFQ</w:t>
      </w:r>
    </w:p>
    <w:p w14:paraId="6102B2B4"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6.11.1. Систематические ошибки поля в ячейках</w:t>
      </w:r>
    </w:p>
    <w:p w14:paraId="3F8E8339"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6.11.2. Случайные ошибки изготовления электродов</w:t>
      </w:r>
    </w:p>
    <w:p w14:paraId="594D07C2"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СВЕТИМОСТЬ КОЛЛАЙДЕРА</w:t>
      </w:r>
    </w:p>
    <w:p w14:paraId="7B2F8673"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Общее выражение для светимости коллайдера</w:t>
      </w:r>
    </w:p>
    <w:p w14:paraId="6945D5F9"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Светимость для столкновений сгруппированных пучков</w:t>
      </w:r>
    </w:p>
    <w:p w14:paraId="372E9663"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7.2.1. Лобовое столкновение в приближении к нулевой</w:t>
      </w:r>
    </w:p>
    <w:p w14:paraId="114C2125"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протяжённости пучка</w:t>
      </w:r>
    </w:p>
    <w:p w14:paraId="30A03F5D"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7.2.2. Эффект протяжённости длины сгустка (hour-glass effect)</w:t>
      </w:r>
    </w:p>
    <w:p w14:paraId="0EABB219"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7.2.3. Эффект сталкивающихся под углом сгустков</w:t>
      </w:r>
    </w:p>
    <w:p w14:paraId="6BDC1E5B"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7.3.Светимость при столкновении сливающихся пучков</w:t>
      </w:r>
    </w:p>
    <w:p w14:paraId="76856884"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8. ДИФФУЗИОННАЯ НЕУСТОЙЧИВОСТЬ СТАЛКИВАЮЩИХСЯ ПУЧКОВ</w:t>
      </w:r>
    </w:p>
    <w:p w14:paraId="770779AD"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Компьютерное моделирование неустойчивости пучков при наличии случайных флуктуаций в поперечных размерах сталкивающихся пучков</w:t>
      </w:r>
    </w:p>
    <w:p w14:paraId="74D3C713"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 Гамильтонов формализм в описании динамики сталкивающихся пучков</w:t>
      </w:r>
    </w:p>
    <w:p w14:paraId="7B890D06"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 Матрица перехода при наличии случайных столкновений</w:t>
      </w:r>
    </w:p>
    <w:p w14:paraId="53C59963"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8.4. Сохранение эффективного эмиттанса пучка при случайном</w:t>
      </w:r>
    </w:p>
    <w:p w14:paraId="5E9A4EB1"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линейном приращении импульса частицы в столкновении пучков</w:t>
      </w:r>
    </w:p>
    <w:p w14:paraId="60C9D36F"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8.5. Рост эффективного эмиттанса пучка при случайном нелинейном приращении импульса частицы в столкновении пучков</w:t>
      </w:r>
    </w:p>
    <w:p w14:paraId="39C1422F"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8.6. Коэффициент диффузии</w:t>
      </w:r>
    </w:p>
    <w:p w14:paraId="4614DE64"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8.7. Вариация поперечного размера пучка на последовательных оборотах</w:t>
      </w:r>
    </w:p>
    <w:p w14:paraId="29A46996"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8.8. Диффузионная неустойчивость при наличии охлаждения пучков</w:t>
      </w:r>
    </w:p>
    <w:p w14:paraId="23736F5E"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9. ДЕПОЛЯРИЗАЦИЯ СПИНА ВСЛЕДСТВИЕ СТОЛКНОВЕНИЯ ПУЧКОВ</w:t>
      </w:r>
    </w:p>
    <w:p w14:paraId="1E8434C1"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9.1. Матричный формализм для описания вращения спина</w:t>
      </w:r>
    </w:p>
    <w:p w14:paraId="50E88E27"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9.2. Модель коллайдера с поляризованными пучками</w:t>
      </w:r>
    </w:p>
    <w:p w14:paraId="04A2574C"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9.2.1. Бетатронные колебания частиц</w:t>
      </w:r>
    </w:p>
    <w:p w14:paraId="62FBAC04"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9.2.2. Матрица вращения спина</w:t>
      </w:r>
    </w:p>
    <w:p w14:paraId="6C02F223"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9.3. Аналитическое исследование деполяризации спина</w:t>
      </w:r>
    </w:p>
    <w:p w14:paraId="48101D01"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9.3.1. Упрощённая матрица спина в точке взаимодействия</w:t>
      </w:r>
    </w:p>
    <w:p w14:paraId="2D35859B"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9.3.2. Матрица вращения спина после произвольного числа оборотов</w:t>
      </w:r>
    </w:p>
    <w:p w14:paraId="795367C4"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9.3.3. Компоненты спина после произвольного числа оборотов</w:t>
      </w:r>
    </w:p>
    <w:p w14:paraId="0FC0CFF4"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9.4. Численное исследование эффектов столкновения на деполяризацию спина</w:t>
      </w:r>
    </w:p>
    <w:p w14:paraId="72F67FF5"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9.4.1. Деполяризация спина как функция частот бетатронных колебаний</w:t>
      </w:r>
    </w:p>
    <w:p w14:paraId="7597BC4F"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9.4.2. Деполяризация спина в кольце без Сибирских Змеек</w:t>
      </w:r>
    </w:p>
    <w:p w14:paraId="59200887"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9.4.3. Деполяризация спина при наличии нестабильности встречных пучков</w:t>
      </w:r>
    </w:p>
    <w:p w14:paraId="3CF3F730"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65EC599" w14:textId="77777777" w:rsidR="00797621" w:rsidRDefault="00797621" w:rsidP="0079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77FDBE4B" w14:textId="5EB1AFDF" w:rsidR="00410372" w:rsidRPr="00797621" w:rsidRDefault="00410372" w:rsidP="00797621"/>
    <w:sectPr w:rsidR="00410372" w:rsidRPr="0079762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7A384" w14:textId="77777777" w:rsidR="00E81732" w:rsidRDefault="00E81732">
      <w:pPr>
        <w:spacing w:after="0" w:line="240" w:lineRule="auto"/>
      </w:pPr>
      <w:r>
        <w:separator/>
      </w:r>
    </w:p>
  </w:endnote>
  <w:endnote w:type="continuationSeparator" w:id="0">
    <w:p w14:paraId="341F30D2" w14:textId="77777777" w:rsidR="00E81732" w:rsidRDefault="00E8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51FE0" w14:textId="77777777" w:rsidR="00E81732" w:rsidRDefault="00E81732"/>
    <w:p w14:paraId="52E495F0" w14:textId="77777777" w:rsidR="00E81732" w:rsidRDefault="00E81732"/>
    <w:p w14:paraId="2658EF8E" w14:textId="77777777" w:rsidR="00E81732" w:rsidRDefault="00E81732"/>
    <w:p w14:paraId="3CEAEC7C" w14:textId="77777777" w:rsidR="00E81732" w:rsidRDefault="00E81732"/>
    <w:p w14:paraId="1B7F18FB" w14:textId="77777777" w:rsidR="00E81732" w:rsidRDefault="00E81732"/>
    <w:p w14:paraId="75EE170B" w14:textId="77777777" w:rsidR="00E81732" w:rsidRDefault="00E81732"/>
    <w:p w14:paraId="49F6F43C" w14:textId="77777777" w:rsidR="00E81732" w:rsidRDefault="00E817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BF0637" wp14:editId="3B5E20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4F3C1" w14:textId="77777777" w:rsidR="00E81732" w:rsidRDefault="00E817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BF06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04F3C1" w14:textId="77777777" w:rsidR="00E81732" w:rsidRDefault="00E817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0489B9" w14:textId="77777777" w:rsidR="00E81732" w:rsidRDefault="00E81732"/>
    <w:p w14:paraId="23245593" w14:textId="77777777" w:rsidR="00E81732" w:rsidRDefault="00E81732"/>
    <w:p w14:paraId="43F3BA4D" w14:textId="77777777" w:rsidR="00E81732" w:rsidRDefault="00E817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037C04" wp14:editId="11B965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BEBC7" w14:textId="77777777" w:rsidR="00E81732" w:rsidRDefault="00E81732"/>
                          <w:p w14:paraId="570117F2" w14:textId="77777777" w:rsidR="00E81732" w:rsidRDefault="00E817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037C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2BEBC7" w14:textId="77777777" w:rsidR="00E81732" w:rsidRDefault="00E81732"/>
                    <w:p w14:paraId="570117F2" w14:textId="77777777" w:rsidR="00E81732" w:rsidRDefault="00E817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3EE3E7" w14:textId="77777777" w:rsidR="00E81732" w:rsidRDefault="00E81732"/>
    <w:p w14:paraId="1FB9FD25" w14:textId="77777777" w:rsidR="00E81732" w:rsidRDefault="00E81732">
      <w:pPr>
        <w:rPr>
          <w:sz w:val="2"/>
          <w:szCs w:val="2"/>
        </w:rPr>
      </w:pPr>
    </w:p>
    <w:p w14:paraId="3D314165" w14:textId="77777777" w:rsidR="00E81732" w:rsidRDefault="00E81732"/>
    <w:p w14:paraId="25A68813" w14:textId="77777777" w:rsidR="00E81732" w:rsidRDefault="00E81732">
      <w:pPr>
        <w:spacing w:after="0" w:line="240" w:lineRule="auto"/>
      </w:pPr>
    </w:p>
  </w:footnote>
  <w:footnote w:type="continuationSeparator" w:id="0">
    <w:p w14:paraId="3BB0EBCF" w14:textId="77777777" w:rsidR="00E81732" w:rsidRDefault="00E81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32"/>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131169</TotalTime>
  <Pages>7</Pages>
  <Words>1026</Words>
  <Characters>5851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3466</cp:revision>
  <cp:lastPrinted>2009-02-06T05:36:00Z</cp:lastPrinted>
  <dcterms:created xsi:type="dcterms:W3CDTF">2024-01-07T13:43:00Z</dcterms:created>
  <dcterms:modified xsi:type="dcterms:W3CDTF">2025-07-12T21:16:00Z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