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3EEC4181" w:rsidR="008C5B68" w:rsidRPr="00DC4E2D" w:rsidRDefault="00DC4E2D" w:rsidP="00DC4E2D">
      <w:r w:rsidRPr="00DC4E2D">
        <w:rPr>
          <w:rFonts w:hint="eastAsia"/>
        </w:rPr>
        <w:t>Алєксєєнко</w:t>
      </w:r>
      <w:r w:rsidRPr="00DC4E2D">
        <w:t xml:space="preserve"> </w:t>
      </w:r>
      <w:r w:rsidRPr="00DC4E2D">
        <w:rPr>
          <w:rFonts w:hint="eastAsia"/>
        </w:rPr>
        <w:t>Олександр</w:t>
      </w:r>
      <w:r w:rsidRPr="00DC4E2D">
        <w:t xml:space="preserve"> </w:t>
      </w:r>
      <w:r w:rsidRPr="00DC4E2D">
        <w:rPr>
          <w:rFonts w:hint="eastAsia"/>
        </w:rPr>
        <w:t>Валерійович</w:t>
      </w:r>
      <w:r w:rsidRPr="00DC4E2D">
        <w:t xml:space="preserve">, </w:t>
      </w:r>
      <w:r w:rsidRPr="00DC4E2D">
        <w:rPr>
          <w:rFonts w:hint="eastAsia"/>
        </w:rPr>
        <w:t>старший</w:t>
      </w:r>
      <w:r w:rsidRPr="00DC4E2D">
        <w:t xml:space="preserve"> </w:t>
      </w:r>
      <w:r w:rsidRPr="00DC4E2D">
        <w:rPr>
          <w:rFonts w:hint="eastAsia"/>
        </w:rPr>
        <w:t>викладач</w:t>
      </w:r>
      <w:r w:rsidRPr="00DC4E2D">
        <w:t xml:space="preserve"> </w:t>
      </w:r>
      <w:r w:rsidRPr="00DC4E2D">
        <w:rPr>
          <w:rFonts w:hint="eastAsia"/>
        </w:rPr>
        <w:t>кафедри</w:t>
      </w:r>
      <w:r w:rsidRPr="00DC4E2D">
        <w:t xml:space="preserve"> </w:t>
      </w:r>
      <w:r w:rsidRPr="00DC4E2D">
        <w:rPr>
          <w:rFonts w:hint="eastAsia"/>
        </w:rPr>
        <w:t>системного</w:t>
      </w:r>
      <w:r w:rsidRPr="00DC4E2D">
        <w:t xml:space="preserve"> </w:t>
      </w:r>
      <w:r w:rsidRPr="00DC4E2D">
        <w:rPr>
          <w:rFonts w:hint="eastAsia"/>
        </w:rPr>
        <w:t>проєктування</w:t>
      </w:r>
      <w:r w:rsidRPr="00DC4E2D">
        <w:t xml:space="preserve"> </w:t>
      </w:r>
      <w:r w:rsidRPr="00DC4E2D">
        <w:rPr>
          <w:rFonts w:hint="eastAsia"/>
        </w:rPr>
        <w:t>об’єктів</w:t>
      </w:r>
      <w:r w:rsidRPr="00DC4E2D">
        <w:t xml:space="preserve"> </w:t>
      </w:r>
      <w:r w:rsidRPr="00DC4E2D">
        <w:rPr>
          <w:rFonts w:hint="eastAsia"/>
        </w:rPr>
        <w:t>транспортної</w:t>
      </w:r>
      <w:r w:rsidRPr="00DC4E2D">
        <w:t xml:space="preserve"> </w:t>
      </w:r>
      <w:r w:rsidRPr="00DC4E2D">
        <w:rPr>
          <w:rFonts w:hint="eastAsia"/>
        </w:rPr>
        <w:t>інфраструктури</w:t>
      </w:r>
      <w:r w:rsidRPr="00DC4E2D">
        <w:t xml:space="preserve"> </w:t>
      </w:r>
      <w:r w:rsidRPr="00DC4E2D">
        <w:rPr>
          <w:rFonts w:hint="eastAsia"/>
        </w:rPr>
        <w:t>та</w:t>
      </w:r>
      <w:r w:rsidRPr="00DC4E2D">
        <w:t xml:space="preserve"> </w:t>
      </w:r>
      <w:r w:rsidRPr="00DC4E2D">
        <w:rPr>
          <w:rFonts w:hint="eastAsia"/>
        </w:rPr>
        <w:t>геодезії</w:t>
      </w:r>
      <w:r w:rsidRPr="00DC4E2D">
        <w:t xml:space="preserve"> </w:t>
      </w:r>
      <w:r w:rsidRPr="00DC4E2D">
        <w:rPr>
          <w:rFonts w:hint="eastAsia"/>
        </w:rPr>
        <w:t>Національного</w:t>
      </w:r>
      <w:r w:rsidRPr="00DC4E2D">
        <w:t xml:space="preserve"> </w:t>
      </w:r>
      <w:r w:rsidRPr="00DC4E2D">
        <w:rPr>
          <w:rFonts w:hint="eastAsia"/>
        </w:rPr>
        <w:t>транспортного</w:t>
      </w:r>
      <w:r w:rsidRPr="00DC4E2D">
        <w:t xml:space="preserve"> </w:t>
      </w:r>
      <w:r w:rsidRPr="00DC4E2D">
        <w:rPr>
          <w:rFonts w:hint="eastAsia"/>
        </w:rPr>
        <w:t>університету</w:t>
      </w:r>
      <w:r w:rsidRPr="00DC4E2D">
        <w:t xml:space="preserve">. </w:t>
      </w:r>
      <w:r w:rsidRPr="00DC4E2D">
        <w:rPr>
          <w:rFonts w:hint="eastAsia"/>
        </w:rPr>
        <w:t>Назва</w:t>
      </w:r>
      <w:r w:rsidRPr="00DC4E2D">
        <w:t xml:space="preserve"> </w:t>
      </w:r>
      <w:r w:rsidRPr="00DC4E2D">
        <w:rPr>
          <w:rFonts w:hint="eastAsia"/>
        </w:rPr>
        <w:t>дисертації</w:t>
      </w:r>
      <w:r w:rsidRPr="00DC4E2D">
        <w:t xml:space="preserve">: </w:t>
      </w:r>
      <w:r w:rsidRPr="00DC4E2D">
        <w:rPr>
          <w:rFonts w:hint="eastAsia"/>
        </w:rPr>
        <w:t>«</w:t>
      </w:r>
      <w:r w:rsidRPr="00DC4E2D">
        <w:rPr>
          <w:rFonts w:hint="eastAsia"/>
        </w:rPr>
        <w:t>Моделі</w:t>
      </w:r>
      <w:r w:rsidRPr="00DC4E2D">
        <w:t xml:space="preserve"> </w:t>
      </w:r>
      <w:r w:rsidRPr="00DC4E2D">
        <w:rPr>
          <w:rFonts w:hint="eastAsia"/>
        </w:rPr>
        <w:t>та</w:t>
      </w:r>
      <w:r w:rsidRPr="00DC4E2D">
        <w:t xml:space="preserve"> </w:t>
      </w:r>
      <w:r w:rsidRPr="00DC4E2D">
        <w:rPr>
          <w:rFonts w:hint="eastAsia"/>
        </w:rPr>
        <w:t>методи</w:t>
      </w:r>
      <w:r w:rsidRPr="00DC4E2D">
        <w:t xml:space="preserve"> </w:t>
      </w:r>
      <w:r w:rsidRPr="00DC4E2D">
        <w:rPr>
          <w:rFonts w:hint="eastAsia"/>
        </w:rPr>
        <w:t>ризик</w:t>
      </w:r>
      <w:r w:rsidRPr="00DC4E2D">
        <w:t>-</w:t>
      </w:r>
      <w:r w:rsidRPr="00DC4E2D">
        <w:rPr>
          <w:rFonts w:hint="eastAsia"/>
        </w:rPr>
        <w:t>орієнтованого</w:t>
      </w:r>
      <w:r w:rsidRPr="00DC4E2D">
        <w:t xml:space="preserve"> </w:t>
      </w:r>
      <w:r w:rsidRPr="00DC4E2D">
        <w:rPr>
          <w:rFonts w:hint="eastAsia"/>
        </w:rPr>
        <w:t>управління</w:t>
      </w:r>
      <w:r w:rsidRPr="00DC4E2D">
        <w:t xml:space="preserve"> </w:t>
      </w:r>
      <w:r w:rsidRPr="00DC4E2D">
        <w:rPr>
          <w:rFonts w:hint="eastAsia"/>
        </w:rPr>
        <w:t>проєктами</w:t>
      </w:r>
      <w:r w:rsidRPr="00DC4E2D">
        <w:t xml:space="preserve"> </w:t>
      </w:r>
      <w:r w:rsidRPr="00DC4E2D">
        <w:rPr>
          <w:rFonts w:hint="eastAsia"/>
        </w:rPr>
        <w:t>розвитку</w:t>
      </w:r>
      <w:r w:rsidRPr="00DC4E2D">
        <w:t xml:space="preserve"> </w:t>
      </w:r>
      <w:r w:rsidRPr="00DC4E2D">
        <w:rPr>
          <w:rFonts w:hint="eastAsia"/>
        </w:rPr>
        <w:t>підприємств</w:t>
      </w:r>
      <w:r w:rsidRPr="00DC4E2D">
        <w:t xml:space="preserve"> </w:t>
      </w:r>
      <w:r w:rsidRPr="00DC4E2D">
        <w:rPr>
          <w:rFonts w:hint="eastAsia"/>
        </w:rPr>
        <w:t>транспортної</w:t>
      </w:r>
      <w:r w:rsidRPr="00DC4E2D">
        <w:t xml:space="preserve"> </w:t>
      </w:r>
      <w:r w:rsidRPr="00DC4E2D">
        <w:rPr>
          <w:rFonts w:hint="eastAsia"/>
        </w:rPr>
        <w:t>галузі</w:t>
      </w:r>
      <w:r w:rsidRPr="00DC4E2D">
        <w:rPr>
          <w:rFonts w:hint="eastAsia"/>
        </w:rPr>
        <w:t>»</w:t>
      </w:r>
      <w:r w:rsidRPr="00DC4E2D">
        <w:t xml:space="preserve">. </w:t>
      </w:r>
      <w:r w:rsidRPr="00DC4E2D">
        <w:rPr>
          <w:rFonts w:hint="eastAsia"/>
        </w:rPr>
        <w:t>Шифр</w:t>
      </w:r>
      <w:r w:rsidRPr="00DC4E2D">
        <w:t xml:space="preserve"> </w:t>
      </w:r>
      <w:r w:rsidRPr="00DC4E2D">
        <w:rPr>
          <w:rFonts w:hint="eastAsia"/>
        </w:rPr>
        <w:t>та</w:t>
      </w:r>
      <w:r w:rsidRPr="00DC4E2D">
        <w:t xml:space="preserve"> </w:t>
      </w:r>
      <w:r w:rsidRPr="00DC4E2D">
        <w:rPr>
          <w:rFonts w:hint="eastAsia"/>
        </w:rPr>
        <w:t>назва</w:t>
      </w:r>
      <w:r w:rsidRPr="00DC4E2D">
        <w:t xml:space="preserve">  </w:t>
      </w:r>
      <w:r w:rsidRPr="00DC4E2D">
        <w:rPr>
          <w:rFonts w:hint="eastAsia"/>
        </w:rPr>
        <w:t>спеціальності</w:t>
      </w:r>
      <w:r w:rsidRPr="00DC4E2D">
        <w:t xml:space="preserve"> </w:t>
      </w:r>
      <w:r w:rsidRPr="00DC4E2D">
        <w:rPr>
          <w:rFonts w:hint="eastAsia"/>
        </w:rPr>
        <w:t>–</w:t>
      </w:r>
      <w:r w:rsidRPr="00DC4E2D">
        <w:t xml:space="preserve"> 05.22.13 </w:t>
      </w:r>
      <w:r w:rsidRPr="00DC4E2D">
        <w:rPr>
          <w:rFonts w:hint="eastAsia"/>
        </w:rPr>
        <w:t>–</w:t>
      </w:r>
      <w:r w:rsidRPr="00DC4E2D">
        <w:t xml:space="preserve"> </w:t>
      </w:r>
      <w:r w:rsidRPr="00DC4E2D">
        <w:rPr>
          <w:rFonts w:hint="eastAsia"/>
        </w:rPr>
        <w:t>управління</w:t>
      </w:r>
      <w:r w:rsidRPr="00DC4E2D">
        <w:t xml:space="preserve"> </w:t>
      </w:r>
      <w:r w:rsidRPr="00DC4E2D">
        <w:rPr>
          <w:rFonts w:hint="eastAsia"/>
        </w:rPr>
        <w:t>проектами</w:t>
      </w:r>
      <w:r w:rsidRPr="00DC4E2D">
        <w:t xml:space="preserve"> </w:t>
      </w:r>
      <w:r w:rsidRPr="00DC4E2D">
        <w:rPr>
          <w:rFonts w:hint="eastAsia"/>
        </w:rPr>
        <w:t>і</w:t>
      </w:r>
      <w:r w:rsidRPr="00DC4E2D">
        <w:t xml:space="preserve"> </w:t>
      </w:r>
      <w:r w:rsidRPr="00DC4E2D">
        <w:rPr>
          <w:rFonts w:hint="eastAsia"/>
        </w:rPr>
        <w:t>програмами</w:t>
      </w:r>
      <w:r w:rsidRPr="00DC4E2D">
        <w:t xml:space="preserve">. </w:t>
      </w:r>
      <w:r w:rsidRPr="00DC4E2D">
        <w:rPr>
          <w:rFonts w:hint="eastAsia"/>
        </w:rPr>
        <w:t>Докторська</w:t>
      </w:r>
      <w:r w:rsidRPr="00DC4E2D">
        <w:t xml:space="preserve"> </w:t>
      </w:r>
      <w:r w:rsidRPr="00DC4E2D">
        <w:rPr>
          <w:rFonts w:hint="eastAsia"/>
        </w:rPr>
        <w:t>рада</w:t>
      </w:r>
      <w:r w:rsidRPr="00DC4E2D">
        <w:t xml:space="preserve"> </w:t>
      </w:r>
      <w:r w:rsidRPr="00DC4E2D">
        <w:rPr>
          <w:rFonts w:hint="eastAsia"/>
        </w:rPr>
        <w:t>Д</w:t>
      </w:r>
      <w:r w:rsidRPr="00DC4E2D">
        <w:t xml:space="preserve"> 26.059.01 </w:t>
      </w:r>
      <w:r w:rsidRPr="00DC4E2D">
        <w:rPr>
          <w:rFonts w:hint="eastAsia"/>
        </w:rPr>
        <w:t>Національного</w:t>
      </w:r>
      <w:r w:rsidRPr="00DC4E2D">
        <w:t xml:space="preserve"> </w:t>
      </w:r>
      <w:r w:rsidRPr="00DC4E2D">
        <w:rPr>
          <w:rFonts w:hint="eastAsia"/>
        </w:rPr>
        <w:t>транспортного</w:t>
      </w:r>
      <w:r w:rsidRPr="00DC4E2D">
        <w:t xml:space="preserve"> </w:t>
      </w:r>
      <w:r w:rsidRPr="00DC4E2D">
        <w:rPr>
          <w:rFonts w:hint="eastAsia"/>
        </w:rPr>
        <w:t>університету</w:t>
      </w:r>
    </w:p>
    <w:sectPr w:rsidR="008C5B68" w:rsidRPr="00DC4E2D" w:rsidSect="003C7C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4993" w14:textId="77777777" w:rsidR="003C7CF0" w:rsidRDefault="003C7CF0">
      <w:pPr>
        <w:spacing w:after="0" w:line="240" w:lineRule="auto"/>
      </w:pPr>
      <w:r>
        <w:separator/>
      </w:r>
    </w:p>
  </w:endnote>
  <w:endnote w:type="continuationSeparator" w:id="0">
    <w:p w14:paraId="762AD84A" w14:textId="77777777" w:rsidR="003C7CF0" w:rsidRDefault="003C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F3A76" w14:textId="77777777" w:rsidR="003C7CF0" w:rsidRDefault="003C7CF0"/>
    <w:p w14:paraId="7F529588" w14:textId="77777777" w:rsidR="003C7CF0" w:rsidRDefault="003C7CF0"/>
    <w:p w14:paraId="1E3F8C5A" w14:textId="77777777" w:rsidR="003C7CF0" w:rsidRDefault="003C7CF0"/>
    <w:p w14:paraId="06F81B9C" w14:textId="77777777" w:rsidR="003C7CF0" w:rsidRDefault="003C7CF0"/>
    <w:p w14:paraId="7747EB03" w14:textId="77777777" w:rsidR="003C7CF0" w:rsidRDefault="003C7CF0"/>
    <w:p w14:paraId="1D0FCCE6" w14:textId="77777777" w:rsidR="003C7CF0" w:rsidRDefault="003C7CF0"/>
    <w:p w14:paraId="0234624F" w14:textId="77777777" w:rsidR="003C7CF0" w:rsidRDefault="003C7C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5B2B25" wp14:editId="7D92F0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D11E0" w14:textId="77777777" w:rsidR="003C7CF0" w:rsidRDefault="003C7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5B2B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CD11E0" w14:textId="77777777" w:rsidR="003C7CF0" w:rsidRDefault="003C7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AC2081" w14:textId="77777777" w:rsidR="003C7CF0" w:rsidRDefault="003C7CF0"/>
    <w:p w14:paraId="1C67CA5C" w14:textId="77777777" w:rsidR="003C7CF0" w:rsidRDefault="003C7CF0"/>
    <w:p w14:paraId="54CAFF91" w14:textId="77777777" w:rsidR="003C7CF0" w:rsidRDefault="003C7C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0FF2C0" wp14:editId="43E062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CF69" w14:textId="77777777" w:rsidR="003C7CF0" w:rsidRDefault="003C7CF0"/>
                          <w:p w14:paraId="333FD99E" w14:textId="77777777" w:rsidR="003C7CF0" w:rsidRDefault="003C7C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FF2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B6CF69" w14:textId="77777777" w:rsidR="003C7CF0" w:rsidRDefault="003C7CF0"/>
                    <w:p w14:paraId="333FD99E" w14:textId="77777777" w:rsidR="003C7CF0" w:rsidRDefault="003C7C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BB36D8" w14:textId="77777777" w:rsidR="003C7CF0" w:rsidRDefault="003C7CF0"/>
    <w:p w14:paraId="4B33B5CA" w14:textId="77777777" w:rsidR="003C7CF0" w:rsidRDefault="003C7CF0">
      <w:pPr>
        <w:rPr>
          <w:sz w:val="2"/>
          <w:szCs w:val="2"/>
        </w:rPr>
      </w:pPr>
    </w:p>
    <w:p w14:paraId="19D1DE80" w14:textId="77777777" w:rsidR="003C7CF0" w:rsidRDefault="003C7CF0"/>
    <w:p w14:paraId="23519F5B" w14:textId="77777777" w:rsidR="003C7CF0" w:rsidRDefault="003C7CF0">
      <w:pPr>
        <w:spacing w:after="0" w:line="240" w:lineRule="auto"/>
      </w:pPr>
    </w:p>
  </w:footnote>
  <w:footnote w:type="continuationSeparator" w:id="0">
    <w:p w14:paraId="3B709FDA" w14:textId="77777777" w:rsidR="003C7CF0" w:rsidRDefault="003C7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CF0"/>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3073</cp:revision>
  <cp:lastPrinted>2009-02-06T05:36:00Z</cp:lastPrinted>
  <dcterms:created xsi:type="dcterms:W3CDTF">2024-04-09T10:20:00Z</dcterms:created>
  <dcterms:modified xsi:type="dcterms:W3CDTF">2024-05-03T11:31:00Z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