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16"/>
          <w:kern w:val="0"/>
          <w:sz w:val="24"/>
          <w:szCs w:val="24"/>
          <w:lang w:eastAsia="ru-RU"/>
        </w:rPr>
        <w:t>ИЗ ФОНДОВ РОССИЙСКОЙ ГОСУДАРСТВЕННОЙ БИБЛИОТЕКИ</w:t>
      </w:r>
    </w:p>
    <w:p w:rsidR="00FE6933" w:rsidRPr="00FE6933" w:rsidRDefault="00FE6933" w:rsidP="00FE6933">
      <w:pPr>
        <w:shd w:val="clear" w:color="auto" w:fill="FFFFFF"/>
        <w:tabs>
          <w:tab w:val="clear" w:pos="709"/>
        </w:tabs>
        <w:suppressAutoHyphens w:val="0"/>
        <w:autoSpaceDE w:val="0"/>
        <w:autoSpaceDN w:val="0"/>
        <w:adjustRightInd w:val="0"/>
        <w:spacing w:before="1003" w:after="0" w:line="240" w:lineRule="auto"/>
        <w:ind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24"/>
          <w:szCs w:val="24"/>
          <w:lang w:eastAsia="ru-RU"/>
        </w:rPr>
        <w:t>Абыякая Олеся Викторовна</w:t>
      </w:r>
    </w:p>
    <w:p w:rsidR="00FE6933" w:rsidRPr="00FE6933" w:rsidRDefault="00FE6933" w:rsidP="00FE6933">
      <w:pPr>
        <w:shd w:val="clear" w:color="auto" w:fill="FFFFFF"/>
        <w:tabs>
          <w:tab w:val="clear" w:pos="709"/>
        </w:tabs>
        <w:suppressAutoHyphens w:val="0"/>
        <w:autoSpaceDE w:val="0"/>
        <w:autoSpaceDN w:val="0"/>
        <w:adjustRightInd w:val="0"/>
        <w:spacing w:before="614" w:after="0" w:line="322" w:lineRule="exact"/>
        <w:ind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Мифологическая лексика русского языка в</w:t>
      </w:r>
    </w:p>
    <w:p w:rsidR="00FE6933" w:rsidRPr="00FE6933" w:rsidRDefault="00FE6933" w:rsidP="00FE6933">
      <w:pPr>
        <w:shd w:val="clear" w:color="auto" w:fill="FFFFFF"/>
        <w:tabs>
          <w:tab w:val="clear" w:pos="709"/>
        </w:tabs>
        <w:suppressAutoHyphens w:val="0"/>
        <w:autoSpaceDE w:val="0"/>
        <w:autoSpaceDN w:val="0"/>
        <w:adjustRightInd w:val="0"/>
        <w:spacing w:after="0" w:line="322" w:lineRule="exact"/>
        <w:ind w:right="1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лингвокультурологическом аспекте и принципы</w:t>
      </w:r>
    </w:p>
    <w:p w:rsidR="00FE6933" w:rsidRPr="00FE6933" w:rsidRDefault="00FE6933" w:rsidP="00FE6933">
      <w:pPr>
        <w:shd w:val="clear" w:color="auto" w:fill="FFFFFF"/>
        <w:tabs>
          <w:tab w:val="clear" w:pos="709"/>
        </w:tabs>
        <w:suppressAutoHyphens w:val="0"/>
        <w:autoSpaceDE w:val="0"/>
        <w:autoSpaceDN w:val="0"/>
        <w:adjustRightInd w:val="0"/>
        <w:spacing w:after="0" w:line="322" w:lineRule="exact"/>
        <w:ind w:left="5"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ее лексикографического описания</w:t>
      </w:r>
    </w:p>
    <w:p w:rsidR="00FE6933" w:rsidRPr="00FE6933" w:rsidRDefault="00FE6933" w:rsidP="00FE6933">
      <w:pPr>
        <w:shd w:val="clear" w:color="auto" w:fill="FFFFFF"/>
        <w:tabs>
          <w:tab w:val="clear" w:pos="709"/>
        </w:tabs>
        <w:suppressAutoHyphens w:val="0"/>
        <w:autoSpaceDE w:val="0"/>
        <w:autoSpaceDN w:val="0"/>
        <w:adjustRightInd w:val="0"/>
        <w:spacing w:before="2443" w:after="0" w:line="240" w:lineRule="auto"/>
        <w:ind w:left="67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4"/>
          <w:szCs w:val="24"/>
          <w:lang w:eastAsia="ru-RU"/>
        </w:rPr>
        <w:t>Автореферат диссертации на соискание ученой степени</w:t>
      </w: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4"/>
          <w:szCs w:val="24"/>
          <w:lang w:eastAsia="ru-RU"/>
        </w:rPr>
        <w:t>к.филол.н.</w:t>
      </w:r>
    </w:p>
    <w:p w:rsidR="00FE6933" w:rsidRPr="00FE6933" w:rsidRDefault="00FE6933" w:rsidP="00FE6933">
      <w:pPr>
        <w:shd w:val="clear" w:color="auto" w:fill="FFFFFF"/>
        <w:tabs>
          <w:tab w:val="clear" w:pos="709"/>
        </w:tabs>
        <w:suppressAutoHyphens w:val="0"/>
        <w:autoSpaceDE w:val="0"/>
        <w:autoSpaceDN w:val="0"/>
        <w:adjustRightInd w:val="0"/>
        <w:spacing w:before="523" w:after="0" w:line="240" w:lineRule="auto"/>
        <w:ind w:right="19"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4"/>
          <w:szCs w:val="24"/>
          <w:lang w:eastAsia="ru-RU"/>
        </w:rPr>
        <w:t>Специальность 10.02.01</w:t>
      </w:r>
    </w:p>
    <w:p w:rsidR="00FE6933" w:rsidRPr="00FE6933" w:rsidRDefault="00FE6933" w:rsidP="00FE6933">
      <w:pPr>
        <w:shd w:val="clear" w:color="auto" w:fill="FFFFFF"/>
        <w:tabs>
          <w:tab w:val="clear" w:pos="709"/>
        </w:tabs>
        <w:suppressAutoHyphens w:val="0"/>
        <w:autoSpaceDE w:val="0"/>
        <w:autoSpaceDN w:val="0"/>
        <w:adjustRightInd w:val="0"/>
        <w:spacing w:before="792" w:after="0" w:line="552" w:lineRule="exact"/>
        <w:ind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4"/>
          <w:szCs w:val="24"/>
          <w:lang w:eastAsia="ru-RU"/>
        </w:rPr>
        <w:t>Москва</w:t>
      </w:r>
    </w:p>
    <w:p w:rsidR="00FE6933" w:rsidRPr="00FE6933" w:rsidRDefault="00FE6933" w:rsidP="00FE6933">
      <w:pPr>
        <w:shd w:val="clear" w:color="auto" w:fill="FFFFFF"/>
        <w:tabs>
          <w:tab w:val="clear" w:pos="709"/>
        </w:tabs>
        <w:suppressAutoHyphens w:val="0"/>
        <w:autoSpaceDE w:val="0"/>
        <w:autoSpaceDN w:val="0"/>
        <w:adjustRightInd w:val="0"/>
        <w:spacing w:after="0" w:line="552" w:lineRule="exact"/>
        <w:ind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4"/>
          <w:szCs w:val="24"/>
          <w:lang w:eastAsia="ru-RU"/>
        </w:rPr>
        <w:t>Российская государственная библиотека</w:t>
      </w:r>
    </w:p>
    <w:p w:rsidR="00FE6933" w:rsidRPr="00FE6933" w:rsidRDefault="00FE6933" w:rsidP="00FE6933">
      <w:pPr>
        <w:shd w:val="clear" w:color="auto" w:fill="FFFFFF"/>
        <w:tabs>
          <w:tab w:val="clear" w:pos="709"/>
        </w:tabs>
        <w:suppressAutoHyphens w:val="0"/>
        <w:autoSpaceDE w:val="0"/>
        <w:autoSpaceDN w:val="0"/>
        <w:adjustRightInd w:val="0"/>
        <w:spacing w:before="5" w:after="0" w:line="552" w:lineRule="exact"/>
        <w:ind w:left="10" w:firstLine="0"/>
        <w:jc w:val="center"/>
        <w:rPr>
          <w:rFonts w:ascii="Times New Roman" w:eastAsia="Times New Roman" w:hAnsi="Times New Roman" w:cs="Times New Roman"/>
          <w:kern w:val="0"/>
          <w:sz w:val="20"/>
          <w:szCs w:val="20"/>
          <w:lang w:eastAsia="ru-RU"/>
        </w:rPr>
      </w:pPr>
      <w:hyperlink r:id="rId8" w:history="1">
        <w:r w:rsidRPr="00FE6933">
          <w:rPr>
            <w:rFonts w:ascii="Times New Roman" w:eastAsia="Times New Roman" w:hAnsi="Times New Roman" w:cs="Times New Roman"/>
            <w:spacing w:val="-1"/>
            <w:kern w:val="0"/>
            <w:sz w:val="24"/>
            <w:u w:val="single"/>
            <w:lang w:val="en-US" w:eastAsia="ru-RU"/>
          </w:rPr>
          <w:t>diss</w:t>
        </w:r>
        <w:r w:rsidRPr="00FE6933">
          <w:rPr>
            <w:rFonts w:ascii="Times New Roman" w:eastAsia="Times New Roman" w:hAnsi="Times New Roman" w:cs="Times New Roman"/>
            <w:spacing w:val="-1"/>
            <w:kern w:val="0"/>
            <w:sz w:val="24"/>
            <w:u w:val="single"/>
            <w:lang w:eastAsia="ru-RU"/>
          </w:rPr>
          <w:t>.</w:t>
        </w:r>
        <w:r w:rsidRPr="00FE6933">
          <w:rPr>
            <w:rFonts w:ascii="Times New Roman" w:eastAsia="Times New Roman" w:hAnsi="Times New Roman" w:cs="Times New Roman"/>
            <w:spacing w:val="-1"/>
            <w:kern w:val="0"/>
            <w:sz w:val="24"/>
            <w:u w:val="single"/>
            <w:lang w:val="en-US" w:eastAsia="ru-RU"/>
          </w:rPr>
          <w:t>rsl</w:t>
        </w:r>
        <w:r w:rsidRPr="00FE6933">
          <w:rPr>
            <w:rFonts w:ascii="Times New Roman" w:eastAsia="Times New Roman" w:hAnsi="Times New Roman" w:cs="Times New Roman"/>
            <w:spacing w:val="-1"/>
            <w:kern w:val="0"/>
            <w:sz w:val="24"/>
            <w:u w:val="single"/>
            <w:lang w:eastAsia="ru-RU"/>
          </w:rPr>
          <w:t>.</w:t>
        </w:r>
        <w:r w:rsidRPr="00FE6933">
          <w:rPr>
            <w:rFonts w:ascii="Times New Roman" w:eastAsia="Times New Roman" w:hAnsi="Times New Roman" w:cs="Times New Roman"/>
            <w:spacing w:val="-1"/>
            <w:kern w:val="0"/>
            <w:sz w:val="24"/>
            <w:u w:val="single"/>
            <w:lang w:val="en-US" w:eastAsia="ru-RU"/>
          </w:rPr>
          <w:t>ru</w:t>
        </w:r>
      </w:hyperlink>
    </w:p>
    <w:p w:rsidR="00FE6933" w:rsidRPr="00FE6933" w:rsidRDefault="00FE6933" w:rsidP="00FE6933">
      <w:pPr>
        <w:shd w:val="clear" w:color="auto" w:fill="FFFFFF"/>
        <w:tabs>
          <w:tab w:val="clear" w:pos="709"/>
        </w:tabs>
        <w:suppressAutoHyphens w:val="0"/>
        <w:autoSpaceDE w:val="0"/>
        <w:autoSpaceDN w:val="0"/>
        <w:adjustRightInd w:val="0"/>
        <w:spacing w:before="494" w:after="0" w:line="240" w:lineRule="auto"/>
        <w:ind w:right="14"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spacing w:val="-8"/>
          <w:kern w:val="0"/>
          <w:lang w:eastAsia="ru-RU"/>
        </w:rPr>
        <w:t>2005</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422" w:bottom="720" w:left="2412"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Абыякая, Олеся Викторовна</w:t>
      </w:r>
    </w:p>
    <w:p w:rsidR="00FE6933" w:rsidRPr="00FE6933" w:rsidRDefault="00FE6933" w:rsidP="00FE6933">
      <w:pPr>
        <w:shd w:val="clear" w:color="auto" w:fill="FFFFFF"/>
        <w:tabs>
          <w:tab w:val="clear" w:pos="709"/>
        </w:tabs>
        <w:suppressAutoHyphens w:val="0"/>
        <w:autoSpaceDE w:val="0"/>
        <w:autoSpaceDN w:val="0"/>
        <w:adjustRightInd w:val="0"/>
        <w:spacing w:before="326" w:after="0" w:line="317" w:lineRule="exact"/>
        <w:ind w:firstLine="71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 xml:space="preserve">Мифологическая лексика русского языка в лингвокультурологическом аспекте и принципы ее </w:t>
      </w:r>
      <w:r w:rsidRPr="00FE6933">
        <w:rPr>
          <w:rFonts w:ascii="Times New Roman" w:eastAsia="Times New Roman" w:hAnsi="Times New Roman" w:cs="Times New Roman"/>
          <w:spacing w:val="-3"/>
          <w:kern w:val="0"/>
          <w:sz w:val="28"/>
          <w:szCs w:val="28"/>
          <w:lang w:eastAsia="ru-RU"/>
        </w:rPr>
        <w:t xml:space="preserve">лексикографического описания [Электронный ресурс]: </w:t>
      </w:r>
      <w:r w:rsidRPr="00FE6933">
        <w:rPr>
          <w:rFonts w:ascii="Times New Roman" w:eastAsia="Times New Roman" w:hAnsi="Times New Roman" w:cs="Times New Roman"/>
          <w:kern w:val="0"/>
          <w:sz w:val="28"/>
          <w:szCs w:val="28"/>
          <w:lang w:eastAsia="ru-RU"/>
        </w:rPr>
        <w:t xml:space="preserve">Автореф. дис. на соиск. учен. степ, к.филол.н.: Спец. </w:t>
      </w:r>
      <w:r w:rsidRPr="00FE6933">
        <w:rPr>
          <w:rFonts w:ascii="Times New Roman" w:eastAsia="Times New Roman" w:hAnsi="Times New Roman" w:cs="Times New Roman"/>
          <w:spacing w:val="-1"/>
          <w:kern w:val="0"/>
          <w:sz w:val="28"/>
          <w:szCs w:val="28"/>
          <w:lang w:eastAsia="ru-RU"/>
        </w:rPr>
        <w:t xml:space="preserve">10.02.01 / Абыякая Олеся Викторовна; С.-Петерб. гос. </w:t>
      </w:r>
      <w:r w:rsidRPr="00FE6933">
        <w:rPr>
          <w:rFonts w:ascii="Times New Roman" w:eastAsia="Times New Roman" w:hAnsi="Times New Roman" w:cs="Times New Roman"/>
          <w:kern w:val="0"/>
          <w:sz w:val="28"/>
          <w:szCs w:val="28"/>
          <w:lang w:eastAsia="ru-RU"/>
        </w:rPr>
        <w:t>ун-т. - М.: РГБ, 2005. - Из фондов Российской Государственной Библиотеки.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744" w:bottom="720" w:left="2604"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4"/>
          <w:szCs w:val="24"/>
          <w:lang w:val="uk-UA" w:eastAsia="ru-RU"/>
        </w:rPr>
        <w:t xml:space="preserve">Текст </w:t>
      </w:r>
      <w:r w:rsidRPr="00FE6933">
        <w:rPr>
          <w:rFonts w:ascii="Times New Roman" w:eastAsia="Times New Roman" w:hAnsi="Times New Roman" w:cs="Times New Roman"/>
          <w:b/>
          <w:bCs/>
          <w:spacing w:val="-2"/>
          <w:kern w:val="0"/>
          <w:sz w:val="24"/>
          <w:szCs w:val="24"/>
          <w:lang w:eastAsia="ru-RU"/>
        </w:rPr>
        <w:t xml:space="preserve">воспроизводится </w:t>
      </w:r>
      <w:r w:rsidRPr="00FE6933">
        <w:rPr>
          <w:rFonts w:ascii="Times New Roman" w:eastAsia="Times New Roman" w:hAnsi="Times New Roman" w:cs="Times New Roman"/>
          <w:b/>
          <w:bCs/>
          <w:spacing w:val="-2"/>
          <w:kern w:val="0"/>
          <w:sz w:val="24"/>
          <w:szCs w:val="24"/>
          <w:lang w:val="uk-UA" w:eastAsia="ru-RU"/>
        </w:rPr>
        <w:t xml:space="preserve">по </w:t>
      </w:r>
      <w:r w:rsidRPr="00FE6933">
        <w:rPr>
          <w:rFonts w:ascii="Times New Roman" w:eastAsia="Times New Roman" w:hAnsi="Times New Roman" w:cs="Times New Roman"/>
          <w:b/>
          <w:bCs/>
          <w:spacing w:val="-2"/>
          <w:kern w:val="0"/>
          <w:sz w:val="24"/>
          <w:szCs w:val="24"/>
          <w:lang w:eastAsia="ru-RU"/>
        </w:rPr>
        <w:t>экземпляру, находящемуся в</w:t>
      </w: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3"/>
          <w:kern w:val="0"/>
          <w:sz w:val="24"/>
          <w:szCs w:val="24"/>
          <w:lang w:eastAsia="ru-RU"/>
        </w:rPr>
        <w:t>фонде РГБ:</w:t>
      </w:r>
    </w:p>
    <w:p w:rsidR="00FE6933" w:rsidRPr="00FE6933" w:rsidRDefault="00FE6933" w:rsidP="00FE6933">
      <w:pPr>
        <w:shd w:val="clear" w:color="auto" w:fill="FFFFFF"/>
        <w:tabs>
          <w:tab w:val="clear" w:pos="709"/>
        </w:tabs>
        <w:suppressAutoHyphens w:val="0"/>
        <w:autoSpaceDE w:val="0"/>
        <w:autoSpaceDN w:val="0"/>
        <w:adjustRightInd w:val="0"/>
        <w:spacing w:before="1099" w:after="0" w:line="240" w:lineRule="auto"/>
        <w:ind w:right="5"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4"/>
          <w:szCs w:val="24"/>
          <w:lang w:eastAsia="ru-RU"/>
        </w:rPr>
        <w:t>Абыякая Олеся Викторовна</w:t>
      </w:r>
    </w:p>
    <w:p w:rsidR="00FE6933" w:rsidRPr="00FE6933" w:rsidRDefault="00FE6933" w:rsidP="00FE6933">
      <w:pPr>
        <w:shd w:val="clear" w:color="auto" w:fill="FFFFFF"/>
        <w:tabs>
          <w:tab w:val="clear" w:pos="709"/>
        </w:tabs>
        <w:suppressAutoHyphens w:val="0"/>
        <w:autoSpaceDE w:val="0"/>
        <w:autoSpaceDN w:val="0"/>
        <w:adjustRightInd w:val="0"/>
        <w:spacing w:before="590" w:after="0" w:line="322" w:lineRule="exact"/>
        <w:ind w:left="25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Мифологическая лексика русского языка в</w:t>
      </w:r>
    </w:p>
    <w:p w:rsidR="00FE6933" w:rsidRPr="00FE6933" w:rsidRDefault="00FE6933" w:rsidP="00FE6933">
      <w:pPr>
        <w:shd w:val="clear" w:color="auto" w:fill="FFFFFF"/>
        <w:tabs>
          <w:tab w:val="clear" w:pos="709"/>
        </w:tabs>
        <w:suppressAutoHyphens w:val="0"/>
        <w:autoSpaceDE w:val="0"/>
        <w:autoSpaceDN w:val="0"/>
        <w:adjustRightInd w:val="0"/>
        <w:spacing w:after="0" w:line="322" w:lineRule="exact"/>
        <w:ind w:left="139" w:firstLine="466"/>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8"/>
          <w:szCs w:val="28"/>
          <w:lang w:eastAsia="ru-RU"/>
        </w:rPr>
        <w:t>лингвокультурологическом аспекте и принципы ее лексикографического описания</w:t>
      </w:r>
    </w:p>
    <w:p w:rsidR="00FE6933" w:rsidRPr="00FE6933" w:rsidRDefault="00FE6933" w:rsidP="00FE6933">
      <w:pPr>
        <w:shd w:val="clear" w:color="auto" w:fill="FFFFFF"/>
        <w:tabs>
          <w:tab w:val="clear" w:pos="709"/>
        </w:tabs>
        <w:suppressAutoHyphens w:val="0"/>
        <w:autoSpaceDE w:val="0"/>
        <w:autoSpaceDN w:val="0"/>
        <w:adjustRightInd w:val="0"/>
        <w:spacing w:before="2602" w:after="0" w:line="240" w:lineRule="auto"/>
        <w:ind w:left="16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4"/>
          <w:szCs w:val="24"/>
          <w:lang w:eastAsia="ru-RU"/>
        </w:rPr>
        <w:t>Автореферат диссертации на соискание ученой степени</w:t>
      </w: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4"/>
          <w:szCs w:val="24"/>
          <w:lang w:eastAsia="ru-RU"/>
        </w:rPr>
        <w:t>к.филол.н.</w:t>
      </w:r>
    </w:p>
    <w:p w:rsidR="00FE6933" w:rsidRPr="00FE6933" w:rsidRDefault="00FE6933" w:rsidP="00FE6933">
      <w:pPr>
        <w:shd w:val="clear" w:color="auto" w:fill="FFFFFF"/>
        <w:tabs>
          <w:tab w:val="clear" w:pos="709"/>
        </w:tabs>
        <w:suppressAutoHyphens w:val="0"/>
        <w:autoSpaceDE w:val="0"/>
        <w:autoSpaceDN w:val="0"/>
        <w:adjustRightInd w:val="0"/>
        <w:spacing w:before="528" w:after="0" w:line="240" w:lineRule="auto"/>
        <w:ind w:right="19"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4"/>
          <w:kern w:val="0"/>
          <w:sz w:val="24"/>
          <w:szCs w:val="24"/>
          <w:lang w:eastAsia="ru-RU"/>
        </w:rPr>
        <w:t>Специальность 10.02.01</w:t>
      </w:r>
    </w:p>
    <w:p w:rsidR="00FE6933" w:rsidRPr="00FE6933" w:rsidRDefault="00FE6933" w:rsidP="00FE6933">
      <w:pPr>
        <w:shd w:val="clear" w:color="auto" w:fill="FFFFFF"/>
        <w:tabs>
          <w:tab w:val="clear" w:pos="709"/>
        </w:tabs>
        <w:suppressAutoHyphens w:val="0"/>
        <w:autoSpaceDE w:val="0"/>
        <w:autoSpaceDN w:val="0"/>
        <w:adjustRightInd w:val="0"/>
        <w:spacing w:before="797" w:after="0" w:line="240" w:lineRule="auto"/>
        <w:ind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4"/>
          <w:szCs w:val="24"/>
          <w:lang w:eastAsia="ru-RU"/>
        </w:rPr>
        <w:t>Санкт-Петербург - 2004</w:t>
      </w:r>
    </w:p>
    <w:p w:rsidR="00FE6933" w:rsidRPr="00FE6933" w:rsidRDefault="00FE6933" w:rsidP="00FE6933">
      <w:pPr>
        <w:shd w:val="clear" w:color="auto" w:fill="FFFFFF"/>
        <w:tabs>
          <w:tab w:val="clear" w:pos="709"/>
        </w:tabs>
        <w:suppressAutoHyphens w:val="0"/>
        <w:autoSpaceDE w:val="0"/>
        <w:autoSpaceDN w:val="0"/>
        <w:adjustRightInd w:val="0"/>
        <w:spacing w:before="269" w:after="0" w:line="278" w:lineRule="exact"/>
        <w:ind w:left="1987" w:right="442" w:hanging="1339"/>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4"/>
          <w:szCs w:val="24"/>
          <w:lang w:eastAsia="ru-RU"/>
        </w:rPr>
        <w:t xml:space="preserve">Российская государственная библиотека, 2005 </w:t>
      </w:r>
      <w:r w:rsidRPr="00FE6933">
        <w:rPr>
          <w:rFonts w:ascii="Times New Roman" w:eastAsia="Times New Roman" w:hAnsi="Times New Roman" w:cs="Times New Roman"/>
          <w:kern w:val="0"/>
          <w:sz w:val="24"/>
          <w:szCs w:val="24"/>
          <w:lang w:eastAsia="ru-RU"/>
        </w:rPr>
        <w:t>(электронный текст)</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936" w:bottom="720" w:left="2925"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2314" w:right="365" w:hanging="1248"/>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4"/>
          <w:kern w:val="0"/>
          <w:sz w:val="20"/>
          <w:szCs w:val="20"/>
          <w:lang w:eastAsia="ru-RU"/>
        </w:rPr>
        <w:t xml:space="preserve">САНКТ-ПЕТЕРБУРГСКИЙ ГОСУДАРСТВЕННЫЙ </w:t>
      </w:r>
      <w:r w:rsidRPr="00FE6933">
        <w:rPr>
          <w:rFonts w:ascii="Times New Roman" w:eastAsia="Times New Roman" w:hAnsi="Times New Roman" w:cs="Times New Roman"/>
          <w:kern w:val="0"/>
          <w:sz w:val="20"/>
          <w:szCs w:val="20"/>
          <w:lang w:eastAsia="ru-RU"/>
        </w:rPr>
        <w:t>УНИВЕРСИТЕТ</w:t>
      </w:r>
    </w:p>
    <w:p w:rsidR="00FE6933" w:rsidRPr="00FE6933" w:rsidRDefault="00FE6933" w:rsidP="00FE6933">
      <w:pPr>
        <w:shd w:val="clear" w:color="auto" w:fill="FFFFFF"/>
        <w:tabs>
          <w:tab w:val="clear" w:pos="709"/>
        </w:tabs>
        <w:suppressAutoHyphens w:val="0"/>
        <w:autoSpaceDE w:val="0"/>
        <w:autoSpaceDN w:val="0"/>
        <w:adjustRightInd w:val="0"/>
        <w:spacing w:before="778" w:after="0" w:line="240" w:lineRule="auto"/>
        <w:ind w:left="4186"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20"/>
          <w:szCs w:val="20"/>
          <w:lang w:eastAsia="ru-RU"/>
        </w:rPr>
        <w:t>На правахрукописи</w:t>
      </w:r>
    </w:p>
    <w:p w:rsidR="00FE6933" w:rsidRPr="00FE6933" w:rsidRDefault="00FE6933" w:rsidP="00FE6933">
      <w:pPr>
        <w:shd w:val="clear" w:color="auto" w:fill="FFFFFF"/>
        <w:tabs>
          <w:tab w:val="clear" w:pos="709"/>
        </w:tabs>
        <w:suppressAutoHyphens w:val="0"/>
        <w:autoSpaceDE w:val="0"/>
        <w:autoSpaceDN w:val="0"/>
        <w:adjustRightInd w:val="0"/>
        <w:spacing w:before="600" w:after="0" w:line="240" w:lineRule="auto"/>
        <w:ind w:left="223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4"/>
          <w:kern w:val="0"/>
          <w:sz w:val="20"/>
          <w:szCs w:val="20"/>
          <w:lang w:eastAsia="ru-RU"/>
        </w:rPr>
        <w:t>Абыякая Олеся Викторовна</w:t>
      </w:r>
    </w:p>
    <w:p w:rsidR="00FE6933" w:rsidRPr="00FE6933" w:rsidRDefault="00FE6933" w:rsidP="00FE6933">
      <w:pPr>
        <w:shd w:val="clear" w:color="auto" w:fill="FFFFFF"/>
        <w:tabs>
          <w:tab w:val="clear" w:pos="709"/>
        </w:tabs>
        <w:suppressAutoHyphens w:val="0"/>
        <w:autoSpaceDE w:val="0"/>
        <w:autoSpaceDN w:val="0"/>
        <w:adjustRightInd w:val="0"/>
        <w:spacing w:before="691" w:after="0" w:line="346" w:lineRule="exact"/>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0"/>
          <w:szCs w:val="20"/>
          <w:lang w:eastAsia="ru-RU"/>
        </w:rPr>
        <w:t xml:space="preserve">МИФОЛОГИЧЕСКАЯ ЛЕКСИКА РУССКОГО ЯЗЫКА В </w:t>
      </w:r>
      <w:r w:rsidRPr="00FE6933">
        <w:rPr>
          <w:rFonts w:ascii="Times New Roman" w:eastAsia="Times New Roman" w:hAnsi="Times New Roman" w:cs="Times New Roman"/>
          <w:b/>
          <w:bCs/>
          <w:spacing w:val="-3"/>
          <w:kern w:val="0"/>
          <w:sz w:val="20"/>
          <w:szCs w:val="20"/>
          <w:lang w:eastAsia="ru-RU"/>
        </w:rPr>
        <w:t xml:space="preserve">ЛИНГВОКУЛЬТУРОЛОГИЧЕСКОМ АСПЕКТЕ И ПРИНЦИПЫ </w:t>
      </w:r>
      <w:r w:rsidRPr="00FE6933">
        <w:rPr>
          <w:rFonts w:ascii="Times New Roman" w:eastAsia="Times New Roman" w:hAnsi="Times New Roman" w:cs="Times New Roman"/>
          <w:b/>
          <w:bCs/>
          <w:spacing w:val="-2"/>
          <w:kern w:val="0"/>
          <w:sz w:val="20"/>
          <w:szCs w:val="20"/>
          <w:lang w:eastAsia="ru-RU"/>
        </w:rPr>
        <w:t>ЕЕ ЛЕКСИКОГРАФИЧЕСКОГО ОПИСАНИЯ</w:t>
      </w:r>
    </w:p>
    <w:p w:rsidR="00FE6933" w:rsidRPr="00FE6933" w:rsidRDefault="00FE6933" w:rsidP="00FE6933">
      <w:pPr>
        <w:shd w:val="clear" w:color="auto" w:fill="FFFFFF"/>
        <w:tabs>
          <w:tab w:val="clear" w:pos="709"/>
        </w:tabs>
        <w:suppressAutoHyphens w:val="0"/>
        <w:autoSpaceDE w:val="0"/>
        <w:autoSpaceDN w:val="0"/>
        <w:adjustRightInd w:val="0"/>
        <w:spacing w:before="322" w:after="0" w:line="240" w:lineRule="auto"/>
        <w:ind w:left="1296"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Специальность 10.02.01. - Русский язык</w:t>
      </w:r>
    </w:p>
    <w:p w:rsidR="00FE6933" w:rsidRPr="00FE6933" w:rsidRDefault="00FE6933" w:rsidP="00FE6933">
      <w:pPr>
        <w:shd w:val="clear" w:color="auto" w:fill="FFFFFF"/>
        <w:tabs>
          <w:tab w:val="clear" w:pos="709"/>
        </w:tabs>
        <w:suppressAutoHyphens w:val="0"/>
        <w:autoSpaceDE w:val="0"/>
        <w:autoSpaceDN w:val="0"/>
        <w:adjustRightInd w:val="0"/>
        <w:spacing w:before="926" w:after="0" w:line="240" w:lineRule="auto"/>
        <w:ind w:right="53"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6"/>
          <w:kern w:val="0"/>
          <w:sz w:val="20"/>
          <w:szCs w:val="20"/>
          <w:lang w:eastAsia="ru-RU"/>
        </w:rPr>
        <w:t>АВТОРЕФЕРАТ</w:t>
      </w:r>
    </w:p>
    <w:p w:rsidR="00FE6933" w:rsidRPr="00FE6933" w:rsidRDefault="00FE6933" w:rsidP="00FE6933">
      <w:pPr>
        <w:shd w:val="clear" w:color="auto" w:fill="FFFFFF"/>
        <w:tabs>
          <w:tab w:val="clear" w:pos="709"/>
        </w:tabs>
        <w:suppressAutoHyphens w:val="0"/>
        <w:autoSpaceDE w:val="0"/>
        <w:autoSpaceDN w:val="0"/>
        <w:adjustRightInd w:val="0"/>
        <w:spacing w:before="384" w:after="0" w:line="230" w:lineRule="exact"/>
        <w:ind w:left="1651" w:right="1094" w:hanging="466"/>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диссертации на соискание ученой степени кандидата филологических наук</w:t>
      </w:r>
    </w:p>
    <w:p w:rsidR="00FE6933" w:rsidRPr="00FE6933" w:rsidRDefault="00FE6933" w:rsidP="00FE6933">
      <w:pPr>
        <w:tabs>
          <w:tab w:val="clear" w:pos="709"/>
        </w:tabs>
        <w:suppressAutoHyphens w:val="0"/>
        <w:autoSpaceDE w:val="0"/>
        <w:autoSpaceDN w:val="0"/>
        <w:adjustRightInd w:val="0"/>
        <w:spacing w:before="466" w:after="0" w:line="240" w:lineRule="auto"/>
        <w:ind w:left="4666" w:right="523" w:firstLine="0"/>
        <w:jc w:val="left"/>
        <w:rPr>
          <w:rFonts w:ascii="Times New Roman" w:eastAsia="Times New Roman" w:hAnsi="Times New Roman" w:cs="Times New Roman"/>
          <w:kern w:val="0"/>
          <w:sz w:val="24"/>
          <w:szCs w:val="24"/>
          <w:lang w:eastAsia="ru-RU"/>
        </w:rPr>
      </w:pPr>
      <w:r w:rsidRPr="00FE6933">
        <w:rPr>
          <w:rFonts w:ascii="Times New Roman" w:eastAsia="Times New Roman" w:hAnsi="Times New Roman" w:cs="Times New Roman"/>
          <w:noProof/>
          <w:kern w:val="0"/>
          <w:sz w:val="24"/>
          <w:szCs w:val="24"/>
          <w:lang w:eastAsia="ru-RU"/>
        </w:rPr>
        <w:drawing>
          <wp:inline distT="0" distB="0" distL="0" distR="0">
            <wp:extent cx="514985" cy="639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4985" cy="639445"/>
                    </a:xfrm>
                    <a:prstGeom prst="rect">
                      <a:avLst/>
                    </a:prstGeom>
                    <a:noFill/>
                    <a:ln w="9525">
                      <a:noFill/>
                      <a:miter lim="800000"/>
                      <a:headEnd/>
                      <a:tailEnd/>
                    </a:ln>
                  </pic:spPr>
                </pic:pic>
              </a:graphicData>
            </a:graphic>
          </wp:inline>
        </w:drawing>
      </w:r>
    </w:p>
    <w:p w:rsidR="00FE6933" w:rsidRPr="00FE6933" w:rsidRDefault="00FE6933" w:rsidP="00FE6933">
      <w:pPr>
        <w:shd w:val="clear" w:color="auto" w:fill="FFFFFF"/>
        <w:tabs>
          <w:tab w:val="clear" w:pos="709"/>
        </w:tabs>
        <w:suppressAutoHyphens w:val="0"/>
        <w:autoSpaceDE w:val="0"/>
        <w:autoSpaceDN w:val="0"/>
        <w:adjustRightInd w:val="0"/>
        <w:spacing w:before="1051" w:after="0" w:line="235" w:lineRule="exact"/>
        <w:ind w:left="2261" w:right="230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4"/>
          <w:kern w:val="0"/>
          <w:sz w:val="20"/>
          <w:szCs w:val="20"/>
          <w:lang w:eastAsia="ru-RU"/>
        </w:rPr>
        <w:t xml:space="preserve">Санкт-Петербург </w:t>
      </w:r>
      <w:r w:rsidRPr="00FE6933">
        <w:rPr>
          <w:rFonts w:ascii="Times New Roman" w:eastAsia="Times New Roman" w:hAnsi="Times New Roman" w:cs="Times New Roman"/>
          <w:kern w:val="0"/>
          <w:sz w:val="20"/>
          <w:szCs w:val="20"/>
          <w:lang w:eastAsia="ru-RU"/>
        </w:rPr>
        <w:t>2004</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3044" w:bottom="720" w:left="2870"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6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Работа выполнена на кафедре русского языка как иностранного и методики его преподавания Санкт-Петербургского государственного университета.</w:t>
      </w:r>
    </w:p>
    <w:p w:rsidR="00FE6933" w:rsidRPr="00FE6933" w:rsidRDefault="00FE6933" w:rsidP="00FE6933">
      <w:pPr>
        <w:shd w:val="clear" w:color="auto" w:fill="FFFFFF"/>
        <w:tabs>
          <w:tab w:val="clear" w:pos="709"/>
        </w:tabs>
        <w:suppressAutoHyphens w:val="0"/>
        <w:autoSpaceDE w:val="0"/>
        <w:autoSpaceDN w:val="0"/>
        <w:adjustRightInd w:val="0"/>
        <w:spacing w:before="662" w:after="0" w:line="235" w:lineRule="exact"/>
        <w:ind w:left="566"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Научный руководитель:</w:t>
      </w:r>
    </w:p>
    <w:p w:rsidR="00FE6933" w:rsidRPr="00FE6933" w:rsidRDefault="00FE6933" w:rsidP="00FE6933">
      <w:pPr>
        <w:shd w:val="clear" w:color="auto" w:fill="FFFFFF"/>
        <w:tabs>
          <w:tab w:val="clear" w:pos="709"/>
        </w:tabs>
        <w:suppressAutoHyphens w:val="0"/>
        <w:autoSpaceDE w:val="0"/>
        <w:autoSpaceDN w:val="0"/>
        <w:adjustRightInd w:val="0"/>
        <w:spacing w:after="0" w:line="235" w:lineRule="exact"/>
        <w:ind w:left="2563" w:right="73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доктор филологических наук, доцент Елена Иннокентьевна Зиновьева</w:t>
      </w:r>
    </w:p>
    <w:p w:rsidR="00FE6933" w:rsidRPr="00FE6933" w:rsidRDefault="00FE6933" w:rsidP="00FE6933">
      <w:pPr>
        <w:shd w:val="clear" w:color="auto" w:fill="FFFFFF"/>
        <w:tabs>
          <w:tab w:val="clear" w:pos="709"/>
        </w:tabs>
        <w:suppressAutoHyphens w:val="0"/>
        <w:autoSpaceDE w:val="0"/>
        <w:autoSpaceDN w:val="0"/>
        <w:adjustRightInd w:val="0"/>
        <w:spacing w:before="451" w:after="0" w:line="226" w:lineRule="exact"/>
        <w:ind w:left="55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Официальные оппоненты:</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255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доктор филологических наук, профессор Ирина Павловна Лысакова</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2549"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кандидат филологических наук, доцент Любовь </w:t>
      </w:r>
      <w:r w:rsidRPr="00FE6933">
        <w:rPr>
          <w:rFonts w:ascii="Times New Roman" w:eastAsia="Times New Roman" w:hAnsi="Times New Roman" w:cs="Times New Roman"/>
          <w:kern w:val="0"/>
          <w:sz w:val="20"/>
          <w:szCs w:val="20"/>
          <w:lang w:eastAsia="ru-RU"/>
        </w:rPr>
        <w:t>Михайловна Карамышева</w:t>
      </w:r>
    </w:p>
    <w:p w:rsidR="00FE6933" w:rsidRPr="00FE6933" w:rsidRDefault="00FE6933" w:rsidP="00FE6933">
      <w:pPr>
        <w:shd w:val="clear" w:color="auto" w:fill="FFFFFF"/>
        <w:tabs>
          <w:tab w:val="clear" w:pos="709"/>
          <w:tab w:val="left" w:pos="1757"/>
          <w:tab w:val="left" w:pos="3346"/>
          <w:tab w:val="left" w:pos="5122"/>
        </w:tabs>
        <w:suppressAutoHyphens w:val="0"/>
        <w:autoSpaceDE w:val="0"/>
        <w:autoSpaceDN w:val="0"/>
        <w:adjustRightInd w:val="0"/>
        <w:spacing w:before="451" w:after="0" w:line="240" w:lineRule="auto"/>
        <w:ind w:left="55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4"/>
          <w:kern w:val="0"/>
          <w:sz w:val="20"/>
          <w:szCs w:val="20"/>
          <w:lang w:eastAsia="ru-RU"/>
        </w:rPr>
        <w:t>Ведущая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1"/>
          <w:kern w:val="0"/>
          <w:sz w:val="20"/>
          <w:szCs w:val="20"/>
          <w:lang w:eastAsia="ru-RU"/>
        </w:rPr>
        <w:t>организация:</w:t>
      </w:r>
      <w:r w:rsidRPr="00FE6933">
        <w:rPr>
          <w:rFonts w:ascii="Arial" w:eastAsia="Times New Roman" w:hAnsi="Times New Roman" w:cs="Arial"/>
          <w:kern w:val="0"/>
          <w:sz w:val="20"/>
          <w:szCs w:val="20"/>
          <w:lang w:eastAsia="ru-RU"/>
        </w:rPr>
        <w:tab/>
      </w:r>
      <w:r w:rsidRPr="00FE6933">
        <w:rPr>
          <w:rFonts w:ascii="Times New Roman" w:eastAsia="Times New Roman" w:hAnsi="Times New Roman" w:cs="Times New Roman"/>
          <w:kern w:val="0"/>
          <w:sz w:val="20"/>
          <w:szCs w:val="20"/>
          <w:lang w:eastAsia="ru-RU"/>
        </w:rPr>
        <w:t>Владимирский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kern w:val="0"/>
          <w:sz w:val="20"/>
          <w:szCs w:val="20"/>
          <w:lang w:eastAsia="ru-RU"/>
        </w:rPr>
        <w:t>государственный</w:t>
      </w:r>
    </w:p>
    <w:p w:rsidR="00FE6933" w:rsidRPr="00FE6933" w:rsidRDefault="00FE6933" w:rsidP="00FE6933">
      <w:pPr>
        <w:shd w:val="clear" w:color="auto" w:fill="FFFFFF"/>
        <w:tabs>
          <w:tab w:val="clear" w:pos="709"/>
        </w:tabs>
        <w:suppressAutoHyphens w:val="0"/>
        <w:autoSpaceDE w:val="0"/>
        <w:autoSpaceDN w:val="0"/>
        <w:adjustRightInd w:val="0"/>
        <w:spacing w:before="5" w:after="0" w:line="240" w:lineRule="auto"/>
        <w:ind w:left="53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педагогический университет</w:t>
      </w:r>
    </w:p>
    <w:p w:rsidR="00FE6933" w:rsidRPr="00FE6933" w:rsidRDefault="00FE6933" w:rsidP="00FE6933">
      <w:pPr>
        <w:shd w:val="clear" w:color="auto" w:fill="FFFFFF"/>
        <w:tabs>
          <w:tab w:val="clear" w:pos="709"/>
        </w:tabs>
        <w:suppressAutoHyphens w:val="0"/>
        <w:autoSpaceDE w:val="0"/>
        <w:autoSpaceDN w:val="0"/>
        <w:adjustRightInd w:val="0"/>
        <w:spacing w:before="91" w:after="0" w:line="240" w:lineRule="auto"/>
        <w:ind w:left="5803" w:firstLine="0"/>
        <w:jc w:val="left"/>
        <w:rPr>
          <w:rFonts w:ascii="Times New Roman" w:eastAsia="Times New Roman" w:hAnsi="Times New Roman" w:cs="Times New Roman"/>
          <w:kern w:val="0"/>
          <w:sz w:val="20"/>
          <w:szCs w:val="20"/>
          <w:lang w:eastAsia="ru-RU"/>
        </w:rPr>
      </w:pPr>
      <w:r w:rsidRPr="00FE6933">
        <w:rPr>
          <w:rFonts w:ascii="Arial" w:eastAsia="Times New Roman" w:hAnsi="Arial" w:cs="Times New Roman"/>
          <w:b/>
          <w:bCs/>
          <w:kern w:val="0"/>
          <w:sz w:val="14"/>
          <w:szCs w:val="14"/>
          <w:lang w:eastAsia="ru-RU"/>
        </w:rPr>
        <w:t>во</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235"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Защита диссертации состоится </w:t>
      </w:r>
      <w:r w:rsidRPr="00FE6933">
        <w:rPr>
          <w:rFonts w:ascii="Times New Roman" w:eastAsia="Times New Roman" w:hAnsi="Times New Roman" w:cs="Times New Roman"/>
          <w:kern w:val="0"/>
          <w:sz w:val="20"/>
          <w:szCs w:val="20"/>
          <w:vertAlign w:val="superscript"/>
          <w:lang w:eastAsia="ru-RU"/>
        </w:rPr>
        <w:t>в</w:t>
      </w:r>
      <w:r w:rsidRPr="00FE6933">
        <w:rPr>
          <w:rFonts w:ascii="Times New Roman" w:eastAsia="Times New Roman" w:hAnsi="Times New Roman" w:cs="Times New Roman"/>
          <w:kern w:val="0"/>
          <w:sz w:val="20"/>
          <w:szCs w:val="20"/>
          <w:lang w:eastAsia="ru-RU"/>
        </w:rPr>
        <w:t xml:space="preserve">/г </w:t>
      </w:r>
      <w:r w:rsidRPr="00FE6933">
        <w:rPr>
          <w:rFonts w:ascii="Times New Roman" w:eastAsia="Times New Roman" w:hAnsi="Times New Roman" w:cs="Times New Roman"/>
          <w:i/>
          <w:iCs/>
          <w:kern w:val="0"/>
          <w:sz w:val="20"/>
          <w:szCs w:val="20"/>
          <w:u w:val="single"/>
          <w:lang w:eastAsia="ru-RU"/>
        </w:rPr>
        <w:t>"</w:t>
      </w:r>
      <w:r w:rsidRPr="00FE6933">
        <w:rPr>
          <w:rFonts w:ascii="Times New Roman" w:eastAsia="Times New Roman" w:hAnsi="Times New Roman" w:cs="Times New Roman"/>
          <w:i/>
          <w:iCs/>
          <w:kern w:val="0"/>
          <w:sz w:val="20"/>
          <w:szCs w:val="20"/>
          <w:u w:val="single"/>
          <w:lang w:val="en-US" w:eastAsia="ru-RU"/>
        </w:rPr>
        <w:t>jpejftQjS</w:t>
      </w:r>
      <w:r w:rsidRPr="00FE6933">
        <w:rPr>
          <w:rFonts w:ascii="Times New Roman" w:eastAsia="Times New Roman" w:hAnsi="Times New Roman" w:cs="Times New Roman"/>
          <w:i/>
          <w:iCs/>
          <w:kern w:val="0"/>
          <w:sz w:val="20"/>
          <w:szCs w:val="20"/>
          <w:u w:val="single"/>
          <w:lang w:eastAsia="ru-RU"/>
        </w:rPr>
        <w:t xml:space="preserve">, </w:t>
      </w:r>
      <w:r w:rsidRPr="00FE6933">
        <w:rPr>
          <w:rFonts w:ascii="Times New Roman" w:eastAsia="Times New Roman" w:hAnsi="Times New Roman" w:cs="Times New Roman"/>
          <w:b/>
          <w:bCs/>
          <w:kern w:val="0"/>
          <w:sz w:val="20"/>
          <w:szCs w:val="20"/>
          <w:u w:val="single"/>
          <w:lang w:eastAsia="ru-RU"/>
        </w:rPr>
        <w:t>2</w:t>
      </w:r>
      <w:r w:rsidRPr="00FE6933">
        <w:rPr>
          <w:rFonts w:ascii="Times New Roman" w:eastAsia="Times New Roman" w:hAnsi="Times New Roman" w:cs="Times New Roman"/>
          <w:b/>
          <w:bCs/>
          <w:kern w:val="0"/>
          <w:sz w:val="20"/>
          <w:szCs w:val="20"/>
          <w:lang w:eastAsia="ru-RU"/>
        </w:rPr>
        <w:t xml:space="preserve">00 </w:t>
      </w:r>
      <w:r w:rsidRPr="00FE6933">
        <w:rPr>
          <w:rFonts w:ascii="Times New Roman" w:eastAsia="Times New Roman" w:hAnsi="Times New Roman" w:cs="Times New Roman"/>
          <w:b/>
          <w:bCs/>
          <w:smallCaps/>
          <w:kern w:val="0"/>
          <w:sz w:val="20"/>
          <w:szCs w:val="20"/>
          <w:lang w:val="en-US" w:eastAsia="ru-RU"/>
        </w:rPr>
        <w:t>y</w:t>
      </w:r>
      <w:r w:rsidRPr="00FE6933">
        <w:rPr>
          <w:rFonts w:ascii="Times New Roman" w:eastAsia="Times New Roman" w:hAnsi="Times New Roman" w:cs="Times New Roman"/>
          <w:b/>
          <w:bCs/>
          <w:smallCaps/>
          <w:kern w:val="0"/>
          <w:sz w:val="20"/>
          <w:szCs w:val="20"/>
          <w:lang w:eastAsia="ru-RU"/>
        </w:rPr>
        <w:t xml:space="preserve">   </w:t>
      </w:r>
      <w:r w:rsidRPr="00FE6933">
        <w:rPr>
          <w:rFonts w:ascii="Times New Roman" w:eastAsia="Times New Roman" w:hAnsi="Times New Roman" w:cs="Times New Roman"/>
          <w:b/>
          <w:bCs/>
          <w:kern w:val="0"/>
          <w:sz w:val="20"/>
          <w:szCs w:val="20"/>
          <w:lang w:eastAsia="ru-RU"/>
        </w:rPr>
        <w:t xml:space="preserve">года в  </w:t>
      </w:r>
      <w:r w:rsidRPr="00FE6933">
        <w:rPr>
          <w:rFonts w:ascii="Times New Roman" w:eastAsia="Times New Roman" w:hAnsi="Times New Roman" w:cs="Times New Roman"/>
          <w:i/>
          <w:iCs/>
          <w:kern w:val="0"/>
          <w:sz w:val="20"/>
          <w:szCs w:val="20"/>
          <w:u w:val="single"/>
          <w:lang w:eastAsia="ru-RU"/>
        </w:rPr>
        <w:t>'</w:t>
      </w:r>
      <w:r w:rsidRPr="00FE6933">
        <w:rPr>
          <w:rFonts w:ascii="Times New Roman" w:eastAsia="Times New Roman" w:hAnsi="Times New Roman" w:cs="Times New Roman"/>
          <w:i/>
          <w:iCs/>
          <w:kern w:val="0"/>
          <w:sz w:val="20"/>
          <w:szCs w:val="20"/>
          <w:u w:val="single"/>
          <w:lang w:val="en-US" w:eastAsia="ru-RU"/>
        </w:rPr>
        <w:t>Jo</w:t>
      </w:r>
      <w:r w:rsidRPr="00FE6933">
        <w:rPr>
          <w:rFonts w:ascii="Times New Roman" w:eastAsia="Times New Roman" w:hAnsi="Times New Roman" w:cs="Times New Roman"/>
          <w:i/>
          <w:iCs/>
          <w:kern w:val="0"/>
          <w:sz w:val="20"/>
          <w:szCs w:val="20"/>
          <w:u w:val="single"/>
          <w:lang w:eastAsia="ru-RU"/>
        </w:rPr>
        <w:t xml:space="preserve">   </w:t>
      </w:r>
      <w:r w:rsidRPr="00FE6933">
        <w:rPr>
          <w:rFonts w:ascii="Times New Roman" w:eastAsia="Times New Roman" w:hAnsi="Times New Roman" w:cs="Times New Roman"/>
          <w:b/>
          <w:bCs/>
          <w:kern w:val="0"/>
          <w:sz w:val="20"/>
          <w:szCs w:val="20"/>
          <w:u w:val="single"/>
          <w:lang w:eastAsia="ru-RU"/>
        </w:rPr>
        <w:t>ч</w:t>
      </w:r>
      <w:r w:rsidRPr="00FE6933">
        <w:rPr>
          <w:rFonts w:ascii="Times New Roman" w:eastAsia="Times New Roman" w:hAnsi="Times New Roman" w:cs="Times New Roman"/>
          <w:b/>
          <w:bCs/>
          <w:kern w:val="0"/>
          <w:sz w:val="20"/>
          <w:szCs w:val="20"/>
          <w:lang w:eastAsia="ru-RU"/>
        </w:rPr>
        <w:t xml:space="preserve">асов </w:t>
      </w:r>
      <w:r w:rsidRPr="00FE6933">
        <w:rPr>
          <w:rFonts w:ascii="Times New Roman" w:eastAsia="Times New Roman" w:hAnsi="Times New Roman" w:cs="Times New Roman"/>
          <w:kern w:val="0"/>
          <w:sz w:val="20"/>
          <w:szCs w:val="20"/>
          <w:lang w:eastAsia="ru-RU"/>
        </w:rPr>
        <w:t>на</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24" w:right="34"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заседании диссертационного совета К 212.232.03 по защите диссертации на </w:t>
      </w:r>
      <w:r w:rsidRPr="00FE6933">
        <w:rPr>
          <w:rFonts w:ascii="Times New Roman" w:eastAsia="Times New Roman" w:hAnsi="Times New Roman" w:cs="Times New Roman"/>
          <w:kern w:val="0"/>
          <w:sz w:val="20"/>
          <w:szCs w:val="20"/>
          <w:lang w:eastAsia="ru-RU"/>
        </w:rPr>
        <w:t>соискание ученой степени кандидата наук при Санкт-Петербургском государственном университете по адресу:</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left="34" w:firstLine="778"/>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199034,       Санкт-Петербург,       Университетская       наб.,       д. 11, </w:t>
      </w:r>
      <w:r w:rsidRPr="00FE6933">
        <w:rPr>
          <w:rFonts w:ascii="Times New Roman" w:eastAsia="Times New Roman" w:hAnsi="Times New Roman" w:cs="Times New Roman"/>
          <w:kern w:val="0"/>
          <w:sz w:val="20"/>
          <w:szCs w:val="20"/>
          <w:lang w:eastAsia="ru-RU"/>
        </w:rPr>
        <w:t>филологический факультет ауд. 240</w:t>
      </w:r>
    </w:p>
    <w:p w:rsidR="00FE6933" w:rsidRPr="00FE6933" w:rsidRDefault="00FE6933" w:rsidP="00FE6933">
      <w:pPr>
        <w:shd w:val="clear" w:color="auto" w:fill="FFFFFF"/>
        <w:tabs>
          <w:tab w:val="clear" w:pos="709"/>
        </w:tabs>
        <w:suppressAutoHyphens w:val="0"/>
        <w:autoSpaceDE w:val="0"/>
        <w:autoSpaceDN w:val="0"/>
        <w:adjustRightInd w:val="0"/>
        <w:spacing w:before="461" w:after="0" w:line="226" w:lineRule="exact"/>
        <w:ind w:left="24" w:firstLine="211"/>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С диссертацией  можно   ознакомиться- в   Научной   библиотеке   Санкт-Петербургского государственного университета</w:t>
      </w:r>
    </w:p>
    <w:p w:rsidR="00FE6933" w:rsidRPr="00FE6933" w:rsidRDefault="00FE6933" w:rsidP="00FE6933">
      <w:pPr>
        <w:shd w:val="clear" w:color="auto" w:fill="FFFFFF"/>
        <w:tabs>
          <w:tab w:val="clear" w:pos="709"/>
        </w:tabs>
        <w:suppressAutoHyphens w:val="0"/>
        <w:autoSpaceDE w:val="0"/>
        <w:autoSpaceDN w:val="0"/>
        <w:adjustRightInd w:val="0"/>
        <w:spacing w:before="182" w:after="0" w:line="240" w:lineRule="auto"/>
        <w:ind w:left="1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Автореферат разослан </w:t>
      </w:r>
      <w:r w:rsidRPr="00FE6933">
        <w:rPr>
          <w:rFonts w:ascii="Times New Roman" w:eastAsia="Times New Roman" w:hAnsi="Times New Roman" w:cs="Times New Roman"/>
          <w:i/>
          <w:iCs/>
          <w:kern w:val="0"/>
          <w:sz w:val="20"/>
          <w:szCs w:val="20"/>
          <w:lang w:eastAsia="ru-RU"/>
        </w:rPr>
        <w:t xml:space="preserve">"0$ "  </w:t>
      </w:r>
      <w:r w:rsidRPr="00FE6933">
        <w:rPr>
          <w:rFonts w:ascii="Times New Roman" w:eastAsia="Times New Roman" w:hAnsi="Times New Roman" w:cs="Times New Roman"/>
          <w:b/>
          <w:bCs/>
          <w:i/>
          <w:iCs/>
          <w:kern w:val="0"/>
          <w:sz w:val="20"/>
          <w:szCs w:val="20"/>
          <w:u w:val="single"/>
          <w:lang w:eastAsia="ru-RU"/>
        </w:rPr>
        <w:t xml:space="preserve">Яи£аА$и        </w:t>
      </w:r>
      <w:r w:rsidRPr="00FE6933">
        <w:rPr>
          <w:rFonts w:ascii="Times New Roman" w:eastAsia="Times New Roman" w:hAnsi="Times New Roman" w:cs="Times New Roman"/>
          <w:b/>
          <w:bCs/>
          <w:kern w:val="0"/>
          <w:sz w:val="20"/>
          <w:szCs w:val="20"/>
          <w:u w:val="single"/>
          <w:lang w:eastAsia="ru-RU"/>
        </w:rPr>
        <w:t>2</w:t>
      </w:r>
      <w:r w:rsidRPr="00FE6933">
        <w:rPr>
          <w:rFonts w:ascii="Times New Roman" w:eastAsia="Times New Roman" w:hAnsi="Times New Roman" w:cs="Times New Roman"/>
          <w:b/>
          <w:bCs/>
          <w:kern w:val="0"/>
          <w:sz w:val="20"/>
          <w:szCs w:val="20"/>
          <w:lang w:eastAsia="ru-RU"/>
        </w:rPr>
        <w:t xml:space="preserve">00 </w:t>
      </w:r>
      <w:r w:rsidRPr="00FE6933">
        <w:rPr>
          <w:rFonts w:ascii="Times New Roman" w:eastAsia="Times New Roman" w:hAnsi="Times New Roman" w:cs="Times New Roman"/>
          <w:kern w:val="0"/>
          <w:sz w:val="20"/>
          <w:szCs w:val="20"/>
          <w:lang w:eastAsia="ru-RU"/>
        </w:rPr>
        <w:t>4 г.</w:t>
      </w:r>
    </w:p>
    <w:p w:rsidR="00FE6933" w:rsidRPr="00FE6933" w:rsidRDefault="00FE6933" w:rsidP="00FE6933">
      <w:pPr>
        <w:shd w:val="clear" w:color="auto" w:fill="FFFFFF"/>
        <w:tabs>
          <w:tab w:val="clear" w:pos="709"/>
        </w:tabs>
        <w:suppressAutoHyphens w:val="0"/>
        <w:autoSpaceDE w:val="0"/>
        <w:autoSpaceDN w:val="0"/>
        <w:adjustRightInd w:val="0"/>
        <w:spacing w:before="682" w:after="0" w:line="230" w:lineRule="exact"/>
        <w:ind w:left="1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Ученый секретарь</w:t>
      </w: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5"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диссертационногосовета,</w:t>
      </w: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19"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кандидат филологических наук</w:t>
      </w:r>
    </w:p>
    <w:p w:rsidR="00FE6933" w:rsidRPr="00FE6933" w:rsidRDefault="00FE6933" w:rsidP="00FE6933">
      <w:pPr>
        <w:shd w:val="clear" w:color="auto" w:fill="FFFFFF"/>
        <w:tabs>
          <w:tab w:val="clear" w:pos="709"/>
          <w:tab w:val="left" w:pos="4915"/>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доцент</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7"/>
          <w:kern w:val="0"/>
          <w:sz w:val="20"/>
          <w:szCs w:val="20"/>
          <w:lang w:eastAsia="ru-RU"/>
        </w:rPr>
        <w:t>Т.А.ИВАНОВА</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400" w:bottom="720" w:left="2827"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29" w:right="652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0"/>
          <w:szCs w:val="20"/>
          <w:u w:val="single"/>
          <w:lang w:eastAsia="ru-RU"/>
        </w:rPr>
        <w:t xml:space="preserve">2004-4 </w:t>
      </w:r>
      <w:r w:rsidRPr="00FE6933">
        <w:rPr>
          <w:rFonts w:ascii="Times New Roman" w:eastAsia="Times New Roman" w:hAnsi="Times New Roman" w:cs="Times New Roman"/>
          <w:b/>
          <w:bCs/>
          <w:spacing w:val="-3"/>
          <w:kern w:val="0"/>
          <w:sz w:val="20"/>
          <w:szCs w:val="20"/>
          <w:lang w:eastAsia="ru-RU"/>
        </w:rPr>
        <w:t>25111</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821"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Как отмечают исследователи, </w:t>
      </w:r>
      <w:r w:rsidRPr="00FE6933">
        <w:rPr>
          <w:rFonts w:ascii="Times New Roman" w:eastAsia="Times New Roman" w:hAnsi="Times New Roman" w:cs="Times New Roman"/>
          <w:i/>
          <w:iCs/>
          <w:spacing w:val="-1"/>
          <w:kern w:val="0"/>
          <w:sz w:val="20"/>
          <w:szCs w:val="20"/>
          <w:lang w:eastAsia="ru-RU"/>
        </w:rPr>
        <w:t xml:space="preserve">миф </w:t>
      </w:r>
      <w:r w:rsidRPr="00FE6933">
        <w:rPr>
          <w:rFonts w:ascii="Times New Roman" w:eastAsia="Times New Roman" w:hAnsi="Times New Roman" w:cs="Times New Roman"/>
          <w:spacing w:val="-1"/>
          <w:kern w:val="0"/>
          <w:sz w:val="20"/>
          <w:szCs w:val="20"/>
          <w:lang w:eastAsia="ru-RU"/>
        </w:rPr>
        <w:t>составляет основу культуры народа, в</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7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нем отразились народные представления о мире, природе, жизни (см., </w:t>
      </w:r>
      <w:r w:rsidRPr="00FE6933">
        <w:rPr>
          <w:rFonts w:ascii="Times New Roman" w:eastAsia="Times New Roman" w:hAnsi="Times New Roman" w:cs="Times New Roman"/>
          <w:spacing w:val="-2"/>
          <w:kern w:val="0"/>
          <w:sz w:val="20"/>
          <w:szCs w:val="20"/>
          <w:lang w:eastAsia="ru-RU"/>
        </w:rPr>
        <w:t xml:space="preserve">например, работы А.Ф. Лосева, К. Леви-Стросса, В.Н. Топорова, Н.И. Толстого, </w:t>
      </w:r>
      <w:r w:rsidRPr="00FE6933">
        <w:rPr>
          <w:rFonts w:ascii="Times New Roman" w:eastAsia="Times New Roman" w:hAnsi="Times New Roman" w:cs="Times New Roman"/>
          <w:kern w:val="0"/>
          <w:sz w:val="20"/>
          <w:szCs w:val="20"/>
          <w:lang w:eastAsia="ru-RU"/>
        </w:rPr>
        <w:t>Е.М. Мелетинского и др.).</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54" w:right="34" w:firstLine="52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Изучением мифологии как составляющей духовной культуры народа </w:t>
      </w:r>
      <w:r w:rsidRPr="00FE6933">
        <w:rPr>
          <w:rFonts w:ascii="Times New Roman" w:eastAsia="Times New Roman" w:hAnsi="Times New Roman" w:cs="Times New Roman"/>
          <w:spacing w:val="-1"/>
          <w:kern w:val="0"/>
          <w:sz w:val="20"/>
          <w:szCs w:val="20"/>
          <w:lang w:eastAsia="ru-RU"/>
        </w:rPr>
        <w:t xml:space="preserve">занимается целый ряд наук: фольклористика (В.Я. Пропп, Е.М. Мелетинский), </w:t>
      </w:r>
      <w:r w:rsidRPr="00FE6933">
        <w:rPr>
          <w:rFonts w:ascii="Times New Roman" w:eastAsia="Times New Roman" w:hAnsi="Times New Roman" w:cs="Times New Roman"/>
          <w:kern w:val="0"/>
          <w:sz w:val="20"/>
          <w:szCs w:val="20"/>
          <w:lang w:eastAsia="ru-RU"/>
        </w:rPr>
        <w:t xml:space="preserve">этнография (А. Н.Афанасьев, Б.Н.Путилов), литературоведение (С.С. Аверинцев, О.М. Фрейденберг), философия (А.Ф. Лосев, П.С. Гуревич), культурология (М.Э. Матье, Я.Е. Боровский), лингвистика (АА </w:t>
      </w:r>
      <w:r w:rsidRPr="00FE6933">
        <w:rPr>
          <w:rFonts w:ascii="Times New Roman" w:eastAsia="Times New Roman" w:hAnsi="Times New Roman" w:cs="Times New Roman"/>
          <w:kern w:val="0"/>
          <w:sz w:val="20"/>
          <w:szCs w:val="20"/>
          <w:lang w:val="uk-UA" w:eastAsia="ru-RU"/>
        </w:rPr>
        <w:t xml:space="preserve">Потебня, </w:t>
      </w:r>
      <w:r w:rsidRPr="00FE6933">
        <w:rPr>
          <w:rFonts w:ascii="Times New Roman" w:eastAsia="Times New Roman" w:hAnsi="Times New Roman" w:cs="Times New Roman"/>
          <w:kern w:val="0"/>
          <w:sz w:val="20"/>
          <w:szCs w:val="20"/>
          <w:lang w:eastAsia="ru-RU"/>
        </w:rPr>
        <w:t>СМ. Толстая, Н.И. Толстой, О.Н. Трубачев, В.Н. Топоров, О.А Черепанова, В.М. Мокиенко) и другие науки.</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50" w:right="62"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Мифологическая лексика (слова, обозначающие сказочных персонажей и </w:t>
      </w:r>
      <w:r w:rsidRPr="00FE6933">
        <w:rPr>
          <w:rFonts w:ascii="Times New Roman" w:eastAsia="Times New Roman" w:hAnsi="Times New Roman" w:cs="Times New Roman"/>
          <w:kern w:val="0"/>
          <w:sz w:val="20"/>
          <w:szCs w:val="20"/>
          <w:lang w:eastAsia="ru-RU"/>
        </w:rPr>
        <w:t xml:space="preserve">нечистую силу), по-своему концентрируя историко-национальное видение мира, требует специального изучения. Сложность же восприятия данных </w:t>
      </w:r>
      <w:r w:rsidRPr="00FE6933">
        <w:rPr>
          <w:rFonts w:ascii="Times New Roman" w:eastAsia="Times New Roman" w:hAnsi="Times New Roman" w:cs="Times New Roman"/>
          <w:spacing w:val="-1"/>
          <w:kern w:val="0"/>
          <w:sz w:val="20"/>
          <w:szCs w:val="20"/>
          <w:lang w:eastAsia="ru-RU"/>
        </w:rPr>
        <w:t xml:space="preserve">единиц носителями других языков и культур предполагает их рассмотрение в </w:t>
      </w:r>
      <w:r w:rsidRPr="00FE6933">
        <w:rPr>
          <w:rFonts w:ascii="Times New Roman" w:eastAsia="Times New Roman" w:hAnsi="Times New Roman" w:cs="Times New Roman"/>
          <w:kern w:val="0"/>
          <w:sz w:val="20"/>
          <w:szCs w:val="20"/>
          <w:lang w:eastAsia="ru-RU"/>
        </w:rPr>
        <w:t>аспекте лингвокультурологии.</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30" w:right="72"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Реферируемая работа посвящена лингвокультурологическому анализу мифологической лексики русского языка и принципам ее лексикографического </w:t>
      </w:r>
      <w:r w:rsidRPr="00FE6933">
        <w:rPr>
          <w:rFonts w:ascii="Times New Roman" w:eastAsia="Times New Roman" w:hAnsi="Times New Roman" w:cs="Times New Roman"/>
          <w:spacing w:val="-1"/>
          <w:kern w:val="0"/>
          <w:sz w:val="20"/>
          <w:szCs w:val="20"/>
          <w:lang w:eastAsia="ru-RU"/>
        </w:rPr>
        <w:t xml:space="preserve">описания с учетом двусторонности ее значения: с одной стороны, отсутствие </w:t>
      </w:r>
      <w:r w:rsidRPr="00FE6933">
        <w:rPr>
          <w:rFonts w:ascii="Times New Roman" w:eastAsia="Times New Roman" w:hAnsi="Times New Roman" w:cs="Times New Roman"/>
          <w:kern w:val="0"/>
          <w:sz w:val="20"/>
          <w:szCs w:val="20"/>
          <w:lang w:eastAsia="ru-RU"/>
        </w:rPr>
        <w:t xml:space="preserve">референта, а с другой стороны, наличие представления о мифологемах в сознании носителей языка, которое реализуется в различных контекстах художественных произведений, публицистики и разговорной речи, </w:t>
      </w:r>
      <w:r w:rsidRPr="00FE6933">
        <w:rPr>
          <w:rFonts w:ascii="Times New Roman" w:eastAsia="Times New Roman" w:hAnsi="Times New Roman" w:cs="Times New Roman"/>
          <w:spacing w:val="-1"/>
          <w:kern w:val="0"/>
          <w:sz w:val="20"/>
          <w:szCs w:val="20"/>
          <w:lang w:eastAsia="ru-RU"/>
        </w:rPr>
        <w:t>актуализируя те или иные дифференциальные признаки понятия.</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26" w:right="96"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Мифология как часть культуры стала, естественно, объектом интересов </w:t>
      </w:r>
      <w:r w:rsidRPr="00FE6933">
        <w:rPr>
          <w:rFonts w:ascii="Times New Roman" w:eastAsia="Times New Roman" w:hAnsi="Times New Roman" w:cs="Times New Roman"/>
          <w:kern w:val="0"/>
          <w:sz w:val="20"/>
          <w:szCs w:val="20"/>
          <w:lang w:eastAsia="ru-RU"/>
        </w:rPr>
        <w:t xml:space="preserve">составителей различного рода мифологических словарей. В настоящее время </w:t>
      </w:r>
      <w:r w:rsidRPr="00FE6933">
        <w:rPr>
          <w:rFonts w:ascii="Times New Roman" w:eastAsia="Times New Roman" w:hAnsi="Times New Roman" w:cs="Times New Roman"/>
          <w:spacing w:val="-1"/>
          <w:kern w:val="0"/>
          <w:sz w:val="20"/>
          <w:szCs w:val="20"/>
          <w:lang w:eastAsia="ru-RU"/>
        </w:rPr>
        <w:t xml:space="preserve">мы переживаем «бум» появления многочисленных мифологических и </w:t>
      </w:r>
      <w:r w:rsidRPr="00FE6933">
        <w:rPr>
          <w:rFonts w:ascii="Times New Roman" w:eastAsia="Times New Roman" w:hAnsi="Times New Roman" w:cs="Times New Roman"/>
          <w:kern w:val="0"/>
          <w:sz w:val="20"/>
          <w:szCs w:val="20"/>
          <w:lang w:eastAsia="ru-RU"/>
        </w:rPr>
        <w:t xml:space="preserve">демонологических словарей (см. Виноградова Л.Н., 1996). В основном это </w:t>
      </w:r>
      <w:r w:rsidRPr="00FE6933">
        <w:rPr>
          <w:rFonts w:ascii="Times New Roman" w:eastAsia="Times New Roman" w:hAnsi="Times New Roman" w:cs="Times New Roman"/>
          <w:spacing w:val="-2"/>
          <w:kern w:val="0"/>
          <w:sz w:val="20"/>
          <w:szCs w:val="20"/>
          <w:lang w:eastAsia="ru-RU"/>
        </w:rPr>
        <w:t xml:space="preserve">словари энциклопедического типа, например, «Мифологический словарь» (М., </w:t>
      </w:r>
      <w:r w:rsidRPr="00FE6933">
        <w:rPr>
          <w:rFonts w:ascii="Times New Roman" w:eastAsia="Times New Roman" w:hAnsi="Times New Roman" w:cs="Times New Roman"/>
          <w:kern w:val="0"/>
          <w:sz w:val="20"/>
          <w:szCs w:val="20"/>
          <w:lang w:eastAsia="ru-RU"/>
        </w:rPr>
        <w:t xml:space="preserve">1990), «Большой энциклопедический словарь. Мифология» (М., 1998), </w:t>
      </w:r>
      <w:r w:rsidRPr="00FE6933">
        <w:rPr>
          <w:rFonts w:ascii="Times New Roman" w:eastAsia="Times New Roman" w:hAnsi="Times New Roman" w:cs="Times New Roman"/>
          <w:spacing w:val="-3"/>
          <w:kern w:val="0"/>
          <w:sz w:val="20"/>
          <w:szCs w:val="20"/>
          <w:lang w:eastAsia="ru-RU"/>
        </w:rPr>
        <w:t xml:space="preserve">«Славянская мифология» (М.,  1995), «Мифы </w:t>
      </w:r>
      <w:r w:rsidRPr="00FE6933">
        <w:rPr>
          <w:rFonts w:ascii="Times New Roman" w:eastAsia="Times New Roman" w:hAnsi="Times New Roman" w:cs="Times New Roman"/>
          <w:b/>
          <w:bCs/>
          <w:spacing w:val="-3"/>
          <w:kern w:val="0"/>
          <w:sz w:val="20"/>
          <w:szCs w:val="20"/>
          <w:lang w:eastAsia="ru-RU"/>
        </w:rPr>
        <w:t>ц-</w:t>
      </w:r>
      <w:r w:rsidRPr="00FE6933">
        <w:rPr>
          <w:rFonts w:ascii="Times New Roman" w:eastAsia="Times New Roman" w:hAnsi="Times New Roman" w:cs="Times New Roman"/>
          <w:b/>
          <w:bCs/>
          <w:strike/>
          <w:spacing w:val="-3"/>
          <w:kern w:val="0"/>
          <w:sz w:val="20"/>
          <w:szCs w:val="20"/>
          <w:lang w:eastAsia="ru-RU"/>
        </w:rPr>
        <w:t>логеиды Ц^ШДОРДШ</w:t>
      </w:r>
      <w:r w:rsidRPr="00FE6933">
        <w:rPr>
          <w:rFonts w:ascii="Times New Roman" w:eastAsia="Times New Roman" w:hAnsi="Times New Roman" w:cs="Times New Roman"/>
          <w:b/>
          <w:bCs/>
          <w:spacing w:val="-3"/>
          <w:kern w:val="0"/>
          <w:sz w:val="20"/>
          <w:szCs w:val="20"/>
          <w:lang w:eastAsia="ru-RU"/>
        </w:rPr>
        <w:t>ра» (М.,</w:t>
      </w:r>
    </w:p>
    <w:p w:rsidR="00FE6933" w:rsidRPr="00FE6933" w:rsidRDefault="00FE6933" w:rsidP="00FE6933">
      <w:pPr>
        <w:shd w:val="clear" w:color="auto" w:fill="FFFFFF"/>
        <w:tabs>
          <w:tab w:val="clear" w:pos="709"/>
          <w:tab w:val="left" w:pos="4853"/>
        </w:tabs>
        <w:suppressAutoHyphens w:val="0"/>
        <w:autoSpaceDE w:val="0"/>
        <w:autoSpaceDN w:val="0"/>
        <w:adjustRightInd w:val="0"/>
        <w:spacing w:before="34" w:after="0" w:line="240" w:lineRule="auto"/>
        <w:ind w:left="435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20"/>
          <w:szCs w:val="20"/>
          <w:lang w:val="en-US" w:eastAsia="ru-RU"/>
        </w:rPr>
        <w:t>I</w:t>
      </w:r>
      <w:r w:rsidRPr="00FE6933">
        <w:rPr>
          <w:rFonts w:ascii="Arial" w:eastAsia="Times New Roman" w:hAnsi="Times New Roman" w:cs="Arial"/>
          <w:b/>
          <w:bCs/>
          <w:kern w:val="0"/>
          <w:sz w:val="20"/>
          <w:szCs w:val="20"/>
          <w:lang w:eastAsia="ru-RU"/>
        </w:rPr>
        <w:tab/>
      </w:r>
      <w:r w:rsidRPr="00FE6933">
        <w:rPr>
          <w:rFonts w:ascii="Times New Roman" w:eastAsia="Times New Roman" w:hAnsi="Times New Roman" w:cs="Times New Roman"/>
          <w:b/>
          <w:bCs/>
          <w:spacing w:val="-23"/>
          <w:kern w:val="0"/>
          <w:sz w:val="20"/>
          <w:szCs w:val="20"/>
          <w:lang w:eastAsia="ru-RU"/>
        </w:rPr>
        <w:t>БИБЛИОТЕКА        1</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14" w:bottom="720" w:left="2306"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82"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kern w:val="0"/>
          <w:sz w:val="18"/>
          <w:szCs w:val="18"/>
          <w:lang w:eastAsia="ru-RU"/>
        </w:rPr>
        <w:t>4</w:t>
      </w:r>
    </w:p>
    <w:p w:rsidR="00FE6933" w:rsidRPr="00FE6933" w:rsidRDefault="00FE6933" w:rsidP="00FE6933">
      <w:pPr>
        <w:shd w:val="clear" w:color="auto" w:fill="FFFFFF"/>
        <w:tabs>
          <w:tab w:val="clear" w:pos="709"/>
        </w:tabs>
        <w:suppressAutoHyphens w:val="0"/>
        <w:autoSpaceDE w:val="0"/>
        <w:autoSpaceDN w:val="0"/>
        <w:adjustRightInd w:val="0"/>
        <w:spacing w:before="91" w:after="0" w:line="341" w:lineRule="exact"/>
        <w:ind w:left="4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2000), «Славянские древности» (М., 1992-1999), «Русский демонологический </w:t>
      </w:r>
      <w:r w:rsidRPr="00FE6933">
        <w:rPr>
          <w:rFonts w:ascii="Times New Roman" w:eastAsia="Times New Roman" w:hAnsi="Times New Roman" w:cs="Times New Roman"/>
          <w:kern w:val="0"/>
          <w:sz w:val="20"/>
          <w:szCs w:val="20"/>
          <w:lang w:eastAsia="ru-RU"/>
        </w:rPr>
        <w:t>словарь» (СПб, 1995).</w:t>
      </w:r>
    </w:p>
    <w:p w:rsidR="00FE6933" w:rsidRPr="00FE6933" w:rsidRDefault="00FE6933" w:rsidP="00FE6933">
      <w:pPr>
        <w:shd w:val="clear" w:color="auto" w:fill="FFFFFF"/>
        <w:tabs>
          <w:tab w:val="clear" w:pos="709"/>
        </w:tabs>
        <w:suppressAutoHyphens w:val="0"/>
        <w:autoSpaceDE w:val="0"/>
        <w:autoSpaceDN w:val="0"/>
        <w:adjustRightInd w:val="0"/>
        <w:spacing w:before="5" w:after="0" w:line="341" w:lineRule="exact"/>
        <w:ind w:left="14"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Значимость энциклопедической информации как экстралингвистической составляющей значения слова-мифологемы безусловна, однако она требует </w:t>
      </w:r>
      <w:r w:rsidRPr="00FE6933">
        <w:rPr>
          <w:rFonts w:ascii="Times New Roman" w:eastAsia="Times New Roman" w:hAnsi="Times New Roman" w:cs="Times New Roman"/>
          <w:kern w:val="0"/>
          <w:sz w:val="20"/>
          <w:szCs w:val="20"/>
          <w:lang w:eastAsia="ru-RU"/>
        </w:rPr>
        <w:t>осмысления с лингвистических позиций, что позволило бы рассматривать подобные единицы как объект лексикографического описания в особом типе учебного словаря, ориентированного на инофона и учитывающего наивно-языковые представления носителей русского языка.</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right="29"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Таким образом, </w:t>
      </w:r>
      <w:r w:rsidRPr="00FE6933">
        <w:rPr>
          <w:rFonts w:ascii="Times New Roman" w:eastAsia="Times New Roman" w:hAnsi="Times New Roman" w:cs="Times New Roman"/>
          <w:kern w:val="0"/>
          <w:sz w:val="20"/>
          <w:szCs w:val="20"/>
          <w:u w:val="single"/>
          <w:lang w:eastAsia="ru-RU"/>
        </w:rPr>
        <w:t>актуальность</w:t>
      </w:r>
      <w:r w:rsidRPr="00FE6933">
        <w:rPr>
          <w:rFonts w:ascii="Times New Roman" w:eastAsia="Times New Roman" w:hAnsi="Times New Roman" w:cs="Times New Roman"/>
          <w:kern w:val="0"/>
          <w:sz w:val="20"/>
          <w:szCs w:val="20"/>
          <w:lang w:eastAsia="ru-RU"/>
        </w:rPr>
        <w:t xml:space="preserve"> данного диссертационного исследования </w:t>
      </w:r>
      <w:r w:rsidRPr="00FE6933">
        <w:rPr>
          <w:rFonts w:ascii="Times New Roman" w:eastAsia="Times New Roman" w:hAnsi="Times New Roman" w:cs="Times New Roman"/>
          <w:spacing w:val="-1"/>
          <w:kern w:val="0"/>
          <w:sz w:val="20"/>
          <w:szCs w:val="20"/>
          <w:lang w:eastAsia="ru-RU"/>
        </w:rPr>
        <w:t>определяется, во-первых, повышенным интересом современной лингвистики к проявлению национального менталитета в языке, отражению в нем отдельных фрагментов наивной языковой картины мира; во-вторых, частотностью слов-</w:t>
      </w:r>
      <w:r w:rsidRPr="00FE6933">
        <w:rPr>
          <w:rFonts w:ascii="Times New Roman" w:eastAsia="Times New Roman" w:hAnsi="Times New Roman" w:cs="Times New Roman"/>
          <w:spacing w:val="-2"/>
          <w:kern w:val="0"/>
          <w:sz w:val="20"/>
          <w:szCs w:val="20"/>
          <w:lang w:eastAsia="ru-RU"/>
        </w:rPr>
        <w:t xml:space="preserve">мифологем в русском фольклоре, художественной литературе; в-третьих, </w:t>
      </w:r>
      <w:r w:rsidRPr="00FE6933">
        <w:rPr>
          <w:rFonts w:ascii="Times New Roman" w:eastAsia="Times New Roman" w:hAnsi="Times New Roman" w:cs="Times New Roman"/>
          <w:kern w:val="0"/>
          <w:sz w:val="20"/>
          <w:szCs w:val="20"/>
          <w:lang w:eastAsia="ru-RU"/>
        </w:rPr>
        <w:t>необходимостью выработки принципов описания мифологической лексики в лингвокультурологическом словаре.</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right="3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Новизна работы</w:t>
      </w:r>
      <w:r w:rsidRPr="00FE6933">
        <w:rPr>
          <w:rFonts w:ascii="Times New Roman" w:eastAsia="Times New Roman" w:hAnsi="Times New Roman" w:cs="Times New Roman"/>
          <w:kern w:val="0"/>
          <w:sz w:val="20"/>
          <w:szCs w:val="20"/>
          <w:lang w:eastAsia="ru-RU"/>
        </w:rPr>
        <w:t xml:space="preserve"> состоит в том, что результаты проведенного </w:t>
      </w:r>
      <w:r w:rsidRPr="00FE6933">
        <w:rPr>
          <w:rFonts w:ascii="Times New Roman" w:eastAsia="Times New Roman" w:hAnsi="Times New Roman" w:cs="Times New Roman"/>
          <w:spacing w:val="-1"/>
          <w:kern w:val="0"/>
          <w:sz w:val="20"/>
          <w:szCs w:val="20"/>
          <w:lang w:eastAsia="ru-RU"/>
        </w:rPr>
        <w:t xml:space="preserve">концептуального анализа слов-мифологем используются в качестве основания </w:t>
      </w:r>
      <w:r w:rsidRPr="00FE6933">
        <w:rPr>
          <w:rFonts w:ascii="Times New Roman" w:eastAsia="Times New Roman" w:hAnsi="Times New Roman" w:cs="Times New Roman"/>
          <w:kern w:val="0"/>
          <w:sz w:val="20"/>
          <w:szCs w:val="20"/>
          <w:lang w:eastAsia="ru-RU"/>
        </w:rPr>
        <w:t>для составления статьи учебного лингвокультурологического словаря.</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right="38" w:firstLine="52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Гипотеза исследования</w:t>
      </w:r>
      <w:r w:rsidRPr="00FE6933">
        <w:rPr>
          <w:rFonts w:ascii="Times New Roman" w:eastAsia="Times New Roman" w:hAnsi="Times New Roman" w:cs="Times New Roman"/>
          <w:kern w:val="0"/>
          <w:sz w:val="20"/>
          <w:szCs w:val="20"/>
          <w:lang w:eastAsia="ru-RU"/>
        </w:rPr>
        <w:t xml:space="preserve">: лингвокультурологический анализ русских слов-мифологем и разработка принципов их подачи в словаре </w:t>
      </w:r>
      <w:r w:rsidRPr="00FE6933">
        <w:rPr>
          <w:rFonts w:ascii="Times New Roman" w:eastAsia="Times New Roman" w:hAnsi="Times New Roman" w:cs="Times New Roman"/>
          <w:spacing w:val="-1"/>
          <w:kern w:val="0"/>
          <w:sz w:val="20"/>
          <w:szCs w:val="20"/>
          <w:lang w:eastAsia="ru-RU"/>
        </w:rPr>
        <w:t xml:space="preserve">лингвокультурологического типа позволит описать лексикографическими </w:t>
      </w:r>
      <w:r w:rsidRPr="00FE6933">
        <w:rPr>
          <w:rFonts w:ascii="Times New Roman" w:eastAsia="Times New Roman" w:hAnsi="Times New Roman" w:cs="Times New Roman"/>
          <w:kern w:val="0"/>
          <w:sz w:val="20"/>
          <w:szCs w:val="20"/>
          <w:lang w:eastAsia="ru-RU"/>
        </w:rPr>
        <w:t>средствами соответствующий фрагмент русской языковой картины мира.</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5" w:right="38"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Цель работы</w:t>
      </w:r>
      <w:r w:rsidRPr="00FE6933">
        <w:rPr>
          <w:rFonts w:ascii="Times New Roman" w:eastAsia="Times New Roman" w:hAnsi="Times New Roman" w:cs="Times New Roman"/>
          <w:kern w:val="0"/>
          <w:sz w:val="20"/>
          <w:szCs w:val="20"/>
          <w:lang w:eastAsia="ru-RU"/>
        </w:rPr>
        <w:t xml:space="preserve">: лингвокультурологическое исследование русских слов-мифологем, предполагающее систему исследовательских процедур, </w:t>
      </w:r>
      <w:r w:rsidRPr="00FE6933">
        <w:rPr>
          <w:rFonts w:ascii="Times New Roman" w:eastAsia="Times New Roman" w:hAnsi="Times New Roman" w:cs="Times New Roman"/>
          <w:spacing w:val="-1"/>
          <w:kern w:val="0"/>
          <w:sz w:val="20"/>
          <w:szCs w:val="20"/>
          <w:lang w:eastAsia="ru-RU"/>
        </w:rPr>
        <w:t xml:space="preserve">направленных на определение принципов их лексикографического описания в </w:t>
      </w:r>
      <w:r w:rsidRPr="00FE6933">
        <w:rPr>
          <w:rFonts w:ascii="Times New Roman" w:eastAsia="Times New Roman" w:hAnsi="Times New Roman" w:cs="Times New Roman"/>
          <w:kern w:val="0"/>
          <w:sz w:val="20"/>
          <w:szCs w:val="20"/>
          <w:lang w:eastAsia="ru-RU"/>
        </w:rPr>
        <w:t>учебном словаре.</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14" w:right="43"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Для осуществления указанной цели потребовалось решить следующие </w:t>
      </w:r>
      <w:r w:rsidRPr="00FE6933">
        <w:rPr>
          <w:rFonts w:ascii="Times New Roman" w:eastAsia="Times New Roman" w:hAnsi="Times New Roman" w:cs="Times New Roman"/>
          <w:kern w:val="0"/>
          <w:sz w:val="20"/>
          <w:szCs w:val="20"/>
          <w:u w:val="single"/>
          <w:lang w:eastAsia="ru-RU"/>
        </w:rPr>
        <w:t>задачи: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62" w:bottom="720" w:left="2527"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77"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kern w:val="0"/>
          <w:sz w:val="16"/>
          <w:szCs w:val="16"/>
          <w:lang w:eastAsia="ru-RU"/>
        </w:rPr>
        <w:t>5</w:t>
      </w:r>
    </w:p>
    <w:p w:rsidR="00FE6933" w:rsidRPr="00FE6933" w:rsidRDefault="00FE6933" w:rsidP="00FE6933">
      <w:pPr>
        <w:numPr>
          <w:ilvl w:val="0"/>
          <w:numId w:val="6"/>
        </w:numPr>
        <w:shd w:val="clear" w:color="auto" w:fill="FFFFFF"/>
        <w:tabs>
          <w:tab w:val="clear" w:pos="709"/>
          <w:tab w:val="left" w:pos="797"/>
        </w:tabs>
        <w:suppressAutoHyphens w:val="0"/>
        <w:autoSpaceDE w:val="0"/>
        <w:autoSpaceDN w:val="0"/>
        <w:adjustRightInd w:val="0"/>
        <w:spacing w:before="91" w:after="0" w:line="341" w:lineRule="exact"/>
        <w:ind w:left="797" w:hanging="250"/>
        <w:jc w:val="left"/>
        <w:rPr>
          <w:rFonts w:ascii="Times New Roman" w:eastAsia="Times New Roman" w:hAnsi="Times New Roman" w:cs="Times New Roman"/>
          <w:spacing w:val="-21"/>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Разработать теоретическую базу исследования на основе анализа </w:t>
      </w:r>
      <w:r w:rsidRPr="00FE6933">
        <w:rPr>
          <w:rFonts w:ascii="Times New Roman" w:eastAsia="Times New Roman" w:hAnsi="Times New Roman" w:cs="Times New Roman"/>
          <w:kern w:val="0"/>
          <w:sz w:val="20"/>
          <w:szCs w:val="20"/>
          <w:lang w:eastAsia="ru-RU"/>
        </w:rPr>
        <w:t>существующей научной литературы по затрагиваемым в работе проблемам.</w:t>
      </w:r>
    </w:p>
    <w:p w:rsidR="00FE6933" w:rsidRPr="00FE6933" w:rsidRDefault="00FE6933" w:rsidP="00FE6933">
      <w:pPr>
        <w:numPr>
          <w:ilvl w:val="0"/>
          <w:numId w:val="6"/>
        </w:numPr>
        <w:shd w:val="clear" w:color="auto" w:fill="FFFFFF"/>
        <w:tabs>
          <w:tab w:val="clear" w:pos="709"/>
          <w:tab w:val="left" w:pos="797"/>
        </w:tabs>
        <w:suppressAutoHyphens w:val="0"/>
        <w:autoSpaceDE w:val="0"/>
        <w:autoSpaceDN w:val="0"/>
        <w:adjustRightInd w:val="0"/>
        <w:spacing w:after="0" w:line="341" w:lineRule="exact"/>
        <w:ind w:left="797" w:right="19" w:hanging="250"/>
        <w:jc w:val="left"/>
        <w:rPr>
          <w:rFonts w:ascii="Times New Roman" w:eastAsia="Times New Roman" w:hAnsi="Times New Roman" w:cs="Times New Roman"/>
          <w:spacing w:val="-11"/>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Осуществить выборку наиболее употребительных в русском языке </w:t>
      </w:r>
      <w:r w:rsidRPr="00FE6933">
        <w:rPr>
          <w:rFonts w:ascii="Times New Roman" w:eastAsia="Times New Roman" w:hAnsi="Times New Roman" w:cs="Times New Roman"/>
          <w:kern w:val="0"/>
          <w:sz w:val="20"/>
          <w:szCs w:val="20"/>
          <w:lang w:eastAsia="ru-RU"/>
        </w:rPr>
        <w:t>слов-мифологем на основе данных Частотного словаря, анкетирования носителей русского языка и употребительности исследуемых единиц в художественной литературе.</w:t>
      </w:r>
    </w:p>
    <w:p w:rsidR="00FE6933" w:rsidRPr="00FE6933" w:rsidRDefault="00FE6933" w:rsidP="00FE6933">
      <w:pPr>
        <w:numPr>
          <w:ilvl w:val="0"/>
          <w:numId w:val="6"/>
        </w:numPr>
        <w:shd w:val="clear" w:color="auto" w:fill="FFFFFF"/>
        <w:tabs>
          <w:tab w:val="clear" w:pos="709"/>
          <w:tab w:val="left" w:pos="797"/>
        </w:tabs>
        <w:suppressAutoHyphens w:val="0"/>
        <w:autoSpaceDE w:val="0"/>
        <w:autoSpaceDN w:val="0"/>
        <w:adjustRightInd w:val="0"/>
        <w:spacing w:after="0" w:line="341" w:lineRule="exact"/>
        <w:ind w:left="797" w:right="34" w:hanging="250"/>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kern w:val="0"/>
          <w:sz w:val="20"/>
          <w:szCs w:val="20"/>
          <w:lang w:eastAsia="ru-RU"/>
        </w:rPr>
        <w:t xml:space="preserve">Провести исследование отобранных слов-мифологем с точки зрения особенностей их семантики, функционирования и наличия </w:t>
      </w:r>
      <w:r w:rsidRPr="00FE6933">
        <w:rPr>
          <w:rFonts w:ascii="Times New Roman" w:eastAsia="Times New Roman" w:hAnsi="Times New Roman" w:cs="Times New Roman"/>
          <w:spacing w:val="-1"/>
          <w:kern w:val="0"/>
          <w:sz w:val="20"/>
          <w:szCs w:val="20"/>
          <w:lang w:eastAsia="ru-RU"/>
        </w:rPr>
        <w:t xml:space="preserve">прагматического компонента значения, обусловленных русским </w:t>
      </w:r>
      <w:r w:rsidRPr="00FE6933">
        <w:rPr>
          <w:rFonts w:ascii="Times New Roman" w:eastAsia="Times New Roman" w:hAnsi="Times New Roman" w:cs="Times New Roman"/>
          <w:kern w:val="0"/>
          <w:sz w:val="20"/>
          <w:szCs w:val="20"/>
          <w:lang w:eastAsia="ru-RU"/>
        </w:rPr>
        <w:t>национальным мировидением.</w:t>
      </w:r>
    </w:p>
    <w:p w:rsidR="00FE6933" w:rsidRPr="00FE6933" w:rsidRDefault="00FE6933" w:rsidP="00FE6933">
      <w:pPr>
        <w:numPr>
          <w:ilvl w:val="0"/>
          <w:numId w:val="6"/>
        </w:numPr>
        <w:shd w:val="clear" w:color="auto" w:fill="FFFFFF"/>
        <w:tabs>
          <w:tab w:val="clear" w:pos="709"/>
          <w:tab w:val="left" w:pos="797"/>
        </w:tabs>
        <w:suppressAutoHyphens w:val="0"/>
        <w:autoSpaceDE w:val="0"/>
        <w:autoSpaceDN w:val="0"/>
        <w:adjustRightInd w:val="0"/>
        <w:spacing w:after="0" w:line="341" w:lineRule="exact"/>
        <w:ind w:left="797" w:right="48" w:hanging="250"/>
        <w:jc w:val="left"/>
        <w:rPr>
          <w:rFonts w:ascii="Times New Roman" w:eastAsia="Times New Roman" w:hAnsi="Times New Roman" w:cs="Times New Roman"/>
          <w:spacing w:val="-10"/>
          <w:kern w:val="0"/>
          <w:sz w:val="20"/>
          <w:szCs w:val="20"/>
          <w:lang w:eastAsia="ru-RU"/>
        </w:rPr>
      </w:pPr>
      <w:r w:rsidRPr="00FE6933">
        <w:rPr>
          <w:rFonts w:ascii="Times New Roman" w:eastAsia="Times New Roman" w:hAnsi="Times New Roman" w:cs="Times New Roman"/>
          <w:kern w:val="0"/>
          <w:sz w:val="20"/>
          <w:szCs w:val="20"/>
          <w:lang w:eastAsia="ru-RU"/>
        </w:rPr>
        <w:t xml:space="preserve">На основе проведенного исследования определить принципы </w:t>
      </w:r>
      <w:r w:rsidRPr="00FE6933">
        <w:rPr>
          <w:rFonts w:ascii="Times New Roman" w:eastAsia="Times New Roman" w:hAnsi="Times New Roman" w:cs="Times New Roman"/>
          <w:spacing w:val="-1"/>
          <w:kern w:val="0"/>
          <w:sz w:val="20"/>
          <w:szCs w:val="20"/>
          <w:lang w:eastAsia="ru-RU"/>
        </w:rPr>
        <w:t>лексикографического описания анализируемых единиц и разработать модель словарной статьи лингвокультурологического словаря.</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4" w:right="62"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Методы исследования</w:t>
      </w:r>
      <w:r w:rsidRPr="00FE6933">
        <w:rPr>
          <w:rFonts w:ascii="Times New Roman" w:eastAsia="Times New Roman" w:hAnsi="Times New Roman" w:cs="Times New Roman"/>
          <w:kern w:val="0"/>
          <w:sz w:val="20"/>
          <w:szCs w:val="20"/>
          <w:lang w:eastAsia="ru-RU"/>
        </w:rPr>
        <w:t xml:space="preserve">: метод сплошной выборки единиц из Частотного </w:t>
      </w:r>
      <w:r w:rsidRPr="00FE6933">
        <w:rPr>
          <w:rFonts w:ascii="Times New Roman" w:eastAsia="Times New Roman" w:hAnsi="Times New Roman" w:cs="Times New Roman"/>
          <w:spacing w:val="-1"/>
          <w:kern w:val="0"/>
          <w:sz w:val="20"/>
          <w:szCs w:val="20"/>
          <w:lang w:eastAsia="ru-RU"/>
        </w:rPr>
        <w:t xml:space="preserve">словаря русского языка (1977); метод частичной выборки иллюстративного </w:t>
      </w:r>
      <w:r w:rsidRPr="00FE6933">
        <w:rPr>
          <w:rFonts w:ascii="Times New Roman" w:eastAsia="Times New Roman" w:hAnsi="Times New Roman" w:cs="Times New Roman"/>
          <w:kern w:val="0"/>
          <w:sz w:val="20"/>
          <w:szCs w:val="20"/>
          <w:lang w:eastAsia="ru-RU"/>
        </w:rPr>
        <w:t xml:space="preserve">материала из Русского ассоциативного словаря (1994), толковых, фразеологических, энциклопедических словарей русского языка, сборников пословиц и поговорок, художественной литературы и публицистики; описательный метод; метод концептуального анализа; элементы </w:t>
      </w:r>
      <w:r w:rsidRPr="00FE6933">
        <w:rPr>
          <w:rFonts w:ascii="Times New Roman" w:eastAsia="Times New Roman" w:hAnsi="Times New Roman" w:cs="Times New Roman"/>
          <w:spacing w:val="-1"/>
          <w:kern w:val="0"/>
          <w:sz w:val="20"/>
          <w:szCs w:val="20"/>
          <w:lang w:eastAsia="ru-RU"/>
        </w:rPr>
        <w:t xml:space="preserve">компонентного и дистрибутивного методов; приемы словообразовательного, этимологического анализа, стилистической и статистической характеристики, </w:t>
      </w:r>
      <w:r w:rsidRPr="00FE6933">
        <w:rPr>
          <w:rFonts w:ascii="Times New Roman" w:eastAsia="Times New Roman" w:hAnsi="Times New Roman" w:cs="Times New Roman"/>
          <w:kern w:val="0"/>
          <w:sz w:val="20"/>
          <w:szCs w:val="20"/>
          <w:lang w:eastAsia="ru-RU"/>
        </w:rPr>
        <w:t>анкетирования</w:t>
      </w:r>
      <w:r w:rsidRPr="00FE6933">
        <w:rPr>
          <w:rFonts w:ascii="Times New Roman" w:eastAsia="Times New Roman" w:hAnsi="Times New Roman" w:cs="Times New Roman"/>
          <w:kern w:val="0"/>
          <w:sz w:val="20"/>
          <w:szCs w:val="20"/>
          <w:vertAlign w:val="superscript"/>
          <w:lang w:eastAsia="ru-RU"/>
        </w:rPr>
        <w:t>1</w:t>
      </w:r>
      <w:r w:rsidRPr="00FE6933">
        <w:rPr>
          <w:rFonts w:ascii="Times New Roman" w:eastAsia="Times New Roman" w:hAnsi="Times New Roman" w:cs="Times New Roman"/>
          <w:kern w:val="0"/>
          <w:sz w:val="20"/>
          <w:szCs w:val="20"/>
          <w:lang w:eastAsia="ru-RU"/>
        </w:rPr>
        <w:t>.</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right="77" w:firstLine="547"/>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Объект исследования</w:t>
      </w:r>
      <w:r w:rsidRPr="00FE6933">
        <w:rPr>
          <w:rFonts w:ascii="Times New Roman" w:eastAsia="Times New Roman" w:hAnsi="Times New Roman" w:cs="Times New Roman"/>
          <w:kern w:val="0"/>
          <w:sz w:val="20"/>
          <w:szCs w:val="20"/>
          <w:lang w:eastAsia="ru-RU"/>
        </w:rPr>
        <w:t xml:space="preserve">: русские слова-мифологемы </w:t>
      </w:r>
      <w:r w:rsidRPr="00FE6933">
        <w:rPr>
          <w:rFonts w:ascii="Times New Roman" w:eastAsia="Times New Roman" w:hAnsi="Times New Roman" w:cs="Times New Roman"/>
          <w:i/>
          <w:iCs/>
          <w:kern w:val="0"/>
          <w:sz w:val="20"/>
          <w:szCs w:val="20"/>
          <w:lang w:eastAsia="ru-RU"/>
        </w:rPr>
        <w:t xml:space="preserve">ведьма, домовой, леший, русалка, кикимора </w:t>
      </w:r>
      <w:r w:rsidRPr="00FE6933">
        <w:rPr>
          <w:rFonts w:ascii="Times New Roman" w:eastAsia="Times New Roman" w:hAnsi="Times New Roman" w:cs="Times New Roman"/>
          <w:kern w:val="0"/>
          <w:sz w:val="20"/>
          <w:szCs w:val="20"/>
          <w:lang w:eastAsia="ru-RU"/>
        </w:rPr>
        <w:t>и другие - низший разряд демонологической лексики.</w:t>
      </w:r>
    </w:p>
    <w:p w:rsidR="00FE6933" w:rsidRPr="00FE6933" w:rsidRDefault="00FE6933" w:rsidP="00FE6933">
      <w:pPr>
        <w:shd w:val="clear" w:color="auto" w:fill="FFFFFF"/>
        <w:tabs>
          <w:tab w:val="clear" w:pos="709"/>
        </w:tabs>
        <w:suppressAutoHyphens w:val="0"/>
        <w:autoSpaceDE w:val="0"/>
        <w:autoSpaceDN w:val="0"/>
        <w:adjustRightInd w:val="0"/>
        <w:spacing w:before="802" w:after="0" w:line="158" w:lineRule="exact"/>
        <w:ind w:left="1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14"/>
          <w:szCs w:val="14"/>
          <w:vertAlign w:val="superscript"/>
          <w:lang w:eastAsia="ru-RU"/>
        </w:rPr>
        <w:t>1</w:t>
      </w:r>
      <w:r w:rsidRPr="00FE6933">
        <w:rPr>
          <w:rFonts w:ascii="Times New Roman" w:eastAsia="Times New Roman" w:hAnsi="Times New Roman" w:cs="Times New Roman"/>
          <w:b/>
          <w:bCs/>
          <w:kern w:val="0"/>
          <w:sz w:val="14"/>
          <w:szCs w:val="14"/>
          <w:lang w:eastAsia="ru-RU"/>
        </w:rPr>
        <w:t xml:space="preserve"> </w:t>
      </w:r>
      <w:r w:rsidRPr="00FE6933">
        <w:rPr>
          <w:rFonts w:ascii="Times New Roman" w:eastAsia="Times New Roman" w:hAnsi="Times New Roman" w:cs="Times New Roman"/>
          <w:b/>
          <w:bCs/>
          <w:spacing w:val="-4"/>
          <w:kern w:val="0"/>
          <w:sz w:val="14"/>
          <w:szCs w:val="14"/>
          <w:lang w:eastAsia="ru-RU"/>
        </w:rPr>
        <w:t>Анкетирование проводилось в группах иностранных студентов-филологов (продвинутого этапа обучения) ю Южной Кореи, США, КНР, Финляндии, Великобритании, Бельгии, Австралии, Италии, а также среди носителей русского языка разных возрастных и социальных групп (от 19 до 73 лет). Всего в анкетировании участвовало 40 человек (20 носителей русского языка и 20 иностранных респондентов).</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54" w:bottom="720" w:left="2496"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6</w:t>
      </w:r>
    </w:p>
    <w:p w:rsidR="00FE6933" w:rsidRPr="00FE6933" w:rsidRDefault="00FE6933" w:rsidP="00FE6933">
      <w:pPr>
        <w:shd w:val="clear" w:color="auto" w:fill="FFFFFF"/>
        <w:tabs>
          <w:tab w:val="clear" w:pos="709"/>
        </w:tabs>
        <w:suppressAutoHyphens w:val="0"/>
        <w:autoSpaceDE w:val="0"/>
        <w:autoSpaceDN w:val="0"/>
        <w:adjustRightInd w:val="0"/>
        <w:spacing w:before="96" w:after="0" w:line="341" w:lineRule="exact"/>
        <w:ind w:left="43"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Предмет изучения</w:t>
      </w:r>
      <w:r w:rsidRPr="00FE6933">
        <w:rPr>
          <w:rFonts w:ascii="Times New Roman" w:eastAsia="Times New Roman" w:hAnsi="Times New Roman" w:cs="Times New Roman"/>
          <w:kern w:val="0"/>
          <w:sz w:val="20"/>
          <w:szCs w:val="20"/>
          <w:lang w:eastAsia="ru-RU"/>
        </w:rPr>
        <w:t>: лингвокультурологический потенциал данных единиц.</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5" w:right="14"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Материалом исследования</w:t>
      </w:r>
      <w:r w:rsidRPr="00FE6933">
        <w:rPr>
          <w:rFonts w:ascii="Times New Roman" w:eastAsia="Times New Roman" w:hAnsi="Times New Roman" w:cs="Times New Roman"/>
          <w:kern w:val="0"/>
          <w:sz w:val="20"/>
          <w:szCs w:val="20"/>
          <w:lang w:eastAsia="ru-RU"/>
        </w:rPr>
        <w:t xml:space="preserve"> послужили данные Частотного словаря </w:t>
      </w:r>
      <w:r w:rsidRPr="00FE6933">
        <w:rPr>
          <w:rFonts w:ascii="Times New Roman" w:eastAsia="Times New Roman" w:hAnsi="Times New Roman" w:cs="Times New Roman"/>
          <w:spacing w:val="-1"/>
          <w:kern w:val="0"/>
          <w:sz w:val="20"/>
          <w:szCs w:val="20"/>
          <w:lang w:eastAsia="ru-RU"/>
        </w:rPr>
        <w:t xml:space="preserve">русского языка (1977), Русского ассоциативного словаря (1994), толковых, </w:t>
      </w:r>
      <w:r w:rsidRPr="00FE6933">
        <w:rPr>
          <w:rFonts w:ascii="Times New Roman" w:eastAsia="Times New Roman" w:hAnsi="Times New Roman" w:cs="Times New Roman"/>
          <w:kern w:val="0"/>
          <w:sz w:val="20"/>
          <w:szCs w:val="20"/>
          <w:lang w:eastAsia="ru-RU"/>
        </w:rPr>
        <w:t>фразеологических, энциклопедических словарей, записи разговорной речи и телепередач, сборники пословиц и поговорок, тексты художественной литературы (произведения Н.В. Гоголя, А.С. Пушкина, К. Бальмонта, А.Н. Толстого, Л. Улицкой и др. - см. список источников), публицистики, результаты анкетирования.</w:t>
      </w:r>
    </w:p>
    <w:p w:rsidR="00FE6933" w:rsidRPr="00FE6933" w:rsidRDefault="00FE6933" w:rsidP="00FE6933">
      <w:pPr>
        <w:shd w:val="clear" w:color="auto" w:fill="FFFFFF"/>
        <w:tabs>
          <w:tab w:val="clear" w:pos="709"/>
        </w:tabs>
        <w:suppressAutoHyphens w:val="0"/>
        <w:autoSpaceDE w:val="0"/>
        <w:autoSpaceDN w:val="0"/>
        <w:adjustRightInd w:val="0"/>
        <w:spacing w:before="14" w:after="0" w:line="341" w:lineRule="exact"/>
        <w:ind w:right="3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Теоретическая значимость работы</w:t>
      </w:r>
      <w:r w:rsidRPr="00FE6933">
        <w:rPr>
          <w:rFonts w:ascii="Times New Roman" w:eastAsia="Times New Roman" w:hAnsi="Times New Roman" w:cs="Times New Roman"/>
          <w:kern w:val="0"/>
          <w:sz w:val="20"/>
          <w:szCs w:val="20"/>
          <w:lang w:eastAsia="ru-RU"/>
        </w:rPr>
        <w:t xml:space="preserve"> заключается в уточнении понятийного аппарата и приемов лингвокультурологического исследования лексики, отражающей фрагмент наивной языковой картины мира, а также в определении принципов лексикографического описания слов в словаре лингвокультурологического типа.</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right="48"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Практическая значимость работы</w:t>
      </w:r>
      <w:r w:rsidRPr="00FE6933">
        <w:rPr>
          <w:rFonts w:ascii="Times New Roman" w:eastAsia="Times New Roman" w:hAnsi="Times New Roman" w:cs="Times New Roman"/>
          <w:kern w:val="0"/>
          <w:sz w:val="20"/>
          <w:szCs w:val="20"/>
          <w:lang w:eastAsia="ru-RU"/>
        </w:rPr>
        <w:t xml:space="preserve">. Результаты данного исследования </w:t>
      </w:r>
      <w:r w:rsidRPr="00FE6933">
        <w:rPr>
          <w:rFonts w:ascii="Times New Roman" w:eastAsia="Times New Roman" w:hAnsi="Times New Roman" w:cs="Times New Roman"/>
          <w:spacing w:val="-1"/>
          <w:kern w:val="0"/>
          <w:sz w:val="20"/>
          <w:szCs w:val="20"/>
          <w:lang w:eastAsia="ru-RU"/>
        </w:rPr>
        <w:t xml:space="preserve">могут быть использованы непосредственно в практике преподавания РКП, при чтении спецкурса по лингвокультурологии, в практике перевода, в учебной </w:t>
      </w:r>
      <w:r w:rsidRPr="00FE6933">
        <w:rPr>
          <w:rFonts w:ascii="Times New Roman" w:eastAsia="Times New Roman" w:hAnsi="Times New Roman" w:cs="Times New Roman"/>
          <w:kern w:val="0"/>
          <w:sz w:val="20"/>
          <w:szCs w:val="20"/>
          <w:lang w:eastAsia="ru-RU"/>
        </w:rPr>
        <w:t>лексикографии.</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52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u w:val="single"/>
          <w:lang w:eastAsia="ru-RU"/>
        </w:rPr>
        <w:t>На защиту выносятся следующие положения:</w:t>
      </w:r>
    </w:p>
    <w:p w:rsidR="00FE6933" w:rsidRPr="00FE6933" w:rsidRDefault="00FE6933" w:rsidP="00FE6933">
      <w:pPr>
        <w:numPr>
          <w:ilvl w:val="0"/>
          <w:numId w:val="7"/>
        </w:numPr>
        <w:shd w:val="clear" w:color="auto" w:fill="FFFFFF"/>
        <w:tabs>
          <w:tab w:val="clear" w:pos="709"/>
          <w:tab w:val="left" w:pos="1018"/>
        </w:tabs>
        <w:suppressAutoHyphens w:val="0"/>
        <w:autoSpaceDE w:val="0"/>
        <w:autoSpaceDN w:val="0"/>
        <w:adjustRightInd w:val="0"/>
        <w:spacing w:after="0" w:line="341" w:lineRule="exact"/>
        <w:ind w:left="509" w:right="53"/>
        <w:jc w:val="left"/>
        <w:rPr>
          <w:rFonts w:ascii="Times New Roman" w:eastAsia="Times New Roman" w:hAnsi="Times New Roman" w:cs="Times New Roman"/>
          <w:spacing w:val="-25"/>
          <w:kern w:val="0"/>
          <w:sz w:val="20"/>
          <w:szCs w:val="20"/>
          <w:lang w:eastAsia="ru-RU"/>
        </w:rPr>
      </w:pPr>
      <w:r w:rsidRPr="00FE6933">
        <w:rPr>
          <w:rFonts w:ascii="Times New Roman" w:eastAsia="Times New Roman" w:hAnsi="Times New Roman" w:cs="Times New Roman"/>
          <w:kern w:val="0"/>
          <w:sz w:val="20"/>
          <w:szCs w:val="20"/>
          <w:lang w:eastAsia="ru-RU"/>
        </w:rPr>
        <w:t>Лингвокультурологический анализ мифологической лексики позволяет описать некоторые черты менталитета русских, фрагмент русской языковой картины мира.</w:t>
      </w:r>
    </w:p>
    <w:p w:rsidR="00FE6933" w:rsidRPr="00FE6933" w:rsidRDefault="00FE6933" w:rsidP="00FE6933">
      <w:pPr>
        <w:numPr>
          <w:ilvl w:val="0"/>
          <w:numId w:val="7"/>
        </w:numPr>
        <w:shd w:val="clear" w:color="auto" w:fill="FFFFFF"/>
        <w:tabs>
          <w:tab w:val="clear" w:pos="709"/>
          <w:tab w:val="left" w:pos="1018"/>
        </w:tabs>
        <w:suppressAutoHyphens w:val="0"/>
        <w:autoSpaceDE w:val="0"/>
        <w:autoSpaceDN w:val="0"/>
        <w:adjustRightInd w:val="0"/>
        <w:spacing w:before="5" w:after="0" w:line="341" w:lineRule="exact"/>
        <w:ind w:left="509" w:right="67"/>
        <w:jc w:val="left"/>
        <w:rPr>
          <w:rFonts w:ascii="Times New Roman" w:eastAsia="Times New Roman" w:hAnsi="Times New Roman" w:cs="Times New Roman"/>
          <w:spacing w:val="-15"/>
          <w:kern w:val="0"/>
          <w:sz w:val="20"/>
          <w:szCs w:val="20"/>
          <w:lang w:eastAsia="ru-RU"/>
        </w:rPr>
      </w:pPr>
      <w:r w:rsidRPr="00FE6933">
        <w:rPr>
          <w:rFonts w:ascii="Times New Roman" w:eastAsia="Times New Roman" w:hAnsi="Times New Roman" w:cs="Times New Roman"/>
          <w:kern w:val="0"/>
          <w:sz w:val="20"/>
          <w:szCs w:val="20"/>
          <w:lang w:eastAsia="ru-RU"/>
        </w:rPr>
        <w:t>Лингвокультурологический анализ слов-мифологем должен заключаться в их концептуальном анализе.</w:t>
      </w:r>
    </w:p>
    <w:p w:rsidR="00FE6933" w:rsidRPr="00FE6933" w:rsidRDefault="00FE6933" w:rsidP="00FE6933">
      <w:pPr>
        <w:numPr>
          <w:ilvl w:val="0"/>
          <w:numId w:val="7"/>
        </w:numPr>
        <w:shd w:val="clear" w:color="auto" w:fill="FFFFFF"/>
        <w:tabs>
          <w:tab w:val="clear" w:pos="709"/>
          <w:tab w:val="left" w:pos="1018"/>
          <w:tab w:val="left" w:pos="3024"/>
          <w:tab w:val="left" w:pos="4550"/>
          <w:tab w:val="left" w:pos="6672"/>
        </w:tabs>
        <w:suppressAutoHyphens w:val="0"/>
        <w:autoSpaceDE w:val="0"/>
        <w:autoSpaceDN w:val="0"/>
        <w:adjustRightInd w:val="0"/>
        <w:spacing w:before="5" w:after="0" w:line="341" w:lineRule="exact"/>
        <w:ind w:left="509" w:right="53"/>
        <w:jc w:val="left"/>
        <w:rPr>
          <w:rFonts w:ascii="Times New Roman" w:eastAsia="Times New Roman" w:hAnsi="Times New Roman" w:cs="Times New Roman"/>
          <w:spacing w:val="-15"/>
          <w:kern w:val="0"/>
          <w:sz w:val="20"/>
          <w:szCs w:val="20"/>
          <w:lang w:eastAsia="ru-RU"/>
        </w:rPr>
      </w:pPr>
      <w:r w:rsidRPr="00FE6933">
        <w:rPr>
          <w:rFonts w:ascii="Times New Roman" w:eastAsia="Times New Roman" w:hAnsi="Times New Roman" w:cs="Times New Roman"/>
          <w:kern w:val="0"/>
          <w:sz w:val="20"/>
          <w:szCs w:val="20"/>
          <w:lang w:eastAsia="ru-RU"/>
        </w:rPr>
        <w:t>Концепты слов-мифологем являются "мыслительными картинками" и "сценариями", что определяет важность портретных характеристик и ролевых функций, которые должны учитываться при лексикографическом</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2"/>
          <w:kern w:val="0"/>
          <w:sz w:val="20"/>
          <w:szCs w:val="20"/>
          <w:lang w:eastAsia="ru-RU"/>
        </w:rPr>
        <w:t>описании</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2"/>
          <w:kern w:val="0"/>
          <w:sz w:val="20"/>
          <w:szCs w:val="20"/>
          <w:lang w:eastAsia="ru-RU"/>
        </w:rPr>
        <w:t>слов-мифологем</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kern w:val="0"/>
          <w:sz w:val="20"/>
          <w:szCs w:val="20"/>
          <w:lang w:eastAsia="ru-RU"/>
        </w:rPr>
        <w:t>в лингвокультурологическом словаре.</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spacing w:val="-15"/>
          <w:kern w:val="0"/>
          <w:sz w:val="20"/>
          <w:szCs w:val="20"/>
          <w:lang w:eastAsia="ru-RU"/>
        </w:rPr>
        <w:sectPr w:rsidR="00FE6933" w:rsidRPr="00FE6933">
          <w:pgSz w:w="11909" w:h="16834"/>
          <w:pgMar w:top="1440" w:right="2576" w:bottom="720" w:left="2522"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kern w:val="0"/>
          <w:sz w:val="16"/>
          <w:szCs w:val="16"/>
          <w:lang w:eastAsia="ru-RU"/>
        </w:rPr>
        <w:t>7</w:t>
      </w:r>
    </w:p>
    <w:p w:rsidR="00FE6933" w:rsidRPr="00FE6933" w:rsidRDefault="00FE6933" w:rsidP="00FE6933">
      <w:pPr>
        <w:numPr>
          <w:ilvl w:val="0"/>
          <w:numId w:val="8"/>
        </w:numPr>
        <w:shd w:val="clear" w:color="auto" w:fill="FFFFFF"/>
        <w:tabs>
          <w:tab w:val="clear" w:pos="709"/>
          <w:tab w:val="left" w:pos="1070"/>
        </w:tabs>
        <w:suppressAutoHyphens w:val="0"/>
        <w:autoSpaceDE w:val="0"/>
        <w:autoSpaceDN w:val="0"/>
        <w:adjustRightInd w:val="0"/>
        <w:spacing w:before="96" w:after="0" w:line="341" w:lineRule="exact"/>
        <w:ind w:left="528"/>
        <w:jc w:val="left"/>
        <w:rPr>
          <w:rFonts w:ascii="Times New Roman" w:eastAsia="Times New Roman" w:hAnsi="Times New Roman" w:cs="Times New Roman"/>
          <w:spacing w:val="-13"/>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Цель лингвокультурологического словаря - дать представление о </w:t>
      </w:r>
      <w:r w:rsidRPr="00FE6933">
        <w:rPr>
          <w:rFonts w:ascii="Times New Roman" w:eastAsia="Times New Roman" w:hAnsi="Times New Roman" w:cs="Times New Roman"/>
          <w:kern w:val="0"/>
          <w:sz w:val="20"/>
          <w:szCs w:val="20"/>
          <w:lang w:eastAsia="ru-RU"/>
        </w:rPr>
        <w:t>некоторых чертах русской ментальности через описание фрагмента русской языковой картины мира, что позволяет сделать анализ слов-концептов.</w:t>
      </w:r>
    </w:p>
    <w:p w:rsidR="00FE6933" w:rsidRPr="00FE6933" w:rsidRDefault="00FE6933" w:rsidP="00FE6933">
      <w:pPr>
        <w:numPr>
          <w:ilvl w:val="0"/>
          <w:numId w:val="8"/>
        </w:numPr>
        <w:shd w:val="clear" w:color="auto" w:fill="FFFFFF"/>
        <w:tabs>
          <w:tab w:val="clear" w:pos="709"/>
          <w:tab w:val="left" w:pos="1070"/>
        </w:tabs>
        <w:suppressAutoHyphens w:val="0"/>
        <w:autoSpaceDE w:val="0"/>
        <w:autoSpaceDN w:val="0"/>
        <w:adjustRightInd w:val="0"/>
        <w:spacing w:after="0" w:line="341" w:lineRule="exact"/>
        <w:ind w:left="528" w:right="19"/>
        <w:jc w:val="left"/>
        <w:rPr>
          <w:rFonts w:ascii="Times New Roman" w:eastAsia="Times New Roman" w:hAnsi="Times New Roman" w:cs="Times New Roman"/>
          <w:spacing w:val="-17"/>
          <w:kern w:val="0"/>
          <w:sz w:val="20"/>
          <w:szCs w:val="20"/>
          <w:lang w:eastAsia="ru-RU"/>
        </w:rPr>
      </w:pPr>
      <w:r w:rsidRPr="00FE6933">
        <w:rPr>
          <w:rFonts w:ascii="Times New Roman" w:eastAsia="Times New Roman" w:hAnsi="Times New Roman" w:cs="Times New Roman"/>
          <w:kern w:val="0"/>
          <w:sz w:val="20"/>
          <w:szCs w:val="20"/>
          <w:lang w:eastAsia="ru-RU"/>
        </w:rPr>
        <w:t xml:space="preserve">Статья лингвокультурологического словаря слов-мифологем должна отражать результаты предварительно проведенного концептуального анализа: сигнификативную и прагматическую информацию, стоящую за описываемой языковой единицей, а также системные связи слова (парадигматические, синтагматические и деривационные) внутри рассматриваемого словарного объединения. </w:t>
      </w:r>
      <w:r w:rsidRPr="00FE6933">
        <w:rPr>
          <w:rFonts w:ascii="Times New Roman" w:eastAsia="Times New Roman" w:hAnsi="Times New Roman" w:cs="Times New Roman"/>
          <w:b/>
          <w:bCs/>
          <w:kern w:val="0"/>
          <w:sz w:val="20"/>
          <w:szCs w:val="20"/>
          <w:u w:val="single"/>
          <w:lang w:eastAsia="ru-RU"/>
        </w:rPr>
        <w:t>Апробация</w:t>
      </w:r>
      <w:r w:rsidRPr="00FE6933">
        <w:rPr>
          <w:rFonts w:ascii="Times New Roman" w:eastAsia="Times New Roman" w:hAnsi="Times New Roman" w:cs="Times New Roman"/>
          <w:b/>
          <w:bCs/>
          <w:kern w:val="0"/>
          <w:sz w:val="20"/>
          <w:szCs w:val="20"/>
          <w:lang w:eastAsia="ru-RU"/>
        </w:rPr>
        <w:t xml:space="preserve"> </w:t>
      </w:r>
      <w:r w:rsidRPr="00FE6933">
        <w:rPr>
          <w:rFonts w:ascii="Times New Roman" w:eastAsia="Times New Roman" w:hAnsi="Times New Roman" w:cs="Times New Roman"/>
          <w:kern w:val="0"/>
          <w:sz w:val="20"/>
          <w:szCs w:val="20"/>
          <w:lang w:eastAsia="ru-RU"/>
        </w:rPr>
        <w:t>работы:   основные  положения и результаты исследования</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14" w:right="29"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обсуждались в Санкт-Петербурге на международных научно-практических </w:t>
      </w:r>
      <w:r w:rsidRPr="00FE6933">
        <w:rPr>
          <w:rFonts w:ascii="Times New Roman" w:eastAsia="Times New Roman" w:hAnsi="Times New Roman" w:cs="Times New Roman"/>
          <w:kern w:val="0"/>
          <w:sz w:val="20"/>
          <w:szCs w:val="20"/>
          <w:lang w:eastAsia="ru-RU"/>
        </w:rPr>
        <w:t xml:space="preserve">конференциях: «Русистика и современность: лингвокультурология и межкультурная коммуникация» (2002), «Современная русистика: проблемы, пути решения» (2002); «Русский язык в современном образовательном пространстве» (2003); на </w:t>
      </w:r>
      <w:r w:rsidRPr="00FE6933">
        <w:rPr>
          <w:rFonts w:ascii="Times New Roman" w:eastAsia="Times New Roman" w:hAnsi="Times New Roman" w:cs="Times New Roman"/>
          <w:kern w:val="0"/>
          <w:sz w:val="20"/>
          <w:szCs w:val="20"/>
          <w:lang w:val="en-US" w:eastAsia="ru-RU"/>
        </w:rPr>
        <w:t>XXXII</w:t>
      </w:r>
      <w:r w:rsidRPr="00FE6933">
        <w:rPr>
          <w:rFonts w:ascii="Times New Roman" w:eastAsia="Times New Roman" w:hAnsi="Times New Roman" w:cs="Times New Roman"/>
          <w:kern w:val="0"/>
          <w:sz w:val="20"/>
          <w:szCs w:val="20"/>
          <w:lang w:eastAsia="ru-RU"/>
        </w:rPr>
        <w:t xml:space="preserve"> Международной филологической конференции 11-15 марта 2003 в СПбГУ и на аспирантских семинарах в Санкт-Петербургском государственном университете.</w:t>
      </w:r>
    </w:p>
    <w:p w:rsidR="00FE6933" w:rsidRPr="00FE6933" w:rsidRDefault="00FE6933" w:rsidP="00FE6933">
      <w:pPr>
        <w:shd w:val="clear" w:color="auto" w:fill="FFFFFF"/>
        <w:tabs>
          <w:tab w:val="clear" w:pos="709"/>
        </w:tabs>
        <w:suppressAutoHyphens w:val="0"/>
        <w:autoSpaceDE w:val="0"/>
        <w:autoSpaceDN w:val="0"/>
        <w:adjustRightInd w:val="0"/>
        <w:spacing w:before="5" w:after="0" w:line="341" w:lineRule="exact"/>
        <w:ind w:left="53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u w:val="single"/>
          <w:lang w:eastAsia="ru-RU"/>
        </w:rPr>
        <w:t>Структура работы.</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right="53"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Работа состоит из </w:t>
      </w:r>
      <w:r w:rsidRPr="00FE6933">
        <w:rPr>
          <w:rFonts w:ascii="Times New Roman" w:eastAsia="Times New Roman" w:hAnsi="Times New Roman" w:cs="Times New Roman"/>
          <w:i/>
          <w:iCs/>
          <w:kern w:val="0"/>
          <w:sz w:val="20"/>
          <w:szCs w:val="20"/>
          <w:lang w:eastAsia="ru-RU"/>
        </w:rPr>
        <w:t xml:space="preserve">Введения, </w:t>
      </w:r>
      <w:r w:rsidRPr="00FE6933">
        <w:rPr>
          <w:rFonts w:ascii="Times New Roman" w:eastAsia="Times New Roman" w:hAnsi="Times New Roman" w:cs="Times New Roman"/>
          <w:kern w:val="0"/>
          <w:sz w:val="20"/>
          <w:szCs w:val="20"/>
          <w:lang w:eastAsia="ru-RU"/>
        </w:rPr>
        <w:t xml:space="preserve">трех глав, </w:t>
      </w:r>
      <w:r w:rsidRPr="00FE6933">
        <w:rPr>
          <w:rFonts w:ascii="Times New Roman" w:eastAsia="Times New Roman" w:hAnsi="Times New Roman" w:cs="Times New Roman"/>
          <w:i/>
          <w:iCs/>
          <w:kern w:val="0"/>
          <w:sz w:val="20"/>
          <w:szCs w:val="20"/>
          <w:lang w:eastAsia="ru-RU"/>
        </w:rPr>
        <w:t xml:space="preserve">Заключения, Списка использованной литературы, Списка словарей и источников, Списка принятых в работе сокращений и Приложения. </w:t>
      </w:r>
      <w:r w:rsidRPr="00FE6933">
        <w:rPr>
          <w:rFonts w:ascii="Times New Roman" w:eastAsia="Times New Roman" w:hAnsi="Times New Roman" w:cs="Times New Roman"/>
          <w:kern w:val="0"/>
          <w:sz w:val="20"/>
          <w:szCs w:val="20"/>
          <w:lang w:eastAsia="ru-RU"/>
        </w:rPr>
        <w:t>Список использованной литературы насчитывает 260 наименований. Общий объем диссертации составляет 195 страниц.</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2309"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0"/>
          <w:szCs w:val="20"/>
          <w:lang w:eastAsia="ru-RU"/>
        </w:rPr>
        <w:t>Основное содержание работы</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5" w:right="62"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20"/>
          <w:szCs w:val="20"/>
          <w:lang w:eastAsia="ru-RU"/>
        </w:rPr>
        <w:t xml:space="preserve">Во Введении </w:t>
      </w:r>
      <w:r w:rsidRPr="00FE6933">
        <w:rPr>
          <w:rFonts w:ascii="Times New Roman" w:eastAsia="Times New Roman" w:hAnsi="Times New Roman" w:cs="Times New Roman"/>
          <w:kern w:val="0"/>
          <w:sz w:val="20"/>
          <w:szCs w:val="20"/>
          <w:lang w:eastAsia="ru-RU"/>
        </w:rPr>
        <w:t xml:space="preserve">обосновывается актуальность темы, определяются объект </w:t>
      </w:r>
      <w:r w:rsidRPr="00FE6933">
        <w:rPr>
          <w:rFonts w:ascii="Times New Roman" w:eastAsia="Times New Roman" w:hAnsi="Times New Roman" w:cs="Times New Roman"/>
          <w:spacing w:val="-1"/>
          <w:kern w:val="0"/>
          <w:sz w:val="20"/>
          <w:szCs w:val="20"/>
          <w:lang w:eastAsia="ru-RU"/>
        </w:rPr>
        <w:t xml:space="preserve">и предмет исследования, формулируются гипотеза, цель и задачи работы, </w:t>
      </w:r>
      <w:r w:rsidRPr="00FE6933">
        <w:rPr>
          <w:rFonts w:ascii="Times New Roman" w:eastAsia="Times New Roman" w:hAnsi="Times New Roman" w:cs="Times New Roman"/>
          <w:spacing w:val="-2"/>
          <w:kern w:val="0"/>
          <w:sz w:val="20"/>
          <w:szCs w:val="20"/>
          <w:lang w:eastAsia="ru-RU"/>
        </w:rPr>
        <w:t xml:space="preserve">указываются используемые в работе методы исследования, формулируются </w:t>
      </w:r>
      <w:r w:rsidRPr="00FE6933">
        <w:rPr>
          <w:rFonts w:ascii="Times New Roman" w:eastAsia="Times New Roman" w:hAnsi="Times New Roman" w:cs="Times New Roman"/>
          <w:kern w:val="0"/>
          <w:sz w:val="20"/>
          <w:szCs w:val="20"/>
          <w:lang w:eastAsia="ru-RU"/>
        </w:rPr>
        <w:t xml:space="preserve">новизна, теоретическая и практическая значимость исследования, приводятся </w:t>
      </w:r>
      <w:r w:rsidRPr="00FE6933">
        <w:rPr>
          <w:rFonts w:ascii="Times New Roman" w:eastAsia="Times New Roman" w:hAnsi="Times New Roman" w:cs="Times New Roman"/>
          <w:spacing w:val="-1"/>
          <w:kern w:val="0"/>
          <w:sz w:val="20"/>
          <w:szCs w:val="20"/>
          <w:lang w:eastAsia="ru-RU"/>
        </w:rPr>
        <w:t>положения, выносимые на защиту, описывается структура диссертации.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71" w:bottom="720" w:left="2503"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25"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kern w:val="0"/>
          <w:sz w:val="16"/>
          <w:szCs w:val="16"/>
          <w:lang w:eastAsia="ru-RU"/>
        </w:rPr>
        <w:t>8</w:t>
      </w:r>
    </w:p>
    <w:p w:rsidR="00FE6933" w:rsidRPr="00FE6933" w:rsidRDefault="00FE6933" w:rsidP="00FE6933">
      <w:pPr>
        <w:shd w:val="clear" w:color="auto" w:fill="FFFFFF"/>
        <w:tabs>
          <w:tab w:val="clear" w:pos="709"/>
        </w:tabs>
        <w:suppressAutoHyphens w:val="0"/>
        <w:autoSpaceDE w:val="0"/>
        <w:autoSpaceDN w:val="0"/>
        <w:adjustRightInd w:val="0"/>
        <w:spacing w:before="91" w:after="0" w:line="346" w:lineRule="exact"/>
        <w:ind w:left="59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
          <w:kern w:val="0"/>
          <w:sz w:val="20"/>
          <w:szCs w:val="20"/>
          <w:lang w:eastAsia="ru-RU"/>
        </w:rPr>
        <w:t>В    первой   главе   «Теоретические   основы   лингвокультурологии»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43" w:right="19"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определяется статус лингвокультурологии, ее предмет и соотношение со смежными дисциплинами, единицы исследования и методы лингвокультурологии.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5" w:right="29"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Проблема связи языка и культуры является одной из наиболее </w:t>
      </w:r>
      <w:r w:rsidRPr="00FE6933">
        <w:rPr>
          <w:rFonts w:ascii="Times New Roman" w:eastAsia="Times New Roman" w:hAnsi="Times New Roman" w:cs="Times New Roman"/>
          <w:spacing w:val="-1"/>
          <w:kern w:val="0"/>
          <w:sz w:val="20"/>
          <w:szCs w:val="20"/>
          <w:lang w:eastAsia="ru-RU"/>
        </w:rPr>
        <w:t xml:space="preserve">актуальных в современной науке. Как отмечают исследователи, изучение </w:t>
      </w:r>
      <w:r w:rsidRPr="00FE6933">
        <w:rPr>
          <w:rFonts w:ascii="Times New Roman" w:eastAsia="Times New Roman" w:hAnsi="Times New Roman" w:cs="Times New Roman"/>
          <w:kern w:val="0"/>
          <w:sz w:val="20"/>
          <w:szCs w:val="20"/>
          <w:lang w:eastAsia="ru-RU"/>
        </w:rPr>
        <w:t xml:space="preserve">проблематики "язык и культура" целесообразно вести в рамках особой научной дисциплины, сходной </w:t>
      </w:r>
      <w:r w:rsidRPr="00FE6933">
        <w:rPr>
          <w:rFonts w:ascii="Times New Roman" w:eastAsia="Times New Roman" w:hAnsi="Times New Roman" w:cs="Times New Roman"/>
          <w:b/>
          <w:bCs/>
          <w:kern w:val="0"/>
          <w:sz w:val="20"/>
          <w:szCs w:val="20"/>
          <w:lang w:eastAsia="ru-RU"/>
        </w:rPr>
        <w:t xml:space="preserve">с </w:t>
      </w:r>
      <w:r w:rsidRPr="00FE6933">
        <w:rPr>
          <w:rFonts w:ascii="Times New Roman" w:eastAsia="Times New Roman" w:hAnsi="Times New Roman" w:cs="Times New Roman"/>
          <w:kern w:val="0"/>
          <w:sz w:val="20"/>
          <w:szCs w:val="20"/>
          <w:lang w:eastAsia="ru-RU"/>
        </w:rPr>
        <w:t xml:space="preserve">другими, но в то же время отличной от них, -лингвокультурологии. Для того чтобы отчетливее представить специфику предмета лингвокультурологии, ее цель, единицы описания, мы обратились к рассмотрению таких вопросов, как подход к проблеме «язык и культура» в </w:t>
      </w:r>
      <w:r w:rsidRPr="00FE6933">
        <w:rPr>
          <w:rFonts w:ascii="Times New Roman" w:eastAsia="Times New Roman" w:hAnsi="Times New Roman" w:cs="Times New Roman"/>
          <w:spacing w:val="-1"/>
          <w:kern w:val="0"/>
          <w:sz w:val="20"/>
          <w:szCs w:val="20"/>
          <w:lang w:eastAsia="ru-RU"/>
        </w:rPr>
        <w:t xml:space="preserve">рамках различных научных направлений и концепций, таких как концепция В. </w:t>
      </w:r>
      <w:r w:rsidRPr="00FE6933">
        <w:rPr>
          <w:rFonts w:ascii="Times New Roman" w:eastAsia="Times New Roman" w:hAnsi="Times New Roman" w:cs="Times New Roman"/>
          <w:kern w:val="0"/>
          <w:sz w:val="20"/>
          <w:szCs w:val="20"/>
          <w:lang w:eastAsia="ru-RU"/>
        </w:rPr>
        <w:t xml:space="preserve">Гумбольдта и А.А. Потебни, теория лингвистической относительности, этнолингвистика, социолингвистика, психолингвистика, когнитивная лингвистика (см., например, работы Э. Сепира, Б. Уорфа, Н.И. Толстого, В.В. Иванова, В.Н. Топорова, А.А. Залевской, Е.С. Кубряковой и др.). Различные отрасли знания рассматривают проблему взаимосвязи языка и культуры с какой-то определенной точки зрения (либо роль языка в формировании культуры, развитии этноса, либо отражение культуры в языке и в сознании </w:t>
      </w:r>
      <w:r w:rsidRPr="00FE6933">
        <w:rPr>
          <w:rFonts w:ascii="Times New Roman" w:eastAsia="Times New Roman" w:hAnsi="Times New Roman" w:cs="Times New Roman"/>
          <w:spacing w:val="-1"/>
          <w:kern w:val="0"/>
          <w:sz w:val="20"/>
          <w:szCs w:val="20"/>
          <w:lang w:eastAsia="ru-RU"/>
        </w:rPr>
        <w:t xml:space="preserve">человека и т.д.), что, конечно, естественно. Однако очевидно, что необходим и </w:t>
      </w:r>
      <w:r w:rsidRPr="00FE6933">
        <w:rPr>
          <w:rFonts w:ascii="Times New Roman" w:eastAsia="Times New Roman" w:hAnsi="Times New Roman" w:cs="Times New Roman"/>
          <w:kern w:val="0"/>
          <w:sz w:val="20"/>
          <w:szCs w:val="20"/>
          <w:lang w:eastAsia="ru-RU"/>
        </w:rPr>
        <w:t xml:space="preserve">комплексный подход к решению этой проблемы, синтез различных взглядов, методов, цельное описание взаимодействия языка и культуры. Особую </w:t>
      </w:r>
      <w:r w:rsidRPr="00FE6933">
        <w:rPr>
          <w:rFonts w:ascii="Times New Roman" w:eastAsia="Times New Roman" w:hAnsi="Times New Roman" w:cs="Times New Roman"/>
          <w:spacing w:val="-1"/>
          <w:kern w:val="0"/>
          <w:sz w:val="20"/>
          <w:szCs w:val="20"/>
          <w:lang w:eastAsia="ru-RU"/>
        </w:rPr>
        <w:t xml:space="preserve">актуальность это приобретает в теории и практике преподавания иностранных </w:t>
      </w:r>
      <w:r w:rsidRPr="00FE6933">
        <w:rPr>
          <w:rFonts w:ascii="Times New Roman" w:eastAsia="Times New Roman" w:hAnsi="Times New Roman" w:cs="Times New Roman"/>
          <w:kern w:val="0"/>
          <w:sz w:val="20"/>
          <w:szCs w:val="20"/>
          <w:lang w:eastAsia="ru-RU"/>
        </w:rPr>
        <w:t>языков.</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right="67"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При подходе к решению проблемы взаимосвязи языка и культуры в аспекте РКП необходимо рассмотреть вопрос о соотношении таких смежных дисциплин, как лингвострановедение и лингвокультурология, а также межкультурная коммуникация.</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24" w:right="67"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В научной литературе существуют различные подходы к определению </w:t>
      </w:r>
      <w:r w:rsidRPr="00FE6933">
        <w:rPr>
          <w:rFonts w:ascii="Times New Roman" w:eastAsia="Times New Roman" w:hAnsi="Times New Roman" w:cs="Times New Roman"/>
          <w:kern w:val="0"/>
          <w:sz w:val="20"/>
          <w:szCs w:val="20"/>
          <w:lang w:eastAsia="ru-RU"/>
        </w:rPr>
        <w:t>статуса лингвокультурологии в ряду смежных дисциплин,  к соотношению</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485" w:bottom="720" w:left="2570"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9</w:t>
      </w:r>
    </w:p>
    <w:p w:rsidR="00FE6933" w:rsidRPr="00FE6933" w:rsidRDefault="00FE6933" w:rsidP="00FE6933">
      <w:pPr>
        <w:shd w:val="clear" w:color="auto" w:fill="FFFFFF"/>
        <w:tabs>
          <w:tab w:val="clear" w:pos="709"/>
          <w:tab w:val="left" w:pos="1973"/>
          <w:tab w:val="left" w:pos="2808"/>
          <w:tab w:val="left" w:pos="4570"/>
          <w:tab w:val="left" w:pos="6062"/>
        </w:tabs>
        <w:suppressAutoHyphens w:val="0"/>
        <w:autoSpaceDE w:val="0"/>
        <w:autoSpaceDN w:val="0"/>
        <w:adjustRightInd w:val="0"/>
        <w:spacing w:before="86" w:after="0" w:line="341" w:lineRule="exact"/>
        <w:ind w:left="5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понятий «лингвокультурология» - «лингвострановедение» - «межкультурная</w:t>
      </w:r>
      <w:r w:rsidRPr="00FE6933">
        <w:rPr>
          <w:rFonts w:ascii="Times New Roman" w:eastAsia="Times New Roman" w:hAnsi="Times New Roman" w:cs="Times New Roman"/>
          <w:spacing w:val="-2"/>
          <w:kern w:val="0"/>
          <w:sz w:val="20"/>
          <w:szCs w:val="20"/>
          <w:lang w:eastAsia="ru-RU"/>
        </w:rPr>
        <w:br/>
        <w:t>коммуникация».</w:t>
      </w:r>
      <w:r w:rsidRPr="00FE6933">
        <w:rPr>
          <w:rFonts w:ascii="Arial" w:eastAsia="Times New Roman" w:hAnsi="Times New Roman" w:cs="Arial"/>
          <w:kern w:val="0"/>
          <w:sz w:val="20"/>
          <w:szCs w:val="20"/>
          <w:lang w:eastAsia="ru-RU"/>
        </w:rPr>
        <w:tab/>
      </w:r>
      <w:r w:rsidRPr="00FE6933">
        <w:rPr>
          <w:rFonts w:ascii="Times New Roman" w:eastAsia="Times New Roman" w:hAnsi="Times New Roman" w:cs="Times New Roman"/>
          <w:spacing w:val="-5"/>
          <w:kern w:val="0"/>
          <w:sz w:val="20"/>
          <w:szCs w:val="20"/>
          <w:lang w:eastAsia="ru-RU"/>
        </w:rPr>
        <w:t>Нам</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представляется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возможным</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kern w:val="0"/>
          <w:sz w:val="20"/>
          <w:szCs w:val="20"/>
          <w:lang w:eastAsia="ru-RU"/>
        </w:rPr>
        <w:t>признать</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4" w:right="5"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20"/>
          <w:szCs w:val="20"/>
          <w:lang w:eastAsia="ru-RU"/>
        </w:rPr>
        <w:t xml:space="preserve">лингвокулыпурологию </w:t>
      </w:r>
      <w:r w:rsidRPr="00FE6933">
        <w:rPr>
          <w:rFonts w:ascii="Times New Roman" w:eastAsia="Times New Roman" w:hAnsi="Times New Roman" w:cs="Times New Roman"/>
          <w:kern w:val="0"/>
          <w:sz w:val="20"/>
          <w:szCs w:val="20"/>
          <w:lang w:eastAsia="ru-RU"/>
        </w:rPr>
        <w:t xml:space="preserve">теоретической филологической наукой, которая исследует различные способы представления знаний о мире носителей того </w:t>
      </w:r>
      <w:r w:rsidRPr="00FE6933">
        <w:rPr>
          <w:rFonts w:ascii="Times New Roman" w:eastAsia="Times New Roman" w:hAnsi="Times New Roman" w:cs="Times New Roman"/>
          <w:spacing w:val="-1"/>
          <w:kern w:val="0"/>
          <w:sz w:val="20"/>
          <w:szCs w:val="20"/>
          <w:lang w:eastAsia="ru-RU"/>
        </w:rPr>
        <w:t xml:space="preserve">или иного языка через изучение языковых единиц разных уровней, что должно позволить дать такое описание этих языковых единиц, которое во всей полноте </w:t>
      </w:r>
      <w:r w:rsidRPr="00FE6933">
        <w:rPr>
          <w:rFonts w:ascii="Times New Roman" w:eastAsia="Times New Roman" w:hAnsi="Times New Roman" w:cs="Times New Roman"/>
          <w:kern w:val="0"/>
          <w:sz w:val="20"/>
          <w:szCs w:val="20"/>
          <w:lang w:eastAsia="ru-RU"/>
        </w:rPr>
        <w:t xml:space="preserve">раскрывало бы их значение, его оттенки, коннотации и ассоциации, отражающие сознание носителей языка. При этом представляется важным </w:t>
      </w:r>
      <w:r w:rsidRPr="00FE6933">
        <w:rPr>
          <w:rFonts w:ascii="Times New Roman" w:eastAsia="Times New Roman" w:hAnsi="Times New Roman" w:cs="Times New Roman"/>
          <w:spacing w:val="-1"/>
          <w:kern w:val="0"/>
          <w:sz w:val="20"/>
          <w:szCs w:val="20"/>
          <w:lang w:eastAsia="ru-RU"/>
        </w:rPr>
        <w:t xml:space="preserve">учитывать информацию энциклопедического характера, разработка принципов отбора которой является одной из проблем лингвокультурологии. Полученное </w:t>
      </w:r>
      <w:r w:rsidRPr="00FE6933">
        <w:rPr>
          <w:rFonts w:ascii="Times New Roman" w:eastAsia="Times New Roman" w:hAnsi="Times New Roman" w:cs="Times New Roman"/>
          <w:kern w:val="0"/>
          <w:sz w:val="20"/>
          <w:szCs w:val="20"/>
          <w:lang w:eastAsia="ru-RU"/>
        </w:rPr>
        <w:t xml:space="preserve">цельное культурное описание языковых единиц может стать основой для </w:t>
      </w:r>
      <w:r w:rsidRPr="00FE6933">
        <w:rPr>
          <w:rFonts w:ascii="Times New Roman" w:eastAsia="Times New Roman" w:hAnsi="Times New Roman" w:cs="Times New Roman"/>
          <w:spacing w:val="-1"/>
          <w:kern w:val="0"/>
          <w:sz w:val="20"/>
          <w:szCs w:val="20"/>
          <w:lang w:eastAsia="ru-RU"/>
        </w:rPr>
        <w:t xml:space="preserve">создания словарей лингвокультурологического типа, которые, в свою очередь, </w:t>
      </w:r>
      <w:r w:rsidRPr="00FE6933">
        <w:rPr>
          <w:rFonts w:ascii="Times New Roman" w:eastAsia="Times New Roman" w:hAnsi="Times New Roman" w:cs="Times New Roman"/>
          <w:kern w:val="0"/>
          <w:sz w:val="20"/>
          <w:szCs w:val="20"/>
          <w:lang w:eastAsia="ru-RU"/>
        </w:rPr>
        <w:t>могут быть использованы в качестве опоры для сопоставительного анализа, проводимого в рамках лингвострановедения.</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right="48"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Лингвокультурологическое описание взаимодействия языка и культуры с помощью понятий когнитивной лингвистики должно стать необходимой теоретической базой для лингвострановедения (см., например, Юрков Е.Е, 2003). </w:t>
      </w:r>
      <w:r w:rsidRPr="00FE6933">
        <w:rPr>
          <w:rFonts w:ascii="Times New Roman" w:eastAsia="Times New Roman" w:hAnsi="Times New Roman" w:cs="Times New Roman"/>
          <w:i/>
          <w:iCs/>
          <w:kern w:val="0"/>
          <w:sz w:val="20"/>
          <w:szCs w:val="20"/>
          <w:lang w:eastAsia="ru-RU"/>
        </w:rPr>
        <w:t xml:space="preserve">Лингвострановедение </w:t>
      </w:r>
      <w:r w:rsidRPr="00FE6933">
        <w:rPr>
          <w:rFonts w:ascii="Times New Roman" w:eastAsia="Times New Roman" w:hAnsi="Times New Roman" w:cs="Times New Roman"/>
          <w:kern w:val="0"/>
          <w:sz w:val="20"/>
          <w:szCs w:val="20"/>
          <w:lang w:eastAsia="ru-RU"/>
        </w:rPr>
        <w:t>понимается нами как лингвометодическая дисциплина. Если признавать изоморфизм языка и культуры (см. работы В.Н. Телия), то оказывается возможным изучать язык через культуру и культуру через язык.</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right="67"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Одна из целей обучения иностранному языку - это успешная межкультурная коммуникация. Достижению же этой цели, на наш взгляд, будет способствовать такое содержание и построение учебного процесса, которое базируется, в частности, на синтезе лингвокультурологии и лингвострановедения.</w:t>
      </w:r>
    </w:p>
    <w:p w:rsidR="00FE6933" w:rsidRPr="00FE6933" w:rsidRDefault="00FE6933" w:rsidP="00FE6933">
      <w:pPr>
        <w:shd w:val="clear" w:color="auto" w:fill="FFFFFF"/>
        <w:tabs>
          <w:tab w:val="clear" w:pos="709"/>
        </w:tabs>
        <w:suppressAutoHyphens w:val="0"/>
        <w:autoSpaceDE w:val="0"/>
        <w:autoSpaceDN w:val="0"/>
        <w:adjustRightInd w:val="0"/>
        <w:spacing w:before="5" w:after="0" w:line="341" w:lineRule="exact"/>
        <w:ind w:left="14" w:right="72"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В научных исследованиях на настоящий момент не существует единого и непротиворечивого понимания лингвокультурологии, предмета, объекта, целей и задач ее исследования, не выработан собственный понятийный аппарат лингвокультурологии.   Рассмотрев различные  подходы  к решению</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56" w:bottom="720" w:left="2508"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39"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0"/>
          <w:kern w:val="0"/>
          <w:sz w:val="18"/>
          <w:szCs w:val="18"/>
          <w:lang w:eastAsia="ru-RU"/>
        </w:rPr>
        <w:t>10</w:t>
      </w:r>
    </w:p>
    <w:p w:rsidR="00FE6933" w:rsidRPr="00FE6933" w:rsidRDefault="00FE6933" w:rsidP="00FE6933">
      <w:pPr>
        <w:shd w:val="clear" w:color="auto" w:fill="FFFFFF"/>
        <w:tabs>
          <w:tab w:val="clear" w:pos="709"/>
          <w:tab w:val="left" w:pos="2309"/>
        </w:tabs>
        <w:suppressAutoHyphens w:val="0"/>
        <w:autoSpaceDE w:val="0"/>
        <w:autoSpaceDN w:val="0"/>
        <w:adjustRightInd w:val="0"/>
        <w:spacing w:before="96" w:after="0" w:line="346" w:lineRule="exact"/>
        <w:ind w:left="43"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интересующих нас проблем, в связи с целью своего исследования в качестве</w:t>
      </w:r>
      <w:r w:rsidRPr="00FE6933">
        <w:rPr>
          <w:rFonts w:ascii="Times New Roman" w:eastAsia="Times New Roman" w:hAnsi="Times New Roman" w:cs="Times New Roman"/>
          <w:kern w:val="0"/>
          <w:sz w:val="18"/>
          <w:szCs w:val="18"/>
          <w:lang w:eastAsia="ru-RU"/>
        </w:rPr>
        <w:br/>
        <w:t>рабочего определения лингвокультурологии мы приняли следующее:</w:t>
      </w:r>
      <w:r w:rsidRPr="00FE6933">
        <w:rPr>
          <w:rFonts w:ascii="Times New Roman" w:eastAsia="Times New Roman" w:hAnsi="Times New Roman" w:cs="Times New Roman"/>
          <w:kern w:val="0"/>
          <w:sz w:val="18"/>
          <w:szCs w:val="18"/>
          <w:lang w:eastAsia="ru-RU"/>
        </w:rPr>
        <w:br/>
      </w:r>
      <w:r w:rsidRPr="00FE6933">
        <w:rPr>
          <w:rFonts w:ascii="Times New Roman" w:eastAsia="Times New Roman" w:hAnsi="Times New Roman" w:cs="Times New Roman"/>
          <w:i/>
          <w:iCs/>
          <w:kern w:val="0"/>
          <w:sz w:val="18"/>
          <w:szCs w:val="18"/>
          <w:u w:val="single"/>
          <w:lang w:eastAsia="ru-RU"/>
        </w:rPr>
        <w:t>лингвокультурология</w:t>
      </w:r>
      <w:r w:rsidRPr="00FE6933">
        <w:rPr>
          <w:rFonts w:ascii="Arial" w:eastAsia="Times New Roman" w:hAnsi="Arial" w:cs="Arial"/>
          <w:i/>
          <w:iCs/>
          <w:kern w:val="0"/>
          <w:sz w:val="18"/>
          <w:szCs w:val="18"/>
          <w:lang w:eastAsia="ru-RU"/>
        </w:rPr>
        <w:tab/>
      </w: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kern w:val="0"/>
          <w:sz w:val="18"/>
          <w:szCs w:val="18"/>
          <w:lang w:eastAsia="ru-RU"/>
        </w:rPr>
        <w:t>теоретическая    филологическая     дисциплина,</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right="19"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базирующаяся      на      понятиях     когнитивной     лингвистики.      </w:t>
      </w:r>
      <w:r w:rsidRPr="00FE6933">
        <w:rPr>
          <w:rFonts w:ascii="Times New Roman" w:eastAsia="Times New Roman" w:hAnsi="Times New Roman" w:cs="Times New Roman"/>
          <w:i/>
          <w:iCs/>
          <w:kern w:val="0"/>
          <w:sz w:val="18"/>
          <w:szCs w:val="18"/>
          <w:u w:val="single"/>
          <w:lang w:eastAsia="ru-RU"/>
        </w:rPr>
        <w:t xml:space="preserve">Объектом </w:t>
      </w:r>
      <w:r w:rsidRPr="00FE6933">
        <w:rPr>
          <w:rFonts w:ascii="Times New Roman" w:eastAsia="Times New Roman" w:hAnsi="Times New Roman" w:cs="Times New Roman"/>
          <w:i/>
          <w:iCs/>
          <w:kern w:val="0"/>
          <w:sz w:val="18"/>
          <w:szCs w:val="18"/>
          <w:lang w:eastAsia="ru-RU"/>
        </w:rPr>
        <w:t xml:space="preserve">исследования      лингвокультурологии      являются      знания,       обоснованные национальным менталитетом и культурой,   выраженные единицами языка разного уровня. </w:t>
      </w:r>
      <w:r w:rsidRPr="00FE6933">
        <w:rPr>
          <w:rFonts w:ascii="Times New Roman" w:eastAsia="Times New Roman" w:hAnsi="Times New Roman" w:cs="Times New Roman"/>
          <w:kern w:val="0"/>
          <w:sz w:val="18"/>
          <w:szCs w:val="18"/>
          <w:lang w:eastAsia="ru-RU"/>
        </w:rPr>
        <w:t>(Ср. работы В.В.Воробьева, Е.Е. Юркова, Е.И.Зиновьевой).</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34" w:right="29" w:firstLine="52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В лингвокультурологических работах в качестве базовых называются такие понятия, как </w:t>
      </w:r>
      <w:r w:rsidRPr="00FE6933">
        <w:rPr>
          <w:rFonts w:ascii="Times New Roman" w:eastAsia="Times New Roman" w:hAnsi="Times New Roman" w:cs="Times New Roman"/>
          <w:i/>
          <w:iCs/>
          <w:kern w:val="0"/>
          <w:sz w:val="18"/>
          <w:szCs w:val="18"/>
          <w:lang w:eastAsia="ru-RU"/>
        </w:rPr>
        <w:t xml:space="preserve">лингвокультурема, логоэпистема (экфорема), стереотип и др, </w:t>
      </w:r>
      <w:r w:rsidRPr="00FE6933">
        <w:rPr>
          <w:rFonts w:ascii="Times New Roman" w:eastAsia="Times New Roman" w:hAnsi="Times New Roman" w:cs="Times New Roman"/>
          <w:kern w:val="0"/>
          <w:sz w:val="18"/>
          <w:szCs w:val="18"/>
          <w:lang w:eastAsia="ru-RU"/>
        </w:rPr>
        <w:t>пришедшие в лингвокультурологию из когнитивной лингвистики или возникшие под ее влиянием.</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29" w:right="38" w:firstLine="53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Наряду с указанными терминами в понятийный аппарат лингвокультурологии входят также </w:t>
      </w:r>
      <w:r w:rsidRPr="00FE6933">
        <w:rPr>
          <w:rFonts w:ascii="Times New Roman" w:eastAsia="Times New Roman" w:hAnsi="Times New Roman" w:cs="Times New Roman"/>
          <w:i/>
          <w:iCs/>
          <w:kern w:val="0"/>
          <w:sz w:val="18"/>
          <w:szCs w:val="18"/>
          <w:lang w:eastAsia="ru-RU"/>
        </w:rPr>
        <w:t xml:space="preserve">языковая картина мира </w:t>
      </w:r>
      <w:r w:rsidRPr="00FE6933">
        <w:rPr>
          <w:rFonts w:ascii="Times New Roman" w:eastAsia="Times New Roman" w:hAnsi="Times New Roman" w:cs="Times New Roman"/>
          <w:kern w:val="0"/>
          <w:sz w:val="18"/>
          <w:szCs w:val="18"/>
          <w:lang w:eastAsia="ru-RU"/>
        </w:rPr>
        <w:t xml:space="preserve">и </w:t>
      </w:r>
      <w:r w:rsidRPr="00FE6933">
        <w:rPr>
          <w:rFonts w:ascii="Times New Roman" w:eastAsia="Times New Roman" w:hAnsi="Times New Roman" w:cs="Times New Roman"/>
          <w:i/>
          <w:iCs/>
          <w:kern w:val="0"/>
          <w:sz w:val="18"/>
          <w:szCs w:val="18"/>
          <w:lang w:eastAsia="ru-RU"/>
        </w:rPr>
        <w:t xml:space="preserve">концепт, </w:t>
      </w:r>
      <w:r w:rsidRPr="00FE6933">
        <w:rPr>
          <w:rFonts w:ascii="Times New Roman" w:eastAsia="Times New Roman" w:hAnsi="Times New Roman" w:cs="Times New Roman"/>
          <w:kern w:val="0"/>
          <w:sz w:val="18"/>
          <w:szCs w:val="18"/>
          <w:lang w:eastAsia="ru-RU"/>
        </w:rPr>
        <w:t>которые представляют особую важность для настоящего исследования.</w:t>
      </w:r>
    </w:p>
    <w:p w:rsidR="00FE6933" w:rsidRPr="00FE6933" w:rsidRDefault="00FE6933" w:rsidP="00FE6933">
      <w:pPr>
        <w:shd w:val="clear" w:color="auto" w:fill="FFFFFF"/>
        <w:tabs>
          <w:tab w:val="clear" w:pos="709"/>
        </w:tabs>
        <w:suppressAutoHyphens w:val="0"/>
        <w:autoSpaceDE w:val="0"/>
        <w:autoSpaceDN w:val="0"/>
        <w:adjustRightInd w:val="0"/>
        <w:spacing w:before="5" w:after="0" w:line="346" w:lineRule="exact"/>
        <w:ind w:left="19" w:right="53"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На наш взгляд, существующие различные дефиниции термина «языковая картина мира» в большинстве своем дополняют друг друга, акцентируя внимание на какой-либо, существенной, с точки зрения их авторов, стороне данного понятия.</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4" w:right="53" w:firstLine="53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Нам представляется наиболее оптимальным определение Е.С. Яковлевой, которая предлагает </w:t>
      </w:r>
      <w:r w:rsidRPr="00FE6933">
        <w:rPr>
          <w:rFonts w:ascii="Times New Roman" w:eastAsia="Times New Roman" w:hAnsi="Times New Roman" w:cs="Times New Roman"/>
          <w:kern w:val="0"/>
          <w:sz w:val="18"/>
          <w:szCs w:val="18"/>
          <w:u w:val="single"/>
          <w:lang w:eastAsia="ru-RU"/>
        </w:rPr>
        <w:t>под языковой картиной мира</w:t>
      </w:r>
      <w:r w:rsidRPr="00FE6933">
        <w:rPr>
          <w:rFonts w:ascii="Times New Roman" w:eastAsia="Times New Roman" w:hAnsi="Times New Roman" w:cs="Times New Roman"/>
          <w:kern w:val="0"/>
          <w:sz w:val="18"/>
          <w:szCs w:val="18"/>
          <w:lang w:eastAsia="ru-RU"/>
        </w:rPr>
        <w:t xml:space="preserve"> понимать зафиксированную в языке и специфическую для данного языкового коллектива схему восприятия действительности. Таким образом, языковая картина мира - это своего рода мировидение через призму языка (Яковлева Е.С, 1996). Данное определение мы принимаем в своем исследовании в качестве рабочего.</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34" w:right="58"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Представляется важным то, что в основе картины мира, как отмечается исследователями, лежат ментальные образования разной природы, которые могут получать разное языковое воплощение, — </w:t>
      </w:r>
      <w:r w:rsidRPr="00FE6933">
        <w:rPr>
          <w:rFonts w:ascii="Times New Roman" w:eastAsia="Times New Roman" w:hAnsi="Times New Roman" w:cs="Times New Roman"/>
          <w:i/>
          <w:iCs/>
          <w:kern w:val="0"/>
          <w:sz w:val="18"/>
          <w:szCs w:val="18"/>
          <w:lang w:eastAsia="ru-RU"/>
        </w:rPr>
        <w:t>концепты.</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38" w:right="5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Проблеме интерпретации термина </w:t>
      </w:r>
      <w:r w:rsidRPr="00FE6933">
        <w:rPr>
          <w:rFonts w:ascii="Times New Roman" w:eastAsia="Times New Roman" w:hAnsi="Times New Roman" w:cs="Times New Roman"/>
          <w:i/>
          <w:iCs/>
          <w:kern w:val="0"/>
          <w:sz w:val="18"/>
          <w:szCs w:val="18"/>
          <w:lang w:eastAsia="ru-RU"/>
        </w:rPr>
        <w:t xml:space="preserve">концепт </w:t>
      </w:r>
      <w:r w:rsidRPr="00FE6933">
        <w:rPr>
          <w:rFonts w:ascii="Times New Roman" w:eastAsia="Times New Roman" w:hAnsi="Times New Roman" w:cs="Times New Roman"/>
          <w:kern w:val="0"/>
          <w:sz w:val="18"/>
          <w:szCs w:val="18"/>
          <w:lang w:eastAsia="ru-RU"/>
        </w:rPr>
        <w:t>посвящено большое количество    работ.    Эта    проблема    обсуждается    на    международных    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66" w:bottom="720" w:left="2489"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91"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8"/>
          <w:kern w:val="0"/>
          <w:sz w:val="20"/>
          <w:szCs w:val="20"/>
          <w:lang w:eastAsia="ru-RU"/>
        </w:rPr>
        <w:t>11</w:t>
      </w:r>
    </w:p>
    <w:p w:rsidR="00FE6933" w:rsidRPr="00FE6933" w:rsidRDefault="00FE6933" w:rsidP="00FE6933">
      <w:pPr>
        <w:shd w:val="clear" w:color="auto" w:fill="FFFFFF"/>
        <w:tabs>
          <w:tab w:val="clear" w:pos="709"/>
        </w:tabs>
        <w:suppressAutoHyphens w:val="0"/>
        <w:autoSpaceDE w:val="0"/>
        <w:autoSpaceDN w:val="0"/>
        <w:adjustRightInd w:val="0"/>
        <w:spacing w:before="86" w:after="0" w:line="341" w:lineRule="exact"/>
        <w:ind w:left="4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межвузовских конференциях и семинарах. Об этом писали и пишут такие исследователи, как С.А. Аскольдов, Д.С. Лихачев, Ю.С. Степанов, А.П. </w:t>
      </w:r>
      <w:r w:rsidRPr="00FE6933">
        <w:rPr>
          <w:rFonts w:ascii="Times New Roman" w:eastAsia="Times New Roman" w:hAnsi="Times New Roman" w:cs="Times New Roman"/>
          <w:spacing w:val="-1"/>
          <w:kern w:val="0"/>
          <w:sz w:val="20"/>
          <w:szCs w:val="20"/>
          <w:lang w:eastAsia="ru-RU"/>
        </w:rPr>
        <w:t xml:space="preserve">Бабушкин, Е.М. Верещагин, В.Г. Костомаров, В.В. Колесов, Е.Е. Юрков, Е.И. </w:t>
      </w:r>
      <w:r w:rsidRPr="00FE6933">
        <w:rPr>
          <w:rFonts w:ascii="Times New Roman" w:eastAsia="Times New Roman" w:hAnsi="Times New Roman" w:cs="Times New Roman"/>
          <w:kern w:val="0"/>
          <w:sz w:val="20"/>
          <w:szCs w:val="20"/>
          <w:lang w:eastAsia="ru-RU"/>
        </w:rPr>
        <w:t xml:space="preserve">Зиновьева, М.В. Пименова, З.Д. Попова, И.А </w:t>
      </w:r>
      <w:r w:rsidRPr="00FE6933">
        <w:rPr>
          <w:rFonts w:ascii="Times New Roman" w:eastAsia="Times New Roman" w:hAnsi="Times New Roman" w:cs="Times New Roman"/>
          <w:kern w:val="0"/>
          <w:sz w:val="20"/>
          <w:szCs w:val="20"/>
          <w:lang w:val="uk-UA" w:eastAsia="ru-RU"/>
        </w:rPr>
        <w:t xml:space="preserve">Стернин, </w:t>
      </w:r>
      <w:r w:rsidRPr="00FE6933">
        <w:rPr>
          <w:rFonts w:ascii="Times New Roman" w:eastAsia="Times New Roman" w:hAnsi="Times New Roman" w:cs="Times New Roman"/>
          <w:kern w:val="0"/>
          <w:sz w:val="20"/>
          <w:szCs w:val="20"/>
          <w:lang w:eastAsia="ru-RU"/>
        </w:rPr>
        <w:t>Е.В. Сергеева и многие другие.</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right="14"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В нашем исследовании мы принимаем следующее рабочее определение термина «концепт»: </w:t>
      </w:r>
      <w:r w:rsidRPr="00FE6933">
        <w:rPr>
          <w:rFonts w:ascii="Times New Roman" w:eastAsia="Times New Roman" w:hAnsi="Times New Roman" w:cs="Times New Roman"/>
          <w:i/>
          <w:iCs/>
          <w:spacing w:val="-1"/>
          <w:kern w:val="0"/>
          <w:sz w:val="20"/>
          <w:szCs w:val="20"/>
          <w:u w:val="single"/>
          <w:lang w:eastAsia="ru-RU"/>
        </w:rPr>
        <w:t>концепт</w:t>
      </w:r>
      <w:r w:rsidRPr="00FE6933">
        <w:rPr>
          <w:rFonts w:ascii="Times New Roman" w:eastAsia="Times New Roman" w:hAnsi="Times New Roman" w:cs="Times New Roman"/>
          <w:i/>
          <w:iCs/>
          <w:spacing w:val="-1"/>
          <w:kern w:val="0"/>
          <w:sz w:val="20"/>
          <w:szCs w:val="20"/>
          <w:lang w:eastAsia="ru-RU"/>
        </w:rPr>
        <w:t xml:space="preserve"> - это подвергшаяся когнитивной обработке идея </w:t>
      </w:r>
      <w:r w:rsidRPr="00FE6933">
        <w:rPr>
          <w:rFonts w:ascii="Times New Roman" w:eastAsia="Times New Roman" w:hAnsi="Times New Roman" w:cs="Times New Roman"/>
          <w:i/>
          <w:iCs/>
          <w:kern w:val="0"/>
          <w:sz w:val="20"/>
          <w:szCs w:val="20"/>
          <w:lang w:eastAsia="ru-RU"/>
        </w:rPr>
        <w:t xml:space="preserve">«предмета», заключающая в себе яркое образное представление и пучок </w:t>
      </w:r>
      <w:r w:rsidRPr="00FE6933">
        <w:rPr>
          <w:rFonts w:ascii="Times New Roman" w:eastAsia="Times New Roman" w:hAnsi="Times New Roman" w:cs="Times New Roman"/>
          <w:i/>
          <w:iCs/>
          <w:spacing w:val="-1"/>
          <w:kern w:val="0"/>
          <w:sz w:val="20"/>
          <w:szCs w:val="20"/>
          <w:lang w:eastAsia="ru-RU"/>
        </w:rPr>
        <w:t xml:space="preserve">ассоциаций и коннотаций, репрезентируемая </w:t>
      </w:r>
      <w:r w:rsidRPr="00FE6933">
        <w:rPr>
          <w:rFonts w:ascii="Times New Roman" w:eastAsia="Times New Roman" w:hAnsi="Times New Roman" w:cs="Times New Roman"/>
          <w:i/>
          <w:iCs/>
          <w:spacing w:val="-1"/>
          <w:kern w:val="0"/>
          <w:sz w:val="20"/>
          <w:szCs w:val="20"/>
          <w:lang w:val="uk-UA" w:eastAsia="ru-RU"/>
        </w:rPr>
        <w:t xml:space="preserve">вербально </w:t>
      </w:r>
      <w:r w:rsidRPr="00FE6933">
        <w:rPr>
          <w:rFonts w:ascii="Times New Roman" w:eastAsia="Times New Roman" w:hAnsi="Times New Roman" w:cs="Times New Roman"/>
          <w:i/>
          <w:iCs/>
          <w:spacing w:val="-1"/>
          <w:kern w:val="0"/>
          <w:sz w:val="20"/>
          <w:szCs w:val="20"/>
          <w:lang w:eastAsia="ru-RU"/>
        </w:rPr>
        <w:t xml:space="preserve">языковыми единицами </w:t>
      </w:r>
      <w:r w:rsidRPr="00FE6933">
        <w:rPr>
          <w:rFonts w:ascii="Times New Roman" w:eastAsia="Times New Roman" w:hAnsi="Times New Roman" w:cs="Times New Roman"/>
          <w:i/>
          <w:iCs/>
          <w:kern w:val="0"/>
          <w:sz w:val="20"/>
          <w:szCs w:val="20"/>
          <w:lang w:eastAsia="ru-RU"/>
        </w:rPr>
        <w:t xml:space="preserve">разных уровней (словом, словосочетанием, всей словообразовательной </w:t>
      </w:r>
      <w:r w:rsidRPr="00FE6933">
        <w:rPr>
          <w:rFonts w:ascii="Times New Roman" w:eastAsia="Times New Roman" w:hAnsi="Times New Roman" w:cs="Times New Roman"/>
          <w:i/>
          <w:iCs/>
          <w:spacing w:val="-2"/>
          <w:kern w:val="0"/>
          <w:sz w:val="20"/>
          <w:szCs w:val="20"/>
          <w:lang w:eastAsia="ru-RU"/>
        </w:rPr>
        <w:t xml:space="preserve">парадигмой и т.д.) </w:t>
      </w:r>
      <w:r w:rsidRPr="00FE6933">
        <w:rPr>
          <w:rFonts w:ascii="Times New Roman" w:eastAsia="Times New Roman" w:hAnsi="Times New Roman" w:cs="Times New Roman"/>
          <w:spacing w:val="-2"/>
          <w:kern w:val="0"/>
          <w:sz w:val="20"/>
          <w:szCs w:val="20"/>
          <w:lang w:eastAsia="ru-RU"/>
        </w:rPr>
        <w:t xml:space="preserve">(см. работы В.В. Красных, В.В. Колесова). В связи с целью </w:t>
      </w:r>
      <w:r w:rsidRPr="00FE6933">
        <w:rPr>
          <w:rFonts w:ascii="Times New Roman" w:eastAsia="Times New Roman" w:hAnsi="Times New Roman" w:cs="Times New Roman"/>
          <w:kern w:val="0"/>
          <w:sz w:val="20"/>
          <w:szCs w:val="20"/>
          <w:lang w:eastAsia="ru-RU"/>
        </w:rPr>
        <w:t xml:space="preserve">своей работы мы исследуем в аспекте лингвокультурологии такие концепты, как </w:t>
      </w:r>
      <w:r w:rsidRPr="00FE6933">
        <w:rPr>
          <w:rFonts w:ascii="Times New Roman" w:eastAsia="Times New Roman" w:hAnsi="Times New Roman" w:cs="Times New Roman"/>
          <w:i/>
          <w:iCs/>
          <w:kern w:val="0"/>
          <w:sz w:val="20"/>
          <w:szCs w:val="20"/>
          <w:lang w:eastAsia="ru-RU"/>
        </w:rPr>
        <w:t xml:space="preserve">мифологемы, </w:t>
      </w:r>
      <w:r w:rsidRPr="00FE6933">
        <w:rPr>
          <w:rFonts w:ascii="Times New Roman" w:eastAsia="Times New Roman" w:hAnsi="Times New Roman" w:cs="Times New Roman"/>
          <w:kern w:val="0"/>
          <w:sz w:val="20"/>
          <w:szCs w:val="20"/>
          <w:lang w:eastAsia="ru-RU"/>
        </w:rPr>
        <w:t xml:space="preserve">на вербальном уровне репрезентируемые как </w:t>
      </w:r>
      <w:r w:rsidRPr="00FE6933">
        <w:rPr>
          <w:rFonts w:ascii="Times New Roman" w:eastAsia="Times New Roman" w:hAnsi="Times New Roman" w:cs="Times New Roman"/>
          <w:i/>
          <w:iCs/>
          <w:kern w:val="0"/>
          <w:sz w:val="20"/>
          <w:szCs w:val="20"/>
          <w:lang w:eastAsia="ru-RU"/>
        </w:rPr>
        <w:t>слова-</w:t>
      </w:r>
      <w:r w:rsidRPr="00FE6933">
        <w:rPr>
          <w:rFonts w:ascii="Times New Roman" w:eastAsia="Times New Roman" w:hAnsi="Times New Roman" w:cs="Times New Roman"/>
          <w:i/>
          <w:iCs/>
          <w:spacing w:val="-2"/>
          <w:kern w:val="0"/>
          <w:sz w:val="20"/>
          <w:szCs w:val="20"/>
          <w:lang w:eastAsia="ru-RU"/>
        </w:rPr>
        <w:t xml:space="preserve">мифологемы. </w:t>
      </w:r>
      <w:r w:rsidRPr="00FE6933">
        <w:rPr>
          <w:rFonts w:ascii="Times New Roman" w:eastAsia="Times New Roman" w:hAnsi="Times New Roman" w:cs="Times New Roman"/>
          <w:spacing w:val="-2"/>
          <w:kern w:val="0"/>
          <w:sz w:val="20"/>
          <w:szCs w:val="20"/>
          <w:lang w:eastAsia="ru-RU"/>
        </w:rPr>
        <w:t xml:space="preserve">Единицами нашего лингвистического анализа служат </w:t>
      </w:r>
      <w:r w:rsidRPr="00FE6933">
        <w:rPr>
          <w:rFonts w:ascii="Times New Roman" w:eastAsia="Times New Roman" w:hAnsi="Times New Roman" w:cs="Times New Roman"/>
          <w:i/>
          <w:iCs/>
          <w:spacing w:val="-2"/>
          <w:kern w:val="0"/>
          <w:sz w:val="20"/>
          <w:szCs w:val="20"/>
          <w:lang w:eastAsia="ru-RU"/>
        </w:rPr>
        <w:t>слова-</w:t>
      </w:r>
      <w:r w:rsidRPr="00FE6933">
        <w:rPr>
          <w:rFonts w:ascii="Times New Roman" w:eastAsia="Times New Roman" w:hAnsi="Times New Roman" w:cs="Times New Roman"/>
          <w:i/>
          <w:iCs/>
          <w:kern w:val="0"/>
          <w:sz w:val="20"/>
          <w:szCs w:val="20"/>
          <w:lang w:eastAsia="ru-RU"/>
        </w:rPr>
        <w:t>мифологемы.</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left="24" w:right="53"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Для того чтобы выявить национальную специфику концепта, необходим, </w:t>
      </w:r>
      <w:r w:rsidRPr="00FE6933">
        <w:rPr>
          <w:rFonts w:ascii="Times New Roman" w:eastAsia="Times New Roman" w:hAnsi="Times New Roman" w:cs="Times New Roman"/>
          <w:kern w:val="0"/>
          <w:sz w:val="20"/>
          <w:szCs w:val="20"/>
          <w:lang w:eastAsia="ru-RU"/>
        </w:rPr>
        <w:t xml:space="preserve">конечно, сопоставительный анализ, т.е. анализ репрезентации одного </w:t>
      </w:r>
      <w:r w:rsidRPr="00FE6933">
        <w:rPr>
          <w:rFonts w:ascii="Times New Roman" w:eastAsia="Times New Roman" w:hAnsi="Times New Roman" w:cs="Times New Roman"/>
          <w:b/>
          <w:bCs/>
          <w:kern w:val="0"/>
          <w:sz w:val="20"/>
          <w:szCs w:val="20"/>
          <w:lang w:eastAsia="ru-RU"/>
        </w:rPr>
        <w:t xml:space="preserve">и </w:t>
      </w:r>
      <w:r w:rsidRPr="00FE6933">
        <w:rPr>
          <w:rFonts w:ascii="Times New Roman" w:eastAsia="Times New Roman" w:hAnsi="Times New Roman" w:cs="Times New Roman"/>
          <w:kern w:val="0"/>
          <w:sz w:val="20"/>
          <w:szCs w:val="20"/>
          <w:lang w:eastAsia="ru-RU"/>
        </w:rPr>
        <w:t>того же концепта в разных языках. Однако этому должно предшествовать выявление и раскрытие содержания концепта, системное описание его признаков в национальном сознании одного конкретного народа, что позволяет сделать метод концептуального анализа.</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9" w:right="67"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Лингвокультурологический анализ слов-мифологем должен, на наш </w:t>
      </w:r>
      <w:r w:rsidRPr="00FE6933">
        <w:rPr>
          <w:rFonts w:ascii="Times New Roman" w:eastAsia="Times New Roman" w:hAnsi="Times New Roman" w:cs="Times New Roman"/>
          <w:kern w:val="0"/>
          <w:sz w:val="20"/>
          <w:szCs w:val="20"/>
          <w:lang w:eastAsia="ru-RU"/>
        </w:rPr>
        <w:t xml:space="preserve">взгляд, заключаться в их </w:t>
      </w:r>
      <w:r w:rsidRPr="00FE6933">
        <w:rPr>
          <w:rFonts w:ascii="Times New Roman" w:eastAsia="Times New Roman" w:hAnsi="Times New Roman" w:cs="Times New Roman"/>
          <w:i/>
          <w:iCs/>
          <w:kern w:val="0"/>
          <w:sz w:val="20"/>
          <w:szCs w:val="20"/>
          <w:lang w:eastAsia="ru-RU"/>
        </w:rPr>
        <w:t>концептуальном анализе.</w:t>
      </w:r>
    </w:p>
    <w:p w:rsidR="00FE6933" w:rsidRPr="00FE6933" w:rsidRDefault="00FE6933" w:rsidP="00FE6933">
      <w:pPr>
        <w:shd w:val="clear" w:color="auto" w:fill="FFFFFF"/>
        <w:tabs>
          <w:tab w:val="clear" w:pos="709"/>
        </w:tabs>
        <w:suppressAutoHyphens w:val="0"/>
        <w:autoSpaceDE w:val="0"/>
        <w:autoSpaceDN w:val="0"/>
        <w:adjustRightInd w:val="0"/>
        <w:spacing w:before="10" w:after="0" w:line="341" w:lineRule="exact"/>
        <w:ind w:left="29" w:right="67"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Представляется, что для анализа концептов-мифологем необходим </w:t>
      </w:r>
      <w:r w:rsidRPr="00FE6933">
        <w:rPr>
          <w:rFonts w:ascii="Times New Roman" w:eastAsia="Times New Roman" w:hAnsi="Times New Roman" w:cs="Times New Roman"/>
          <w:spacing w:val="-1"/>
          <w:kern w:val="0"/>
          <w:sz w:val="20"/>
          <w:szCs w:val="20"/>
          <w:lang w:eastAsia="ru-RU"/>
        </w:rPr>
        <w:t xml:space="preserve">синтез существующих методик концептуального анализа (см. работы СЕ. </w:t>
      </w:r>
      <w:r w:rsidRPr="00FE6933">
        <w:rPr>
          <w:rFonts w:ascii="Times New Roman" w:eastAsia="Times New Roman" w:hAnsi="Times New Roman" w:cs="Times New Roman"/>
          <w:kern w:val="0"/>
          <w:sz w:val="20"/>
          <w:szCs w:val="20"/>
          <w:lang w:eastAsia="ru-RU"/>
        </w:rPr>
        <w:t xml:space="preserve">Никитиной, Л.О. Чернейко, В.А Долинского, Т.В. Гамкрелидзе, В.В. Иванова, В.И. </w:t>
      </w:r>
      <w:r w:rsidRPr="00FE6933">
        <w:rPr>
          <w:rFonts w:ascii="Times New Roman" w:eastAsia="Times New Roman" w:hAnsi="Times New Roman" w:cs="Times New Roman"/>
          <w:kern w:val="0"/>
          <w:sz w:val="20"/>
          <w:szCs w:val="20"/>
          <w:lang w:val="uk-UA" w:eastAsia="ru-RU"/>
        </w:rPr>
        <w:t xml:space="preserve">Карасика </w:t>
      </w:r>
      <w:r w:rsidRPr="00FE6933">
        <w:rPr>
          <w:rFonts w:ascii="Times New Roman" w:eastAsia="Times New Roman" w:hAnsi="Times New Roman" w:cs="Times New Roman"/>
          <w:kern w:val="0"/>
          <w:sz w:val="20"/>
          <w:szCs w:val="20"/>
          <w:lang w:eastAsia="ru-RU"/>
        </w:rPr>
        <w:t>и др.).</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9" w:right="67"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Во </w:t>
      </w:r>
      <w:r w:rsidRPr="00FE6933">
        <w:rPr>
          <w:rFonts w:ascii="Times New Roman" w:eastAsia="Times New Roman" w:hAnsi="Times New Roman" w:cs="Times New Roman"/>
          <w:b/>
          <w:bCs/>
          <w:spacing w:val="-1"/>
          <w:kern w:val="0"/>
          <w:sz w:val="20"/>
          <w:szCs w:val="20"/>
          <w:lang w:eastAsia="ru-RU"/>
        </w:rPr>
        <w:t>второй главе «Лингвокультурологический анализ русских слов-</w:t>
      </w:r>
      <w:r w:rsidRPr="00FE6933">
        <w:rPr>
          <w:rFonts w:ascii="Times New Roman" w:eastAsia="Times New Roman" w:hAnsi="Times New Roman" w:cs="Times New Roman"/>
          <w:b/>
          <w:bCs/>
          <w:kern w:val="0"/>
          <w:sz w:val="20"/>
          <w:szCs w:val="20"/>
          <w:lang w:eastAsia="ru-RU"/>
        </w:rPr>
        <w:t xml:space="preserve">мифологем» </w:t>
      </w:r>
      <w:r w:rsidRPr="00FE6933">
        <w:rPr>
          <w:rFonts w:ascii="Times New Roman" w:eastAsia="Times New Roman" w:hAnsi="Times New Roman" w:cs="Times New Roman"/>
          <w:kern w:val="0"/>
          <w:sz w:val="20"/>
          <w:szCs w:val="20"/>
          <w:lang w:eastAsia="ru-RU"/>
        </w:rPr>
        <w:t>освещаются проблемы изучения мифологической лексики, проводится концептуальный анализ отобранных единиц.</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08" w:bottom="720" w:left="2542"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3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3"/>
          <w:kern w:val="0"/>
          <w:sz w:val="18"/>
          <w:szCs w:val="18"/>
          <w:lang w:eastAsia="ru-RU"/>
        </w:rPr>
        <w:t>12</w:t>
      </w:r>
    </w:p>
    <w:p w:rsidR="00FE6933" w:rsidRPr="00FE6933" w:rsidRDefault="00FE6933" w:rsidP="00FE6933">
      <w:pPr>
        <w:shd w:val="clear" w:color="auto" w:fill="FFFFFF"/>
        <w:tabs>
          <w:tab w:val="clear" w:pos="709"/>
        </w:tabs>
        <w:suppressAutoHyphens w:val="0"/>
        <w:autoSpaceDE w:val="0"/>
        <w:autoSpaceDN w:val="0"/>
        <w:adjustRightInd w:val="0"/>
        <w:spacing w:before="91" w:after="0" w:line="346" w:lineRule="exact"/>
        <w:ind w:left="38" w:firstLine="52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В научной лингвистической литературе на данный момент не существует единого, удовлетворяющего всех исследователей термина, обозначающего единицы мифологической лексики. Кроме того, в работах, посвященных изучению репрезентации и выражения мифических представлений, авторами не всегда дается четкое определение используемым терминам, что зачастую приводит к смешению понятий.</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right="38"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Базой для нашего собственного определения исследуемых единиц послужили положения, представленные в статье О.И. Быковой и О.Н. Ракитиной «Мифологема как культурный концепт» (1999). В своей работе мы придерживаемся термина </w:t>
      </w:r>
      <w:r w:rsidRPr="00FE6933">
        <w:rPr>
          <w:rFonts w:ascii="Times New Roman" w:eastAsia="Times New Roman" w:hAnsi="Times New Roman" w:cs="Times New Roman"/>
          <w:i/>
          <w:iCs/>
          <w:kern w:val="0"/>
          <w:sz w:val="18"/>
          <w:szCs w:val="18"/>
          <w:lang w:eastAsia="ru-RU"/>
        </w:rPr>
        <w:t xml:space="preserve">слово-мифологема, </w:t>
      </w:r>
      <w:r w:rsidRPr="00FE6933">
        <w:rPr>
          <w:rFonts w:ascii="Times New Roman" w:eastAsia="Times New Roman" w:hAnsi="Times New Roman" w:cs="Times New Roman"/>
          <w:kern w:val="0"/>
          <w:sz w:val="18"/>
          <w:szCs w:val="18"/>
          <w:lang w:eastAsia="ru-RU"/>
        </w:rPr>
        <w:t xml:space="preserve">так как исследование ведется на уровне языка. </w:t>
      </w:r>
      <w:r w:rsidRPr="00FE6933">
        <w:rPr>
          <w:rFonts w:ascii="Times New Roman" w:eastAsia="Times New Roman" w:hAnsi="Times New Roman" w:cs="Times New Roman"/>
          <w:i/>
          <w:iCs/>
          <w:kern w:val="0"/>
          <w:sz w:val="18"/>
          <w:szCs w:val="18"/>
          <w:lang w:eastAsia="ru-RU"/>
        </w:rPr>
        <w:t xml:space="preserve">Под </w:t>
      </w:r>
      <w:r w:rsidRPr="00FE6933">
        <w:rPr>
          <w:rFonts w:ascii="Times New Roman" w:eastAsia="Times New Roman" w:hAnsi="Times New Roman" w:cs="Times New Roman"/>
          <w:i/>
          <w:iCs/>
          <w:kern w:val="0"/>
          <w:sz w:val="18"/>
          <w:szCs w:val="18"/>
          <w:u w:val="single"/>
          <w:lang w:eastAsia="ru-RU"/>
        </w:rPr>
        <w:t>словом-мифологемой</w:t>
      </w:r>
      <w:r w:rsidRPr="00FE6933">
        <w:rPr>
          <w:rFonts w:ascii="Times New Roman" w:eastAsia="Times New Roman" w:hAnsi="Times New Roman" w:cs="Times New Roman"/>
          <w:i/>
          <w:iCs/>
          <w:kern w:val="0"/>
          <w:sz w:val="18"/>
          <w:szCs w:val="18"/>
          <w:lang w:eastAsia="ru-RU"/>
        </w:rPr>
        <w:t xml:space="preserve"> в своем исследовании мы понимаем наименования персонажей, слова особого мифического содержания, являющиеся результатом деятельности мифического мышления по структурированию мира. Релевантным признаком коннотативной структуры слова-мифологемы является этнокультурный компонент.</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9" w:right="62"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Исследование мифологической лексики, в частности мифологем, обозначающих сказочные персонажи и нечистую силу, осуществляется, безусловно, главным образом фольклористикой, этнографией, этнолингвистикой, диалектологией и лексикологией.</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9" w:right="58"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Представляется, что лингвокультурологический анализ слов-мифологем, относящихся именно к двум низшим уровням славянской мифологии - к </w:t>
      </w:r>
      <w:r w:rsidRPr="00FE6933">
        <w:rPr>
          <w:rFonts w:ascii="Times New Roman" w:eastAsia="Times New Roman" w:hAnsi="Times New Roman" w:cs="Times New Roman"/>
          <w:i/>
          <w:iCs/>
          <w:kern w:val="0"/>
          <w:sz w:val="18"/>
          <w:szCs w:val="18"/>
          <w:lang w:eastAsia="ru-RU"/>
        </w:rPr>
        <w:t xml:space="preserve">сказочным персонажам </w:t>
      </w:r>
      <w:r w:rsidRPr="00FE6933">
        <w:rPr>
          <w:rFonts w:ascii="Times New Roman" w:eastAsia="Times New Roman" w:hAnsi="Times New Roman" w:cs="Times New Roman"/>
          <w:kern w:val="0"/>
          <w:sz w:val="18"/>
          <w:szCs w:val="18"/>
          <w:lang w:eastAsia="ru-RU"/>
        </w:rPr>
        <w:t xml:space="preserve">и </w:t>
      </w:r>
      <w:r w:rsidRPr="00FE6933">
        <w:rPr>
          <w:rFonts w:ascii="Times New Roman" w:eastAsia="Times New Roman" w:hAnsi="Times New Roman" w:cs="Times New Roman"/>
          <w:i/>
          <w:iCs/>
          <w:kern w:val="0"/>
          <w:sz w:val="18"/>
          <w:szCs w:val="18"/>
          <w:lang w:eastAsia="ru-RU"/>
        </w:rPr>
        <w:t xml:space="preserve">нечистой силе </w:t>
      </w:r>
      <w:r w:rsidRPr="00FE6933">
        <w:rPr>
          <w:rFonts w:ascii="Times New Roman" w:eastAsia="Times New Roman" w:hAnsi="Times New Roman" w:cs="Times New Roman"/>
          <w:kern w:val="0"/>
          <w:sz w:val="18"/>
          <w:szCs w:val="18"/>
          <w:lang w:eastAsia="ru-RU"/>
        </w:rPr>
        <w:t>— позволит описать некоторые черты менталитета русских, фрагмент русской языковой картины мира -представления, сложившиеся в сознании народа (начиная с мифологического мышления идо современности).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9" w:right="62"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Лингвистический подход к исследованию слов-мифологем, который соответствует, как нам кажется, принципам лингвокультурологического анализа, реализован в работе А.П. Бабушкина «Типы концептов в лексико-фразеологической семантике языка» (1996).</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04" w:bottom="720" w:left="2560"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2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5"/>
          <w:kern w:val="0"/>
          <w:sz w:val="20"/>
          <w:szCs w:val="20"/>
          <w:lang w:eastAsia="ru-RU"/>
        </w:rPr>
        <w:t>13</w:t>
      </w:r>
    </w:p>
    <w:p w:rsidR="00FE6933" w:rsidRPr="00FE6933" w:rsidRDefault="00FE6933" w:rsidP="00FE6933">
      <w:pPr>
        <w:shd w:val="clear" w:color="auto" w:fill="FFFFFF"/>
        <w:tabs>
          <w:tab w:val="clear" w:pos="709"/>
        </w:tabs>
        <w:suppressAutoHyphens w:val="0"/>
        <w:autoSpaceDE w:val="0"/>
        <w:autoSpaceDN w:val="0"/>
        <w:adjustRightInd w:val="0"/>
        <w:spacing w:before="82" w:after="0" w:line="346" w:lineRule="exact"/>
        <w:ind w:left="38"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Особо следует отметить исследование слов-мифологем с точки зрения </w:t>
      </w:r>
      <w:r w:rsidRPr="00FE6933">
        <w:rPr>
          <w:rFonts w:ascii="Times New Roman" w:eastAsia="Times New Roman" w:hAnsi="Times New Roman" w:cs="Times New Roman"/>
          <w:kern w:val="0"/>
          <w:sz w:val="20"/>
          <w:szCs w:val="20"/>
          <w:lang w:eastAsia="ru-RU"/>
        </w:rPr>
        <w:t xml:space="preserve">представленности их значений как фрагмента языковой картины мира в </w:t>
      </w:r>
      <w:r w:rsidRPr="00FE6933">
        <w:rPr>
          <w:rFonts w:ascii="Times New Roman" w:eastAsia="Times New Roman" w:hAnsi="Times New Roman" w:cs="Times New Roman"/>
          <w:spacing w:val="-2"/>
          <w:kern w:val="0"/>
          <w:sz w:val="20"/>
          <w:szCs w:val="20"/>
          <w:lang w:eastAsia="ru-RU"/>
        </w:rPr>
        <w:t>сознании русского человека, проведенное Н.И. Коноваловой (2000).</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9" w:right="5" w:firstLine="52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В своем исследовании мы предлагаем следующую схему лингвокультурологического анализа слов-мифологем.</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24" w:right="19"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На наш взгляд, целесообразно, прежде всего, проведение </w:t>
      </w:r>
      <w:r w:rsidRPr="00FE6933">
        <w:rPr>
          <w:rFonts w:ascii="Times New Roman" w:eastAsia="Times New Roman" w:hAnsi="Times New Roman" w:cs="Times New Roman"/>
          <w:spacing w:val="-3"/>
          <w:kern w:val="0"/>
          <w:sz w:val="20"/>
          <w:szCs w:val="20"/>
          <w:lang w:eastAsia="ru-RU"/>
        </w:rPr>
        <w:t xml:space="preserve">этимологического анализа с целью выявления внутренней формы - «зародыша </w:t>
      </w:r>
      <w:r w:rsidRPr="00FE6933">
        <w:rPr>
          <w:rFonts w:ascii="Times New Roman" w:eastAsia="Times New Roman" w:hAnsi="Times New Roman" w:cs="Times New Roman"/>
          <w:kern w:val="0"/>
          <w:sz w:val="20"/>
          <w:szCs w:val="20"/>
          <w:lang w:eastAsia="ru-RU"/>
        </w:rPr>
        <w:t>смысла» слова-мифологемы.</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0" w:right="34"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На втором этапе представляется важным выделение содержательного минимума концепта, что осуществляется на базе словарных дефиниций слова-</w:t>
      </w:r>
      <w:r w:rsidRPr="00FE6933">
        <w:rPr>
          <w:rFonts w:ascii="Times New Roman" w:eastAsia="Times New Roman" w:hAnsi="Times New Roman" w:cs="Times New Roman"/>
          <w:spacing w:val="-2"/>
          <w:kern w:val="0"/>
          <w:sz w:val="20"/>
          <w:szCs w:val="20"/>
          <w:lang w:eastAsia="ru-RU"/>
        </w:rPr>
        <w:t xml:space="preserve">мифологемы, анализа обиходных контекстов употребления, включающих </w:t>
      </w:r>
      <w:r w:rsidRPr="00FE6933">
        <w:rPr>
          <w:rFonts w:ascii="Times New Roman" w:eastAsia="Times New Roman" w:hAnsi="Times New Roman" w:cs="Times New Roman"/>
          <w:kern w:val="0"/>
          <w:sz w:val="20"/>
          <w:szCs w:val="20"/>
          <w:lang w:eastAsia="ru-RU"/>
        </w:rPr>
        <w:t xml:space="preserve">пословицы, поговорки, поверья, записи разговорной речи, телепередач и цитаты из художественной литературы и публицистики, а также </w:t>
      </w:r>
      <w:r w:rsidRPr="00FE6933">
        <w:rPr>
          <w:rFonts w:ascii="Times New Roman" w:eastAsia="Times New Roman" w:hAnsi="Times New Roman" w:cs="Times New Roman"/>
          <w:spacing w:val="-1"/>
          <w:kern w:val="0"/>
          <w:sz w:val="20"/>
          <w:szCs w:val="20"/>
          <w:lang w:eastAsia="ru-RU"/>
        </w:rPr>
        <w:t xml:space="preserve">анкетирования носителей русского языка и иностранных респондентов, что </w:t>
      </w:r>
      <w:r w:rsidRPr="00FE6933">
        <w:rPr>
          <w:rFonts w:ascii="Times New Roman" w:eastAsia="Times New Roman" w:hAnsi="Times New Roman" w:cs="Times New Roman"/>
          <w:spacing w:val="-3"/>
          <w:kern w:val="0"/>
          <w:sz w:val="20"/>
          <w:szCs w:val="20"/>
          <w:lang w:eastAsia="ru-RU"/>
        </w:rPr>
        <w:t xml:space="preserve">позволяет выявить актуализирующиеся семантические признаки, ассоциации и </w:t>
      </w:r>
      <w:r w:rsidRPr="00FE6933">
        <w:rPr>
          <w:rFonts w:ascii="Times New Roman" w:eastAsia="Times New Roman" w:hAnsi="Times New Roman" w:cs="Times New Roman"/>
          <w:kern w:val="0"/>
          <w:sz w:val="20"/>
          <w:szCs w:val="20"/>
          <w:lang w:eastAsia="ru-RU"/>
        </w:rPr>
        <w:t>коннотации.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0" w:right="53"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На третьем этапе необходимо определить место выявленного слова-</w:t>
      </w:r>
      <w:r w:rsidRPr="00FE6933">
        <w:rPr>
          <w:rFonts w:ascii="Times New Roman" w:eastAsia="Times New Roman" w:hAnsi="Times New Roman" w:cs="Times New Roman"/>
          <w:kern w:val="0"/>
          <w:sz w:val="20"/>
          <w:szCs w:val="20"/>
          <w:lang w:eastAsia="ru-RU"/>
        </w:rPr>
        <w:t>концепта в исследуемой парадигме слов-мифологем.</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5" w:right="53"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Затем необходимо проследить синтагматические связи слова-</w:t>
      </w:r>
      <w:r w:rsidRPr="00FE6933">
        <w:rPr>
          <w:rFonts w:ascii="Times New Roman" w:eastAsia="Times New Roman" w:hAnsi="Times New Roman" w:cs="Times New Roman"/>
          <w:spacing w:val="-3"/>
          <w:kern w:val="0"/>
          <w:sz w:val="20"/>
          <w:szCs w:val="20"/>
          <w:lang w:eastAsia="ru-RU"/>
        </w:rPr>
        <w:t xml:space="preserve">мифологемы в языке. Специфика данного аспекта анализа для слов-мифологем </w:t>
      </w:r>
      <w:r w:rsidRPr="00FE6933">
        <w:rPr>
          <w:rFonts w:ascii="Times New Roman" w:eastAsia="Times New Roman" w:hAnsi="Times New Roman" w:cs="Times New Roman"/>
          <w:spacing w:val="-2"/>
          <w:kern w:val="0"/>
          <w:sz w:val="20"/>
          <w:szCs w:val="20"/>
          <w:lang w:eastAsia="ru-RU"/>
        </w:rPr>
        <w:t>заключается в выявлении через языковые данные их ролевых функций.</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right="62"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Пятый этап исследования - это анализ деривационных связей слова-мифологемы, который показывает значимость выявленного концепта в </w:t>
      </w:r>
      <w:r w:rsidRPr="00FE6933">
        <w:rPr>
          <w:rFonts w:ascii="Times New Roman" w:eastAsia="Times New Roman" w:hAnsi="Times New Roman" w:cs="Times New Roman"/>
          <w:kern w:val="0"/>
          <w:sz w:val="20"/>
          <w:szCs w:val="20"/>
          <w:lang w:eastAsia="ru-RU"/>
        </w:rPr>
        <w:t>соответствующем фрагменте языковой картины мира.</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10" w:right="5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Проиллюстрируем предложенные теоретические положения на материале анализа слова-мифологемы </w:t>
      </w:r>
      <w:r w:rsidRPr="00FE6933">
        <w:rPr>
          <w:rFonts w:ascii="Times New Roman" w:eastAsia="Times New Roman" w:hAnsi="Times New Roman" w:cs="Times New Roman"/>
          <w:i/>
          <w:iCs/>
          <w:kern w:val="0"/>
          <w:sz w:val="20"/>
          <w:szCs w:val="20"/>
          <w:lang w:eastAsia="ru-RU"/>
        </w:rPr>
        <w:t>домовой.</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10" w:right="5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9"/>
          <w:kern w:val="0"/>
          <w:sz w:val="20"/>
          <w:szCs w:val="20"/>
          <w:lang w:eastAsia="ru-RU"/>
        </w:rPr>
        <w:t xml:space="preserve">Слово </w:t>
      </w:r>
      <w:r w:rsidRPr="00FE6933">
        <w:rPr>
          <w:rFonts w:ascii="Times New Roman" w:eastAsia="Times New Roman" w:hAnsi="Times New Roman" w:cs="Times New Roman"/>
          <w:i/>
          <w:iCs/>
          <w:spacing w:val="-9"/>
          <w:kern w:val="0"/>
          <w:sz w:val="20"/>
          <w:szCs w:val="20"/>
          <w:lang w:eastAsia="ru-RU"/>
        </w:rPr>
        <w:t xml:space="preserve">домовой </w:t>
      </w:r>
      <w:r w:rsidRPr="00FE6933">
        <w:rPr>
          <w:rFonts w:ascii="Times New Roman" w:eastAsia="Times New Roman" w:hAnsi="Times New Roman" w:cs="Times New Roman"/>
          <w:spacing w:val="-9"/>
          <w:kern w:val="0"/>
          <w:sz w:val="20"/>
          <w:szCs w:val="20"/>
          <w:lang w:eastAsia="ru-RU"/>
        </w:rPr>
        <w:t xml:space="preserve">обладает прозрачной внутренней формой. Корень слова </w:t>
      </w:r>
      <w:r w:rsidRPr="00FE6933">
        <w:rPr>
          <w:rFonts w:ascii="Times New Roman" w:eastAsia="Times New Roman" w:hAnsi="Times New Roman" w:cs="Times New Roman"/>
          <w:i/>
          <w:iCs/>
          <w:spacing w:val="-9"/>
          <w:kern w:val="0"/>
          <w:sz w:val="20"/>
          <w:szCs w:val="20"/>
          <w:lang w:eastAsia="ru-RU"/>
        </w:rPr>
        <w:t xml:space="preserve">дом </w:t>
      </w:r>
      <w:r w:rsidRPr="00FE6933">
        <w:rPr>
          <w:rFonts w:ascii="Times New Roman" w:eastAsia="Times New Roman" w:hAnsi="Times New Roman" w:cs="Times New Roman"/>
          <w:spacing w:val="-9"/>
          <w:kern w:val="0"/>
          <w:sz w:val="20"/>
          <w:szCs w:val="20"/>
          <w:lang w:eastAsia="ru-RU"/>
        </w:rPr>
        <w:t xml:space="preserve">синкретичен по своей сути. Мифологическому сознанию свойственно было </w:t>
      </w:r>
      <w:r w:rsidRPr="00FE6933">
        <w:rPr>
          <w:rFonts w:ascii="Times New Roman" w:eastAsia="Times New Roman" w:hAnsi="Times New Roman" w:cs="Times New Roman"/>
          <w:spacing w:val="-8"/>
          <w:kern w:val="0"/>
          <w:sz w:val="20"/>
          <w:szCs w:val="20"/>
          <w:lang w:eastAsia="ru-RU"/>
        </w:rPr>
        <w:t xml:space="preserve">противопоставлять свое и чужое; освоенное, родное пространство и незнакомое, </w:t>
      </w:r>
      <w:r w:rsidRPr="00FE6933">
        <w:rPr>
          <w:rFonts w:ascii="Times New Roman" w:eastAsia="Times New Roman" w:hAnsi="Times New Roman" w:cs="Times New Roman"/>
          <w:spacing w:val="-7"/>
          <w:kern w:val="0"/>
          <w:sz w:val="20"/>
          <w:szCs w:val="20"/>
          <w:lang w:eastAsia="ru-RU"/>
        </w:rPr>
        <w:t>пугающее. В своем родном пространстве дома важная роль издавна принадлежала</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456" w:bottom="720" w:left="2743"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58"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14</w:t>
      </w:r>
    </w:p>
    <w:p w:rsidR="00FE6933" w:rsidRPr="00FE6933" w:rsidRDefault="00FE6933" w:rsidP="00FE6933">
      <w:pPr>
        <w:shd w:val="clear" w:color="auto" w:fill="FFFFFF"/>
        <w:tabs>
          <w:tab w:val="clear" w:pos="709"/>
        </w:tabs>
        <w:suppressAutoHyphens w:val="0"/>
        <w:autoSpaceDE w:val="0"/>
        <w:autoSpaceDN w:val="0"/>
        <w:adjustRightInd w:val="0"/>
        <w:spacing w:before="101" w:after="0" w:line="317" w:lineRule="exact"/>
        <w:ind w:left="7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хозяину дома, ср. языковые данные: </w:t>
      </w:r>
      <w:r w:rsidRPr="00FE6933">
        <w:rPr>
          <w:rFonts w:ascii="Times New Roman" w:eastAsia="Times New Roman" w:hAnsi="Times New Roman" w:cs="Times New Roman"/>
          <w:i/>
          <w:iCs/>
          <w:kern w:val="0"/>
          <w:sz w:val="18"/>
          <w:szCs w:val="18"/>
          <w:lang w:eastAsia="ru-RU"/>
        </w:rPr>
        <w:t>всякий дом хозяином держится; дом хорош,  да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хозяин не гож; каков Дема, таково у него и дома; худу быть, кто не умеет домом</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6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spacing w:val="-1"/>
          <w:kern w:val="0"/>
          <w:sz w:val="18"/>
          <w:szCs w:val="18"/>
          <w:lang w:eastAsia="ru-RU"/>
        </w:rPr>
        <w:t xml:space="preserve">жить; домом жить, обо всем тужить </w:t>
      </w:r>
      <w:r w:rsidRPr="00FE6933">
        <w:rPr>
          <w:rFonts w:ascii="Times New Roman" w:eastAsia="Times New Roman" w:hAnsi="Times New Roman" w:cs="Times New Roman"/>
          <w:spacing w:val="-1"/>
          <w:kern w:val="0"/>
          <w:sz w:val="18"/>
          <w:szCs w:val="18"/>
          <w:lang w:eastAsia="ru-RU"/>
        </w:rPr>
        <w:t>(Даль, 1996,  1:466).</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6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Наряду с реальным человеком-хозяином народное сознание поселяло в доме</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духа,  мифического,  сверхъестественного хозяина, т.е.  </w:t>
      </w:r>
      <w:r w:rsidRPr="00FE6933">
        <w:rPr>
          <w:rFonts w:ascii="Times New Roman" w:eastAsia="Times New Roman" w:hAnsi="Times New Roman" w:cs="Times New Roman"/>
          <w:i/>
          <w:iCs/>
          <w:kern w:val="0"/>
          <w:sz w:val="18"/>
          <w:szCs w:val="18"/>
          <w:lang w:eastAsia="ru-RU"/>
        </w:rPr>
        <w:t xml:space="preserve">домового.   </w:t>
      </w:r>
      <w:r w:rsidRPr="00FE6933">
        <w:rPr>
          <w:rFonts w:ascii="Times New Roman" w:eastAsia="Times New Roman" w:hAnsi="Times New Roman" w:cs="Times New Roman"/>
          <w:kern w:val="0"/>
          <w:sz w:val="18"/>
          <w:szCs w:val="18"/>
          <w:lang w:eastAsia="ru-RU"/>
        </w:rPr>
        <w:t>Параллель между</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человеком-хозяином   и  духом дома  подтверждают такие   названия  </w:t>
      </w:r>
      <w:r w:rsidRPr="00FE6933">
        <w:rPr>
          <w:rFonts w:ascii="Times New Roman" w:eastAsia="Times New Roman" w:hAnsi="Times New Roman" w:cs="Times New Roman"/>
          <w:i/>
          <w:iCs/>
          <w:kern w:val="0"/>
          <w:sz w:val="18"/>
          <w:szCs w:val="18"/>
          <w:lang w:eastAsia="ru-RU"/>
        </w:rPr>
        <w:t xml:space="preserve">домового,   </w:t>
      </w:r>
      <w:r w:rsidRPr="00FE6933">
        <w:rPr>
          <w:rFonts w:ascii="Times New Roman" w:eastAsia="Times New Roman" w:hAnsi="Times New Roman" w:cs="Times New Roman"/>
          <w:kern w:val="0"/>
          <w:sz w:val="18"/>
          <w:szCs w:val="18"/>
          <w:lang w:eastAsia="ru-RU"/>
        </w:rPr>
        <w:t>как</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дедушка, хозяин,  суседко </w:t>
      </w:r>
      <w:r w:rsidRPr="00FE6933">
        <w:rPr>
          <w:rFonts w:ascii="Times New Roman" w:eastAsia="Times New Roman" w:hAnsi="Times New Roman" w:cs="Times New Roman"/>
          <w:kern w:val="0"/>
          <w:sz w:val="18"/>
          <w:szCs w:val="18"/>
          <w:lang w:eastAsia="ru-RU"/>
        </w:rPr>
        <w:t xml:space="preserve">(тот, кто живет рядом). Значение </w:t>
      </w:r>
      <w:r w:rsidRPr="00FE6933">
        <w:rPr>
          <w:rFonts w:ascii="Times New Roman" w:eastAsia="Times New Roman" w:hAnsi="Times New Roman" w:cs="Times New Roman"/>
          <w:i/>
          <w:iCs/>
          <w:kern w:val="0"/>
          <w:sz w:val="18"/>
          <w:szCs w:val="18"/>
          <w:lang w:eastAsia="ru-RU"/>
        </w:rPr>
        <w:t xml:space="preserve">домового - </w:t>
      </w:r>
      <w:r w:rsidRPr="00FE6933">
        <w:rPr>
          <w:rFonts w:ascii="Times New Roman" w:eastAsia="Times New Roman" w:hAnsi="Times New Roman" w:cs="Times New Roman"/>
          <w:kern w:val="0"/>
          <w:sz w:val="18"/>
          <w:szCs w:val="18"/>
          <w:lang w:eastAsia="ru-RU"/>
        </w:rPr>
        <w:t>'хозяин дома'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актуализируется, например, в таких контекстах, как:</w:t>
      </w:r>
    </w:p>
    <w:p w:rsidR="00FE6933" w:rsidRPr="00FE6933" w:rsidRDefault="00FE6933" w:rsidP="00FE6933">
      <w:pPr>
        <w:shd w:val="clear" w:color="auto" w:fill="FFFFFF"/>
        <w:tabs>
          <w:tab w:val="clear" w:pos="709"/>
        </w:tabs>
        <w:suppressAutoHyphens w:val="0"/>
        <w:autoSpaceDE w:val="0"/>
        <w:autoSpaceDN w:val="0"/>
        <w:adjustRightInd w:val="0"/>
        <w:spacing w:before="91" w:after="0" w:line="211" w:lineRule="exact"/>
        <w:ind w:left="10" w:right="38" w:firstLine="456"/>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Домовой не любит, когда его так называют. Надо называть его «хозяин», </w:t>
      </w:r>
      <w:r w:rsidRPr="00FE6933">
        <w:rPr>
          <w:rFonts w:ascii="Times New Roman" w:eastAsia="Times New Roman" w:hAnsi="Times New Roman" w:cs="Times New Roman"/>
          <w:i/>
          <w:iCs/>
          <w:spacing w:val="-1"/>
          <w:kern w:val="0"/>
          <w:sz w:val="18"/>
          <w:szCs w:val="18"/>
          <w:lang w:eastAsia="ru-RU"/>
        </w:rPr>
        <w:t xml:space="preserve">тогда он сам всю нечистую силу выгонит </w:t>
      </w:r>
      <w:r w:rsidRPr="00FE6933">
        <w:rPr>
          <w:rFonts w:ascii="Times New Roman" w:eastAsia="Times New Roman" w:hAnsi="Times New Roman" w:cs="Times New Roman"/>
          <w:spacing w:val="-1"/>
          <w:kern w:val="0"/>
          <w:sz w:val="18"/>
          <w:szCs w:val="18"/>
          <w:lang w:eastAsia="ru-RU"/>
        </w:rPr>
        <w:t xml:space="preserve">(НТВ Страна советов, 20.06.2003. 12.50). </w:t>
      </w:r>
      <w:r w:rsidRPr="00FE6933">
        <w:rPr>
          <w:rFonts w:ascii="Times New Roman" w:eastAsia="Times New Roman" w:hAnsi="Times New Roman" w:cs="Times New Roman"/>
          <w:i/>
          <w:iCs/>
          <w:kern w:val="0"/>
          <w:sz w:val="18"/>
          <w:szCs w:val="18"/>
          <w:lang w:eastAsia="ru-RU"/>
        </w:rPr>
        <w:t xml:space="preserve">Хозяин, стань передо мной, как лист перед травой: ни черен, ни зелен, а таким, каков я; я принес тебе красно яичко (заклинание для вызова домового, в полночь, и он является) </w:t>
      </w:r>
      <w:r w:rsidRPr="00FE6933">
        <w:rPr>
          <w:rFonts w:ascii="Times New Roman" w:eastAsia="Times New Roman" w:hAnsi="Times New Roman" w:cs="Times New Roman"/>
          <w:kern w:val="0"/>
          <w:sz w:val="18"/>
          <w:szCs w:val="18"/>
          <w:lang w:eastAsia="ru-RU"/>
        </w:rPr>
        <w:t>(Даль, 1996,   1:466).</w:t>
      </w:r>
    </w:p>
    <w:p w:rsidR="00FE6933" w:rsidRPr="00FE6933" w:rsidRDefault="00FE6933" w:rsidP="00FE6933">
      <w:pPr>
        <w:shd w:val="clear" w:color="auto" w:fill="FFFFFF"/>
        <w:tabs>
          <w:tab w:val="clear" w:pos="709"/>
        </w:tabs>
        <w:suppressAutoHyphens w:val="0"/>
        <w:autoSpaceDE w:val="0"/>
        <w:autoSpaceDN w:val="0"/>
        <w:adjustRightInd w:val="0"/>
        <w:spacing w:before="130" w:after="0" w:line="317" w:lineRule="exact"/>
        <w:ind w:left="29" w:right="3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С одной стороны, домовой очень привязан к тому дому, в котором он живет. В языковом сознании русских связь с </w:t>
      </w:r>
      <w:r w:rsidRPr="00FE6933">
        <w:rPr>
          <w:rFonts w:ascii="Times New Roman" w:eastAsia="Times New Roman" w:hAnsi="Times New Roman" w:cs="Times New Roman"/>
          <w:i/>
          <w:iCs/>
          <w:kern w:val="0"/>
          <w:sz w:val="18"/>
          <w:szCs w:val="18"/>
          <w:lang w:eastAsia="ru-RU"/>
        </w:rPr>
        <w:t xml:space="preserve">домом </w:t>
      </w:r>
      <w:r w:rsidRPr="00FE6933">
        <w:rPr>
          <w:rFonts w:ascii="Times New Roman" w:eastAsia="Times New Roman" w:hAnsi="Times New Roman" w:cs="Times New Roman"/>
          <w:kern w:val="0"/>
          <w:sz w:val="18"/>
          <w:szCs w:val="18"/>
          <w:lang w:eastAsia="ru-RU"/>
        </w:rPr>
        <w:t xml:space="preserve">является главной характеристикой </w:t>
      </w:r>
      <w:r w:rsidRPr="00FE6933">
        <w:rPr>
          <w:rFonts w:ascii="Times New Roman" w:eastAsia="Times New Roman" w:hAnsi="Times New Roman" w:cs="Times New Roman"/>
          <w:i/>
          <w:iCs/>
          <w:kern w:val="0"/>
          <w:sz w:val="18"/>
          <w:szCs w:val="18"/>
          <w:lang w:eastAsia="ru-RU"/>
        </w:rPr>
        <w:t xml:space="preserve">домового: </w:t>
      </w:r>
      <w:r w:rsidRPr="00FE6933">
        <w:rPr>
          <w:rFonts w:ascii="Times New Roman" w:eastAsia="Times New Roman" w:hAnsi="Times New Roman" w:cs="Times New Roman"/>
          <w:kern w:val="0"/>
          <w:sz w:val="18"/>
          <w:szCs w:val="18"/>
          <w:lang w:eastAsia="ru-RU"/>
        </w:rPr>
        <w:t>при анкетировании это отметили большинство носителей языка.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29" w:right="38"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С другой стороны, значение </w:t>
      </w:r>
      <w:r w:rsidRPr="00FE6933">
        <w:rPr>
          <w:rFonts w:ascii="Times New Roman" w:eastAsia="Times New Roman" w:hAnsi="Times New Roman" w:cs="Times New Roman"/>
          <w:i/>
          <w:iCs/>
          <w:kern w:val="0"/>
          <w:sz w:val="18"/>
          <w:szCs w:val="18"/>
          <w:lang w:eastAsia="ru-RU"/>
        </w:rPr>
        <w:t xml:space="preserve">дома </w:t>
      </w:r>
      <w:r w:rsidRPr="00FE6933">
        <w:rPr>
          <w:rFonts w:ascii="Times New Roman" w:eastAsia="Times New Roman" w:hAnsi="Times New Roman" w:cs="Times New Roman"/>
          <w:kern w:val="0"/>
          <w:sz w:val="18"/>
          <w:szCs w:val="18"/>
          <w:lang w:eastAsia="ru-RU"/>
        </w:rPr>
        <w:t xml:space="preserve">как совокупности родственников актуализируется в неразрывной связи домового не только с домом, но и с семьей, которая, по народным представлениям, переезжая в новый дом должна взять с собой и своего </w:t>
      </w:r>
      <w:r w:rsidRPr="00FE6933">
        <w:rPr>
          <w:rFonts w:ascii="Times New Roman" w:eastAsia="Times New Roman" w:hAnsi="Times New Roman" w:cs="Times New Roman"/>
          <w:i/>
          <w:iCs/>
          <w:kern w:val="0"/>
          <w:sz w:val="18"/>
          <w:szCs w:val="18"/>
          <w:lang w:eastAsia="ru-RU"/>
        </w:rPr>
        <w:t>домового:</w:t>
      </w:r>
    </w:p>
    <w:p w:rsidR="00FE6933" w:rsidRPr="00FE6933" w:rsidRDefault="00FE6933" w:rsidP="00FE6933">
      <w:pPr>
        <w:shd w:val="clear" w:color="auto" w:fill="FFFFFF"/>
        <w:tabs>
          <w:tab w:val="clear" w:pos="709"/>
        </w:tabs>
        <w:suppressAutoHyphens w:val="0"/>
        <w:autoSpaceDE w:val="0"/>
        <w:autoSpaceDN w:val="0"/>
        <w:adjustRightInd w:val="0"/>
        <w:spacing w:before="77" w:after="0" w:line="211" w:lineRule="exact"/>
        <w:ind w:left="29" w:right="48" w:firstLine="49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В каждом доме свой домовой. Он сидит в углу в подполье. Переходишь в другой дом, надо позвать с собой своего домового. </w:t>
      </w:r>
      <w:r w:rsidRPr="00FE6933">
        <w:rPr>
          <w:rFonts w:ascii="Times New Roman" w:eastAsia="Times New Roman" w:hAnsi="Times New Roman" w:cs="Times New Roman"/>
          <w:kern w:val="0"/>
          <w:sz w:val="18"/>
          <w:szCs w:val="18"/>
          <w:lang w:eastAsia="ru-RU"/>
        </w:rPr>
        <w:t>(Гарин-Михайловский. Несколько лет в деревне).</w:t>
      </w:r>
    </w:p>
    <w:p w:rsidR="00FE6933" w:rsidRPr="00FE6933" w:rsidRDefault="00FE6933" w:rsidP="00FE6933">
      <w:pPr>
        <w:shd w:val="clear" w:color="auto" w:fill="FFFFFF"/>
        <w:tabs>
          <w:tab w:val="clear" w:pos="709"/>
        </w:tabs>
        <w:suppressAutoHyphens w:val="0"/>
        <w:autoSpaceDE w:val="0"/>
        <w:autoSpaceDN w:val="0"/>
        <w:adjustRightInd w:val="0"/>
        <w:spacing w:after="0" w:line="211" w:lineRule="exact"/>
        <w:ind w:left="19" w:right="53" w:firstLine="49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Веселый был, дурил, да вот еще не любил, когда детей осенью в город отправляли. Он был деревенский домовой, жил в нашем деревенском доме. И верно, скучно ему было одному зиму зимовать. Как только начиналась укладка вещей и дорожные сборы </w:t>
      </w: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kern w:val="0"/>
          <w:sz w:val="18"/>
          <w:szCs w:val="18"/>
          <w:lang w:eastAsia="ru-RU"/>
        </w:rPr>
        <w:t xml:space="preserve">принимался домовой по ночам вздыхать. Все мы эти вздохи слышали и очень его жалели </w:t>
      </w:r>
      <w:r w:rsidRPr="00FE6933">
        <w:rPr>
          <w:rFonts w:ascii="Times New Roman" w:eastAsia="Times New Roman" w:hAnsi="Times New Roman" w:cs="Times New Roman"/>
          <w:kern w:val="0"/>
          <w:sz w:val="18"/>
          <w:szCs w:val="18"/>
          <w:lang w:eastAsia="ru-RU"/>
        </w:rPr>
        <w:t>(Н. А. Тэффи. Домовой).</w:t>
      </w:r>
    </w:p>
    <w:p w:rsidR="00FE6933" w:rsidRPr="00FE6933" w:rsidRDefault="00FE6933" w:rsidP="00FE6933">
      <w:pPr>
        <w:shd w:val="clear" w:color="auto" w:fill="FFFFFF"/>
        <w:tabs>
          <w:tab w:val="clear" w:pos="709"/>
        </w:tabs>
        <w:suppressAutoHyphens w:val="0"/>
        <w:autoSpaceDE w:val="0"/>
        <w:autoSpaceDN w:val="0"/>
        <w:adjustRightInd w:val="0"/>
        <w:spacing w:before="134" w:after="0" w:line="317" w:lineRule="exact"/>
        <w:ind w:left="24" w:right="62"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Восприятие дома как хозяйства породило и разновидности </w:t>
      </w:r>
      <w:r w:rsidRPr="00FE6933">
        <w:rPr>
          <w:rFonts w:ascii="Times New Roman" w:eastAsia="Times New Roman" w:hAnsi="Times New Roman" w:cs="Times New Roman"/>
          <w:i/>
          <w:iCs/>
          <w:kern w:val="0"/>
          <w:sz w:val="18"/>
          <w:szCs w:val="18"/>
          <w:lang w:eastAsia="ru-RU"/>
        </w:rPr>
        <w:t xml:space="preserve">домовых: сараешник, банник, дворовой, овинник, хлевник, гуменник, подпольщик </w:t>
      </w:r>
      <w:r w:rsidRPr="00FE6933">
        <w:rPr>
          <w:rFonts w:ascii="Times New Roman" w:eastAsia="Times New Roman" w:hAnsi="Times New Roman" w:cs="Times New Roman"/>
          <w:i/>
          <w:iCs/>
          <w:smallCaps/>
          <w:kern w:val="0"/>
          <w:sz w:val="18"/>
          <w:szCs w:val="18"/>
          <w:lang w:eastAsia="ru-RU"/>
        </w:rPr>
        <w:t>т.д..</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24" w:right="58"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Исходя из всего сказанного, мы позволим себе определить содержательный минимум концепта слова-мифологемы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 xml:space="preserve">как   </w:t>
      </w:r>
      <w:r w:rsidRPr="00FE6933">
        <w:rPr>
          <w:rFonts w:ascii="Times New Roman" w:eastAsia="Times New Roman" w:hAnsi="Times New Roman" w:cs="Times New Roman"/>
          <w:i/>
          <w:iCs/>
          <w:kern w:val="0"/>
          <w:sz w:val="18"/>
          <w:szCs w:val="18"/>
          <w:lang w:eastAsia="ru-RU"/>
        </w:rPr>
        <w:t>'дух - хозяин дома'.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right="53" w:firstLine="48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spacing w:val="-4"/>
          <w:kern w:val="0"/>
          <w:sz w:val="18"/>
          <w:szCs w:val="18"/>
          <w:lang w:eastAsia="ru-RU"/>
        </w:rPr>
        <w:t xml:space="preserve">Домовой </w:t>
      </w:r>
      <w:r w:rsidRPr="00FE6933">
        <w:rPr>
          <w:rFonts w:ascii="Times New Roman" w:eastAsia="Times New Roman" w:hAnsi="Times New Roman" w:cs="Times New Roman"/>
          <w:spacing w:val="-4"/>
          <w:kern w:val="0"/>
          <w:sz w:val="18"/>
          <w:szCs w:val="18"/>
          <w:lang w:eastAsia="ru-RU"/>
        </w:rPr>
        <w:t xml:space="preserve">входит в парадигму слов-мифологем </w:t>
      </w:r>
      <w:r w:rsidRPr="00FE6933">
        <w:rPr>
          <w:rFonts w:ascii="Times New Roman" w:eastAsia="Times New Roman" w:hAnsi="Times New Roman" w:cs="Times New Roman"/>
          <w:i/>
          <w:iCs/>
          <w:spacing w:val="-4"/>
          <w:kern w:val="0"/>
          <w:sz w:val="18"/>
          <w:szCs w:val="18"/>
          <w:lang w:eastAsia="ru-RU"/>
        </w:rPr>
        <w:t xml:space="preserve">водяной, кикимора, русалка, </w:t>
      </w:r>
      <w:r w:rsidRPr="00FE6933">
        <w:rPr>
          <w:rFonts w:ascii="Times New Roman" w:eastAsia="Times New Roman" w:hAnsi="Times New Roman" w:cs="Times New Roman"/>
          <w:i/>
          <w:iCs/>
          <w:kern w:val="0"/>
          <w:sz w:val="18"/>
          <w:szCs w:val="18"/>
          <w:lang w:eastAsia="ru-RU"/>
        </w:rPr>
        <w:t xml:space="preserve">леший. </w:t>
      </w:r>
      <w:r w:rsidRPr="00FE6933">
        <w:rPr>
          <w:rFonts w:ascii="Times New Roman" w:eastAsia="Times New Roman" w:hAnsi="Times New Roman" w:cs="Times New Roman"/>
          <w:kern w:val="0"/>
          <w:sz w:val="18"/>
          <w:szCs w:val="18"/>
          <w:lang w:eastAsia="ru-RU"/>
        </w:rPr>
        <w:t xml:space="preserve">Эта парадигма имеет родовое слово - собирательное существительное </w:t>
      </w:r>
      <w:r w:rsidRPr="00FE6933">
        <w:rPr>
          <w:rFonts w:ascii="Times New Roman" w:eastAsia="Times New Roman" w:hAnsi="Times New Roman" w:cs="Times New Roman"/>
          <w:i/>
          <w:iCs/>
          <w:kern w:val="0"/>
          <w:sz w:val="18"/>
          <w:szCs w:val="18"/>
          <w:lang w:eastAsia="ru-RU"/>
        </w:rPr>
        <w:t xml:space="preserve">нежить,  </w:t>
      </w:r>
      <w:r w:rsidRPr="00FE6933">
        <w:rPr>
          <w:rFonts w:ascii="Times New Roman" w:eastAsia="Times New Roman" w:hAnsi="Times New Roman" w:cs="Times New Roman"/>
          <w:kern w:val="0"/>
          <w:sz w:val="18"/>
          <w:szCs w:val="18"/>
          <w:lang w:eastAsia="ru-RU"/>
        </w:rPr>
        <w:t>обозначающее в русской мифологии фантастические существа.  То,  что</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676" w:bottom="720" w:left="2479"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49"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15</w:t>
      </w:r>
    </w:p>
    <w:p w:rsidR="00FE6933" w:rsidRPr="00FE6933" w:rsidRDefault="00FE6933" w:rsidP="00FE6933">
      <w:pPr>
        <w:shd w:val="clear" w:color="auto" w:fill="FFFFFF"/>
        <w:tabs>
          <w:tab w:val="clear" w:pos="709"/>
        </w:tabs>
        <w:suppressAutoHyphens w:val="0"/>
        <w:autoSpaceDE w:val="0"/>
        <w:autoSpaceDN w:val="0"/>
        <w:adjustRightInd w:val="0"/>
        <w:spacing w:before="96" w:after="0" w:line="317" w:lineRule="exact"/>
        <w:ind w:left="7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нежить </w:t>
      </w:r>
      <w:r w:rsidRPr="00FE6933">
        <w:rPr>
          <w:rFonts w:ascii="Times New Roman" w:eastAsia="Times New Roman" w:hAnsi="Times New Roman" w:cs="Times New Roman"/>
          <w:kern w:val="0"/>
          <w:sz w:val="18"/>
          <w:szCs w:val="18"/>
          <w:lang w:eastAsia="ru-RU"/>
        </w:rPr>
        <w:t xml:space="preserve">является гиперонимом в данном ряду, подтверждает словосочетание </w:t>
      </w:r>
      <w:r w:rsidRPr="00FE6933">
        <w:rPr>
          <w:rFonts w:ascii="Times New Roman" w:eastAsia="Times New Roman" w:hAnsi="Times New Roman" w:cs="Times New Roman"/>
          <w:i/>
          <w:iCs/>
          <w:kern w:val="0"/>
          <w:sz w:val="18"/>
          <w:szCs w:val="18"/>
          <w:lang w:eastAsia="ru-RU"/>
        </w:rPr>
        <w:t>всякая</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7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нежить.  </w:t>
      </w:r>
      <w:r w:rsidRPr="00FE6933">
        <w:rPr>
          <w:rFonts w:ascii="Times New Roman" w:eastAsia="Times New Roman" w:hAnsi="Times New Roman" w:cs="Times New Roman"/>
          <w:kern w:val="0"/>
          <w:sz w:val="18"/>
          <w:szCs w:val="18"/>
          <w:lang w:eastAsia="ru-RU"/>
        </w:rPr>
        <w:t xml:space="preserve">Определение </w:t>
      </w:r>
      <w:r w:rsidRPr="00FE6933">
        <w:rPr>
          <w:rFonts w:ascii="Times New Roman" w:eastAsia="Times New Roman" w:hAnsi="Times New Roman" w:cs="Times New Roman"/>
          <w:i/>
          <w:iCs/>
          <w:kern w:val="0"/>
          <w:sz w:val="18"/>
          <w:szCs w:val="18"/>
          <w:lang w:eastAsia="ru-RU"/>
        </w:rPr>
        <w:t xml:space="preserve">всякая </w:t>
      </w:r>
      <w:r w:rsidRPr="00FE6933">
        <w:rPr>
          <w:rFonts w:ascii="Times New Roman" w:eastAsia="Times New Roman" w:hAnsi="Times New Roman" w:cs="Times New Roman"/>
          <w:kern w:val="0"/>
          <w:sz w:val="18"/>
          <w:szCs w:val="18"/>
          <w:lang w:eastAsia="ru-RU"/>
        </w:rPr>
        <w:t xml:space="preserve">позволяет расценивать </w:t>
      </w:r>
      <w:r w:rsidRPr="00FE6933">
        <w:rPr>
          <w:rFonts w:ascii="Times New Roman" w:eastAsia="Times New Roman" w:hAnsi="Times New Roman" w:cs="Times New Roman"/>
          <w:i/>
          <w:iCs/>
          <w:kern w:val="0"/>
          <w:sz w:val="18"/>
          <w:szCs w:val="18"/>
          <w:lang w:eastAsia="ru-RU"/>
        </w:rPr>
        <w:t xml:space="preserve">нежить </w:t>
      </w:r>
      <w:r w:rsidRPr="00FE6933">
        <w:rPr>
          <w:rFonts w:ascii="Times New Roman" w:eastAsia="Times New Roman" w:hAnsi="Times New Roman" w:cs="Times New Roman"/>
          <w:kern w:val="0"/>
          <w:sz w:val="18"/>
          <w:szCs w:val="18"/>
          <w:lang w:eastAsia="ru-RU"/>
        </w:rPr>
        <w:t>как родовое слово в</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7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парадигме. В современном языке появилось еще одно слово, входящее в данный ряд</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7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слов, </w:t>
      </w:r>
      <w:r w:rsidRPr="00FE6933">
        <w:rPr>
          <w:rFonts w:ascii="Times New Roman" w:eastAsia="Times New Roman" w:hAnsi="Times New Roman" w:cs="Times New Roman"/>
          <w:i/>
          <w:iCs/>
          <w:kern w:val="0"/>
          <w:sz w:val="18"/>
          <w:szCs w:val="18"/>
          <w:lang w:eastAsia="ru-RU"/>
        </w:rPr>
        <w:t xml:space="preserve">барабашка (полтергейст). </w:t>
      </w:r>
      <w:r w:rsidRPr="00FE6933">
        <w:rPr>
          <w:rFonts w:ascii="Times New Roman" w:eastAsia="Times New Roman" w:hAnsi="Times New Roman" w:cs="Times New Roman"/>
          <w:kern w:val="0"/>
          <w:sz w:val="18"/>
          <w:szCs w:val="18"/>
          <w:lang w:eastAsia="ru-RU"/>
        </w:rPr>
        <w:t>По современным представлениям и поверьям, это</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7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"призрак,  обитающий в доме, вызывающий беспорядок, шум, стук, исчезновение</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6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предметов".  Таким  образом,   этот призрак приносит только  вред,  в  отличие от</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домового, </w:t>
      </w:r>
      <w:r w:rsidRPr="00FE6933">
        <w:rPr>
          <w:rFonts w:ascii="Times New Roman" w:eastAsia="Times New Roman" w:hAnsi="Times New Roman" w:cs="Times New Roman"/>
          <w:kern w:val="0"/>
          <w:sz w:val="18"/>
          <w:szCs w:val="18"/>
          <w:lang w:eastAsia="ru-RU"/>
        </w:rPr>
        <w:t>который воспринимается как хранитель домашнего очага. Ср.</w:t>
      </w:r>
    </w:p>
    <w:p w:rsidR="00FE6933" w:rsidRPr="00FE6933" w:rsidRDefault="00FE6933" w:rsidP="00FE6933">
      <w:pPr>
        <w:shd w:val="clear" w:color="auto" w:fill="FFFFFF"/>
        <w:tabs>
          <w:tab w:val="clear" w:pos="709"/>
        </w:tabs>
        <w:suppressAutoHyphens w:val="0"/>
        <w:autoSpaceDE w:val="0"/>
        <w:autoSpaceDN w:val="0"/>
        <w:adjustRightInd w:val="0"/>
        <w:spacing w:before="96" w:after="0" w:line="211" w:lineRule="exact"/>
        <w:ind w:left="29"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Поместья мирного незримый покровитель / Тебя молю, мой добрый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 Храни селенье, лес и дикой садик мой / И скромную семьи мою обитель! </w:t>
      </w:r>
      <w:r w:rsidRPr="00FE6933">
        <w:rPr>
          <w:rFonts w:ascii="Times New Roman" w:eastAsia="Times New Roman" w:hAnsi="Times New Roman" w:cs="Times New Roman"/>
          <w:kern w:val="0"/>
          <w:sz w:val="18"/>
          <w:szCs w:val="18"/>
          <w:lang w:eastAsia="ru-RU"/>
        </w:rPr>
        <w:t xml:space="preserve">(А.С.Пушкин. Домовому). </w:t>
      </w:r>
      <w:r w:rsidRPr="00FE6933">
        <w:rPr>
          <w:rFonts w:ascii="Times New Roman" w:eastAsia="Times New Roman" w:hAnsi="Times New Roman" w:cs="Times New Roman"/>
          <w:i/>
          <w:iCs/>
          <w:kern w:val="0"/>
          <w:sz w:val="18"/>
          <w:szCs w:val="18"/>
          <w:lang w:eastAsia="ru-RU"/>
        </w:rPr>
        <w:t xml:space="preserve">Еще одна обязанность </w:t>
      </w:r>
      <w:r w:rsidRPr="00FE6933">
        <w:rPr>
          <w:rFonts w:ascii="Times New Roman" w:eastAsia="Times New Roman" w:hAnsi="Times New Roman" w:cs="Times New Roman"/>
          <w:b/>
          <w:bCs/>
          <w:i/>
          <w:iCs/>
          <w:kern w:val="0"/>
          <w:sz w:val="18"/>
          <w:szCs w:val="18"/>
          <w:lang w:eastAsia="ru-RU"/>
        </w:rPr>
        <w:t xml:space="preserve">домового </w:t>
      </w:r>
      <w:r w:rsidRPr="00FE6933">
        <w:rPr>
          <w:rFonts w:ascii="Times New Roman" w:eastAsia="Times New Roman" w:hAnsi="Times New Roman" w:cs="Times New Roman"/>
          <w:i/>
          <w:iCs/>
          <w:kern w:val="0"/>
          <w:sz w:val="18"/>
          <w:szCs w:val="18"/>
          <w:lang w:eastAsia="ru-RU"/>
        </w:rPr>
        <w:t xml:space="preserve">- предупреждать хозяев о появлении нечисти. Говорят, что если в доме завелся полтергейст, то современные </w:t>
      </w:r>
      <w:r w:rsidRPr="00FE6933">
        <w:rPr>
          <w:rFonts w:ascii="Times New Roman" w:eastAsia="Times New Roman" w:hAnsi="Times New Roman" w:cs="Times New Roman"/>
          <w:b/>
          <w:bCs/>
          <w:i/>
          <w:iCs/>
          <w:kern w:val="0"/>
          <w:sz w:val="18"/>
          <w:szCs w:val="18"/>
          <w:lang w:eastAsia="ru-RU"/>
        </w:rPr>
        <w:t xml:space="preserve">домовые, </w:t>
      </w:r>
      <w:r w:rsidRPr="00FE6933">
        <w:rPr>
          <w:rFonts w:ascii="Times New Roman" w:eastAsia="Times New Roman" w:hAnsi="Times New Roman" w:cs="Times New Roman"/>
          <w:i/>
          <w:iCs/>
          <w:kern w:val="0"/>
          <w:sz w:val="18"/>
          <w:szCs w:val="18"/>
          <w:lang w:eastAsia="ru-RU"/>
        </w:rPr>
        <w:t xml:space="preserve">предупреждая хозяев, бьют выключенные электролампы </w:t>
      </w:r>
      <w:r w:rsidRPr="00FE6933">
        <w:rPr>
          <w:rFonts w:ascii="Times New Roman" w:eastAsia="Times New Roman" w:hAnsi="Times New Roman" w:cs="Times New Roman"/>
          <w:kern w:val="0"/>
          <w:sz w:val="18"/>
          <w:szCs w:val="18"/>
          <w:lang w:eastAsia="ru-RU"/>
        </w:rPr>
        <w:t>(В одной квартире поселили домового, кикимору и бабу-ягу. КП Петербург. 16.08.01.).</w:t>
      </w:r>
    </w:p>
    <w:p w:rsidR="00FE6933" w:rsidRPr="00FE6933" w:rsidRDefault="00FE6933" w:rsidP="00FE6933">
      <w:pPr>
        <w:shd w:val="clear" w:color="auto" w:fill="FFFFFF"/>
        <w:tabs>
          <w:tab w:val="clear" w:pos="709"/>
        </w:tabs>
        <w:suppressAutoHyphens w:val="0"/>
        <w:autoSpaceDE w:val="0"/>
        <w:autoSpaceDN w:val="0"/>
        <w:adjustRightInd w:val="0"/>
        <w:spacing w:before="139" w:after="0" w:line="317" w:lineRule="exact"/>
        <w:ind w:left="509"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spacing w:val="-2"/>
          <w:kern w:val="0"/>
          <w:sz w:val="18"/>
          <w:szCs w:val="18"/>
          <w:lang w:eastAsia="ru-RU"/>
        </w:rPr>
        <w:t xml:space="preserve">Домовой   </w:t>
      </w:r>
      <w:r w:rsidRPr="00FE6933">
        <w:rPr>
          <w:rFonts w:ascii="Times New Roman" w:eastAsia="Times New Roman" w:hAnsi="Times New Roman" w:cs="Times New Roman"/>
          <w:spacing w:val="-2"/>
          <w:kern w:val="0"/>
          <w:sz w:val="18"/>
          <w:szCs w:val="18"/>
          <w:lang w:eastAsia="ru-RU"/>
        </w:rPr>
        <w:t>занимает   особое   место   в   рассматриваемой   парадигме   благодаря</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неоднозначности   оценки   в  народном  самосознании:   </w:t>
      </w:r>
      <w:r w:rsidRPr="00FE6933">
        <w:rPr>
          <w:rFonts w:ascii="Times New Roman" w:eastAsia="Times New Roman" w:hAnsi="Times New Roman" w:cs="Times New Roman"/>
          <w:i/>
          <w:iCs/>
          <w:kern w:val="0"/>
          <w:sz w:val="18"/>
          <w:szCs w:val="18"/>
          <w:lang w:eastAsia="ru-RU"/>
        </w:rPr>
        <w:t>кикимора,  леший,   водяной,</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русалка </w:t>
      </w:r>
      <w:r w:rsidRPr="00FE6933">
        <w:rPr>
          <w:rFonts w:ascii="Times New Roman" w:eastAsia="Times New Roman" w:hAnsi="Times New Roman" w:cs="Times New Roman"/>
          <w:kern w:val="0"/>
          <w:sz w:val="18"/>
          <w:szCs w:val="18"/>
          <w:lang w:eastAsia="ru-RU"/>
        </w:rPr>
        <w:t xml:space="preserve">воспринимаются как обьгано враждебные людям духи,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же может</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быть как злым, так и добрым (Русский семантический словарь,   1998:  394).  Это</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подтверждает как анкетирование носителей языка: 12 </w:t>
      </w:r>
      <w:r w:rsidRPr="00FE6933">
        <w:rPr>
          <w:rFonts w:ascii="Times New Roman" w:eastAsia="Times New Roman" w:hAnsi="Times New Roman" w:cs="Times New Roman"/>
          <w:i/>
          <w:iCs/>
          <w:kern w:val="0"/>
          <w:sz w:val="18"/>
          <w:szCs w:val="18"/>
          <w:lang w:eastAsia="ru-RU"/>
        </w:rPr>
        <w:t xml:space="preserve">% </w:t>
      </w:r>
      <w:r w:rsidRPr="00FE6933">
        <w:rPr>
          <w:rFonts w:ascii="Times New Roman" w:eastAsia="Times New Roman" w:hAnsi="Times New Roman" w:cs="Times New Roman"/>
          <w:kern w:val="0"/>
          <w:sz w:val="18"/>
          <w:szCs w:val="18"/>
          <w:lang w:eastAsia="ru-RU"/>
        </w:rPr>
        <w:t>респондентов отметили эту</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18"/>
          <w:szCs w:val="18"/>
          <w:lang w:eastAsia="ru-RU"/>
        </w:rPr>
        <w:t xml:space="preserve">амбивалентность   </w:t>
      </w:r>
      <w:r w:rsidRPr="00FE6933">
        <w:rPr>
          <w:rFonts w:ascii="Times New Roman" w:eastAsia="Times New Roman" w:hAnsi="Times New Roman" w:cs="Times New Roman"/>
          <w:i/>
          <w:iCs/>
          <w:spacing w:val="-1"/>
          <w:kern w:val="0"/>
          <w:sz w:val="18"/>
          <w:szCs w:val="18"/>
          <w:lang w:eastAsia="ru-RU"/>
        </w:rPr>
        <w:t xml:space="preserve">домового,   </w:t>
      </w:r>
      <w:r w:rsidRPr="00FE6933">
        <w:rPr>
          <w:rFonts w:ascii="Times New Roman" w:eastAsia="Times New Roman" w:hAnsi="Times New Roman" w:cs="Times New Roman"/>
          <w:spacing w:val="-1"/>
          <w:kern w:val="0"/>
          <w:sz w:val="18"/>
          <w:szCs w:val="18"/>
          <w:lang w:eastAsia="ru-RU"/>
        </w:rPr>
        <w:t>так  и   прецедентные  тексты,   известные   практически</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каждому носителю языка:</w:t>
      </w:r>
    </w:p>
    <w:p w:rsidR="00FE6933" w:rsidRPr="00FE6933" w:rsidRDefault="00FE6933" w:rsidP="00FE6933">
      <w:pPr>
        <w:shd w:val="clear" w:color="auto" w:fill="FFFFFF"/>
        <w:tabs>
          <w:tab w:val="clear" w:pos="709"/>
        </w:tabs>
        <w:suppressAutoHyphens w:val="0"/>
        <w:autoSpaceDE w:val="0"/>
        <w:autoSpaceDN w:val="0"/>
        <w:adjustRightInd w:val="0"/>
        <w:spacing w:before="86" w:after="0" w:line="211" w:lineRule="exact"/>
        <w:ind w:left="24" w:right="53"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...Лишь одним конюшни не пригожи - /Домовой повадился в конюшни» </w:t>
      </w:r>
      <w:r w:rsidRPr="00FE6933">
        <w:rPr>
          <w:rFonts w:ascii="Times New Roman" w:eastAsia="Times New Roman" w:hAnsi="Times New Roman" w:cs="Times New Roman"/>
          <w:kern w:val="0"/>
          <w:sz w:val="18"/>
          <w:szCs w:val="18"/>
          <w:lang w:eastAsia="ru-RU"/>
        </w:rPr>
        <w:t xml:space="preserve">(А.С. Пушкин). </w:t>
      </w:r>
      <w:r w:rsidRPr="00FE6933">
        <w:rPr>
          <w:rFonts w:ascii="Times New Roman" w:eastAsia="Times New Roman" w:hAnsi="Times New Roman" w:cs="Times New Roman"/>
          <w:i/>
          <w:iCs/>
          <w:kern w:val="0"/>
          <w:sz w:val="18"/>
          <w:szCs w:val="18"/>
          <w:lang w:eastAsia="ru-RU"/>
        </w:rPr>
        <w:t xml:space="preserve">Домовой по ночам стучит и возится, выживая хозяина </w:t>
      </w:r>
      <w:r w:rsidRPr="00FE6933">
        <w:rPr>
          <w:rFonts w:ascii="Times New Roman" w:eastAsia="Times New Roman" w:hAnsi="Times New Roman" w:cs="Times New Roman"/>
          <w:kern w:val="0"/>
          <w:sz w:val="18"/>
          <w:szCs w:val="18"/>
          <w:lang w:eastAsia="ru-RU"/>
        </w:rPr>
        <w:t xml:space="preserve">(Даль, 1996, </w:t>
      </w:r>
      <w:r w:rsidRPr="00FE6933">
        <w:rPr>
          <w:rFonts w:ascii="Times New Roman" w:eastAsia="Times New Roman" w:hAnsi="Times New Roman" w:cs="Times New Roman"/>
          <w:kern w:val="0"/>
          <w:sz w:val="18"/>
          <w:szCs w:val="18"/>
          <w:lang w:val="en-US" w:eastAsia="ru-RU"/>
        </w:rPr>
        <w:t>I</w:t>
      </w:r>
      <w:r w:rsidRPr="00FE6933">
        <w:rPr>
          <w:rFonts w:ascii="Times New Roman" w:eastAsia="Times New Roman" w:hAnsi="Times New Roman" w:cs="Times New Roman"/>
          <w:kern w:val="0"/>
          <w:sz w:val="18"/>
          <w:szCs w:val="18"/>
          <w:lang w:eastAsia="ru-RU"/>
        </w:rPr>
        <w:t xml:space="preserve">: 466). </w:t>
      </w:r>
      <w:r w:rsidRPr="00FE6933">
        <w:rPr>
          <w:rFonts w:ascii="Times New Roman" w:eastAsia="Times New Roman" w:hAnsi="Times New Roman" w:cs="Times New Roman"/>
          <w:i/>
          <w:iCs/>
          <w:kern w:val="0"/>
          <w:sz w:val="18"/>
          <w:szCs w:val="18"/>
          <w:lang w:eastAsia="ru-RU"/>
        </w:rPr>
        <w:t xml:space="preserve">В общем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был не злой, а только дурил &lt;..&gt; Но зла особого не делал. Нянька хоть и ворчала на </w:t>
      </w:r>
      <w:r w:rsidRPr="00FE6933">
        <w:rPr>
          <w:rFonts w:ascii="Times New Roman" w:eastAsia="Times New Roman" w:hAnsi="Times New Roman" w:cs="Times New Roman"/>
          <w:b/>
          <w:bCs/>
          <w:i/>
          <w:iCs/>
          <w:kern w:val="0"/>
          <w:sz w:val="18"/>
          <w:szCs w:val="18"/>
          <w:lang w:eastAsia="ru-RU"/>
        </w:rPr>
        <w:t xml:space="preserve">домового, </w:t>
      </w:r>
      <w:r w:rsidRPr="00FE6933">
        <w:rPr>
          <w:rFonts w:ascii="Times New Roman" w:eastAsia="Times New Roman" w:hAnsi="Times New Roman" w:cs="Times New Roman"/>
          <w:i/>
          <w:iCs/>
          <w:kern w:val="0"/>
          <w:sz w:val="18"/>
          <w:szCs w:val="18"/>
          <w:lang w:eastAsia="ru-RU"/>
        </w:rPr>
        <w:t xml:space="preserve">но сама сознавалась, что жить с ним можно. «У нас </w:t>
      </w:r>
      <w:r w:rsidRPr="00FE6933">
        <w:rPr>
          <w:rFonts w:ascii="Times New Roman" w:eastAsia="Times New Roman" w:hAnsi="Times New Roman" w:cs="Times New Roman"/>
          <w:b/>
          <w:bCs/>
          <w:i/>
          <w:iCs/>
          <w:kern w:val="0"/>
          <w:sz w:val="18"/>
          <w:szCs w:val="18"/>
          <w:lang w:eastAsia="ru-RU"/>
        </w:rPr>
        <w:t xml:space="preserve">«хозяин» </w:t>
      </w:r>
      <w:r w:rsidRPr="00FE6933">
        <w:rPr>
          <w:rFonts w:ascii="Times New Roman" w:eastAsia="Times New Roman" w:hAnsi="Times New Roman" w:cs="Times New Roman"/>
          <w:i/>
          <w:iCs/>
          <w:kern w:val="0"/>
          <w:sz w:val="18"/>
          <w:szCs w:val="18"/>
          <w:lang w:eastAsia="ru-RU"/>
        </w:rPr>
        <w:t xml:space="preserve">добрый, а вот как жила я у господ Корсаковых, так там такой сердитый был, что веемы в синяках ходили. Девкам ночью в волоса перьев насыпет, повару в тесто наплюет </w:t>
      </w: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kern w:val="0"/>
          <w:sz w:val="18"/>
          <w:szCs w:val="18"/>
          <w:lang w:eastAsia="ru-RU"/>
        </w:rPr>
        <w:t xml:space="preserve">не поднимается опара, хошь ты что! Барыню и ту по ночам щипал. Ну, а наш ничего, веселый» </w:t>
      </w:r>
      <w:r w:rsidRPr="00FE6933">
        <w:rPr>
          <w:rFonts w:ascii="Times New Roman" w:eastAsia="Times New Roman" w:hAnsi="Times New Roman" w:cs="Times New Roman"/>
          <w:kern w:val="0"/>
          <w:sz w:val="18"/>
          <w:szCs w:val="18"/>
          <w:lang w:eastAsia="ru-RU"/>
        </w:rPr>
        <w:t>(Н. А. Тэффи. Домовой).</w:t>
      </w:r>
    </w:p>
    <w:p w:rsidR="00FE6933" w:rsidRPr="00FE6933" w:rsidRDefault="00FE6933" w:rsidP="00FE6933">
      <w:pPr>
        <w:shd w:val="clear" w:color="auto" w:fill="FFFFFF"/>
        <w:tabs>
          <w:tab w:val="clear" w:pos="709"/>
        </w:tabs>
        <w:suppressAutoHyphens w:val="0"/>
        <w:autoSpaceDE w:val="0"/>
        <w:autoSpaceDN w:val="0"/>
        <w:adjustRightInd w:val="0"/>
        <w:spacing w:before="226" w:after="0" w:line="240" w:lineRule="auto"/>
        <w:ind w:left="54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Как и реальный хозяин дома,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может иметь свои пристрастия, свои</w:t>
      </w:r>
    </w:p>
    <w:p w:rsidR="00FE6933" w:rsidRPr="00FE6933" w:rsidRDefault="00FE6933" w:rsidP="00FE6933">
      <w:pPr>
        <w:shd w:val="clear" w:color="auto" w:fill="FFFFFF"/>
        <w:tabs>
          <w:tab w:val="clear" w:pos="709"/>
        </w:tabs>
        <w:suppressAutoHyphens w:val="0"/>
        <w:autoSpaceDE w:val="0"/>
        <w:autoSpaceDN w:val="0"/>
        <w:adjustRightInd w:val="0"/>
        <w:spacing w:before="115" w:after="0" w:line="240" w:lineRule="auto"/>
        <w:ind w:left="3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симпатии и антипатии. Например:</w:t>
      </w:r>
    </w:p>
    <w:p w:rsidR="00FE6933" w:rsidRPr="00FE6933" w:rsidRDefault="00FE6933" w:rsidP="00FE6933">
      <w:pPr>
        <w:shd w:val="clear" w:color="auto" w:fill="FFFFFF"/>
        <w:tabs>
          <w:tab w:val="clear" w:pos="709"/>
        </w:tabs>
        <w:suppressAutoHyphens w:val="0"/>
        <w:autoSpaceDE w:val="0"/>
        <w:autoSpaceDN w:val="0"/>
        <w:adjustRightInd w:val="0"/>
        <w:spacing w:before="101" w:after="0" w:line="211" w:lineRule="exact"/>
        <w:ind w:left="24" w:right="38"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...Конь не тих, весь в мыле, жаром пышет, /Сморды каплет кровавая пена. / Во всю ночь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на нем ездил </w:t>
      </w:r>
      <w:r w:rsidRPr="00FE6933">
        <w:rPr>
          <w:rFonts w:ascii="Times New Roman" w:eastAsia="Times New Roman" w:hAnsi="Times New Roman" w:cs="Times New Roman"/>
          <w:kern w:val="0"/>
          <w:sz w:val="18"/>
          <w:szCs w:val="18"/>
          <w:lang w:eastAsia="ru-RU"/>
        </w:rPr>
        <w:t xml:space="preserve">(А.СПушкин). </w:t>
      </w:r>
      <w:r w:rsidRPr="00FE6933">
        <w:rPr>
          <w:rFonts w:ascii="Times New Roman" w:eastAsia="Times New Roman" w:hAnsi="Times New Roman" w:cs="Times New Roman"/>
          <w:i/>
          <w:iCs/>
          <w:kern w:val="0"/>
          <w:sz w:val="18"/>
          <w:szCs w:val="18"/>
          <w:lang w:eastAsia="ru-RU"/>
        </w:rPr>
        <w:t xml:space="preserve">Скажите, а у вас проблемы с </w:t>
      </w:r>
      <w:r w:rsidRPr="00FE6933">
        <w:rPr>
          <w:rFonts w:ascii="Times New Roman" w:eastAsia="Times New Roman" w:hAnsi="Times New Roman" w:cs="Times New Roman"/>
          <w:b/>
          <w:bCs/>
          <w:i/>
          <w:iCs/>
          <w:kern w:val="0"/>
          <w:sz w:val="18"/>
          <w:szCs w:val="18"/>
          <w:lang w:eastAsia="ru-RU"/>
        </w:rPr>
        <w:t xml:space="preserve">домовым </w:t>
      </w:r>
      <w:r w:rsidRPr="00FE6933">
        <w:rPr>
          <w:rFonts w:ascii="Times New Roman" w:eastAsia="Times New Roman" w:hAnsi="Times New Roman" w:cs="Times New Roman"/>
          <w:i/>
          <w:iCs/>
          <w:kern w:val="0"/>
          <w:sz w:val="18"/>
          <w:szCs w:val="18"/>
          <w:lang w:eastAsia="ru-RU"/>
        </w:rPr>
        <w:t xml:space="preserve">были? -Да, было ощущение, что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тебя выгоняет </w:t>
      </w:r>
      <w:r w:rsidRPr="00FE6933">
        <w:rPr>
          <w:rFonts w:ascii="Times New Roman" w:eastAsia="Times New Roman" w:hAnsi="Times New Roman" w:cs="Times New Roman"/>
          <w:kern w:val="0"/>
          <w:sz w:val="18"/>
          <w:szCs w:val="18"/>
          <w:lang w:eastAsia="ru-RU"/>
        </w:rPr>
        <w:t xml:space="preserve">(НТВ. Страна советов, 20.06.2003. 12.50.). </w:t>
      </w:r>
      <w:r w:rsidRPr="00FE6933">
        <w:rPr>
          <w:rFonts w:ascii="Times New Roman" w:eastAsia="Times New Roman" w:hAnsi="Times New Roman" w:cs="Times New Roman"/>
          <w:i/>
          <w:iCs/>
          <w:kern w:val="0"/>
          <w:sz w:val="18"/>
          <w:szCs w:val="18"/>
          <w:lang w:eastAsia="ru-RU"/>
        </w:rPr>
        <w:t xml:space="preserve">Глаза у девочки были маленькие, голубенькие, волосы жиденькие и вились золотыми шелковыми колечками. Ее </w:t>
      </w:r>
      <w:r w:rsidRPr="00FE6933">
        <w:rPr>
          <w:rFonts w:ascii="Times New Roman" w:eastAsia="Times New Roman" w:hAnsi="Times New Roman" w:cs="Times New Roman"/>
          <w:b/>
          <w:bCs/>
          <w:i/>
          <w:iCs/>
          <w:kern w:val="0"/>
          <w:sz w:val="18"/>
          <w:szCs w:val="18"/>
          <w:lang w:eastAsia="ru-RU"/>
        </w:rPr>
        <w:t xml:space="preserve">«хозяин» </w:t>
      </w:r>
      <w:r w:rsidRPr="00FE6933">
        <w:rPr>
          <w:rFonts w:ascii="Times New Roman" w:eastAsia="Times New Roman" w:hAnsi="Times New Roman" w:cs="Times New Roman"/>
          <w:i/>
          <w:iCs/>
          <w:kern w:val="0"/>
          <w:sz w:val="18"/>
          <w:szCs w:val="18"/>
          <w:lang w:eastAsia="ru-RU"/>
        </w:rPr>
        <w:t xml:space="preserve">любит! </w:t>
      </w: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spacing w:val="-4"/>
          <w:kern w:val="0"/>
          <w:sz w:val="18"/>
          <w:szCs w:val="18"/>
          <w:lang w:eastAsia="ru-RU"/>
        </w:rPr>
        <w:t xml:space="preserve">говорила нянюшка, гладя ее по головке. — Ишь какие колечки завивает! </w:t>
      </w:r>
      <w:r w:rsidRPr="00FE6933">
        <w:rPr>
          <w:rFonts w:ascii="Times New Roman" w:eastAsia="Times New Roman" w:hAnsi="Times New Roman" w:cs="Times New Roman"/>
          <w:spacing w:val="-4"/>
          <w:kern w:val="0"/>
          <w:sz w:val="18"/>
          <w:szCs w:val="18"/>
          <w:lang w:eastAsia="ru-RU"/>
        </w:rPr>
        <w:t xml:space="preserve">(Н. А. </w:t>
      </w:r>
      <w:r w:rsidRPr="00FE6933">
        <w:rPr>
          <w:rFonts w:ascii="Times New Roman" w:eastAsia="Times New Roman" w:hAnsi="Times New Roman" w:cs="Times New Roman"/>
          <w:kern w:val="0"/>
          <w:sz w:val="18"/>
          <w:szCs w:val="18"/>
          <w:lang w:eastAsia="ru-RU"/>
        </w:rPr>
        <w:t>Тэффи. Домовой).</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21" w:bottom="720" w:left="2649"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62"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16</w:t>
      </w:r>
    </w:p>
    <w:p w:rsidR="00FE6933" w:rsidRPr="00FE6933" w:rsidRDefault="00FE6933" w:rsidP="00FE6933">
      <w:pPr>
        <w:shd w:val="clear" w:color="auto" w:fill="FFFFFF"/>
        <w:tabs>
          <w:tab w:val="clear" w:pos="709"/>
        </w:tabs>
        <w:suppressAutoHyphens w:val="0"/>
        <w:autoSpaceDE w:val="0"/>
        <w:autoSpaceDN w:val="0"/>
        <w:adjustRightInd w:val="0"/>
        <w:spacing w:before="192" w:after="0" w:line="240" w:lineRule="auto"/>
        <w:ind w:left="59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18"/>
          <w:szCs w:val="18"/>
          <w:lang w:eastAsia="ru-RU"/>
        </w:rPr>
        <w:t xml:space="preserve">Как   и   другое   слова-мифологемы,    слово   </w:t>
      </w:r>
      <w:r w:rsidRPr="00FE6933">
        <w:rPr>
          <w:rFonts w:ascii="Times New Roman" w:eastAsia="Times New Roman" w:hAnsi="Times New Roman" w:cs="Times New Roman"/>
          <w:i/>
          <w:iCs/>
          <w:spacing w:val="-1"/>
          <w:kern w:val="0"/>
          <w:sz w:val="18"/>
          <w:szCs w:val="18"/>
          <w:lang w:eastAsia="ru-RU"/>
        </w:rPr>
        <w:t xml:space="preserve">домовой   </w:t>
      </w:r>
      <w:r w:rsidRPr="00FE6933">
        <w:rPr>
          <w:rFonts w:ascii="Times New Roman" w:eastAsia="Times New Roman" w:hAnsi="Times New Roman" w:cs="Times New Roman"/>
          <w:spacing w:val="-1"/>
          <w:kern w:val="0"/>
          <w:sz w:val="18"/>
          <w:szCs w:val="18"/>
          <w:lang w:eastAsia="ru-RU"/>
        </w:rPr>
        <w:t>имеет   пресуппозицию</w:t>
      </w:r>
    </w:p>
    <w:p w:rsidR="00FE6933" w:rsidRPr="00FE6933" w:rsidRDefault="00FE6933" w:rsidP="00FE6933">
      <w:pPr>
        <w:shd w:val="clear" w:color="auto" w:fill="FFFFFF"/>
        <w:tabs>
          <w:tab w:val="clear" w:pos="709"/>
        </w:tabs>
        <w:suppressAutoHyphens w:val="0"/>
        <w:autoSpaceDE w:val="0"/>
        <w:autoSpaceDN w:val="0"/>
        <w:adjustRightInd w:val="0"/>
        <w:spacing w:before="101" w:after="0" w:line="240" w:lineRule="auto"/>
        <w:ind w:left="96"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'источник страха', это образ, которым можно пугать детей:</w:t>
      </w:r>
    </w:p>
    <w:p w:rsidR="00FE6933" w:rsidRPr="00FE6933" w:rsidRDefault="00FE6933" w:rsidP="00FE6933">
      <w:pPr>
        <w:shd w:val="clear" w:color="auto" w:fill="FFFFFF"/>
        <w:tabs>
          <w:tab w:val="clear" w:pos="709"/>
        </w:tabs>
        <w:suppressAutoHyphens w:val="0"/>
        <w:autoSpaceDE w:val="0"/>
        <w:autoSpaceDN w:val="0"/>
        <w:adjustRightInd w:val="0"/>
        <w:spacing w:before="110" w:after="0" w:line="206" w:lineRule="exact"/>
        <w:ind w:left="72" w:right="14" w:firstLine="49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Несмотря на то что всем окружающим нас строго было запрещено пугать нас ведьмами, лешими, </w:t>
      </w:r>
      <w:r w:rsidRPr="00FE6933">
        <w:rPr>
          <w:rFonts w:ascii="Times New Roman" w:eastAsia="Times New Roman" w:hAnsi="Times New Roman" w:cs="Times New Roman"/>
          <w:b/>
          <w:bCs/>
          <w:i/>
          <w:iCs/>
          <w:kern w:val="0"/>
          <w:sz w:val="18"/>
          <w:szCs w:val="18"/>
          <w:lang w:eastAsia="ru-RU"/>
        </w:rPr>
        <w:t xml:space="preserve">домовыми, </w:t>
      </w:r>
      <w:r w:rsidRPr="00FE6933">
        <w:rPr>
          <w:rFonts w:ascii="Times New Roman" w:eastAsia="Times New Roman" w:hAnsi="Times New Roman" w:cs="Times New Roman"/>
          <w:i/>
          <w:iCs/>
          <w:kern w:val="0"/>
          <w:sz w:val="18"/>
          <w:szCs w:val="18"/>
          <w:lang w:eastAsia="ru-RU"/>
        </w:rPr>
        <w:t xml:space="preserve">няньки все-таки иногда говорили о них между собою </w:t>
      </w:r>
      <w:r w:rsidRPr="00FE6933">
        <w:rPr>
          <w:rFonts w:ascii="Times New Roman" w:eastAsia="Times New Roman" w:hAnsi="Times New Roman" w:cs="Times New Roman"/>
          <w:kern w:val="0"/>
          <w:sz w:val="18"/>
          <w:szCs w:val="18"/>
          <w:lang w:eastAsia="ru-RU"/>
        </w:rPr>
        <w:t>(Заметки на полях. Воспоминания П.В .Нащокина с поправками Пушкина).</w:t>
      </w:r>
    </w:p>
    <w:p w:rsidR="00FE6933" w:rsidRPr="00FE6933" w:rsidRDefault="00FE6933" w:rsidP="00FE6933">
      <w:pPr>
        <w:shd w:val="clear" w:color="auto" w:fill="FFFFFF"/>
        <w:tabs>
          <w:tab w:val="clear" w:pos="709"/>
        </w:tabs>
        <w:suppressAutoHyphens w:val="0"/>
        <w:autoSpaceDE w:val="0"/>
        <w:autoSpaceDN w:val="0"/>
        <w:adjustRightInd w:val="0"/>
        <w:spacing w:before="134" w:after="0" w:line="317" w:lineRule="exact"/>
        <w:ind w:left="52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spacing w:val="-1"/>
          <w:kern w:val="0"/>
          <w:sz w:val="18"/>
          <w:szCs w:val="18"/>
          <w:lang w:eastAsia="ru-RU"/>
        </w:rPr>
        <w:t xml:space="preserve">Домовой    </w:t>
      </w:r>
      <w:r w:rsidRPr="00FE6933">
        <w:rPr>
          <w:rFonts w:ascii="Times New Roman" w:eastAsia="Times New Roman" w:hAnsi="Times New Roman" w:cs="Times New Roman"/>
          <w:spacing w:val="-1"/>
          <w:kern w:val="0"/>
          <w:sz w:val="18"/>
          <w:szCs w:val="18"/>
          <w:lang w:eastAsia="ru-RU"/>
        </w:rPr>
        <w:t>может    вступать    с   людьми    в    своеобразный    контакт,    может</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6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предсказывать будущее, быть вестником добра или зла, с ним связаны различные</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6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приметы и суеверия:</w:t>
      </w:r>
    </w:p>
    <w:p w:rsidR="00FE6933" w:rsidRPr="00FE6933" w:rsidRDefault="00FE6933" w:rsidP="00FE6933">
      <w:pPr>
        <w:shd w:val="clear" w:color="auto" w:fill="FFFFFF"/>
        <w:tabs>
          <w:tab w:val="clear" w:pos="709"/>
        </w:tabs>
        <w:suppressAutoHyphens w:val="0"/>
        <w:autoSpaceDE w:val="0"/>
        <w:autoSpaceDN w:val="0"/>
        <w:adjustRightInd w:val="0"/>
        <w:spacing w:before="86" w:after="0" w:line="211" w:lineRule="exact"/>
        <w:ind w:left="38" w:right="34" w:firstLine="53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Увидать </w:t>
      </w:r>
      <w:r w:rsidRPr="00FE6933">
        <w:rPr>
          <w:rFonts w:ascii="Times New Roman" w:eastAsia="Times New Roman" w:hAnsi="Times New Roman" w:cs="Times New Roman"/>
          <w:b/>
          <w:bCs/>
          <w:i/>
          <w:iCs/>
          <w:kern w:val="0"/>
          <w:sz w:val="18"/>
          <w:szCs w:val="18"/>
          <w:lang w:eastAsia="ru-RU"/>
        </w:rPr>
        <w:t xml:space="preserve">домового </w:t>
      </w:r>
      <w:r w:rsidRPr="00FE6933">
        <w:rPr>
          <w:rFonts w:ascii="Times New Roman" w:eastAsia="Times New Roman" w:hAnsi="Times New Roman" w:cs="Times New Roman"/>
          <w:i/>
          <w:iCs/>
          <w:kern w:val="0"/>
          <w:sz w:val="18"/>
          <w:szCs w:val="18"/>
          <w:lang w:eastAsia="ru-RU"/>
        </w:rPr>
        <w:t xml:space="preserve">- к беде, смерти. Плач или вздохи </w:t>
      </w:r>
      <w:r w:rsidRPr="00FE6933">
        <w:rPr>
          <w:rFonts w:ascii="Times New Roman" w:eastAsia="Times New Roman" w:hAnsi="Times New Roman" w:cs="Times New Roman"/>
          <w:b/>
          <w:bCs/>
          <w:i/>
          <w:iCs/>
          <w:kern w:val="0"/>
          <w:sz w:val="18"/>
          <w:szCs w:val="18"/>
          <w:lang w:eastAsia="ru-RU"/>
        </w:rPr>
        <w:t xml:space="preserve">домового </w:t>
      </w:r>
      <w:r w:rsidRPr="00FE6933">
        <w:rPr>
          <w:rFonts w:ascii="Times New Roman" w:eastAsia="Times New Roman" w:hAnsi="Times New Roman" w:cs="Times New Roman"/>
          <w:i/>
          <w:iCs/>
          <w:kern w:val="0"/>
          <w:sz w:val="18"/>
          <w:szCs w:val="18"/>
          <w:lang w:eastAsia="ru-RU"/>
        </w:rPr>
        <w:t xml:space="preserve">- к смерти хозяина. Приходи вчера (заговор от лихорадки; также мысленный ответ </w:t>
      </w:r>
      <w:r w:rsidRPr="00FE6933">
        <w:rPr>
          <w:rFonts w:ascii="Times New Roman" w:eastAsia="Times New Roman" w:hAnsi="Times New Roman" w:cs="Times New Roman"/>
          <w:b/>
          <w:bCs/>
          <w:i/>
          <w:iCs/>
          <w:kern w:val="0"/>
          <w:sz w:val="18"/>
          <w:szCs w:val="18"/>
          <w:lang w:eastAsia="ru-RU"/>
        </w:rPr>
        <w:t xml:space="preserve">домовому, </w:t>
      </w:r>
      <w:r w:rsidRPr="00FE6933">
        <w:rPr>
          <w:rFonts w:ascii="Times New Roman" w:eastAsia="Times New Roman" w:hAnsi="Times New Roman" w:cs="Times New Roman"/>
          <w:i/>
          <w:iCs/>
          <w:kern w:val="0"/>
          <w:sz w:val="18"/>
          <w:szCs w:val="18"/>
          <w:lang w:eastAsia="ru-RU"/>
        </w:rPr>
        <w:t xml:space="preserve">коли почудится, что кто-то зовет по имени).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стучит, возится. Его домовой душит.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теплою и мохнатою рукою гладит по лицу </w:t>
      </w: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kern w:val="0"/>
          <w:sz w:val="18"/>
          <w:szCs w:val="18"/>
          <w:lang w:eastAsia="ru-RU"/>
        </w:rPr>
        <w:t xml:space="preserve">к добру; голою и холодною - к худу </w:t>
      </w:r>
      <w:r w:rsidRPr="00FE6933">
        <w:rPr>
          <w:rFonts w:ascii="Times New Roman" w:eastAsia="Times New Roman" w:hAnsi="Times New Roman" w:cs="Times New Roman"/>
          <w:kern w:val="0"/>
          <w:sz w:val="18"/>
          <w:szCs w:val="18"/>
          <w:lang w:eastAsia="ru-RU"/>
        </w:rPr>
        <w:t>(Даль,  1996,1:466).</w:t>
      </w:r>
    </w:p>
    <w:p w:rsidR="00FE6933" w:rsidRPr="00FE6933" w:rsidRDefault="00FE6933" w:rsidP="00FE6933">
      <w:pPr>
        <w:shd w:val="clear" w:color="auto" w:fill="FFFFFF"/>
        <w:tabs>
          <w:tab w:val="clear" w:pos="709"/>
        </w:tabs>
        <w:suppressAutoHyphens w:val="0"/>
        <w:autoSpaceDE w:val="0"/>
        <w:autoSpaceDN w:val="0"/>
        <w:adjustRightInd w:val="0"/>
        <w:spacing w:before="211" w:after="0" w:line="240" w:lineRule="auto"/>
        <w:ind w:left="55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Однако, по народным представлениям, при правильном с ним обращении и</w:t>
      </w:r>
    </w:p>
    <w:p w:rsidR="00FE6933" w:rsidRPr="00FE6933" w:rsidRDefault="00FE6933" w:rsidP="00FE6933">
      <w:pPr>
        <w:shd w:val="clear" w:color="auto" w:fill="FFFFFF"/>
        <w:tabs>
          <w:tab w:val="clear" w:pos="709"/>
        </w:tabs>
        <w:suppressAutoHyphens w:val="0"/>
        <w:autoSpaceDE w:val="0"/>
        <w:autoSpaceDN w:val="0"/>
        <w:adjustRightInd w:val="0"/>
        <w:spacing w:before="110" w:after="0" w:line="240" w:lineRule="auto"/>
        <w:ind w:left="3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уважительном к нему отношении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помогает людям, заботится о хозяйстве:</w:t>
      </w:r>
    </w:p>
    <w:p w:rsidR="00FE6933" w:rsidRPr="00FE6933" w:rsidRDefault="00FE6933" w:rsidP="00FE6933">
      <w:pPr>
        <w:shd w:val="clear" w:color="auto" w:fill="FFFFFF"/>
        <w:tabs>
          <w:tab w:val="clear" w:pos="709"/>
        </w:tabs>
        <w:suppressAutoHyphens w:val="0"/>
        <w:autoSpaceDE w:val="0"/>
        <w:autoSpaceDN w:val="0"/>
        <w:adjustRightInd w:val="0"/>
        <w:spacing w:before="106" w:after="0" w:line="211" w:lineRule="exact"/>
        <w:ind w:right="53"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У меня домауже два дня бельё стиранное лежит, хоть бы </w:t>
      </w:r>
      <w:r w:rsidRPr="00FE6933">
        <w:rPr>
          <w:rFonts w:ascii="Times New Roman" w:eastAsia="Times New Roman" w:hAnsi="Times New Roman" w:cs="Times New Roman"/>
          <w:b/>
          <w:bCs/>
          <w:i/>
          <w:iCs/>
          <w:kern w:val="0"/>
          <w:sz w:val="18"/>
          <w:szCs w:val="18"/>
          <w:lang w:eastAsia="ru-RU"/>
        </w:rPr>
        <w:t xml:space="preserve">домовой </w:t>
      </w:r>
      <w:r w:rsidRPr="00FE6933">
        <w:rPr>
          <w:rFonts w:ascii="Times New Roman" w:eastAsia="Times New Roman" w:hAnsi="Times New Roman" w:cs="Times New Roman"/>
          <w:i/>
          <w:iCs/>
          <w:kern w:val="0"/>
          <w:sz w:val="18"/>
          <w:szCs w:val="18"/>
          <w:lang w:eastAsia="ru-RU"/>
        </w:rPr>
        <w:t xml:space="preserve">погладил, что ли </w:t>
      </w:r>
      <w:r w:rsidRPr="00FE6933">
        <w:rPr>
          <w:rFonts w:ascii="Times New Roman" w:eastAsia="Times New Roman" w:hAnsi="Times New Roman" w:cs="Times New Roman"/>
          <w:kern w:val="0"/>
          <w:sz w:val="18"/>
          <w:szCs w:val="18"/>
          <w:lang w:eastAsia="ru-RU"/>
        </w:rPr>
        <w:t xml:space="preserve">(Разговорная речь 03.02.03). </w:t>
      </w:r>
      <w:r w:rsidRPr="00FE6933">
        <w:rPr>
          <w:rFonts w:ascii="Times New Roman" w:eastAsia="Times New Roman" w:hAnsi="Times New Roman" w:cs="Times New Roman"/>
          <w:i/>
          <w:iCs/>
          <w:kern w:val="0"/>
          <w:sz w:val="18"/>
          <w:szCs w:val="18"/>
          <w:lang w:eastAsia="ru-RU"/>
        </w:rPr>
        <w:t xml:space="preserve">Домовые - лохматые старички ростом не больше метра - охраняют домашний покой и уют. Если к ним относится с увазкением, то они охотно будут помогать в хозяйстве </w:t>
      </w:r>
      <w:r w:rsidRPr="00FE6933">
        <w:rPr>
          <w:rFonts w:ascii="Times New Roman" w:eastAsia="Times New Roman" w:hAnsi="Times New Roman" w:cs="Times New Roman"/>
          <w:kern w:val="0"/>
          <w:sz w:val="18"/>
          <w:szCs w:val="18"/>
          <w:lang w:eastAsia="ru-RU"/>
        </w:rPr>
        <w:t>(В одной квартире поселили домового, кикимору и бабу-ягу. КП Петербург. 16.08.01.).</w:t>
      </w:r>
    </w:p>
    <w:p w:rsidR="00FE6933" w:rsidRPr="00FE6933" w:rsidRDefault="00FE6933" w:rsidP="00FE6933">
      <w:pPr>
        <w:shd w:val="clear" w:color="auto" w:fill="FFFFFF"/>
        <w:tabs>
          <w:tab w:val="clear" w:pos="709"/>
        </w:tabs>
        <w:suppressAutoHyphens w:val="0"/>
        <w:autoSpaceDE w:val="0"/>
        <w:autoSpaceDN w:val="0"/>
        <w:adjustRightInd w:val="0"/>
        <w:spacing w:before="130" w:after="0" w:line="317" w:lineRule="exact"/>
        <w:ind w:left="24" w:right="58" w:firstLine="49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Мыслительная картинка, возникающая в сознании носителя языка, отличает </w:t>
      </w:r>
      <w:r w:rsidRPr="00FE6933">
        <w:rPr>
          <w:rFonts w:ascii="Times New Roman" w:eastAsia="Times New Roman" w:hAnsi="Times New Roman" w:cs="Times New Roman"/>
          <w:spacing w:val="-2"/>
          <w:kern w:val="0"/>
          <w:sz w:val="18"/>
          <w:szCs w:val="18"/>
          <w:lang w:eastAsia="ru-RU"/>
        </w:rPr>
        <w:t xml:space="preserve">слово </w:t>
      </w:r>
      <w:r w:rsidRPr="00FE6933">
        <w:rPr>
          <w:rFonts w:ascii="Times New Roman" w:eastAsia="Times New Roman" w:hAnsi="Times New Roman" w:cs="Times New Roman"/>
          <w:i/>
          <w:iCs/>
          <w:spacing w:val="-2"/>
          <w:kern w:val="0"/>
          <w:sz w:val="18"/>
          <w:szCs w:val="18"/>
          <w:lang w:eastAsia="ru-RU"/>
        </w:rPr>
        <w:t xml:space="preserve">домовой </w:t>
      </w:r>
      <w:r w:rsidRPr="00FE6933">
        <w:rPr>
          <w:rFonts w:ascii="Times New Roman" w:eastAsia="Times New Roman" w:hAnsi="Times New Roman" w:cs="Times New Roman"/>
          <w:spacing w:val="-2"/>
          <w:kern w:val="0"/>
          <w:sz w:val="18"/>
          <w:szCs w:val="18"/>
          <w:lang w:eastAsia="ru-RU"/>
        </w:rPr>
        <w:t xml:space="preserve">от других слов парадигмы. Например, </w:t>
      </w:r>
      <w:r w:rsidRPr="00FE6933">
        <w:rPr>
          <w:rFonts w:ascii="Times New Roman" w:eastAsia="Times New Roman" w:hAnsi="Times New Roman" w:cs="Times New Roman"/>
          <w:i/>
          <w:iCs/>
          <w:spacing w:val="-2"/>
          <w:kern w:val="0"/>
          <w:sz w:val="18"/>
          <w:szCs w:val="18"/>
          <w:lang w:eastAsia="ru-RU"/>
        </w:rPr>
        <w:t xml:space="preserve">водяной </w:t>
      </w:r>
      <w:r w:rsidRPr="00FE6933">
        <w:rPr>
          <w:rFonts w:ascii="Times New Roman" w:eastAsia="Times New Roman" w:hAnsi="Times New Roman" w:cs="Times New Roman"/>
          <w:spacing w:val="-2"/>
          <w:kern w:val="0"/>
          <w:sz w:val="18"/>
          <w:szCs w:val="18"/>
          <w:lang w:eastAsia="ru-RU"/>
        </w:rPr>
        <w:t xml:space="preserve">изображается обычно с </w:t>
      </w:r>
      <w:r w:rsidRPr="00FE6933">
        <w:rPr>
          <w:rFonts w:ascii="Times New Roman" w:eastAsia="Times New Roman" w:hAnsi="Times New Roman" w:cs="Times New Roman"/>
          <w:kern w:val="0"/>
          <w:sz w:val="18"/>
          <w:szCs w:val="18"/>
          <w:lang w:eastAsia="ru-RU"/>
        </w:rPr>
        <w:t xml:space="preserve">рогами и лапами вместо рук, </w:t>
      </w:r>
      <w:r w:rsidRPr="00FE6933">
        <w:rPr>
          <w:rFonts w:ascii="Times New Roman" w:eastAsia="Times New Roman" w:hAnsi="Times New Roman" w:cs="Times New Roman"/>
          <w:i/>
          <w:iCs/>
          <w:kern w:val="0"/>
          <w:sz w:val="18"/>
          <w:szCs w:val="18"/>
          <w:lang w:eastAsia="ru-RU"/>
        </w:rPr>
        <w:t xml:space="preserve">леший - </w:t>
      </w:r>
      <w:r w:rsidRPr="00FE6933">
        <w:rPr>
          <w:rFonts w:ascii="Times New Roman" w:eastAsia="Times New Roman" w:hAnsi="Times New Roman" w:cs="Times New Roman"/>
          <w:kern w:val="0"/>
          <w:sz w:val="18"/>
          <w:szCs w:val="18"/>
          <w:lang w:eastAsia="ru-RU"/>
        </w:rPr>
        <w:t xml:space="preserve">с рогами и копытами, </w:t>
      </w:r>
      <w:r w:rsidRPr="00FE6933">
        <w:rPr>
          <w:rFonts w:ascii="Times New Roman" w:eastAsia="Times New Roman" w:hAnsi="Times New Roman" w:cs="Times New Roman"/>
          <w:i/>
          <w:iCs/>
          <w:kern w:val="0"/>
          <w:sz w:val="18"/>
          <w:szCs w:val="18"/>
          <w:lang w:eastAsia="ru-RU"/>
        </w:rPr>
        <w:t xml:space="preserve">русалка - </w:t>
      </w:r>
      <w:r w:rsidRPr="00FE6933">
        <w:rPr>
          <w:rFonts w:ascii="Times New Roman" w:eastAsia="Times New Roman" w:hAnsi="Times New Roman" w:cs="Times New Roman"/>
          <w:kern w:val="0"/>
          <w:sz w:val="18"/>
          <w:szCs w:val="18"/>
          <w:lang w:eastAsia="ru-RU"/>
        </w:rPr>
        <w:t xml:space="preserve">с рыбьим хвостом вместо ног,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 xml:space="preserve">же предстает бородатым стариком или кем-нибудь из членов семьи, чаще всего самым старшим в семье — дедом или бабкой, т.е. даже внешний облик </w:t>
      </w:r>
      <w:r w:rsidRPr="00FE6933">
        <w:rPr>
          <w:rFonts w:ascii="Times New Roman" w:eastAsia="Times New Roman" w:hAnsi="Times New Roman" w:cs="Times New Roman"/>
          <w:i/>
          <w:iCs/>
          <w:kern w:val="0"/>
          <w:sz w:val="18"/>
          <w:szCs w:val="18"/>
          <w:lang w:eastAsia="ru-RU"/>
        </w:rPr>
        <w:t xml:space="preserve">домового </w:t>
      </w:r>
      <w:r w:rsidRPr="00FE6933">
        <w:rPr>
          <w:rFonts w:ascii="Times New Roman" w:eastAsia="Times New Roman" w:hAnsi="Times New Roman" w:cs="Times New Roman"/>
          <w:kern w:val="0"/>
          <w:sz w:val="18"/>
          <w:szCs w:val="18"/>
          <w:lang w:eastAsia="ru-RU"/>
        </w:rPr>
        <w:t>подчеркивает его связь с домом, с семьей.</w:t>
      </w:r>
    </w:p>
    <w:p w:rsidR="00FE6933" w:rsidRPr="00FE6933" w:rsidRDefault="00FE6933" w:rsidP="00FE6933">
      <w:pPr>
        <w:shd w:val="clear" w:color="auto" w:fill="FFFFFF"/>
        <w:tabs>
          <w:tab w:val="clear" w:pos="709"/>
        </w:tabs>
        <w:suppressAutoHyphens w:val="0"/>
        <w:autoSpaceDE w:val="0"/>
        <w:autoSpaceDN w:val="0"/>
        <w:adjustRightInd w:val="0"/>
        <w:spacing w:before="14" w:after="0" w:line="317" w:lineRule="exact"/>
        <w:ind w:left="24" w:right="72"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Приведем наиболее типичные синтагматические связи существительного </w:t>
      </w:r>
      <w:r w:rsidRPr="00FE6933">
        <w:rPr>
          <w:rFonts w:ascii="Times New Roman" w:eastAsia="Times New Roman" w:hAnsi="Times New Roman" w:cs="Times New Roman"/>
          <w:i/>
          <w:iCs/>
          <w:kern w:val="0"/>
          <w:sz w:val="18"/>
          <w:szCs w:val="18"/>
          <w:lang w:eastAsia="ru-RU"/>
        </w:rPr>
        <w:t xml:space="preserve">домовой, </w:t>
      </w:r>
      <w:r w:rsidRPr="00FE6933">
        <w:rPr>
          <w:rFonts w:ascii="Times New Roman" w:eastAsia="Times New Roman" w:hAnsi="Times New Roman" w:cs="Times New Roman"/>
          <w:kern w:val="0"/>
          <w:sz w:val="18"/>
          <w:szCs w:val="18"/>
          <w:lang w:eastAsia="ru-RU"/>
        </w:rPr>
        <w:t xml:space="preserve">выявляющие </w:t>
      </w:r>
      <w:r w:rsidRPr="00FE6933">
        <w:rPr>
          <w:rFonts w:ascii="Times New Roman" w:eastAsia="Times New Roman" w:hAnsi="Times New Roman" w:cs="Times New Roman"/>
          <w:b/>
          <w:bCs/>
          <w:kern w:val="0"/>
          <w:sz w:val="18"/>
          <w:szCs w:val="18"/>
          <w:lang w:eastAsia="ru-RU"/>
        </w:rPr>
        <w:t xml:space="preserve">его </w:t>
      </w:r>
      <w:r w:rsidRPr="00FE6933">
        <w:rPr>
          <w:rFonts w:ascii="Times New Roman" w:eastAsia="Times New Roman" w:hAnsi="Times New Roman" w:cs="Times New Roman"/>
          <w:kern w:val="0"/>
          <w:sz w:val="18"/>
          <w:szCs w:val="18"/>
          <w:lang w:eastAsia="ru-RU"/>
        </w:rPr>
        <w:t xml:space="preserve">ролевые функции: </w:t>
      </w:r>
      <w:r w:rsidRPr="00FE6933">
        <w:rPr>
          <w:rFonts w:ascii="Times New Roman" w:eastAsia="Times New Roman" w:hAnsi="Times New Roman" w:cs="Times New Roman"/>
          <w:i/>
          <w:iCs/>
          <w:kern w:val="0"/>
          <w:sz w:val="18"/>
          <w:szCs w:val="18"/>
          <w:lang w:eastAsia="ru-RU"/>
        </w:rPr>
        <w:t>верить в домового, шутка домового, домовой стучит, возится, душит, завивает лошади гриву.</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24" w:right="77"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18"/>
          <w:szCs w:val="18"/>
          <w:lang w:eastAsia="ru-RU"/>
        </w:rPr>
        <w:t xml:space="preserve">Слово </w:t>
      </w:r>
      <w:r w:rsidRPr="00FE6933">
        <w:rPr>
          <w:rFonts w:ascii="Times New Roman" w:eastAsia="Times New Roman" w:hAnsi="Times New Roman" w:cs="Times New Roman"/>
          <w:i/>
          <w:iCs/>
          <w:spacing w:val="-1"/>
          <w:kern w:val="0"/>
          <w:sz w:val="18"/>
          <w:szCs w:val="18"/>
          <w:lang w:eastAsia="ru-RU"/>
        </w:rPr>
        <w:t xml:space="preserve">домовой </w:t>
      </w:r>
      <w:r w:rsidRPr="00FE6933">
        <w:rPr>
          <w:rFonts w:ascii="Times New Roman" w:eastAsia="Times New Roman" w:hAnsi="Times New Roman" w:cs="Times New Roman"/>
          <w:spacing w:val="-1"/>
          <w:kern w:val="0"/>
          <w:sz w:val="18"/>
          <w:szCs w:val="18"/>
          <w:lang w:eastAsia="ru-RU"/>
        </w:rPr>
        <w:t xml:space="preserve">входит в большое по объему словообразовательное гнездо слов </w:t>
      </w:r>
      <w:r w:rsidRPr="00FE6933">
        <w:rPr>
          <w:rFonts w:ascii="Times New Roman" w:eastAsia="Times New Roman" w:hAnsi="Times New Roman" w:cs="Times New Roman"/>
          <w:spacing w:val="-3"/>
          <w:kern w:val="0"/>
          <w:sz w:val="18"/>
          <w:szCs w:val="18"/>
          <w:lang w:eastAsia="ru-RU"/>
        </w:rPr>
        <w:t xml:space="preserve">в русском языке: </w:t>
      </w:r>
      <w:r w:rsidRPr="00FE6933">
        <w:rPr>
          <w:rFonts w:ascii="Times New Roman" w:eastAsia="Times New Roman" w:hAnsi="Times New Roman" w:cs="Times New Roman"/>
          <w:i/>
          <w:iCs/>
          <w:spacing w:val="-3"/>
          <w:kern w:val="0"/>
          <w:sz w:val="18"/>
          <w:szCs w:val="18"/>
          <w:lang w:eastAsia="ru-RU"/>
        </w:rPr>
        <w:t xml:space="preserve">дом, домовный, домашний, домовитый, домовитость, домовина, </w:t>
      </w:r>
      <w:r w:rsidRPr="00FE6933">
        <w:rPr>
          <w:rFonts w:ascii="Times New Roman" w:eastAsia="Times New Roman" w:hAnsi="Times New Roman" w:cs="Times New Roman"/>
          <w:i/>
          <w:iCs/>
          <w:kern w:val="0"/>
          <w:sz w:val="18"/>
          <w:szCs w:val="18"/>
          <w:lang w:eastAsia="ru-RU"/>
        </w:rPr>
        <w:t xml:space="preserve">домоводство, домоправитель, домостроительство, домохозяйка </w:t>
      </w:r>
      <w:r w:rsidRPr="00FE6933">
        <w:rPr>
          <w:rFonts w:ascii="Times New Roman" w:eastAsia="Times New Roman" w:hAnsi="Times New Roman" w:cs="Times New Roman"/>
          <w:kern w:val="0"/>
          <w:sz w:val="18"/>
          <w:szCs w:val="18"/>
          <w:lang w:eastAsia="ru-RU"/>
        </w:rPr>
        <w:t>и многие другое.</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706" w:bottom="720" w:left="2436"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3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3"/>
          <w:kern w:val="0"/>
          <w:sz w:val="20"/>
          <w:szCs w:val="20"/>
          <w:lang w:eastAsia="ru-RU"/>
        </w:rPr>
        <w:t>17</w:t>
      </w:r>
    </w:p>
    <w:p w:rsidR="00FE6933" w:rsidRPr="00FE6933" w:rsidRDefault="00FE6933" w:rsidP="00FE6933">
      <w:pPr>
        <w:shd w:val="clear" w:color="auto" w:fill="FFFFFF"/>
        <w:tabs>
          <w:tab w:val="clear" w:pos="709"/>
        </w:tabs>
        <w:suppressAutoHyphens w:val="0"/>
        <w:autoSpaceDE w:val="0"/>
        <w:autoSpaceDN w:val="0"/>
        <w:adjustRightInd w:val="0"/>
        <w:spacing w:before="67" w:after="0" w:line="322" w:lineRule="exact"/>
        <w:ind w:left="53" w:right="10"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8"/>
          <w:kern w:val="0"/>
          <w:sz w:val="20"/>
          <w:szCs w:val="20"/>
          <w:lang w:eastAsia="ru-RU"/>
        </w:rPr>
        <w:t xml:space="preserve">Важность концепта, заложенного в корень '-дом-', подтверждается языковой </w:t>
      </w:r>
      <w:r w:rsidRPr="00FE6933">
        <w:rPr>
          <w:rFonts w:ascii="Times New Roman" w:eastAsia="Times New Roman" w:hAnsi="Times New Roman" w:cs="Times New Roman"/>
          <w:spacing w:val="-9"/>
          <w:kern w:val="0"/>
          <w:sz w:val="20"/>
          <w:szCs w:val="20"/>
          <w:lang w:eastAsia="ru-RU"/>
        </w:rPr>
        <w:t xml:space="preserve">маркированностью слов, обозначающих отсутствие дома: </w:t>
      </w:r>
      <w:r w:rsidRPr="00FE6933">
        <w:rPr>
          <w:rFonts w:ascii="Times New Roman" w:eastAsia="Times New Roman" w:hAnsi="Times New Roman" w:cs="Times New Roman"/>
          <w:i/>
          <w:iCs/>
          <w:spacing w:val="-9"/>
          <w:kern w:val="0"/>
          <w:sz w:val="20"/>
          <w:szCs w:val="20"/>
          <w:lang w:eastAsia="ru-RU"/>
        </w:rPr>
        <w:t xml:space="preserve">бездомный, бездомность, </w:t>
      </w:r>
      <w:r w:rsidRPr="00FE6933">
        <w:rPr>
          <w:rFonts w:ascii="Times New Roman" w:eastAsia="Times New Roman" w:hAnsi="Times New Roman" w:cs="Times New Roman"/>
          <w:i/>
          <w:iCs/>
          <w:spacing w:val="-4"/>
          <w:kern w:val="0"/>
          <w:sz w:val="20"/>
          <w:szCs w:val="20"/>
          <w:lang w:val="uk-UA" w:eastAsia="ru-RU"/>
        </w:rPr>
        <w:t xml:space="preserve">бездомник, </w:t>
      </w:r>
      <w:r w:rsidRPr="00FE6933">
        <w:rPr>
          <w:rFonts w:ascii="Times New Roman" w:eastAsia="Times New Roman" w:hAnsi="Times New Roman" w:cs="Times New Roman"/>
          <w:i/>
          <w:iCs/>
          <w:spacing w:val="-4"/>
          <w:kern w:val="0"/>
          <w:sz w:val="20"/>
          <w:szCs w:val="20"/>
          <w:lang w:eastAsia="ru-RU"/>
        </w:rPr>
        <w:t>бездомница, бездомничать, бездомовый, обездомить.</w:t>
      </w:r>
    </w:p>
    <w:p w:rsidR="00FE6933" w:rsidRPr="00FE6933" w:rsidRDefault="00FE6933" w:rsidP="00FE6933">
      <w:pPr>
        <w:shd w:val="clear" w:color="auto" w:fill="FFFFFF"/>
        <w:tabs>
          <w:tab w:val="clear" w:pos="709"/>
        </w:tabs>
        <w:suppressAutoHyphens w:val="0"/>
        <w:autoSpaceDE w:val="0"/>
        <w:autoSpaceDN w:val="0"/>
        <w:adjustRightInd w:val="0"/>
        <w:spacing w:after="235" w:line="350" w:lineRule="exact"/>
        <w:ind w:left="48" w:right="19"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Результаты проведенного анализа графически можно представить в виде </w:t>
      </w:r>
      <w:r w:rsidRPr="00FE6933">
        <w:rPr>
          <w:rFonts w:ascii="Times New Roman" w:eastAsia="Times New Roman" w:hAnsi="Times New Roman" w:cs="Times New Roman"/>
          <w:kern w:val="0"/>
          <w:sz w:val="20"/>
          <w:szCs w:val="20"/>
          <w:lang w:eastAsia="ru-RU"/>
        </w:rPr>
        <w:t>следующей схемы:</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485" w:bottom="720" w:left="2724"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before="10" w:after="0" w:line="427" w:lineRule="exact"/>
        <w:ind w:left="494" w:hanging="494"/>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3"/>
          <w:kern w:val="0"/>
          <w:sz w:val="20"/>
          <w:szCs w:val="20"/>
          <w:lang w:eastAsia="ru-RU"/>
        </w:rPr>
        <w:t xml:space="preserve">Внутренняя форма </w:t>
      </w:r>
      <w:r w:rsidRPr="00FE6933">
        <w:rPr>
          <w:rFonts w:ascii="Times New Roman" w:eastAsia="Times New Roman" w:hAnsi="Times New Roman" w:cs="Times New Roman"/>
          <w:b/>
          <w:bCs/>
          <w:i/>
          <w:iCs/>
          <w:kern w:val="0"/>
          <w:sz w:val="20"/>
          <w:szCs w:val="20"/>
          <w:lang w:eastAsia="ru-RU"/>
        </w:rPr>
        <w:t>-дом-</w:t>
      </w:r>
    </w:p>
    <w:p w:rsidR="00FE6933" w:rsidRPr="00FE6933" w:rsidRDefault="00FE6933" w:rsidP="00FE6933">
      <w:pPr>
        <w:shd w:val="clear" w:color="auto" w:fill="FFFFFF"/>
        <w:tabs>
          <w:tab w:val="clear" w:pos="709"/>
        </w:tabs>
        <w:suppressAutoHyphens w:val="0"/>
        <w:autoSpaceDE w:val="0"/>
        <w:autoSpaceDN w:val="0"/>
        <w:adjustRightInd w:val="0"/>
        <w:spacing w:before="168" w:after="0" w:line="240" w:lineRule="auto"/>
        <w:ind w:left="3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br w:type="column"/>
      </w:r>
      <w:r w:rsidRPr="00FE6933">
        <w:rPr>
          <w:rFonts w:ascii="Times New Roman" w:eastAsia="Times New Roman" w:hAnsi="Times New Roman" w:cs="Times New Roman"/>
          <w:b/>
          <w:bCs/>
          <w:spacing w:val="-27"/>
          <w:kern w:val="0"/>
          <w:sz w:val="20"/>
          <w:szCs w:val="20"/>
          <w:lang w:eastAsia="ru-RU"/>
        </w:rPr>
        <w:t>Содержательный минимум</w:t>
      </w:r>
    </w:p>
    <w:p w:rsidR="00FE6933" w:rsidRPr="00FE6933" w:rsidRDefault="00FE6933" w:rsidP="00FE6933">
      <w:pPr>
        <w:shd w:val="clear" w:color="auto" w:fill="FFFFFF"/>
        <w:tabs>
          <w:tab w:val="clear" w:pos="709"/>
        </w:tabs>
        <w:suppressAutoHyphens w:val="0"/>
        <w:autoSpaceDE w:val="0"/>
        <w:autoSpaceDN w:val="0"/>
        <w:adjustRightInd w:val="0"/>
        <w:spacing w:after="0" w:line="226" w:lineRule="exact"/>
        <w:ind w:firstLine="528"/>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20"/>
          <w:szCs w:val="20"/>
          <w:lang w:eastAsia="ru-RU"/>
        </w:rPr>
        <w:t xml:space="preserve">концепта </w:t>
      </w:r>
      <w:r w:rsidRPr="00FE6933">
        <w:rPr>
          <w:rFonts w:ascii="Times New Roman" w:eastAsia="Times New Roman" w:hAnsi="Times New Roman" w:cs="Times New Roman"/>
          <w:b/>
          <w:bCs/>
          <w:i/>
          <w:iCs/>
          <w:spacing w:val="-5"/>
          <w:kern w:val="0"/>
          <w:sz w:val="20"/>
          <w:szCs w:val="20"/>
          <w:lang w:eastAsia="ru-RU"/>
        </w:rPr>
        <w:t xml:space="preserve">Дух </w:t>
      </w:r>
      <w:r w:rsidRPr="00FE6933">
        <w:rPr>
          <w:rFonts w:ascii="Times New Roman" w:eastAsia="Times New Roman" w:hAnsi="Times New Roman" w:cs="Times New Roman"/>
          <w:i/>
          <w:iCs/>
          <w:spacing w:val="-5"/>
          <w:kern w:val="0"/>
          <w:sz w:val="20"/>
          <w:szCs w:val="20"/>
          <w:lang w:eastAsia="ru-RU"/>
        </w:rPr>
        <w:t xml:space="preserve">- </w:t>
      </w:r>
      <w:r w:rsidRPr="00FE6933">
        <w:rPr>
          <w:rFonts w:ascii="Times New Roman" w:eastAsia="Times New Roman" w:hAnsi="Times New Roman" w:cs="Times New Roman"/>
          <w:b/>
          <w:bCs/>
          <w:i/>
          <w:iCs/>
          <w:spacing w:val="-5"/>
          <w:kern w:val="0"/>
          <w:sz w:val="20"/>
          <w:szCs w:val="20"/>
          <w:lang w:eastAsia="ru-RU"/>
        </w:rPr>
        <w:t>хозяин дома •</w:t>
      </w:r>
    </w:p>
    <w:p w:rsidR="00FE6933" w:rsidRPr="00FE6933" w:rsidRDefault="00FE6933" w:rsidP="00FE6933">
      <w:pPr>
        <w:shd w:val="clear" w:color="auto" w:fill="FFFFFF"/>
        <w:tabs>
          <w:tab w:val="clear" w:pos="709"/>
        </w:tabs>
        <w:suppressAutoHyphens w:val="0"/>
        <w:autoSpaceDE w:val="0"/>
        <w:autoSpaceDN w:val="0"/>
        <w:adjustRightInd w:val="0"/>
        <w:spacing w:after="0" w:line="422" w:lineRule="exact"/>
        <w:ind w:left="835" w:firstLine="0"/>
        <w:jc w:val="left"/>
        <w:rPr>
          <w:rFonts w:ascii="Times New Roman" w:eastAsia="Times New Roman" w:hAnsi="Times New Roman" w:cs="Times New Roman"/>
          <w:kern w:val="0"/>
          <w:sz w:val="20"/>
          <w:szCs w:val="20"/>
          <w:lang w:eastAsia="ru-RU"/>
        </w:rPr>
      </w:pPr>
      <w:r w:rsidRPr="00FE6933">
        <w:rPr>
          <w:rFonts w:ascii="Arial" w:eastAsia="Times New Roman" w:hAnsi="Arial" w:cs="Times New Roman"/>
          <w:b/>
          <w:bCs/>
          <w:w w:val="39"/>
          <w:kern w:val="0"/>
          <w:position w:val="-10"/>
          <w:sz w:val="52"/>
          <w:szCs w:val="52"/>
          <w:lang w:eastAsia="ru-RU"/>
        </w:rPr>
        <w:t>Т</w:t>
      </w:r>
    </w:p>
    <w:p w:rsidR="00FE6933" w:rsidRPr="00FE6933" w:rsidRDefault="00FE6933" w:rsidP="00FE6933">
      <w:pPr>
        <w:shd w:val="clear" w:color="auto" w:fill="FFFFFF"/>
        <w:tabs>
          <w:tab w:val="clear" w:pos="709"/>
        </w:tabs>
        <w:suppressAutoHyphens w:val="0"/>
        <w:autoSpaceDE w:val="0"/>
        <w:autoSpaceDN w:val="0"/>
        <w:adjustRightInd w:val="0"/>
        <w:spacing w:after="0" w:line="432" w:lineRule="exact"/>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br w:type="column"/>
      </w:r>
      <w:r w:rsidRPr="00FE6933">
        <w:rPr>
          <w:rFonts w:ascii="Times New Roman" w:eastAsia="Times New Roman" w:hAnsi="Times New Roman" w:cs="Times New Roman"/>
          <w:b/>
          <w:bCs/>
          <w:spacing w:val="-25"/>
          <w:kern w:val="0"/>
          <w:sz w:val="20"/>
          <w:szCs w:val="20"/>
          <w:lang w:eastAsia="ru-RU"/>
        </w:rPr>
        <w:t xml:space="preserve">Оценочность </w:t>
      </w:r>
      <w:r w:rsidRPr="00FE6933">
        <w:rPr>
          <w:rFonts w:ascii="Times New Roman" w:eastAsia="Times New Roman" w:hAnsi="Times New Roman" w:cs="Times New Roman"/>
          <w:b/>
          <w:bCs/>
          <w:i/>
          <w:iCs/>
          <w:kern w:val="0"/>
          <w:lang w:eastAsia="ru-RU"/>
        </w:rPr>
        <w:t>(+/-)</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type w:val="continuous"/>
          <w:pgSz w:w="11909" w:h="16834"/>
          <w:pgMar w:top="1440" w:right="3282" w:bottom="720" w:left="2757" w:header="720" w:footer="720" w:gutter="0"/>
          <w:cols w:num="3" w:space="720" w:equalWidth="0">
            <w:col w:w="1372" w:space="595"/>
            <w:col w:w="1958" w:space="1018"/>
            <w:col w:w="926"/>
          </w:cols>
        </w:sectPr>
      </w:pPr>
    </w:p>
    <w:p w:rsidR="00FE6933" w:rsidRPr="00FE6933" w:rsidRDefault="00FE6933" w:rsidP="00FE6933">
      <w:pPr>
        <w:shd w:val="clear" w:color="auto" w:fill="FFFFFF"/>
        <w:tabs>
          <w:tab w:val="clear" w:pos="709"/>
        </w:tabs>
        <w:suppressAutoHyphens w:val="0"/>
        <w:autoSpaceDE w:val="0"/>
        <w:autoSpaceDN w:val="0"/>
        <w:adjustRightInd w:val="0"/>
        <w:spacing w:before="38" w:after="0" w:line="240" w:lineRule="auto"/>
        <w:ind w:left="242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i/>
          <w:iCs/>
          <w:spacing w:val="-6"/>
          <w:kern w:val="0"/>
          <w:sz w:val="20"/>
          <w:szCs w:val="20"/>
          <w:lang w:eastAsia="ru-RU"/>
        </w:rPr>
        <w:t>"Домовой</w:t>
      </w:r>
    </w:p>
    <w:p w:rsidR="00FE6933" w:rsidRPr="00FE6933" w:rsidRDefault="00FE6933" w:rsidP="00FE6933">
      <w:pPr>
        <w:shd w:val="clear" w:color="auto" w:fill="FFFFFF"/>
        <w:tabs>
          <w:tab w:val="clear" w:pos="709"/>
        </w:tabs>
        <w:suppressAutoHyphens w:val="0"/>
        <w:autoSpaceDE w:val="0"/>
        <w:autoSpaceDN w:val="0"/>
        <w:adjustRightInd w:val="0"/>
        <w:spacing w:before="14" w:after="19" w:line="422" w:lineRule="exact"/>
        <w:ind w:left="2827" w:firstLine="0"/>
        <w:jc w:val="left"/>
        <w:rPr>
          <w:rFonts w:ascii="Times New Roman" w:eastAsia="Times New Roman" w:hAnsi="Times New Roman" w:cs="Times New Roman"/>
          <w:kern w:val="0"/>
          <w:sz w:val="20"/>
          <w:szCs w:val="20"/>
          <w:lang w:eastAsia="ru-RU"/>
        </w:rPr>
      </w:pPr>
      <w:r w:rsidRPr="00FE6933">
        <w:rPr>
          <w:rFonts w:ascii="Arial" w:eastAsia="Times New Roman" w:hAnsi="Arial" w:cs="Arial"/>
          <w:b/>
          <w:bCs/>
          <w:kern w:val="0"/>
          <w:position w:val="-8"/>
          <w:sz w:val="68"/>
          <w:szCs w:val="68"/>
          <w:lang w:val="en-US" w:eastAsia="ru-RU"/>
        </w:rPr>
        <w:t>I</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type w:val="continuous"/>
          <w:pgSz w:w="11909" w:h="16834"/>
          <w:pgMar w:top="1440" w:right="2485" w:bottom="720" w:left="2724"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before="5" w:after="0" w:line="240" w:lineRule="auto"/>
        <w:ind w:left="470" w:firstLine="0"/>
        <w:jc w:val="left"/>
        <w:rPr>
          <w:rFonts w:ascii="Times New Roman" w:eastAsia="Times New Roman" w:hAnsi="Times New Roman" w:cs="Times New Roman"/>
          <w:kern w:val="0"/>
          <w:sz w:val="20"/>
          <w:szCs w:val="20"/>
          <w:lang w:eastAsia="ru-RU"/>
        </w:rPr>
      </w:pPr>
      <w:r w:rsidRPr="00FE6933">
        <w:rPr>
          <w:rFonts w:ascii="Arial" w:eastAsia="Times New Roman" w:hAnsi="Arial" w:cs="Times New Roman"/>
          <w:i/>
          <w:iCs/>
          <w:kern w:val="0"/>
          <w:sz w:val="20"/>
          <w:szCs w:val="20"/>
          <w:lang w:eastAsia="ru-RU"/>
        </w:rPr>
        <w:t>Дом</w:t>
      </w:r>
    </w:p>
    <w:p w:rsidR="00FE6933" w:rsidRPr="00FE6933" w:rsidRDefault="00FE6933" w:rsidP="00FE6933">
      <w:pPr>
        <w:shd w:val="clear" w:color="auto" w:fill="FFFFFF"/>
        <w:tabs>
          <w:tab w:val="clear" w:pos="709"/>
        </w:tabs>
        <w:suppressAutoHyphens w:val="0"/>
        <w:autoSpaceDE w:val="0"/>
        <w:autoSpaceDN w:val="0"/>
        <w:adjustRightInd w:val="0"/>
        <w:spacing w:before="672" w:after="0" w:line="240" w:lineRule="auto"/>
        <w:ind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2"/>
          <w:kern w:val="0"/>
          <w:sz w:val="20"/>
          <w:szCs w:val="20"/>
          <w:lang w:eastAsia="ru-RU"/>
        </w:rPr>
        <w:t>Место обитания</w:t>
      </w: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5"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br w:type="column"/>
      </w:r>
      <w:r w:rsidRPr="00FE6933">
        <w:rPr>
          <w:rFonts w:ascii="Times New Roman" w:eastAsia="Times New Roman" w:hAnsi="Times New Roman" w:cs="Times New Roman"/>
          <w:b/>
          <w:bCs/>
          <w:i/>
          <w:iCs/>
          <w:spacing w:val="-2"/>
          <w:kern w:val="0"/>
          <w:sz w:val="20"/>
          <w:szCs w:val="20"/>
          <w:lang w:eastAsia="ru-RU"/>
        </w:rPr>
        <w:t xml:space="preserve">Бородатый старик, </w:t>
      </w:r>
      <w:r w:rsidRPr="00FE6933">
        <w:rPr>
          <w:rFonts w:ascii="Times New Roman" w:eastAsia="Times New Roman" w:hAnsi="Times New Roman" w:cs="Times New Roman"/>
          <w:b/>
          <w:bCs/>
          <w:i/>
          <w:iCs/>
          <w:spacing w:val="-4"/>
          <w:kern w:val="0"/>
          <w:sz w:val="20"/>
          <w:szCs w:val="20"/>
          <w:lang w:eastAsia="ru-RU"/>
        </w:rPr>
        <w:t>старший член семьи</w:t>
      </w:r>
    </w:p>
    <w:p w:rsidR="00FE6933" w:rsidRPr="00FE6933" w:rsidRDefault="00FE6933" w:rsidP="00FE6933">
      <w:pPr>
        <w:shd w:val="clear" w:color="auto" w:fill="FFFFFF"/>
        <w:tabs>
          <w:tab w:val="clear" w:pos="709"/>
        </w:tabs>
        <w:suppressAutoHyphens w:val="0"/>
        <w:autoSpaceDE w:val="0"/>
        <w:autoSpaceDN w:val="0"/>
        <w:adjustRightInd w:val="0"/>
        <w:spacing w:before="427" w:after="0" w:line="240" w:lineRule="auto"/>
        <w:ind w:left="49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4"/>
          <w:kern w:val="0"/>
          <w:sz w:val="20"/>
          <w:szCs w:val="20"/>
          <w:lang w:eastAsia="ru-RU"/>
        </w:rPr>
        <w:t>Портрет</w:t>
      </w:r>
    </w:p>
    <w:p w:rsidR="00FE6933" w:rsidRPr="00FE6933" w:rsidRDefault="00FE6933" w:rsidP="00FE6933">
      <w:pPr>
        <w:shd w:val="clear" w:color="auto" w:fill="FFFFFF"/>
        <w:tabs>
          <w:tab w:val="clear" w:pos="709"/>
        </w:tabs>
        <w:suppressAutoHyphens w:val="0"/>
        <w:autoSpaceDE w:val="0"/>
        <w:autoSpaceDN w:val="0"/>
        <w:adjustRightInd w:val="0"/>
        <w:spacing w:after="0" w:line="230" w:lineRule="exact"/>
        <w:ind w:left="1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br w:type="column"/>
      </w:r>
      <w:r w:rsidRPr="00FE6933">
        <w:rPr>
          <w:rFonts w:ascii="Times New Roman" w:eastAsia="Times New Roman" w:hAnsi="Times New Roman" w:cs="Times New Roman"/>
          <w:b/>
          <w:bCs/>
          <w:i/>
          <w:iCs/>
          <w:spacing w:val="-5"/>
          <w:kern w:val="0"/>
          <w:sz w:val="20"/>
          <w:szCs w:val="20"/>
          <w:lang w:eastAsia="ru-RU"/>
        </w:rPr>
        <w:t xml:space="preserve">Хозяин дома, заботится • </w:t>
      </w:r>
      <w:r w:rsidRPr="00FE6933">
        <w:rPr>
          <w:rFonts w:ascii="Times New Roman" w:eastAsia="Times New Roman" w:hAnsi="Times New Roman" w:cs="Times New Roman"/>
          <w:b/>
          <w:bCs/>
          <w:i/>
          <w:iCs/>
          <w:spacing w:val="-3"/>
          <w:kern w:val="0"/>
          <w:sz w:val="20"/>
          <w:szCs w:val="20"/>
          <w:lang w:eastAsia="ru-RU"/>
        </w:rPr>
        <w:t xml:space="preserve">о хозяйстве, помогает </w:t>
      </w:r>
      <w:r w:rsidRPr="00FE6933">
        <w:rPr>
          <w:rFonts w:ascii="Times New Roman" w:eastAsia="Times New Roman" w:hAnsi="Times New Roman" w:cs="Times New Roman"/>
          <w:b/>
          <w:bCs/>
          <w:i/>
          <w:iCs/>
          <w:spacing w:val="-4"/>
          <w:kern w:val="0"/>
          <w:sz w:val="20"/>
          <w:szCs w:val="20"/>
          <w:lang w:eastAsia="ru-RU"/>
        </w:rPr>
        <w:t xml:space="preserve">или вредит людям, </w:t>
      </w:r>
      <w:r w:rsidRPr="00FE6933">
        <w:rPr>
          <w:rFonts w:ascii="Times New Roman" w:eastAsia="Times New Roman" w:hAnsi="Times New Roman" w:cs="Times New Roman"/>
          <w:b/>
          <w:bCs/>
          <w:i/>
          <w:iCs/>
          <w:spacing w:val="-3"/>
          <w:kern w:val="0"/>
          <w:sz w:val="20"/>
          <w:szCs w:val="20"/>
          <w:lang w:eastAsia="ru-RU"/>
        </w:rPr>
        <w:t>вестник добра или зла</w:t>
      </w: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50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29"/>
          <w:kern w:val="0"/>
          <w:sz w:val="20"/>
          <w:szCs w:val="20"/>
          <w:lang w:eastAsia="ru-RU"/>
        </w:rPr>
        <w:t>Функции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type w:val="continuous"/>
          <w:pgSz w:w="11909" w:h="16834"/>
          <w:pgMar w:top="1440" w:right="2485" w:bottom="720" w:left="2748" w:header="720" w:footer="720" w:gutter="0"/>
          <w:cols w:num="3" w:space="720" w:equalWidth="0">
            <w:col w:w="1176" w:space="821"/>
            <w:col w:w="1824" w:space="614"/>
            <w:col w:w="2241"/>
          </w:cols>
        </w:sectPr>
      </w:pPr>
    </w:p>
    <w:p w:rsidR="00FE6933" w:rsidRPr="00FE6933" w:rsidRDefault="00FE6933" w:rsidP="00FE6933">
      <w:pPr>
        <w:shd w:val="clear" w:color="auto" w:fill="FFFFFF"/>
        <w:tabs>
          <w:tab w:val="clear" w:pos="709"/>
        </w:tabs>
        <w:suppressAutoHyphens w:val="0"/>
        <w:autoSpaceDE w:val="0"/>
        <w:autoSpaceDN w:val="0"/>
        <w:adjustRightInd w:val="0"/>
        <w:spacing w:before="206" w:after="0" w:line="346" w:lineRule="exact"/>
        <w:ind w:right="34"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20"/>
          <w:szCs w:val="20"/>
          <w:lang w:eastAsia="ru-RU"/>
        </w:rPr>
        <w:t xml:space="preserve">В третьей главе «Лексикографический аспект описания слов-мифологем» </w:t>
      </w:r>
      <w:r w:rsidRPr="00FE6933">
        <w:rPr>
          <w:rFonts w:ascii="Times New Roman" w:eastAsia="Times New Roman" w:hAnsi="Times New Roman" w:cs="Times New Roman"/>
          <w:kern w:val="0"/>
          <w:sz w:val="20"/>
          <w:szCs w:val="20"/>
          <w:lang w:eastAsia="ru-RU"/>
        </w:rPr>
        <w:t xml:space="preserve">рассматривается понятие учебной лексикографии, </w:t>
      </w:r>
      <w:r w:rsidRPr="00FE6933">
        <w:rPr>
          <w:rFonts w:ascii="Times New Roman" w:eastAsia="Times New Roman" w:hAnsi="Times New Roman" w:cs="Times New Roman"/>
          <w:spacing w:val="-2"/>
          <w:kern w:val="0"/>
          <w:sz w:val="20"/>
          <w:szCs w:val="20"/>
          <w:lang w:eastAsia="ru-RU"/>
        </w:rPr>
        <w:t xml:space="preserve">обосновываются принципы лексикографического описания слов-мифологем в </w:t>
      </w:r>
      <w:r w:rsidRPr="00FE6933">
        <w:rPr>
          <w:rFonts w:ascii="Times New Roman" w:eastAsia="Times New Roman" w:hAnsi="Times New Roman" w:cs="Times New Roman"/>
          <w:spacing w:val="-1"/>
          <w:kern w:val="0"/>
          <w:sz w:val="20"/>
          <w:szCs w:val="20"/>
          <w:lang w:eastAsia="ru-RU"/>
        </w:rPr>
        <w:t xml:space="preserve">лингвокультурологическом словаре, разрабатывается структура словарной </w:t>
      </w:r>
      <w:r w:rsidRPr="00FE6933">
        <w:rPr>
          <w:rFonts w:ascii="Times New Roman" w:eastAsia="Times New Roman" w:hAnsi="Times New Roman" w:cs="Times New Roman"/>
          <w:kern w:val="0"/>
          <w:sz w:val="20"/>
          <w:szCs w:val="20"/>
          <w:lang w:eastAsia="ru-RU"/>
        </w:rPr>
        <w:t>статьи, приводятся модели словарных статей.</w:t>
      </w:r>
    </w:p>
    <w:p w:rsidR="00FE6933" w:rsidRPr="00FE6933" w:rsidRDefault="00FE6933" w:rsidP="00FE6933">
      <w:pPr>
        <w:shd w:val="clear" w:color="auto" w:fill="FFFFFF"/>
        <w:tabs>
          <w:tab w:val="clear" w:pos="709"/>
        </w:tabs>
        <w:suppressAutoHyphens w:val="0"/>
        <w:autoSpaceDE w:val="0"/>
        <w:autoSpaceDN w:val="0"/>
        <w:adjustRightInd w:val="0"/>
        <w:spacing w:before="5" w:after="0" w:line="346" w:lineRule="exact"/>
        <w:ind w:left="53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Словари играют важную роль в решении проблемы «язык и культура».</w:t>
      </w:r>
    </w:p>
    <w:p w:rsidR="00FE6933" w:rsidRPr="00FE6933" w:rsidRDefault="00FE6933" w:rsidP="00FE6933">
      <w:pPr>
        <w:shd w:val="clear" w:color="auto" w:fill="FFFFFF"/>
        <w:tabs>
          <w:tab w:val="clear" w:pos="709"/>
          <w:tab w:val="left" w:pos="946"/>
          <w:tab w:val="left" w:pos="2203"/>
          <w:tab w:val="left" w:pos="4267"/>
          <w:tab w:val="left" w:pos="5630"/>
        </w:tabs>
        <w:suppressAutoHyphens w:val="0"/>
        <w:autoSpaceDE w:val="0"/>
        <w:autoSpaceDN w:val="0"/>
        <w:adjustRightInd w:val="0"/>
        <w:spacing w:after="0" w:line="346" w:lineRule="exact"/>
        <w:ind w:left="10" w:right="4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Интегрирование различных областей гуманитарного знания делает</w:t>
      </w:r>
      <w:r w:rsidRPr="00FE6933">
        <w:rPr>
          <w:rFonts w:ascii="Times New Roman" w:eastAsia="Times New Roman" w:hAnsi="Times New Roman" w:cs="Times New Roman"/>
          <w:spacing w:val="-2"/>
          <w:kern w:val="0"/>
          <w:sz w:val="20"/>
          <w:szCs w:val="20"/>
          <w:lang w:eastAsia="ru-RU"/>
        </w:rPr>
        <w:br/>
        <w:t>актуальным создание нового типа лингвокультурологических словарей, в</w:t>
      </w:r>
      <w:r w:rsidRPr="00FE6933">
        <w:rPr>
          <w:rFonts w:ascii="Times New Roman" w:eastAsia="Times New Roman" w:hAnsi="Times New Roman" w:cs="Times New Roman"/>
          <w:spacing w:val="-2"/>
          <w:kern w:val="0"/>
          <w:sz w:val="20"/>
          <w:szCs w:val="20"/>
          <w:lang w:eastAsia="ru-RU"/>
        </w:rPr>
        <w:br/>
      </w:r>
      <w:r w:rsidRPr="00FE6933">
        <w:rPr>
          <w:rFonts w:ascii="Times New Roman" w:eastAsia="Times New Roman" w:hAnsi="Times New Roman" w:cs="Times New Roman"/>
          <w:kern w:val="0"/>
          <w:sz w:val="20"/>
          <w:szCs w:val="20"/>
          <w:lang w:eastAsia="ru-RU"/>
        </w:rPr>
        <w:t>лексикографической форме представляющих содержание культурных</w:t>
      </w:r>
      <w:r w:rsidRPr="00FE6933">
        <w:rPr>
          <w:rFonts w:ascii="Times New Roman" w:eastAsia="Times New Roman" w:hAnsi="Times New Roman" w:cs="Times New Roman"/>
          <w:kern w:val="0"/>
          <w:sz w:val="20"/>
          <w:szCs w:val="20"/>
          <w:lang w:eastAsia="ru-RU"/>
        </w:rPr>
        <w:br/>
      </w:r>
      <w:r w:rsidRPr="00FE6933">
        <w:rPr>
          <w:rFonts w:ascii="Times New Roman" w:eastAsia="Times New Roman" w:hAnsi="Times New Roman" w:cs="Times New Roman"/>
          <w:spacing w:val="-1"/>
          <w:kern w:val="0"/>
          <w:sz w:val="20"/>
          <w:szCs w:val="20"/>
          <w:lang w:eastAsia="ru-RU"/>
        </w:rPr>
        <w:t>феноменов. На наш взгляд, словарей такого типа пока не существует, более</w:t>
      </w:r>
      <w:r w:rsidRPr="00FE6933">
        <w:rPr>
          <w:rFonts w:ascii="Times New Roman" w:eastAsia="Times New Roman" w:hAnsi="Times New Roman" w:cs="Times New Roman"/>
          <w:spacing w:val="-1"/>
          <w:kern w:val="0"/>
          <w:sz w:val="20"/>
          <w:szCs w:val="20"/>
          <w:lang w:eastAsia="ru-RU"/>
        </w:rPr>
        <w:br/>
      </w:r>
      <w:r w:rsidRPr="00FE6933">
        <w:rPr>
          <w:rFonts w:ascii="Times New Roman" w:eastAsia="Times New Roman" w:hAnsi="Times New Roman" w:cs="Times New Roman"/>
          <w:spacing w:val="-2"/>
          <w:kern w:val="0"/>
          <w:sz w:val="20"/>
          <w:szCs w:val="20"/>
          <w:lang w:eastAsia="ru-RU"/>
        </w:rPr>
        <w:t>того,</w:t>
      </w:r>
      <w:r w:rsidRPr="00FE6933">
        <w:rPr>
          <w:rFonts w:ascii="Arial" w:eastAsia="Times New Roman" w:hAnsi="Times New Roman" w:cs="Arial"/>
          <w:kern w:val="0"/>
          <w:sz w:val="20"/>
          <w:szCs w:val="20"/>
          <w:lang w:eastAsia="ru-RU"/>
        </w:rPr>
        <w:tab/>
      </w:r>
      <w:r w:rsidRPr="00FE6933">
        <w:rPr>
          <w:rFonts w:ascii="Times New Roman" w:eastAsia="Times New Roman" w:hAnsi="Times New Roman" w:cs="Times New Roman"/>
          <w:spacing w:val="-4"/>
          <w:kern w:val="0"/>
          <w:sz w:val="20"/>
          <w:szCs w:val="20"/>
          <w:lang w:eastAsia="ru-RU"/>
        </w:rPr>
        <w:t>остаются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неразработанными</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2"/>
          <w:kern w:val="0"/>
          <w:sz w:val="20"/>
          <w:szCs w:val="20"/>
          <w:lang w:eastAsia="ru-RU"/>
        </w:rPr>
        <w:t>принципы</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составления</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24" w:right="5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лингвокультурологического словаря, в которых, вероятно, должен быть учтен </w:t>
      </w:r>
      <w:r w:rsidRPr="00FE6933">
        <w:rPr>
          <w:rFonts w:ascii="Times New Roman" w:eastAsia="Times New Roman" w:hAnsi="Times New Roman" w:cs="Times New Roman"/>
          <w:spacing w:val="-2"/>
          <w:kern w:val="0"/>
          <w:sz w:val="20"/>
          <w:szCs w:val="20"/>
          <w:lang w:eastAsia="ru-RU"/>
        </w:rPr>
        <w:t>опыт лексикографических изданий, непосредственно связанных с задачами и потребностями   лингвокультурологии.    Необходим   специальный   учебный</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type w:val="continuous"/>
          <w:pgSz w:w="11909" w:h="16834"/>
          <w:pgMar w:top="1440" w:right="2485" w:bottom="720" w:left="2724"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0"/>
          <w:kern w:val="0"/>
          <w:sz w:val="20"/>
          <w:szCs w:val="20"/>
          <w:lang w:eastAsia="ru-RU"/>
        </w:rPr>
        <w:t>18</w:t>
      </w:r>
    </w:p>
    <w:p w:rsidR="00FE6933" w:rsidRPr="00FE6933" w:rsidRDefault="00FE6933" w:rsidP="00FE6933">
      <w:pPr>
        <w:shd w:val="clear" w:color="auto" w:fill="FFFFFF"/>
        <w:tabs>
          <w:tab w:val="clear" w:pos="709"/>
        </w:tabs>
        <w:suppressAutoHyphens w:val="0"/>
        <w:autoSpaceDE w:val="0"/>
        <w:autoSpaceDN w:val="0"/>
        <w:adjustRightInd w:val="0"/>
        <w:spacing w:before="91" w:after="0" w:line="341" w:lineRule="exact"/>
        <w:ind w:left="5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словарь, ориентированный на описание русской культуры для инофона, для </w:t>
      </w:r>
      <w:r w:rsidRPr="00FE6933">
        <w:rPr>
          <w:rFonts w:ascii="Times New Roman" w:eastAsia="Times New Roman" w:hAnsi="Times New Roman" w:cs="Times New Roman"/>
          <w:spacing w:val="-2"/>
          <w:kern w:val="0"/>
          <w:sz w:val="20"/>
          <w:szCs w:val="20"/>
          <w:lang w:eastAsia="ru-RU"/>
        </w:rPr>
        <w:t>создания которого должны быть выработаны определенные принципы.</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29"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Результаты проведенного во второй главе анализа слов-мифологем позволили выделить ряд параметров для составления учебного лингвокультурологического словаря:</w:t>
      </w:r>
    </w:p>
    <w:p w:rsidR="00FE6933" w:rsidRPr="00FE6933" w:rsidRDefault="00FE6933" w:rsidP="00FE6933">
      <w:pPr>
        <w:numPr>
          <w:ilvl w:val="0"/>
          <w:numId w:val="9"/>
        </w:numPr>
        <w:shd w:val="clear" w:color="auto" w:fill="FFFFFF"/>
        <w:tabs>
          <w:tab w:val="clear" w:pos="709"/>
          <w:tab w:val="left" w:pos="754"/>
          <w:tab w:val="left" w:pos="2030"/>
          <w:tab w:val="left" w:pos="4786"/>
          <w:tab w:val="left" w:pos="5942"/>
        </w:tabs>
        <w:suppressAutoHyphens w:val="0"/>
        <w:autoSpaceDE w:val="0"/>
        <w:autoSpaceDN w:val="0"/>
        <w:adjustRightInd w:val="0"/>
        <w:spacing w:after="0" w:line="341" w:lineRule="exact"/>
        <w:ind w:right="10" w:firstLine="514"/>
        <w:jc w:val="left"/>
        <w:rPr>
          <w:rFonts w:ascii="Times New Roman" w:eastAsia="Times New Roman" w:hAnsi="Times New Roman" w:cs="Times New Roman"/>
          <w:spacing w:val="-21"/>
          <w:kern w:val="0"/>
          <w:sz w:val="20"/>
          <w:szCs w:val="20"/>
          <w:lang w:eastAsia="ru-RU"/>
        </w:rPr>
      </w:pPr>
      <w:r w:rsidRPr="00FE6933">
        <w:rPr>
          <w:rFonts w:ascii="Times New Roman" w:eastAsia="Times New Roman" w:hAnsi="Times New Roman" w:cs="Times New Roman"/>
          <w:spacing w:val="-5"/>
          <w:kern w:val="0"/>
          <w:sz w:val="20"/>
          <w:szCs w:val="20"/>
          <w:lang w:eastAsia="ru-RU"/>
        </w:rPr>
        <w:t>Учебный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5"/>
          <w:kern w:val="0"/>
          <w:sz w:val="20"/>
          <w:szCs w:val="20"/>
          <w:lang w:eastAsia="ru-RU"/>
        </w:rPr>
        <w:t>лингвокультурологический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2"/>
          <w:kern w:val="0"/>
          <w:sz w:val="20"/>
          <w:szCs w:val="20"/>
          <w:lang w:eastAsia="ru-RU"/>
        </w:rPr>
        <w:t>словарь</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5"/>
          <w:kern w:val="0"/>
          <w:sz w:val="20"/>
          <w:szCs w:val="20"/>
          <w:lang w:eastAsia="ru-RU"/>
        </w:rPr>
        <w:t xml:space="preserve">отражает </w:t>
      </w:r>
      <w:r w:rsidRPr="00FE6933">
        <w:rPr>
          <w:rFonts w:ascii="Times New Roman" w:eastAsia="Times New Roman" w:hAnsi="Times New Roman" w:cs="Times New Roman"/>
          <w:kern w:val="0"/>
          <w:sz w:val="20"/>
          <w:szCs w:val="20"/>
          <w:lang w:eastAsia="ru-RU"/>
        </w:rPr>
        <w:t xml:space="preserve">антропоцентрический подход (т. е. изучение языка с целью познания его </w:t>
      </w:r>
      <w:r w:rsidRPr="00FE6933">
        <w:rPr>
          <w:rFonts w:ascii="Times New Roman" w:eastAsia="Times New Roman" w:hAnsi="Times New Roman" w:cs="Times New Roman"/>
          <w:spacing w:val="-3"/>
          <w:kern w:val="0"/>
          <w:sz w:val="20"/>
          <w:szCs w:val="20"/>
          <w:lang w:eastAsia="ru-RU"/>
        </w:rPr>
        <w:t>носителя), характерный для лингвокультурологии в целом.</w:t>
      </w:r>
    </w:p>
    <w:p w:rsidR="00FE6933" w:rsidRPr="00FE6933" w:rsidRDefault="00FE6933" w:rsidP="00FE6933">
      <w:pPr>
        <w:numPr>
          <w:ilvl w:val="0"/>
          <w:numId w:val="9"/>
        </w:numPr>
        <w:shd w:val="clear" w:color="auto" w:fill="FFFFFF"/>
        <w:tabs>
          <w:tab w:val="clear" w:pos="709"/>
          <w:tab w:val="left" w:pos="754"/>
        </w:tabs>
        <w:suppressAutoHyphens w:val="0"/>
        <w:autoSpaceDE w:val="0"/>
        <w:autoSpaceDN w:val="0"/>
        <w:adjustRightInd w:val="0"/>
        <w:spacing w:before="14" w:after="0" w:line="341" w:lineRule="exact"/>
        <w:ind w:right="19" w:firstLine="514"/>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kern w:val="0"/>
          <w:sz w:val="20"/>
          <w:szCs w:val="20"/>
          <w:lang w:eastAsia="ru-RU"/>
        </w:rPr>
        <w:t xml:space="preserve">Описание в учебном лингвокультурологическом словаре </w:t>
      </w:r>
      <w:r w:rsidRPr="00FE6933">
        <w:rPr>
          <w:rFonts w:ascii="Times New Roman" w:eastAsia="Times New Roman" w:hAnsi="Times New Roman" w:cs="Times New Roman"/>
          <w:spacing w:val="-2"/>
          <w:kern w:val="0"/>
          <w:sz w:val="20"/>
          <w:szCs w:val="20"/>
          <w:lang w:eastAsia="ru-RU"/>
        </w:rPr>
        <w:t>прагматически ориентировано, то есть учитывает потребности пользователя.</w:t>
      </w:r>
    </w:p>
    <w:p w:rsidR="00FE6933" w:rsidRPr="00FE6933" w:rsidRDefault="00FE6933" w:rsidP="00FE6933">
      <w:pPr>
        <w:numPr>
          <w:ilvl w:val="0"/>
          <w:numId w:val="9"/>
        </w:numPr>
        <w:shd w:val="clear" w:color="auto" w:fill="FFFFFF"/>
        <w:tabs>
          <w:tab w:val="clear" w:pos="709"/>
          <w:tab w:val="left" w:pos="754"/>
        </w:tabs>
        <w:suppressAutoHyphens w:val="0"/>
        <w:autoSpaceDE w:val="0"/>
        <w:autoSpaceDN w:val="0"/>
        <w:adjustRightInd w:val="0"/>
        <w:spacing w:after="0" w:line="341" w:lineRule="exact"/>
        <w:ind w:right="29" w:firstLine="514"/>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При составлении учебного лингвокультурологического словаря </w:t>
      </w:r>
      <w:r w:rsidRPr="00FE6933">
        <w:rPr>
          <w:rFonts w:ascii="Times New Roman" w:eastAsia="Times New Roman" w:hAnsi="Times New Roman" w:cs="Times New Roman"/>
          <w:spacing w:val="-1"/>
          <w:kern w:val="0"/>
          <w:sz w:val="20"/>
          <w:szCs w:val="20"/>
          <w:lang w:eastAsia="ru-RU"/>
        </w:rPr>
        <w:t xml:space="preserve">нерелевантно противопоставление филологического и энциклопедического </w:t>
      </w:r>
      <w:r w:rsidRPr="00FE6933">
        <w:rPr>
          <w:rFonts w:ascii="Times New Roman" w:eastAsia="Times New Roman" w:hAnsi="Times New Roman" w:cs="Times New Roman"/>
          <w:kern w:val="0"/>
          <w:sz w:val="20"/>
          <w:szCs w:val="20"/>
          <w:lang w:eastAsia="ru-RU"/>
        </w:rPr>
        <w:t>способов лексикографирования.</w:t>
      </w:r>
    </w:p>
    <w:p w:rsidR="00FE6933" w:rsidRPr="00FE6933" w:rsidRDefault="00FE6933" w:rsidP="00FE6933">
      <w:pPr>
        <w:numPr>
          <w:ilvl w:val="0"/>
          <w:numId w:val="9"/>
        </w:numPr>
        <w:shd w:val="clear" w:color="auto" w:fill="FFFFFF"/>
        <w:tabs>
          <w:tab w:val="clear" w:pos="709"/>
          <w:tab w:val="left" w:pos="754"/>
        </w:tabs>
        <w:suppressAutoHyphens w:val="0"/>
        <w:autoSpaceDE w:val="0"/>
        <w:autoSpaceDN w:val="0"/>
        <w:adjustRightInd w:val="0"/>
        <w:spacing w:after="0" w:line="341" w:lineRule="exact"/>
        <w:ind w:right="29" w:firstLine="514"/>
        <w:jc w:val="left"/>
        <w:rPr>
          <w:rFonts w:ascii="Times New Roman" w:eastAsia="Times New Roman" w:hAnsi="Times New Roman" w:cs="Times New Roman"/>
          <w:spacing w:val="-10"/>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Материалом для выявления необходимой экстралингвистической </w:t>
      </w:r>
      <w:r w:rsidRPr="00FE6933">
        <w:rPr>
          <w:rFonts w:ascii="Times New Roman" w:eastAsia="Times New Roman" w:hAnsi="Times New Roman" w:cs="Times New Roman"/>
          <w:spacing w:val="-2"/>
          <w:kern w:val="0"/>
          <w:sz w:val="20"/>
          <w:szCs w:val="20"/>
          <w:lang w:eastAsia="ru-RU"/>
        </w:rPr>
        <w:t>информации служат данные толковых, энциклопедических, этнографических, тематических словарей, справочников, специальной научной литературы.</w:t>
      </w:r>
    </w:p>
    <w:p w:rsidR="00FE6933" w:rsidRPr="00FE6933" w:rsidRDefault="00FE6933" w:rsidP="00FE6933">
      <w:pPr>
        <w:numPr>
          <w:ilvl w:val="0"/>
          <w:numId w:val="9"/>
        </w:numPr>
        <w:shd w:val="clear" w:color="auto" w:fill="FFFFFF"/>
        <w:tabs>
          <w:tab w:val="clear" w:pos="709"/>
          <w:tab w:val="left" w:pos="754"/>
          <w:tab w:val="left" w:pos="1382"/>
          <w:tab w:val="left" w:pos="3739"/>
          <w:tab w:val="left" w:pos="5539"/>
        </w:tabs>
        <w:suppressAutoHyphens w:val="0"/>
        <w:autoSpaceDE w:val="0"/>
        <w:autoSpaceDN w:val="0"/>
        <w:adjustRightInd w:val="0"/>
        <w:spacing w:before="5" w:after="0" w:line="341" w:lineRule="exact"/>
        <w:ind w:right="38" w:firstLine="514"/>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В учебном лингвокультурологическом словаре в качестве основного </w:t>
      </w:r>
      <w:r w:rsidRPr="00FE6933">
        <w:rPr>
          <w:rFonts w:ascii="Times New Roman" w:eastAsia="Times New Roman" w:hAnsi="Times New Roman" w:cs="Times New Roman"/>
          <w:spacing w:val="-4"/>
          <w:kern w:val="0"/>
          <w:sz w:val="20"/>
          <w:szCs w:val="20"/>
          <w:lang w:eastAsia="ru-RU"/>
        </w:rPr>
        <w:t>критерия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лексикографической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1"/>
          <w:kern w:val="0"/>
          <w:sz w:val="20"/>
          <w:szCs w:val="20"/>
          <w:lang w:eastAsia="ru-RU"/>
        </w:rPr>
        <w:t>минимизации</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4"/>
          <w:kern w:val="0"/>
          <w:sz w:val="20"/>
          <w:szCs w:val="20"/>
          <w:lang w:eastAsia="ru-RU"/>
        </w:rPr>
        <w:t xml:space="preserve">необходимой </w:t>
      </w:r>
      <w:r w:rsidRPr="00FE6933">
        <w:rPr>
          <w:rFonts w:ascii="Times New Roman" w:eastAsia="Times New Roman" w:hAnsi="Times New Roman" w:cs="Times New Roman"/>
          <w:spacing w:val="-2"/>
          <w:kern w:val="0"/>
          <w:sz w:val="20"/>
          <w:szCs w:val="20"/>
          <w:lang w:eastAsia="ru-RU"/>
        </w:rPr>
        <w:t>экстралингвистической информации выступает языковой материал.</w:t>
      </w:r>
    </w:p>
    <w:p w:rsidR="00FE6933" w:rsidRPr="00FE6933" w:rsidRDefault="00FE6933" w:rsidP="00FE6933">
      <w:pPr>
        <w:numPr>
          <w:ilvl w:val="0"/>
          <w:numId w:val="9"/>
        </w:numPr>
        <w:shd w:val="clear" w:color="auto" w:fill="FFFFFF"/>
        <w:tabs>
          <w:tab w:val="clear" w:pos="709"/>
          <w:tab w:val="left" w:pos="754"/>
          <w:tab w:val="left" w:pos="2482"/>
          <w:tab w:val="left" w:pos="4373"/>
          <w:tab w:val="left" w:pos="5909"/>
        </w:tabs>
        <w:suppressAutoHyphens w:val="0"/>
        <w:autoSpaceDE w:val="0"/>
        <w:autoSpaceDN w:val="0"/>
        <w:adjustRightInd w:val="0"/>
        <w:spacing w:before="5" w:after="0" w:line="341" w:lineRule="exact"/>
        <w:ind w:right="43" w:firstLine="514"/>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spacing w:val="-3"/>
          <w:kern w:val="0"/>
          <w:sz w:val="20"/>
          <w:szCs w:val="20"/>
          <w:lang w:eastAsia="ru-RU"/>
        </w:rPr>
        <w:t>Толкование</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4"/>
          <w:kern w:val="0"/>
          <w:sz w:val="20"/>
          <w:szCs w:val="20"/>
          <w:lang w:eastAsia="ru-RU"/>
        </w:rPr>
        <w:t>заголовочной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2"/>
          <w:kern w:val="0"/>
          <w:sz w:val="20"/>
          <w:szCs w:val="20"/>
          <w:lang w:eastAsia="ru-RU"/>
        </w:rPr>
        <w:t>единицы</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5"/>
          <w:kern w:val="0"/>
          <w:sz w:val="20"/>
          <w:szCs w:val="20"/>
          <w:lang w:eastAsia="ru-RU"/>
        </w:rPr>
        <w:t xml:space="preserve">учебного </w:t>
      </w:r>
      <w:r w:rsidRPr="00FE6933">
        <w:rPr>
          <w:rFonts w:ascii="Times New Roman" w:eastAsia="Times New Roman" w:hAnsi="Times New Roman" w:cs="Times New Roman"/>
          <w:spacing w:val="-2"/>
          <w:kern w:val="0"/>
          <w:sz w:val="20"/>
          <w:szCs w:val="20"/>
          <w:lang w:eastAsia="ru-RU"/>
        </w:rPr>
        <w:t>лингвокультурологического словаря отражает общеязыковой концепт.</w:t>
      </w:r>
    </w:p>
    <w:p w:rsidR="00FE6933" w:rsidRPr="00FE6933" w:rsidRDefault="00FE6933" w:rsidP="00FE6933">
      <w:pPr>
        <w:numPr>
          <w:ilvl w:val="0"/>
          <w:numId w:val="9"/>
        </w:numPr>
        <w:shd w:val="clear" w:color="auto" w:fill="FFFFFF"/>
        <w:tabs>
          <w:tab w:val="clear" w:pos="709"/>
          <w:tab w:val="left" w:pos="754"/>
        </w:tabs>
        <w:suppressAutoHyphens w:val="0"/>
        <w:autoSpaceDE w:val="0"/>
        <w:autoSpaceDN w:val="0"/>
        <w:adjustRightInd w:val="0"/>
        <w:spacing w:before="5" w:after="0" w:line="341" w:lineRule="exact"/>
        <w:ind w:right="38" w:firstLine="514"/>
        <w:jc w:val="left"/>
        <w:rPr>
          <w:rFonts w:ascii="Times New Roman" w:eastAsia="Times New Roman" w:hAnsi="Times New Roman" w:cs="Times New Roman"/>
          <w:spacing w:val="-15"/>
          <w:kern w:val="0"/>
          <w:sz w:val="20"/>
          <w:szCs w:val="20"/>
          <w:lang w:eastAsia="ru-RU"/>
        </w:rPr>
      </w:pPr>
      <w:r w:rsidRPr="00FE6933">
        <w:rPr>
          <w:rFonts w:ascii="Times New Roman" w:eastAsia="Times New Roman" w:hAnsi="Times New Roman" w:cs="Times New Roman"/>
          <w:kern w:val="0"/>
          <w:sz w:val="20"/>
          <w:szCs w:val="20"/>
          <w:lang w:eastAsia="ru-RU"/>
        </w:rPr>
        <w:t xml:space="preserve">Статья учебного лингвокультурологического словаря отражает </w:t>
      </w:r>
      <w:r w:rsidRPr="00FE6933">
        <w:rPr>
          <w:rFonts w:ascii="Times New Roman" w:eastAsia="Times New Roman" w:hAnsi="Times New Roman" w:cs="Times New Roman"/>
          <w:spacing w:val="-2"/>
          <w:kern w:val="0"/>
          <w:sz w:val="20"/>
          <w:szCs w:val="20"/>
          <w:lang w:eastAsia="ru-RU"/>
        </w:rPr>
        <w:t>результаты предварительно проведенного концептуального анализа.</w:t>
      </w:r>
    </w:p>
    <w:p w:rsidR="00FE6933" w:rsidRPr="00FE6933" w:rsidRDefault="00FE6933" w:rsidP="00FE6933">
      <w:pPr>
        <w:numPr>
          <w:ilvl w:val="0"/>
          <w:numId w:val="9"/>
        </w:numPr>
        <w:shd w:val="clear" w:color="auto" w:fill="FFFFFF"/>
        <w:tabs>
          <w:tab w:val="clear" w:pos="709"/>
          <w:tab w:val="left" w:pos="754"/>
          <w:tab w:val="left" w:pos="2040"/>
          <w:tab w:val="left" w:pos="3874"/>
          <w:tab w:val="left" w:pos="5270"/>
        </w:tabs>
        <w:suppressAutoHyphens w:val="0"/>
        <w:autoSpaceDE w:val="0"/>
        <w:autoSpaceDN w:val="0"/>
        <w:adjustRightInd w:val="0"/>
        <w:spacing w:before="5" w:after="0" w:line="341" w:lineRule="exact"/>
        <w:ind w:right="38" w:firstLine="514"/>
        <w:jc w:val="left"/>
        <w:rPr>
          <w:rFonts w:ascii="Times New Roman" w:eastAsia="Times New Roman" w:hAnsi="Times New Roman" w:cs="Times New Roman"/>
          <w:spacing w:val="-11"/>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В словарной статье учебного лингвокультурологического словаря </w:t>
      </w:r>
      <w:r w:rsidRPr="00FE6933">
        <w:rPr>
          <w:rFonts w:ascii="Times New Roman" w:eastAsia="Times New Roman" w:hAnsi="Times New Roman" w:cs="Times New Roman"/>
          <w:spacing w:val="-6"/>
          <w:kern w:val="0"/>
          <w:sz w:val="20"/>
          <w:szCs w:val="20"/>
          <w:lang w:eastAsia="ru-RU"/>
        </w:rPr>
        <w:t>иллюстрируются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5"/>
          <w:kern w:val="0"/>
          <w:sz w:val="20"/>
          <w:szCs w:val="20"/>
          <w:lang w:eastAsia="ru-RU"/>
        </w:rPr>
        <w:t>семантические</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1"/>
          <w:kern w:val="0"/>
          <w:sz w:val="20"/>
          <w:szCs w:val="20"/>
          <w:lang w:eastAsia="ru-RU"/>
        </w:rPr>
        <w:t>признаки</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1"/>
          <w:kern w:val="0"/>
          <w:sz w:val="20"/>
          <w:szCs w:val="20"/>
          <w:lang w:eastAsia="ru-RU"/>
        </w:rPr>
        <w:t xml:space="preserve">слов-концептов, </w:t>
      </w:r>
      <w:r w:rsidRPr="00FE6933">
        <w:rPr>
          <w:rFonts w:ascii="Times New Roman" w:eastAsia="Times New Roman" w:hAnsi="Times New Roman" w:cs="Times New Roman"/>
          <w:kern w:val="0"/>
          <w:sz w:val="20"/>
          <w:szCs w:val="20"/>
          <w:lang w:eastAsia="ru-RU"/>
        </w:rPr>
        <w:t>актуализирующиеся в различных контекстах употребления и в сознании носителей языка.</w:t>
      </w:r>
    </w:p>
    <w:p w:rsidR="00FE6933" w:rsidRPr="00FE6933" w:rsidRDefault="00FE6933" w:rsidP="00FE6933">
      <w:pPr>
        <w:numPr>
          <w:ilvl w:val="0"/>
          <w:numId w:val="9"/>
        </w:numPr>
        <w:shd w:val="clear" w:color="auto" w:fill="FFFFFF"/>
        <w:tabs>
          <w:tab w:val="clear" w:pos="709"/>
          <w:tab w:val="left" w:pos="754"/>
        </w:tabs>
        <w:suppressAutoHyphens w:val="0"/>
        <w:autoSpaceDE w:val="0"/>
        <w:autoSpaceDN w:val="0"/>
        <w:adjustRightInd w:val="0"/>
        <w:spacing w:after="0" w:line="341" w:lineRule="exact"/>
        <w:ind w:right="38" w:firstLine="514"/>
        <w:jc w:val="left"/>
        <w:rPr>
          <w:rFonts w:ascii="Times New Roman" w:eastAsia="Times New Roman" w:hAnsi="Times New Roman" w:cs="Times New Roman"/>
          <w:spacing w:val="-14"/>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В словарной статье учебного лингвокультурологического словаря </w:t>
      </w:r>
      <w:r w:rsidRPr="00FE6933">
        <w:rPr>
          <w:rFonts w:ascii="Times New Roman" w:eastAsia="Times New Roman" w:hAnsi="Times New Roman" w:cs="Times New Roman"/>
          <w:kern w:val="0"/>
          <w:sz w:val="20"/>
          <w:szCs w:val="20"/>
          <w:lang w:eastAsia="ru-RU"/>
        </w:rPr>
        <w:t>представляется «всеохватная» лингвистическая разработка каждого слова (В.В. Морковкин, 1999).</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spacing w:val="-14"/>
          <w:kern w:val="0"/>
          <w:sz w:val="20"/>
          <w:szCs w:val="20"/>
          <w:lang w:eastAsia="ru-RU"/>
        </w:rPr>
        <w:sectPr w:rsidR="00FE6933" w:rsidRPr="00FE6933">
          <w:pgSz w:w="11909" w:h="16834"/>
          <w:pgMar w:top="1440" w:right="2730" w:bottom="720" w:left="2479"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1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6"/>
          <w:kern w:val="0"/>
          <w:sz w:val="20"/>
          <w:szCs w:val="20"/>
          <w:lang w:eastAsia="ru-RU"/>
        </w:rPr>
        <w:t>19</w:t>
      </w:r>
    </w:p>
    <w:p w:rsidR="00FE6933" w:rsidRPr="00FE6933" w:rsidRDefault="00FE6933" w:rsidP="00FE6933">
      <w:pPr>
        <w:numPr>
          <w:ilvl w:val="0"/>
          <w:numId w:val="10"/>
        </w:numPr>
        <w:shd w:val="clear" w:color="auto" w:fill="FFFFFF"/>
        <w:tabs>
          <w:tab w:val="clear" w:pos="709"/>
          <w:tab w:val="left" w:pos="1056"/>
        </w:tabs>
        <w:suppressAutoHyphens w:val="0"/>
        <w:autoSpaceDE w:val="0"/>
        <w:autoSpaceDN w:val="0"/>
        <w:adjustRightInd w:val="0"/>
        <w:spacing w:before="86" w:after="0" w:line="346" w:lineRule="exact"/>
        <w:ind w:left="24" w:firstLine="562"/>
        <w:jc w:val="left"/>
        <w:rPr>
          <w:rFonts w:ascii="Times New Roman" w:eastAsia="Times New Roman" w:hAnsi="Times New Roman" w:cs="Times New Roman"/>
          <w:spacing w:val="-18"/>
          <w:kern w:val="0"/>
          <w:sz w:val="20"/>
          <w:szCs w:val="20"/>
          <w:lang w:eastAsia="ru-RU"/>
        </w:rPr>
      </w:pPr>
      <w:r w:rsidRPr="00FE6933">
        <w:rPr>
          <w:rFonts w:ascii="Times New Roman" w:eastAsia="Times New Roman" w:hAnsi="Times New Roman" w:cs="Times New Roman"/>
          <w:kern w:val="0"/>
          <w:sz w:val="20"/>
          <w:szCs w:val="20"/>
          <w:lang w:eastAsia="ru-RU"/>
        </w:rPr>
        <w:t xml:space="preserve">Учебный лингвокулыурологический словарь направлен на раскрытие фрагмента русской языковой картины мира, а следовательно, </w:t>
      </w:r>
      <w:r w:rsidRPr="00FE6933">
        <w:rPr>
          <w:rFonts w:ascii="Times New Roman" w:eastAsia="Times New Roman" w:hAnsi="Times New Roman" w:cs="Times New Roman"/>
          <w:spacing w:val="-3"/>
          <w:kern w:val="0"/>
          <w:sz w:val="20"/>
          <w:szCs w:val="20"/>
          <w:lang w:eastAsia="ru-RU"/>
        </w:rPr>
        <w:t xml:space="preserve">учитывает «наивные» представления, хранящиеся в национальном культурном </w:t>
      </w:r>
      <w:r w:rsidRPr="00FE6933">
        <w:rPr>
          <w:rFonts w:ascii="Times New Roman" w:eastAsia="Times New Roman" w:hAnsi="Times New Roman" w:cs="Times New Roman"/>
          <w:kern w:val="0"/>
          <w:sz w:val="20"/>
          <w:szCs w:val="20"/>
          <w:lang w:eastAsia="ru-RU"/>
        </w:rPr>
        <w:t>сознании.</w:t>
      </w:r>
    </w:p>
    <w:p w:rsidR="00FE6933" w:rsidRPr="00FE6933" w:rsidRDefault="00FE6933" w:rsidP="00FE6933">
      <w:pPr>
        <w:numPr>
          <w:ilvl w:val="0"/>
          <w:numId w:val="10"/>
        </w:numPr>
        <w:shd w:val="clear" w:color="auto" w:fill="FFFFFF"/>
        <w:tabs>
          <w:tab w:val="clear" w:pos="709"/>
          <w:tab w:val="left" w:pos="1056"/>
        </w:tabs>
        <w:suppressAutoHyphens w:val="0"/>
        <w:autoSpaceDE w:val="0"/>
        <w:autoSpaceDN w:val="0"/>
        <w:adjustRightInd w:val="0"/>
        <w:spacing w:after="0" w:line="346" w:lineRule="exact"/>
        <w:ind w:left="24" w:right="24" w:firstLine="562"/>
        <w:jc w:val="left"/>
        <w:rPr>
          <w:rFonts w:ascii="Times New Roman" w:eastAsia="Times New Roman" w:hAnsi="Times New Roman" w:cs="Times New Roman"/>
          <w:spacing w:val="-18"/>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Словник учебного лингвокультурологического словаря включает в </w:t>
      </w:r>
      <w:r w:rsidRPr="00FE6933">
        <w:rPr>
          <w:rFonts w:ascii="Times New Roman" w:eastAsia="Times New Roman" w:hAnsi="Times New Roman" w:cs="Times New Roman"/>
          <w:kern w:val="0"/>
          <w:sz w:val="20"/>
          <w:szCs w:val="20"/>
          <w:lang w:eastAsia="ru-RU"/>
        </w:rPr>
        <w:t>себя слова-концепты.</w:t>
      </w:r>
    </w:p>
    <w:p w:rsidR="00FE6933" w:rsidRPr="00FE6933" w:rsidRDefault="00FE6933" w:rsidP="00FE6933">
      <w:pPr>
        <w:numPr>
          <w:ilvl w:val="0"/>
          <w:numId w:val="10"/>
        </w:numPr>
        <w:shd w:val="clear" w:color="auto" w:fill="FFFFFF"/>
        <w:tabs>
          <w:tab w:val="clear" w:pos="709"/>
          <w:tab w:val="left" w:pos="1056"/>
        </w:tabs>
        <w:suppressAutoHyphens w:val="0"/>
        <w:autoSpaceDE w:val="0"/>
        <w:autoSpaceDN w:val="0"/>
        <w:adjustRightInd w:val="0"/>
        <w:spacing w:after="0" w:line="346" w:lineRule="exact"/>
        <w:ind w:left="24" w:right="29" w:firstLine="562"/>
        <w:jc w:val="left"/>
        <w:rPr>
          <w:rFonts w:ascii="Times New Roman" w:eastAsia="Times New Roman" w:hAnsi="Times New Roman" w:cs="Times New Roman"/>
          <w:spacing w:val="-21"/>
          <w:kern w:val="0"/>
          <w:sz w:val="20"/>
          <w:szCs w:val="20"/>
          <w:lang w:eastAsia="ru-RU"/>
        </w:rPr>
      </w:pPr>
      <w:r w:rsidRPr="00FE6933">
        <w:rPr>
          <w:rFonts w:ascii="Times New Roman" w:eastAsia="Times New Roman" w:hAnsi="Times New Roman" w:cs="Times New Roman"/>
          <w:spacing w:val="-4"/>
          <w:kern w:val="0"/>
          <w:sz w:val="20"/>
          <w:szCs w:val="20"/>
          <w:lang w:eastAsia="ru-RU"/>
        </w:rPr>
        <w:t xml:space="preserve">В отношении макроструктуры учебный лингвокультурологический </w:t>
      </w:r>
      <w:r w:rsidRPr="00FE6933">
        <w:rPr>
          <w:rFonts w:ascii="Times New Roman" w:eastAsia="Times New Roman" w:hAnsi="Times New Roman" w:cs="Times New Roman"/>
          <w:spacing w:val="-1"/>
          <w:kern w:val="0"/>
          <w:sz w:val="20"/>
          <w:szCs w:val="20"/>
          <w:lang w:eastAsia="ru-RU"/>
        </w:rPr>
        <w:t xml:space="preserve">словарь составляется на основе совмещения тематического и алфавитного </w:t>
      </w:r>
      <w:r w:rsidRPr="00FE6933">
        <w:rPr>
          <w:rFonts w:ascii="Times New Roman" w:eastAsia="Times New Roman" w:hAnsi="Times New Roman" w:cs="Times New Roman"/>
          <w:kern w:val="0"/>
          <w:sz w:val="20"/>
          <w:szCs w:val="20"/>
          <w:lang w:eastAsia="ru-RU"/>
        </w:rPr>
        <w:t>принципов.</w:t>
      </w:r>
    </w:p>
    <w:p w:rsidR="00FE6933" w:rsidRPr="00FE6933" w:rsidRDefault="00FE6933" w:rsidP="00FE6933">
      <w:pPr>
        <w:shd w:val="clear" w:color="auto" w:fill="FFFFFF"/>
        <w:tabs>
          <w:tab w:val="clear" w:pos="709"/>
        </w:tabs>
        <w:suppressAutoHyphens w:val="0"/>
        <w:autoSpaceDE w:val="0"/>
        <w:autoSpaceDN w:val="0"/>
        <w:adjustRightInd w:val="0"/>
        <w:spacing w:before="5" w:after="0" w:line="346" w:lineRule="exact"/>
        <w:ind w:left="5" w:right="38" w:firstLine="53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Проблему минимизации экстралингвистической информации, сочетания </w:t>
      </w:r>
      <w:r w:rsidRPr="00FE6933">
        <w:rPr>
          <w:rFonts w:ascii="Times New Roman" w:eastAsia="Times New Roman" w:hAnsi="Times New Roman" w:cs="Times New Roman"/>
          <w:kern w:val="0"/>
          <w:sz w:val="20"/>
          <w:szCs w:val="20"/>
          <w:lang w:eastAsia="ru-RU"/>
        </w:rPr>
        <w:t xml:space="preserve">лингвистических и внелингвистических данных в нашем словаре мы </w:t>
      </w:r>
      <w:r w:rsidRPr="00FE6933">
        <w:rPr>
          <w:rFonts w:ascii="Times New Roman" w:eastAsia="Times New Roman" w:hAnsi="Times New Roman" w:cs="Times New Roman"/>
          <w:spacing w:val="-3"/>
          <w:kern w:val="0"/>
          <w:sz w:val="20"/>
          <w:szCs w:val="20"/>
          <w:lang w:eastAsia="ru-RU"/>
        </w:rPr>
        <w:t xml:space="preserve">предлагаем решить путем разработки соответствующей структуры словарной </w:t>
      </w:r>
      <w:r w:rsidRPr="00FE6933">
        <w:rPr>
          <w:rFonts w:ascii="Times New Roman" w:eastAsia="Times New Roman" w:hAnsi="Times New Roman" w:cs="Times New Roman"/>
          <w:kern w:val="0"/>
          <w:sz w:val="20"/>
          <w:szCs w:val="20"/>
          <w:lang w:eastAsia="ru-RU"/>
        </w:rPr>
        <w:t>статьи.</w:t>
      </w:r>
    </w:p>
    <w:p w:rsidR="00FE6933" w:rsidRPr="00FE6933" w:rsidRDefault="00FE6933" w:rsidP="00FE6933">
      <w:pPr>
        <w:shd w:val="clear" w:color="auto" w:fill="FFFFFF"/>
        <w:tabs>
          <w:tab w:val="clear" w:pos="709"/>
          <w:tab w:val="left" w:pos="2357"/>
          <w:tab w:val="left" w:pos="3413"/>
          <w:tab w:val="left" w:pos="4651"/>
          <w:tab w:val="left" w:pos="6154"/>
        </w:tabs>
        <w:suppressAutoHyphens w:val="0"/>
        <w:autoSpaceDE w:val="0"/>
        <w:autoSpaceDN w:val="0"/>
        <w:adjustRightInd w:val="0"/>
        <w:spacing w:after="0" w:line="346" w:lineRule="exact"/>
        <w:ind w:left="533"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Предлагаемая</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нами</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5"/>
          <w:kern w:val="0"/>
          <w:sz w:val="20"/>
          <w:szCs w:val="20"/>
          <w:lang w:eastAsia="ru-RU"/>
        </w:rPr>
        <w:t>модель</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словарной</w:t>
      </w:r>
      <w:r w:rsidRPr="00FE6933">
        <w:rPr>
          <w:rFonts w:ascii="Arial" w:eastAsia="Times New Roman" w:hAnsi="Arial" w:cs="Arial"/>
          <w:kern w:val="0"/>
          <w:sz w:val="20"/>
          <w:szCs w:val="20"/>
          <w:lang w:eastAsia="ru-RU"/>
        </w:rPr>
        <w:tab/>
      </w:r>
      <w:r w:rsidRPr="00FE6933">
        <w:rPr>
          <w:rFonts w:ascii="Times New Roman" w:eastAsia="Times New Roman" w:hAnsi="Times New Roman" w:cs="Times New Roman"/>
          <w:spacing w:val="-3"/>
          <w:kern w:val="0"/>
          <w:sz w:val="20"/>
          <w:szCs w:val="20"/>
          <w:lang w:eastAsia="ru-RU"/>
        </w:rPr>
        <w:t>статьи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5" w:right="48" w:firstLine="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лингвокультурологического словаря включает в себя: 1) заголовочное слово и его грамматическую характеристику; 2) этимологию заголовочного слова; 3) </w:t>
      </w:r>
      <w:r w:rsidRPr="00FE6933">
        <w:rPr>
          <w:rFonts w:ascii="Times New Roman" w:eastAsia="Times New Roman" w:hAnsi="Times New Roman" w:cs="Times New Roman"/>
          <w:kern w:val="0"/>
          <w:sz w:val="20"/>
          <w:szCs w:val="20"/>
          <w:lang w:eastAsia="ru-RU"/>
        </w:rPr>
        <w:t xml:space="preserve">толкование заголовочного слова-мифологемы; 4) демонстрацию синтагматических связей заголовочного слова; 5) демонстрацию </w:t>
      </w:r>
      <w:r w:rsidRPr="00FE6933">
        <w:rPr>
          <w:rFonts w:ascii="Times New Roman" w:eastAsia="Times New Roman" w:hAnsi="Times New Roman" w:cs="Times New Roman"/>
          <w:spacing w:val="-2"/>
          <w:kern w:val="0"/>
          <w:sz w:val="20"/>
          <w:szCs w:val="20"/>
          <w:lang w:eastAsia="ru-RU"/>
        </w:rPr>
        <w:t xml:space="preserve">парадигматических связей заголовочного слова; 6) иллюстративный материал; </w:t>
      </w:r>
      <w:r w:rsidRPr="00FE6933">
        <w:rPr>
          <w:rFonts w:ascii="Times New Roman" w:eastAsia="Times New Roman" w:hAnsi="Times New Roman" w:cs="Times New Roman"/>
          <w:kern w:val="0"/>
          <w:sz w:val="20"/>
          <w:szCs w:val="20"/>
          <w:lang w:eastAsia="ru-RU"/>
        </w:rPr>
        <w:t>7) показ деривационных связей; 8) внешние отсылки.</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right="58" w:firstLine="53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1. Заголовочная единица приводится в именительном падеже </w:t>
      </w:r>
      <w:r w:rsidRPr="00FE6933">
        <w:rPr>
          <w:rFonts w:ascii="Times New Roman" w:eastAsia="Times New Roman" w:hAnsi="Times New Roman" w:cs="Times New Roman"/>
          <w:spacing w:val="-2"/>
          <w:kern w:val="0"/>
          <w:sz w:val="20"/>
          <w:szCs w:val="20"/>
          <w:lang w:eastAsia="ru-RU"/>
        </w:rPr>
        <w:t xml:space="preserve">единственного числа с указанием ударения и графически выделяется жирным шрифтом. Рядом с указанием формы единственного числа помещается помета </w:t>
      </w:r>
      <w:r w:rsidRPr="00FE6933">
        <w:rPr>
          <w:rFonts w:ascii="Times New Roman" w:eastAsia="Times New Roman" w:hAnsi="Times New Roman" w:cs="Times New Roman"/>
          <w:spacing w:val="-3"/>
          <w:kern w:val="0"/>
          <w:sz w:val="20"/>
          <w:szCs w:val="20"/>
          <w:lang w:eastAsia="ru-RU"/>
        </w:rPr>
        <w:t xml:space="preserve">грамматического рода, приводится форма множественного числа (при наличии </w:t>
      </w:r>
      <w:r w:rsidRPr="00FE6933">
        <w:rPr>
          <w:rFonts w:ascii="Times New Roman" w:eastAsia="Times New Roman" w:hAnsi="Times New Roman" w:cs="Times New Roman"/>
          <w:kern w:val="0"/>
          <w:sz w:val="20"/>
          <w:szCs w:val="20"/>
          <w:lang w:eastAsia="ru-RU"/>
        </w:rPr>
        <w:t xml:space="preserve">таковой), указывается форма родительного падежа единственного и </w:t>
      </w:r>
      <w:r w:rsidRPr="00FE6933">
        <w:rPr>
          <w:rFonts w:ascii="Times New Roman" w:eastAsia="Times New Roman" w:hAnsi="Times New Roman" w:cs="Times New Roman"/>
          <w:spacing w:val="-1"/>
          <w:kern w:val="0"/>
          <w:sz w:val="20"/>
          <w:szCs w:val="20"/>
          <w:lang w:eastAsia="ru-RU"/>
        </w:rPr>
        <w:t xml:space="preserve">множественного числа. Если существует слово-мифологема другого рода, то оно дается при заголовочной единице и графически выделяется курсивом. </w:t>
      </w:r>
      <w:r w:rsidRPr="00FE6933">
        <w:rPr>
          <w:rFonts w:ascii="Times New Roman" w:eastAsia="Times New Roman" w:hAnsi="Times New Roman" w:cs="Times New Roman"/>
          <w:kern w:val="0"/>
          <w:sz w:val="20"/>
          <w:szCs w:val="20"/>
          <w:lang w:eastAsia="ru-RU"/>
        </w:rPr>
        <w:t>Например:</w:t>
      </w:r>
    </w:p>
    <w:p w:rsidR="00FE6933" w:rsidRPr="00FE6933" w:rsidRDefault="00FE6933" w:rsidP="00FE6933">
      <w:pPr>
        <w:shd w:val="clear" w:color="auto" w:fill="FFFFFF"/>
        <w:tabs>
          <w:tab w:val="clear" w:pos="709"/>
        </w:tabs>
        <w:suppressAutoHyphens w:val="0"/>
        <w:autoSpaceDE w:val="0"/>
        <w:autoSpaceDN w:val="0"/>
        <w:adjustRightInd w:val="0"/>
        <w:spacing w:after="0" w:line="346" w:lineRule="exact"/>
        <w:ind w:left="52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Ведьма, ж. р.; -ы; мн. ч. - ведьмы, ведьм. </w:t>
      </w:r>
      <w:r w:rsidRPr="00FE6933">
        <w:rPr>
          <w:rFonts w:ascii="Times New Roman" w:eastAsia="Times New Roman" w:hAnsi="Times New Roman" w:cs="Times New Roman"/>
          <w:i/>
          <w:iCs/>
          <w:kern w:val="0"/>
          <w:sz w:val="20"/>
          <w:szCs w:val="20"/>
          <w:lang w:eastAsia="ru-RU"/>
        </w:rPr>
        <w:t>Ведьмак, м.р.</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38" w:bottom="720" w:left="2642"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spacing w:val="-10"/>
          <w:kern w:val="0"/>
          <w:sz w:val="16"/>
          <w:szCs w:val="16"/>
          <w:lang w:eastAsia="ru-RU"/>
        </w:rPr>
        <w:t>20</w:t>
      </w:r>
    </w:p>
    <w:p w:rsidR="00FE6933" w:rsidRPr="00FE6933" w:rsidRDefault="00FE6933" w:rsidP="00FE6933">
      <w:pPr>
        <w:shd w:val="clear" w:color="auto" w:fill="FFFFFF"/>
        <w:tabs>
          <w:tab w:val="clear" w:pos="709"/>
        </w:tabs>
        <w:suppressAutoHyphens w:val="0"/>
        <w:autoSpaceDE w:val="0"/>
        <w:autoSpaceDN w:val="0"/>
        <w:adjustRightInd w:val="0"/>
        <w:spacing w:before="106" w:after="0" w:line="341" w:lineRule="exact"/>
        <w:ind w:left="48" w:firstLine="50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3"/>
          <w:kern w:val="0"/>
          <w:sz w:val="20"/>
          <w:szCs w:val="20"/>
          <w:lang w:eastAsia="ru-RU"/>
        </w:rPr>
        <w:t>Если отсутствие в современном русском литературном языке слова-</w:t>
      </w:r>
      <w:r w:rsidRPr="00FE6933">
        <w:rPr>
          <w:rFonts w:ascii="Times New Roman" w:eastAsia="Times New Roman" w:hAnsi="Times New Roman" w:cs="Times New Roman"/>
          <w:spacing w:val="-1"/>
          <w:kern w:val="0"/>
          <w:sz w:val="20"/>
          <w:szCs w:val="20"/>
          <w:lang w:eastAsia="ru-RU"/>
        </w:rPr>
        <w:t xml:space="preserve">мифологемы другого рода является значимым для русской языковой картины </w:t>
      </w:r>
      <w:r w:rsidRPr="00FE6933">
        <w:rPr>
          <w:rFonts w:ascii="Times New Roman" w:eastAsia="Times New Roman" w:hAnsi="Times New Roman" w:cs="Times New Roman"/>
          <w:kern w:val="0"/>
          <w:sz w:val="20"/>
          <w:szCs w:val="20"/>
          <w:lang w:eastAsia="ru-RU"/>
        </w:rPr>
        <w:t>мира, то это особо отмечается. Например:</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54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spacing w:val="-3"/>
          <w:kern w:val="0"/>
          <w:sz w:val="20"/>
          <w:szCs w:val="20"/>
          <w:lang w:eastAsia="ru-RU"/>
        </w:rPr>
        <w:t xml:space="preserve">Русалка, </w:t>
      </w:r>
      <w:r w:rsidRPr="00FE6933">
        <w:rPr>
          <w:rFonts w:ascii="Times New Roman" w:eastAsia="Times New Roman" w:hAnsi="Times New Roman" w:cs="Times New Roman"/>
          <w:spacing w:val="-3"/>
          <w:kern w:val="0"/>
          <w:sz w:val="20"/>
          <w:szCs w:val="20"/>
          <w:lang w:eastAsia="ru-RU"/>
        </w:rPr>
        <w:t xml:space="preserve">ж. р.; -и; мн. ч. —русалки, русалок. </w:t>
      </w:r>
      <w:r w:rsidRPr="00FE6933">
        <w:rPr>
          <w:rFonts w:ascii="Times New Roman" w:eastAsia="Times New Roman" w:hAnsi="Times New Roman" w:cs="Times New Roman"/>
          <w:i/>
          <w:iCs/>
          <w:spacing w:val="-3"/>
          <w:kern w:val="0"/>
          <w:sz w:val="20"/>
          <w:szCs w:val="20"/>
          <w:lang w:eastAsia="ru-RU"/>
        </w:rPr>
        <w:t>Только ж. р.</w:t>
      </w:r>
    </w:p>
    <w:p w:rsidR="00FE6933" w:rsidRPr="00FE6933" w:rsidRDefault="00FE6933" w:rsidP="00FE6933">
      <w:pPr>
        <w:numPr>
          <w:ilvl w:val="0"/>
          <w:numId w:val="11"/>
        </w:numPr>
        <w:shd w:val="clear" w:color="auto" w:fill="FFFFFF"/>
        <w:tabs>
          <w:tab w:val="clear" w:pos="709"/>
          <w:tab w:val="left" w:pos="768"/>
        </w:tabs>
        <w:suppressAutoHyphens w:val="0"/>
        <w:autoSpaceDE w:val="0"/>
        <w:autoSpaceDN w:val="0"/>
        <w:adjustRightInd w:val="0"/>
        <w:spacing w:after="0" w:line="341" w:lineRule="exact"/>
        <w:ind w:left="10" w:right="5" w:firstLine="523"/>
        <w:jc w:val="left"/>
        <w:rPr>
          <w:rFonts w:ascii="Times New Roman" w:eastAsia="Times New Roman" w:hAnsi="Times New Roman" w:cs="Times New Roman"/>
          <w:i/>
          <w:iCs/>
          <w:spacing w:val="-17"/>
          <w:kern w:val="0"/>
          <w:sz w:val="20"/>
          <w:szCs w:val="20"/>
          <w:lang w:eastAsia="ru-RU"/>
        </w:rPr>
      </w:pPr>
      <w:r w:rsidRPr="00FE6933">
        <w:rPr>
          <w:rFonts w:ascii="Times New Roman" w:eastAsia="Times New Roman" w:hAnsi="Times New Roman" w:cs="Times New Roman"/>
          <w:spacing w:val="-2"/>
          <w:kern w:val="0"/>
          <w:sz w:val="20"/>
          <w:szCs w:val="20"/>
          <w:lang w:eastAsia="ru-RU"/>
        </w:rPr>
        <w:t>Сведения об этимологии заголовочного слова (если они раскрывают внутреннюю форму слова-мифологемы) приводятся за знаком «*».</w:t>
      </w:r>
    </w:p>
    <w:p w:rsidR="00FE6933" w:rsidRPr="00FE6933" w:rsidRDefault="00FE6933" w:rsidP="00FE6933">
      <w:pPr>
        <w:numPr>
          <w:ilvl w:val="0"/>
          <w:numId w:val="11"/>
        </w:numPr>
        <w:shd w:val="clear" w:color="auto" w:fill="FFFFFF"/>
        <w:tabs>
          <w:tab w:val="clear" w:pos="709"/>
          <w:tab w:val="left" w:pos="768"/>
        </w:tabs>
        <w:suppressAutoHyphens w:val="0"/>
        <w:autoSpaceDE w:val="0"/>
        <w:autoSpaceDN w:val="0"/>
        <w:adjustRightInd w:val="0"/>
        <w:spacing w:before="5" w:after="0" w:line="341" w:lineRule="exact"/>
        <w:ind w:left="10" w:right="19" w:firstLine="523"/>
        <w:jc w:val="left"/>
        <w:rPr>
          <w:rFonts w:ascii="Times New Roman" w:eastAsia="Times New Roman" w:hAnsi="Times New Roman" w:cs="Times New Roman"/>
          <w:spacing w:val="-16"/>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Толкование представляет собой описание портретных и ролевых </w:t>
      </w:r>
      <w:r w:rsidRPr="00FE6933">
        <w:rPr>
          <w:rFonts w:ascii="Times New Roman" w:eastAsia="Times New Roman" w:hAnsi="Times New Roman" w:cs="Times New Roman"/>
          <w:spacing w:val="-2"/>
          <w:kern w:val="0"/>
          <w:sz w:val="20"/>
          <w:szCs w:val="20"/>
          <w:lang w:eastAsia="ru-RU"/>
        </w:rPr>
        <w:t xml:space="preserve">характеристик слова-мифологемы, что подразумевает использование как лингвистической, так и экстралингвистической информации, а также указания </w:t>
      </w:r>
      <w:r w:rsidRPr="00FE6933">
        <w:rPr>
          <w:rFonts w:ascii="Times New Roman" w:eastAsia="Times New Roman" w:hAnsi="Times New Roman" w:cs="Times New Roman"/>
          <w:kern w:val="0"/>
          <w:sz w:val="20"/>
          <w:szCs w:val="20"/>
          <w:lang w:eastAsia="ru-RU"/>
        </w:rPr>
        <w:t xml:space="preserve">на существующие в сознании носителей языка оценку, коннотации и ассоциации, которые даются после знака #. Выделение общеязыкового </w:t>
      </w:r>
      <w:r w:rsidRPr="00FE6933">
        <w:rPr>
          <w:rFonts w:ascii="Times New Roman" w:eastAsia="Times New Roman" w:hAnsi="Times New Roman" w:cs="Times New Roman"/>
          <w:spacing w:val="-2"/>
          <w:kern w:val="0"/>
          <w:sz w:val="20"/>
          <w:szCs w:val="20"/>
          <w:lang w:eastAsia="ru-RU"/>
        </w:rPr>
        <w:t xml:space="preserve">концепта осуществляется на базе словарных дефиниций слова-мифологемы, а также анализа обиходных контекстов употребления, включающих пословицы, </w:t>
      </w:r>
      <w:r w:rsidRPr="00FE6933">
        <w:rPr>
          <w:rFonts w:ascii="Times New Roman" w:eastAsia="Times New Roman" w:hAnsi="Times New Roman" w:cs="Times New Roman"/>
          <w:kern w:val="0"/>
          <w:sz w:val="20"/>
          <w:szCs w:val="20"/>
          <w:lang w:eastAsia="ru-RU"/>
        </w:rPr>
        <w:t xml:space="preserve">поговорки, поверья и цитаты из художественной и публицистической литературы, что позволяет выявить актуализирующиеся семантические </w:t>
      </w:r>
      <w:r w:rsidRPr="00FE6933">
        <w:rPr>
          <w:rFonts w:ascii="Times New Roman" w:eastAsia="Times New Roman" w:hAnsi="Times New Roman" w:cs="Times New Roman"/>
          <w:spacing w:val="-2"/>
          <w:kern w:val="0"/>
          <w:sz w:val="20"/>
          <w:szCs w:val="20"/>
          <w:lang w:eastAsia="ru-RU"/>
        </w:rPr>
        <w:t xml:space="preserve">признаки. При необходимости в этом же разделе статьи особо выделяется возможность переносного употребления слова-мифологемы, которое </w:t>
      </w:r>
      <w:r w:rsidRPr="00FE6933">
        <w:rPr>
          <w:rFonts w:ascii="Times New Roman" w:eastAsia="Times New Roman" w:hAnsi="Times New Roman" w:cs="Times New Roman"/>
          <w:kern w:val="0"/>
          <w:sz w:val="20"/>
          <w:szCs w:val="20"/>
          <w:lang w:eastAsia="ru-RU"/>
        </w:rPr>
        <w:t>обозначаетсяпометой"ие/&gt;еи.".</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right="53" w:firstLine="49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20"/>
          <w:szCs w:val="20"/>
          <w:lang w:eastAsia="ru-RU"/>
        </w:rPr>
        <w:t>Иллюстративным материалом служат примеры употребления слов-</w:t>
      </w:r>
      <w:r w:rsidRPr="00FE6933">
        <w:rPr>
          <w:rFonts w:ascii="Times New Roman" w:eastAsia="Times New Roman" w:hAnsi="Times New Roman" w:cs="Times New Roman"/>
          <w:spacing w:val="-2"/>
          <w:kern w:val="0"/>
          <w:sz w:val="20"/>
          <w:szCs w:val="20"/>
          <w:lang w:eastAsia="ru-RU"/>
        </w:rPr>
        <w:t xml:space="preserve">мифологем в публицистической, художественной, обиходной речи носителей </w:t>
      </w:r>
      <w:r w:rsidRPr="00FE6933">
        <w:rPr>
          <w:rFonts w:ascii="Times New Roman" w:eastAsia="Times New Roman" w:hAnsi="Times New Roman" w:cs="Times New Roman"/>
          <w:kern w:val="0"/>
          <w:sz w:val="20"/>
          <w:szCs w:val="20"/>
          <w:lang w:eastAsia="ru-RU"/>
        </w:rPr>
        <w:t xml:space="preserve">языка, а также фразеологические и устойчивые сочетания. В статье </w:t>
      </w:r>
      <w:r w:rsidRPr="00FE6933">
        <w:rPr>
          <w:rFonts w:ascii="Times New Roman" w:eastAsia="Times New Roman" w:hAnsi="Times New Roman" w:cs="Times New Roman"/>
          <w:spacing w:val="-3"/>
          <w:kern w:val="0"/>
          <w:sz w:val="20"/>
          <w:szCs w:val="20"/>
          <w:lang w:eastAsia="ru-RU"/>
        </w:rPr>
        <w:t xml:space="preserve">иллюстрируются все выделенные семантические признаки, а также ассоциации </w:t>
      </w:r>
      <w:r w:rsidRPr="00FE6933">
        <w:rPr>
          <w:rFonts w:ascii="Times New Roman" w:eastAsia="Times New Roman" w:hAnsi="Times New Roman" w:cs="Times New Roman"/>
          <w:spacing w:val="-1"/>
          <w:kern w:val="0"/>
          <w:sz w:val="20"/>
          <w:szCs w:val="20"/>
          <w:lang w:eastAsia="ru-RU"/>
        </w:rPr>
        <w:t xml:space="preserve">и коннотации слова-мифологемы. Примеры употребления слов-мифологем и </w:t>
      </w:r>
      <w:r w:rsidRPr="00FE6933">
        <w:rPr>
          <w:rFonts w:ascii="Times New Roman" w:eastAsia="Times New Roman" w:hAnsi="Times New Roman" w:cs="Times New Roman"/>
          <w:spacing w:val="-2"/>
          <w:kern w:val="0"/>
          <w:sz w:val="20"/>
          <w:szCs w:val="20"/>
          <w:lang w:eastAsia="ru-RU"/>
        </w:rPr>
        <w:t xml:space="preserve">цитаты выделяются графически курсивом и приводятся </w:t>
      </w:r>
      <w:r w:rsidRPr="00FE6933">
        <w:rPr>
          <w:rFonts w:ascii="Times New Roman" w:eastAsia="Times New Roman" w:hAnsi="Times New Roman" w:cs="Times New Roman"/>
          <w:b/>
          <w:bCs/>
          <w:spacing w:val="-2"/>
          <w:kern w:val="0"/>
          <w:sz w:val="20"/>
          <w:szCs w:val="20"/>
          <w:lang w:eastAsia="ru-RU"/>
        </w:rPr>
        <w:t xml:space="preserve">с </w:t>
      </w:r>
      <w:r w:rsidRPr="00FE6933">
        <w:rPr>
          <w:rFonts w:ascii="Times New Roman" w:eastAsia="Times New Roman" w:hAnsi="Times New Roman" w:cs="Times New Roman"/>
          <w:spacing w:val="-2"/>
          <w:kern w:val="0"/>
          <w:sz w:val="20"/>
          <w:szCs w:val="20"/>
          <w:lang w:eastAsia="ru-RU"/>
        </w:rPr>
        <w:t>абзаца.</w:t>
      </w:r>
    </w:p>
    <w:p w:rsidR="00FE6933" w:rsidRPr="00FE6933" w:rsidRDefault="00FE6933" w:rsidP="00FE6933">
      <w:pPr>
        <w:shd w:val="clear" w:color="auto" w:fill="FFFFFF"/>
        <w:tabs>
          <w:tab w:val="clear" w:pos="709"/>
        </w:tabs>
        <w:suppressAutoHyphens w:val="0"/>
        <w:autoSpaceDE w:val="0"/>
        <w:autoSpaceDN w:val="0"/>
        <w:adjustRightInd w:val="0"/>
        <w:spacing w:before="19" w:after="0" w:line="341" w:lineRule="exact"/>
        <w:ind w:left="10" w:right="58" w:firstLine="49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3. Синтагматические связи (за знаком </w:t>
      </w:r>
      <w:r w:rsidRPr="00FE6933">
        <w:rPr>
          <w:rFonts w:ascii="Times New Roman" w:eastAsia="Times New Roman" w:hAnsi="Times New Roman" w:cs="Times New Roman"/>
          <w:i/>
          <w:iCs/>
          <w:kern w:val="0"/>
          <w:sz w:val="20"/>
          <w:szCs w:val="20"/>
          <w:lang w:eastAsia="ru-RU"/>
        </w:rPr>
        <w:t xml:space="preserve">С:) </w:t>
      </w:r>
      <w:r w:rsidRPr="00FE6933">
        <w:rPr>
          <w:rFonts w:ascii="Times New Roman" w:eastAsia="Times New Roman" w:hAnsi="Times New Roman" w:cs="Times New Roman"/>
          <w:kern w:val="0"/>
          <w:sz w:val="20"/>
          <w:szCs w:val="20"/>
          <w:lang w:eastAsia="ru-RU"/>
        </w:rPr>
        <w:t xml:space="preserve">и парадигматические (П:) </w:t>
      </w:r>
      <w:r w:rsidRPr="00FE6933">
        <w:rPr>
          <w:rFonts w:ascii="Times New Roman" w:eastAsia="Times New Roman" w:hAnsi="Times New Roman" w:cs="Times New Roman"/>
          <w:spacing w:val="-3"/>
          <w:kern w:val="0"/>
          <w:sz w:val="20"/>
          <w:szCs w:val="20"/>
          <w:lang w:eastAsia="ru-RU"/>
        </w:rPr>
        <w:t xml:space="preserve">связи приводятся отдельными абзацами, выделяются курсивом. Родовое слово </w:t>
      </w:r>
      <w:r w:rsidRPr="00FE6933">
        <w:rPr>
          <w:rFonts w:ascii="Times New Roman" w:eastAsia="Times New Roman" w:hAnsi="Times New Roman" w:cs="Times New Roman"/>
          <w:spacing w:val="-2"/>
          <w:kern w:val="0"/>
          <w:sz w:val="20"/>
          <w:szCs w:val="20"/>
          <w:lang w:eastAsia="ru-RU"/>
        </w:rPr>
        <w:t xml:space="preserve">при указании парадигматических связей графически выделяется полужирным </w:t>
      </w:r>
      <w:r w:rsidRPr="00FE6933">
        <w:rPr>
          <w:rFonts w:ascii="Times New Roman" w:eastAsia="Times New Roman" w:hAnsi="Times New Roman" w:cs="Times New Roman"/>
          <w:kern w:val="0"/>
          <w:sz w:val="20"/>
          <w:szCs w:val="20"/>
          <w:lang w:eastAsia="ru-RU"/>
        </w:rPr>
        <w:t>курсивом.</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10" w:right="58" w:firstLine="49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20"/>
          <w:szCs w:val="20"/>
          <w:lang w:eastAsia="ru-RU"/>
        </w:rPr>
        <w:t xml:space="preserve">После указания синтагматических связей за знаком «угла» (&gt;) </w:t>
      </w:r>
      <w:r w:rsidRPr="00FE6933">
        <w:rPr>
          <w:rFonts w:ascii="Times New Roman" w:eastAsia="Times New Roman" w:hAnsi="Times New Roman" w:cs="Times New Roman"/>
          <w:spacing w:val="-2"/>
          <w:kern w:val="0"/>
          <w:sz w:val="20"/>
          <w:szCs w:val="20"/>
          <w:lang w:eastAsia="ru-RU"/>
        </w:rPr>
        <w:t>приводятся устойчивые сочетания, графически выделяемые разрядкой.</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684" w:bottom="720" w:left="2481"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96"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8"/>
          <w:kern w:val="0"/>
          <w:sz w:val="18"/>
          <w:szCs w:val="18"/>
          <w:lang w:eastAsia="ru-RU"/>
        </w:rPr>
        <w:t>21</w:t>
      </w:r>
    </w:p>
    <w:p w:rsidR="00FE6933" w:rsidRPr="00FE6933" w:rsidRDefault="00FE6933" w:rsidP="00FE6933">
      <w:pPr>
        <w:shd w:val="clear" w:color="auto" w:fill="FFFFFF"/>
        <w:tabs>
          <w:tab w:val="clear" w:pos="709"/>
          <w:tab w:val="left" w:pos="806"/>
        </w:tabs>
        <w:suppressAutoHyphens w:val="0"/>
        <w:autoSpaceDE w:val="0"/>
        <w:autoSpaceDN w:val="0"/>
        <w:adjustRightInd w:val="0"/>
        <w:spacing w:before="96" w:after="0" w:line="341" w:lineRule="exact"/>
        <w:ind w:left="62"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1"/>
          <w:kern w:val="0"/>
          <w:sz w:val="18"/>
          <w:szCs w:val="18"/>
          <w:lang w:eastAsia="ru-RU"/>
        </w:rPr>
        <w:t>4.</w:t>
      </w:r>
      <w:r w:rsidRPr="00FE6933">
        <w:rPr>
          <w:rFonts w:ascii="Times New Roman" w:eastAsia="Times New Roman" w:hAnsi="Times New Roman" w:cs="Times New Roman"/>
          <w:kern w:val="0"/>
          <w:sz w:val="18"/>
          <w:szCs w:val="18"/>
          <w:lang w:eastAsia="ru-RU"/>
        </w:rPr>
        <w:tab/>
        <w:t xml:space="preserve">Деривационные связи (за знаком </w:t>
      </w:r>
      <w:r w:rsidRPr="00FE6933">
        <w:rPr>
          <w:rFonts w:ascii="Times New Roman" w:eastAsia="Times New Roman" w:hAnsi="Times New Roman" w:cs="Times New Roman"/>
          <w:i/>
          <w:iCs/>
          <w:kern w:val="0"/>
          <w:sz w:val="18"/>
          <w:szCs w:val="18"/>
          <w:lang w:eastAsia="ru-RU"/>
        </w:rPr>
        <w:t xml:space="preserve">Д.) </w:t>
      </w:r>
      <w:r w:rsidRPr="00FE6933">
        <w:rPr>
          <w:rFonts w:ascii="Times New Roman" w:eastAsia="Times New Roman" w:hAnsi="Times New Roman" w:cs="Times New Roman"/>
          <w:kern w:val="0"/>
          <w:sz w:val="18"/>
          <w:szCs w:val="18"/>
          <w:lang w:eastAsia="ru-RU"/>
        </w:rPr>
        <w:t>слова-мифологемы приводятся</w:t>
      </w:r>
      <w:r w:rsidRPr="00FE6933">
        <w:rPr>
          <w:rFonts w:ascii="Times New Roman" w:eastAsia="Times New Roman" w:hAnsi="Times New Roman" w:cs="Times New Roman"/>
          <w:kern w:val="0"/>
          <w:sz w:val="18"/>
          <w:szCs w:val="18"/>
          <w:lang w:eastAsia="ru-RU"/>
        </w:rPr>
        <w:br/>
        <w:t>отдельным абзацем и графически выделяются курсивом.</w:t>
      </w:r>
    </w:p>
    <w:p w:rsidR="00FE6933" w:rsidRPr="00FE6933" w:rsidRDefault="00FE6933" w:rsidP="00FE6933">
      <w:pPr>
        <w:shd w:val="clear" w:color="auto" w:fill="FFFFFF"/>
        <w:tabs>
          <w:tab w:val="clear" w:pos="709"/>
          <w:tab w:val="left" w:pos="898"/>
        </w:tabs>
        <w:suppressAutoHyphens w:val="0"/>
        <w:autoSpaceDE w:val="0"/>
        <w:autoSpaceDN w:val="0"/>
        <w:adjustRightInd w:val="0"/>
        <w:spacing w:after="0" w:line="341" w:lineRule="exact"/>
        <w:ind w:left="48" w:right="10"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1"/>
          <w:kern w:val="0"/>
          <w:sz w:val="18"/>
          <w:szCs w:val="18"/>
          <w:lang w:eastAsia="ru-RU"/>
        </w:rPr>
        <w:t>5.</w:t>
      </w:r>
      <w:r w:rsidRPr="00FE6933">
        <w:rPr>
          <w:rFonts w:ascii="Times New Roman" w:eastAsia="Times New Roman" w:hAnsi="Times New Roman" w:cs="Times New Roman"/>
          <w:kern w:val="0"/>
          <w:sz w:val="18"/>
          <w:szCs w:val="18"/>
          <w:lang w:eastAsia="ru-RU"/>
        </w:rPr>
        <w:tab/>
        <w:t>Отсылки даются на основе каких-либо общих семантических</w:t>
      </w:r>
      <w:r w:rsidRPr="00FE6933">
        <w:rPr>
          <w:rFonts w:ascii="Times New Roman" w:eastAsia="Times New Roman" w:hAnsi="Times New Roman" w:cs="Times New Roman"/>
          <w:kern w:val="0"/>
          <w:sz w:val="18"/>
          <w:szCs w:val="18"/>
          <w:lang w:eastAsia="ru-RU"/>
        </w:rPr>
        <w:br/>
        <w:t xml:space="preserve">признаков (например, место обитания, функции и др.) после знака </w:t>
      </w:r>
      <w:r w:rsidRPr="00FE6933">
        <w:rPr>
          <w:rFonts w:ascii="Times New Roman" w:eastAsia="Times New Roman" w:hAnsi="Times New Roman" w:cs="Times New Roman"/>
          <w:i/>
          <w:iCs/>
          <w:kern w:val="0"/>
          <w:sz w:val="18"/>
          <w:szCs w:val="18"/>
          <w:lang w:eastAsia="ru-RU"/>
        </w:rPr>
        <w:t>«Ср.:».</w:t>
      </w:r>
    </w:p>
    <w:p w:rsidR="00FE6933" w:rsidRPr="00FE6933" w:rsidRDefault="00FE6933" w:rsidP="00FE6933">
      <w:pPr>
        <w:shd w:val="clear" w:color="auto" w:fill="FFFFFF"/>
        <w:tabs>
          <w:tab w:val="clear" w:pos="709"/>
        </w:tabs>
        <w:suppressAutoHyphens w:val="0"/>
        <w:autoSpaceDE w:val="0"/>
        <w:autoSpaceDN w:val="0"/>
        <w:adjustRightInd w:val="0"/>
        <w:spacing w:after="0" w:line="341" w:lineRule="exact"/>
        <w:ind w:left="56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В качестве образцов словарной статьи приведем следующие:</w:t>
      </w:r>
    </w:p>
    <w:p w:rsidR="00FE6933" w:rsidRPr="00FE6933" w:rsidRDefault="00FE6933" w:rsidP="00FE6933">
      <w:pPr>
        <w:shd w:val="clear" w:color="auto" w:fill="FFFFFF"/>
        <w:tabs>
          <w:tab w:val="clear" w:pos="709"/>
        </w:tabs>
        <w:suppressAutoHyphens w:val="0"/>
        <w:autoSpaceDE w:val="0"/>
        <w:autoSpaceDN w:val="0"/>
        <w:adjustRightInd w:val="0"/>
        <w:spacing w:before="350" w:after="0" w:line="317" w:lineRule="exact"/>
        <w:ind w:left="53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Домовой, м. р.; -ого; мн. ч. -домовые, домовых. </w:t>
      </w:r>
      <w:r w:rsidRPr="00FE6933">
        <w:rPr>
          <w:rFonts w:ascii="Times New Roman" w:eastAsia="Times New Roman" w:hAnsi="Times New Roman" w:cs="Times New Roman"/>
          <w:i/>
          <w:iCs/>
          <w:kern w:val="0"/>
          <w:sz w:val="18"/>
          <w:szCs w:val="18"/>
          <w:lang w:eastAsia="ru-RU"/>
        </w:rPr>
        <w:t>Обычном.р.</w:t>
      </w:r>
    </w:p>
    <w:p w:rsidR="00FE6933" w:rsidRPr="00FE6933" w:rsidRDefault="00FE6933" w:rsidP="00FE6933">
      <w:pPr>
        <w:shd w:val="clear" w:color="auto" w:fill="FFFFFF"/>
        <w:tabs>
          <w:tab w:val="clear" w:pos="709"/>
          <w:tab w:val="left" w:pos="658"/>
        </w:tabs>
        <w:suppressAutoHyphens w:val="0"/>
        <w:autoSpaceDE w:val="0"/>
        <w:autoSpaceDN w:val="0"/>
        <w:adjustRightInd w:val="0"/>
        <w:spacing w:after="0" w:line="317" w:lineRule="exact"/>
        <w:ind w:left="54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w:t>
      </w:r>
      <w:r w:rsidRPr="00FE6933">
        <w:rPr>
          <w:rFonts w:ascii="Times New Roman" w:eastAsia="Times New Roman" w:hAnsi="Times New Roman" w:cs="Times New Roman"/>
          <w:i/>
          <w:iCs/>
          <w:kern w:val="0"/>
          <w:sz w:val="18"/>
          <w:szCs w:val="18"/>
          <w:lang w:eastAsia="ru-RU"/>
        </w:rPr>
        <w:tab/>
      </w:r>
      <w:r w:rsidRPr="00FE6933">
        <w:rPr>
          <w:rFonts w:ascii="Times New Roman" w:eastAsia="Times New Roman" w:hAnsi="Times New Roman" w:cs="Times New Roman"/>
          <w:kern w:val="0"/>
          <w:sz w:val="18"/>
          <w:szCs w:val="18"/>
          <w:lang w:eastAsia="ru-RU"/>
        </w:rPr>
        <w:t>От др.-рус. домъ - «жилище», «хозяйство», «семья», «род», «храм».</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29" w:right="24" w:firstLine="49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Дух - хозяин дома, который воспринимается как хранитель домашнего очага, может бытькакзлым, </w:t>
      </w:r>
      <w:r w:rsidRPr="00FE6933">
        <w:rPr>
          <w:rFonts w:ascii="Times New Roman" w:eastAsia="Times New Roman" w:hAnsi="Times New Roman" w:cs="Times New Roman"/>
          <w:kern w:val="0"/>
          <w:sz w:val="18"/>
          <w:szCs w:val="18"/>
          <w:lang w:val="uk-UA" w:eastAsia="ru-RU"/>
        </w:rPr>
        <w:t xml:space="preserve">таки </w:t>
      </w:r>
      <w:r w:rsidRPr="00FE6933">
        <w:rPr>
          <w:rFonts w:ascii="Times New Roman" w:eastAsia="Times New Roman" w:hAnsi="Times New Roman" w:cs="Times New Roman"/>
          <w:kern w:val="0"/>
          <w:sz w:val="18"/>
          <w:szCs w:val="18"/>
          <w:lang w:eastAsia="ru-RU"/>
        </w:rPr>
        <w:t>добрым. Предстает бородатым стариком или кем-нибудь из членов семьи, чаще всего самым старшим в семье - дедом или бабкой, т.е. даже внешний облик домового подчеркивает его связь с домом, с семьей.</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34" w:right="48" w:firstLine="49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Поместья мирного незримый покровитель/ Тебя молю, мой добрый домовой... </w:t>
      </w:r>
      <w:r w:rsidRPr="00FE6933">
        <w:rPr>
          <w:rFonts w:ascii="Times New Roman" w:eastAsia="Times New Roman" w:hAnsi="Times New Roman" w:cs="Times New Roman"/>
          <w:kern w:val="0"/>
          <w:sz w:val="18"/>
          <w:szCs w:val="18"/>
          <w:lang w:eastAsia="ru-RU"/>
        </w:rPr>
        <w:t>(АС.Пушкин).</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34" w:right="43" w:firstLine="49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....Лишьодним конюшни не пригожи - /Домовой повадился в конюшни </w:t>
      </w:r>
      <w:r w:rsidRPr="00FE6933">
        <w:rPr>
          <w:rFonts w:ascii="Times New Roman" w:eastAsia="Times New Roman" w:hAnsi="Times New Roman" w:cs="Times New Roman"/>
          <w:kern w:val="0"/>
          <w:sz w:val="18"/>
          <w:szCs w:val="18"/>
          <w:lang w:eastAsia="ru-RU"/>
        </w:rPr>
        <w:t>(АС.Пушкин).</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right="48" w:firstLine="552"/>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Увидать домового - к беде, смерти. Плач или вздохи домового - к смерти хозяина. Домовой по ночам стучит и возится, выживаяхозяина </w:t>
      </w:r>
      <w:r w:rsidRPr="00FE6933">
        <w:rPr>
          <w:rFonts w:ascii="Times New Roman" w:eastAsia="Times New Roman" w:hAnsi="Times New Roman" w:cs="Times New Roman"/>
          <w:kern w:val="0"/>
          <w:sz w:val="18"/>
          <w:szCs w:val="18"/>
          <w:lang w:eastAsia="ru-RU"/>
        </w:rPr>
        <w:t>(Даль, 1996,1:466).</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 w:right="67" w:firstLine="53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С: Верить в домового, шутка домового, домовой стучит, возится, душит, завивает лошади гриву.</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19" w:right="72" w:firstLine="49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i/>
          <w:iCs/>
          <w:kern w:val="0"/>
          <w:sz w:val="18"/>
          <w:szCs w:val="18"/>
          <w:lang w:eastAsia="ru-RU"/>
        </w:rPr>
        <w:t xml:space="preserve">П: Нежить, нечисть, нечистая сила, </w:t>
      </w:r>
      <w:r w:rsidRPr="00FE6933">
        <w:rPr>
          <w:rFonts w:ascii="Times New Roman" w:eastAsia="Times New Roman" w:hAnsi="Times New Roman" w:cs="Times New Roman"/>
          <w:i/>
          <w:iCs/>
          <w:kern w:val="0"/>
          <w:sz w:val="18"/>
          <w:szCs w:val="18"/>
          <w:lang w:eastAsia="ru-RU"/>
        </w:rPr>
        <w:t>водяной, кикимора, русалка, леший, барабашка, ведьма.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14" w:right="72" w:firstLine="466"/>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Д. Дом, домовный, домашний, домовитый, домовитость, домовина, домоводство, домоправитель, домостроительство, домохозяйка, бездомный, бездомность, </w:t>
      </w:r>
      <w:r w:rsidRPr="00FE6933">
        <w:rPr>
          <w:rFonts w:ascii="Times New Roman" w:eastAsia="Times New Roman" w:hAnsi="Times New Roman" w:cs="Times New Roman"/>
          <w:i/>
          <w:iCs/>
          <w:kern w:val="0"/>
          <w:sz w:val="18"/>
          <w:szCs w:val="18"/>
          <w:lang w:val="uk-UA" w:eastAsia="ru-RU"/>
        </w:rPr>
        <w:t xml:space="preserve">бездомник, </w:t>
      </w:r>
      <w:r w:rsidRPr="00FE6933">
        <w:rPr>
          <w:rFonts w:ascii="Times New Roman" w:eastAsia="Times New Roman" w:hAnsi="Times New Roman" w:cs="Times New Roman"/>
          <w:i/>
          <w:iCs/>
          <w:kern w:val="0"/>
          <w:sz w:val="18"/>
          <w:szCs w:val="18"/>
          <w:lang w:eastAsia="ru-RU"/>
        </w:rPr>
        <w:t>бездомница, бездомничать, бездомовый, обездомить.</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3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Ср.: </w:t>
      </w:r>
      <w:r w:rsidRPr="00FE6933">
        <w:rPr>
          <w:rFonts w:ascii="Times New Roman" w:eastAsia="Times New Roman" w:hAnsi="Times New Roman" w:cs="Times New Roman"/>
          <w:kern w:val="0"/>
          <w:sz w:val="18"/>
          <w:szCs w:val="18"/>
          <w:lang w:eastAsia="ru-RU"/>
        </w:rPr>
        <w:t>Кикимора.</w:t>
      </w:r>
    </w:p>
    <w:p w:rsidR="00FE6933" w:rsidRPr="00FE6933" w:rsidRDefault="00FE6933" w:rsidP="00FE6933">
      <w:pPr>
        <w:shd w:val="clear" w:color="auto" w:fill="FFFFFF"/>
        <w:tabs>
          <w:tab w:val="clear" w:pos="709"/>
        </w:tabs>
        <w:suppressAutoHyphens w:val="0"/>
        <w:autoSpaceDE w:val="0"/>
        <w:autoSpaceDN w:val="0"/>
        <w:adjustRightInd w:val="0"/>
        <w:spacing w:before="312" w:after="0" w:line="317" w:lineRule="exact"/>
        <w:ind w:left="533"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Кикимора,ж.р.; -ы; мн. ч. —кикиморы, кикимор. </w:t>
      </w:r>
      <w:r w:rsidRPr="00FE6933">
        <w:rPr>
          <w:rFonts w:ascii="Times New Roman" w:eastAsia="Times New Roman" w:hAnsi="Times New Roman" w:cs="Times New Roman"/>
          <w:i/>
          <w:iCs/>
          <w:kern w:val="0"/>
          <w:sz w:val="18"/>
          <w:szCs w:val="18"/>
          <w:lang w:eastAsia="ru-RU"/>
        </w:rPr>
        <w:t>Обычнож.р.</w:t>
      </w:r>
    </w:p>
    <w:p w:rsidR="00FE6933" w:rsidRPr="00FE6933" w:rsidRDefault="00FE6933" w:rsidP="00FE6933">
      <w:pPr>
        <w:shd w:val="clear" w:color="auto" w:fill="FFFFFF"/>
        <w:tabs>
          <w:tab w:val="clear" w:pos="709"/>
          <w:tab w:val="left" w:pos="658"/>
        </w:tabs>
        <w:suppressAutoHyphens w:val="0"/>
        <w:autoSpaceDE w:val="0"/>
        <w:autoSpaceDN w:val="0"/>
        <w:adjustRightInd w:val="0"/>
        <w:spacing w:after="0" w:line="317" w:lineRule="exact"/>
        <w:ind w:left="542"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w:t>
      </w:r>
      <w:r w:rsidRPr="00FE6933">
        <w:rPr>
          <w:rFonts w:ascii="Times New Roman" w:eastAsia="Times New Roman" w:hAnsi="Times New Roman" w:cs="Times New Roman"/>
          <w:kern w:val="0"/>
          <w:sz w:val="18"/>
          <w:szCs w:val="18"/>
          <w:lang w:eastAsia="ru-RU"/>
        </w:rPr>
        <w:tab/>
        <w:t>Вероятно, от «кика» - 'чуб, коса', «мора» - 'нечистый дух'.</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 w:right="58"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Злой дух в образе крохотной безобразной неопрятной старушки, одетой в лохмотья. Часто ее называютженскимдухомдома. Она допрядывает за хозяйку, но чаще наказывает нерадивых - путает или рвет пряжу, атакже бьет по ночам горшки,</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538" w:bottom="720" w:left="2652"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spacing w:val="-10"/>
          <w:kern w:val="0"/>
          <w:sz w:val="16"/>
          <w:szCs w:val="16"/>
          <w:lang w:eastAsia="ru-RU"/>
        </w:rPr>
        <w:t>22</w:t>
      </w:r>
    </w:p>
    <w:p w:rsidR="00FE6933" w:rsidRPr="00FE6933" w:rsidRDefault="00FE6933" w:rsidP="00FE6933">
      <w:pPr>
        <w:shd w:val="clear" w:color="auto" w:fill="FFFFFF"/>
        <w:tabs>
          <w:tab w:val="clear" w:pos="709"/>
        </w:tabs>
        <w:suppressAutoHyphens w:val="0"/>
        <w:autoSpaceDE w:val="0"/>
        <w:autoSpaceDN w:val="0"/>
        <w:adjustRightInd w:val="0"/>
        <w:spacing w:before="101" w:after="0" w:line="317" w:lineRule="exact"/>
        <w:ind w:left="77"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стучит крышками, ощипывает кур ит.д. Иногда считают, что кикимора предвещает беду.</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66"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Спи, девушка, кикимора за тебя спрядет, амать вытчет </w:t>
      </w:r>
      <w:r w:rsidRPr="00FE6933">
        <w:rPr>
          <w:rFonts w:ascii="Times New Roman" w:eastAsia="Times New Roman" w:hAnsi="Times New Roman" w:cs="Times New Roman"/>
          <w:kern w:val="0"/>
          <w:sz w:val="18"/>
          <w:szCs w:val="18"/>
          <w:lang w:eastAsia="ru-RU"/>
        </w:rPr>
        <w:t xml:space="preserve">(Даль, </w:t>
      </w:r>
      <w:r w:rsidRPr="00FE6933">
        <w:rPr>
          <w:rFonts w:ascii="Times New Roman" w:eastAsia="Times New Roman" w:hAnsi="Times New Roman" w:cs="Times New Roman"/>
          <w:b/>
          <w:bCs/>
          <w:kern w:val="0"/>
          <w:sz w:val="18"/>
          <w:szCs w:val="18"/>
          <w:lang w:eastAsia="ru-RU"/>
        </w:rPr>
        <w:t>1996, П: 107).</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right="14" w:firstLine="523"/>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Толстой сказал: «Ваше величество, дело пономаря Тультяева, что в прошедшем месяце у Троицы на колокольне кикимору видел и говорил: «Питебурху </w:t>
      </w:r>
      <w:r w:rsidRPr="00FE6933">
        <w:rPr>
          <w:rFonts w:ascii="Times New Roman" w:eastAsia="Times New Roman" w:hAnsi="Times New Roman" w:cs="Times New Roman"/>
          <w:i/>
          <w:iCs/>
          <w:spacing w:val="-1"/>
          <w:kern w:val="0"/>
          <w:sz w:val="18"/>
          <w:szCs w:val="18"/>
          <w:lang w:eastAsia="ru-RU"/>
        </w:rPr>
        <w:t xml:space="preserve">быть </w:t>
      </w:r>
      <w:r w:rsidRPr="00FE6933">
        <w:rPr>
          <w:rFonts w:ascii="Times New Roman" w:eastAsia="Times New Roman" w:hAnsi="Times New Roman" w:cs="Times New Roman"/>
          <w:i/>
          <w:iCs/>
          <w:spacing w:val="-1"/>
          <w:kern w:val="0"/>
          <w:sz w:val="18"/>
          <w:szCs w:val="18"/>
          <w:lang w:val="uk-UA" w:eastAsia="ru-RU"/>
        </w:rPr>
        <w:t xml:space="preserve">пусту», </w:t>
      </w:r>
      <w:r w:rsidRPr="00FE6933">
        <w:rPr>
          <w:rFonts w:ascii="Times New Roman" w:eastAsia="Times New Roman" w:hAnsi="Times New Roman" w:cs="Times New Roman"/>
          <w:i/>
          <w:iCs/>
          <w:spacing w:val="-1"/>
          <w:kern w:val="0"/>
          <w:sz w:val="18"/>
          <w:szCs w:val="18"/>
          <w:lang w:eastAsia="ru-RU"/>
        </w:rPr>
        <w:t xml:space="preserve">разобрано, свидетели все допрошены, остается вашему величеству </w:t>
      </w:r>
      <w:r w:rsidRPr="00FE6933">
        <w:rPr>
          <w:rFonts w:ascii="Times New Roman" w:eastAsia="Times New Roman" w:hAnsi="Times New Roman" w:cs="Times New Roman"/>
          <w:i/>
          <w:iCs/>
          <w:kern w:val="0"/>
          <w:sz w:val="18"/>
          <w:szCs w:val="18"/>
          <w:lang w:eastAsia="ru-RU"/>
        </w:rPr>
        <w:t xml:space="preserve">резолюцию положить. </w:t>
      </w:r>
      <w:r w:rsidRPr="00FE6933">
        <w:rPr>
          <w:rFonts w:ascii="Times New Roman" w:eastAsia="Times New Roman" w:hAnsi="Times New Roman" w:cs="Times New Roman"/>
          <w:kern w:val="0"/>
          <w:sz w:val="18"/>
          <w:szCs w:val="18"/>
          <w:lang w:eastAsia="ru-RU"/>
        </w:rPr>
        <w:t>(А.Толстой. День Петра).</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38" w:right="38" w:firstLine="48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Чаще всего слово-мифологема </w:t>
      </w:r>
      <w:r w:rsidRPr="00FE6933">
        <w:rPr>
          <w:rFonts w:ascii="Times New Roman" w:eastAsia="Times New Roman" w:hAnsi="Times New Roman" w:cs="Times New Roman"/>
          <w:i/>
          <w:iCs/>
          <w:kern w:val="0"/>
          <w:sz w:val="18"/>
          <w:szCs w:val="18"/>
          <w:lang w:eastAsia="ru-RU"/>
        </w:rPr>
        <w:t xml:space="preserve">кикимора </w:t>
      </w:r>
      <w:r w:rsidRPr="00FE6933">
        <w:rPr>
          <w:rFonts w:ascii="Times New Roman" w:eastAsia="Times New Roman" w:hAnsi="Times New Roman" w:cs="Times New Roman"/>
          <w:kern w:val="0"/>
          <w:sz w:val="18"/>
          <w:szCs w:val="18"/>
          <w:lang w:eastAsia="ru-RU"/>
        </w:rPr>
        <w:t>ассоциируется с женщиной (старушкой), однако в народном сознании возможен и мужской образ этого персонажа: ср.:</w:t>
      </w:r>
    </w:p>
    <w:p w:rsidR="00FE6933" w:rsidRPr="00FE6933" w:rsidRDefault="00FE6933" w:rsidP="00FE6933">
      <w:pPr>
        <w:shd w:val="clear" w:color="auto" w:fill="FFFFFF"/>
        <w:tabs>
          <w:tab w:val="clear" w:pos="709"/>
        </w:tabs>
        <w:suppressAutoHyphens w:val="0"/>
        <w:autoSpaceDE w:val="0"/>
        <w:autoSpaceDN w:val="0"/>
        <w:adjustRightInd w:val="0"/>
        <w:spacing w:before="5" w:after="0" w:line="317" w:lineRule="exact"/>
        <w:ind w:left="24" w:right="4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От кикиморы не дождешься рубахи, хотя он и прядет. Чтобы кикимора кур не воровал, вешают над насестью, на лыке отшибенное горло кувшина, либо камень с </w:t>
      </w:r>
      <w:r w:rsidRPr="00FE6933">
        <w:rPr>
          <w:rFonts w:ascii="Times New Roman" w:eastAsia="Times New Roman" w:hAnsi="Times New Roman" w:cs="Times New Roman"/>
          <w:i/>
          <w:iCs/>
          <w:kern w:val="0"/>
          <w:sz w:val="18"/>
          <w:szCs w:val="18"/>
          <w:lang w:val="uk-UA" w:eastAsia="ru-RU"/>
        </w:rPr>
        <w:t xml:space="preserve">природною </w:t>
      </w:r>
      <w:r w:rsidRPr="00FE6933">
        <w:rPr>
          <w:rFonts w:ascii="Times New Roman" w:eastAsia="Times New Roman" w:hAnsi="Times New Roman" w:cs="Times New Roman"/>
          <w:i/>
          <w:iCs/>
          <w:kern w:val="0"/>
          <w:sz w:val="18"/>
          <w:szCs w:val="18"/>
          <w:lang w:eastAsia="ru-RU"/>
        </w:rPr>
        <w:t xml:space="preserve">сквозною дырою </w:t>
      </w:r>
      <w:r w:rsidRPr="00FE6933">
        <w:rPr>
          <w:rFonts w:ascii="Times New Roman" w:eastAsia="Times New Roman" w:hAnsi="Times New Roman" w:cs="Times New Roman"/>
          <w:kern w:val="0"/>
          <w:sz w:val="18"/>
          <w:szCs w:val="18"/>
          <w:lang w:eastAsia="ru-RU"/>
        </w:rPr>
        <w:t xml:space="preserve">(Даль, </w:t>
      </w:r>
      <w:r w:rsidRPr="00FE6933">
        <w:rPr>
          <w:rFonts w:ascii="Times New Roman" w:eastAsia="Times New Roman" w:hAnsi="Times New Roman" w:cs="Times New Roman"/>
          <w:b/>
          <w:bCs/>
          <w:kern w:val="0"/>
          <w:sz w:val="18"/>
          <w:szCs w:val="18"/>
          <w:lang w:eastAsia="ru-RU"/>
        </w:rPr>
        <w:t>1996, П: 107).</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19" w:right="48" w:firstLine="514"/>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 </w:t>
      </w:r>
      <w:r w:rsidRPr="00FE6933">
        <w:rPr>
          <w:rFonts w:ascii="Times New Roman" w:eastAsia="Times New Roman" w:hAnsi="Times New Roman" w:cs="Times New Roman"/>
          <w:i/>
          <w:iCs/>
          <w:kern w:val="0"/>
          <w:sz w:val="18"/>
          <w:szCs w:val="18"/>
          <w:lang w:eastAsia="ru-RU"/>
        </w:rPr>
        <w:t xml:space="preserve">Перен. </w:t>
      </w:r>
      <w:r w:rsidRPr="00FE6933">
        <w:rPr>
          <w:rFonts w:ascii="Times New Roman" w:eastAsia="Times New Roman" w:hAnsi="Times New Roman" w:cs="Times New Roman"/>
          <w:kern w:val="0"/>
          <w:sz w:val="18"/>
          <w:szCs w:val="18"/>
          <w:lang w:eastAsia="ru-RU"/>
        </w:rPr>
        <w:t>О неприятном, нелюдимом, уродливом или неряшливо одетом человеке (о мужчине или женщине).</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24" w:right="62" w:firstLine="490"/>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kern w:val="0"/>
          <w:sz w:val="18"/>
          <w:szCs w:val="18"/>
          <w:lang w:eastAsia="ru-RU"/>
        </w:rPr>
        <w:t xml:space="preserve">На Сергея Петровича напала такая хандра, что несколько дней никуда не показывался из дому ... </w:t>
      </w:r>
      <w:r w:rsidRPr="00FE6933">
        <w:rPr>
          <w:rFonts w:ascii="Times New Roman" w:eastAsia="Times New Roman" w:hAnsi="Times New Roman" w:cs="Times New Roman"/>
          <w:kern w:val="0"/>
          <w:sz w:val="18"/>
          <w:szCs w:val="18"/>
          <w:lang w:eastAsia="ru-RU"/>
        </w:rPr>
        <w:t>—</w:t>
      </w:r>
      <w:r w:rsidRPr="00FE6933">
        <w:rPr>
          <w:rFonts w:ascii="Times New Roman" w:eastAsia="Times New Roman" w:hAnsi="Times New Roman" w:cs="Times New Roman"/>
          <w:i/>
          <w:iCs/>
          <w:kern w:val="0"/>
          <w:sz w:val="18"/>
          <w:szCs w:val="18"/>
          <w:lang w:eastAsia="ru-RU"/>
        </w:rPr>
        <w:t xml:space="preserve">А вот возьму и буду сидетьу себя дома, как кикимора </w:t>
      </w:r>
      <w:r w:rsidRPr="00FE6933">
        <w:rPr>
          <w:rFonts w:ascii="Times New Roman" w:eastAsia="Times New Roman" w:hAnsi="Times New Roman" w:cs="Times New Roman"/>
          <w:kern w:val="0"/>
          <w:sz w:val="18"/>
          <w:szCs w:val="18"/>
          <w:lang w:eastAsia="ru-RU"/>
        </w:rPr>
        <w:t>(Д.К. Мамин-Сибиряк. Дорогой друг).</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19" w:right="82" w:firstLine="509"/>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8"/>
          <w:szCs w:val="18"/>
          <w:lang w:eastAsia="ru-RU"/>
        </w:rPr>
        <w:t xml:space="preserve">С: </w:t>
      </w:r>
      <w:r w:rsidRPr="00FE6933">
        <w:rPr>
          <w:rFonts w:ascii="Times New Roman" w:eastAsia="Times New Roman" w:hAnsi="Times New Roman" w:cs="Times New Roman"/>
          <w:i/>
          <w:iCs/>
          <w:kern w:val="0"/>
          <w:sz w:val="18"/>
          <w:szCs w:val="18"/>
          <w:lang w:eastAsia="ru-RU"/>
        </w:rPr>
        <w:t>Кикимора прядет, кикимора сидит за печью, пугать детей кикиморой, кикимора путает пряжу, кикимора завелась, избавиться от кикиморы.</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right="62" w:firstLine="518"/>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lang w:eastAsia="ru-RU"/>
        </w:rPr>
        <w:t xml:space="preserve">Жикимора болотная. Персонаж русских сказок, живущий в лесу. </w:t>
      </w:r>
      <w:r w:rsidRPr="00FE6933">
        <w:rPr>
          <w:rFonts w:ascii="Times New Roman" w:eastAsia="Times New Roman" w:hAnsi="Times New Roman" w:cs="Times New Roman"/>
          <w:i/>
          <w:iCs/>
          <w:spacing w:val="-1"/>
          <w:kern w:val="0"/>
          <w:sz w:val="18"/>
          <w:szCs w:val="18"/>
          <w:lang w:eastAsia="ru-RU"/>
        </w:rPr>
        <w:t xml:space="preserve">Намного более безобидны кикиморы, в последние годы они попадаются только в </w:t>
      </w:r>
      <w:r w:rsidRPr="00FE6933">
        <w:rPr>
          <w:rFonts w:ascii="Times New Roman" w:eastAsia="Times New Roman" w:hAnsi="Times New Roman" w:cs="Times New Roman"/>
          <w:i/>
          <w:iCs/>
          <w:kern w:val="0"/>
          <w:sz w:val="18"/>
          <w:szCs w:val="18"/>
          <w:lang w:eastAsia="ru-RU"/>
        </w:rPr>
        <w:t xml:space="preserve">самых глухих болотинах </w:t>
      </w:r>
      <w:r w:rsidRPr="00FE6933">
        <w:rPr>
          <w:rFonts w:ascii="Times New Roman" w:eastAsia="Times New Roman" w:hAnsi="Times New Roman" w:cs="Times New Roman"/>
          <w:kern w:val="0"/>
          <w:sz w:val="18"/>
          <w:szCs w:val="18"/>
          <w:lang w:eastAsia="ru-RU"/>
        </w:rPr>
        <w:t>("Губерния", № 32 (61), 07.08.97).</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499"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i/>
          <w:iCs/>
          <w:kern w:val="0"/>
          <w:sz w:val="18"/>
          <w:szCs w:val="18"/>
          <w:lang w:eastAsia="ru-RU"/>
        </w:rPr>
        <w:t xml:space="preserve">П: Нечисть, нечистая сила, нежить, </w:t>
      </w:r>
      <w:r w:rsidRPr="00FE6933">
        <w:rPr>
          <w:rFonts w:ascii="Times New Roman" w:eastAsia="Times New Roman" w:hAnsi="Times New Roman" w:cs="Times New Roman"/>
          <w:i/>
          <w:iCs/>
          <w:kern w:val="0"/>
          <w:sz w:val="18"/>
          <w:szCs w:val="18"/>
          <w:lang w:eastAsia="ru-RU"/>
        </w:rPr>
        <w:t>домовой, леший.</w:t>
      </w:r>
    </w:p>
    <w:p w:rsidR="00FE6933" w:rsidRPr="00FE6933" w:rsidRDefault="00FE6933" w:rsidP="00FE6933">
      <w:pPr>
        <w:shd w:val="clear" w:color="auto" w:fill="FFFFFF"/>
        <w:tabs>
          <w:tab w:val="clear" w:pos="709"/>
        </w:tabs>
        <w:suppressAutoHyphens w:val="0"/>
        <w:autoSpaceDE w:val="0"/>
        <w:autoSpaceDN w:val="0"/>
        <w:adjustRightInd w:val="0"/>
        <w:spacing w:after="0" w:line="317" w:lineRule="exact"/>
        <w:ind w:left="514"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i/>
          <w:iCs/>
          <w:spacing w:val="-1"/>
          <w:kern w:val="0"/>
          <w:sz w:val="18"/>
          <w:szCs w:val="18"/>
          <w:lang w:eastAsia="ru-RU"/>
        </w:rPr>
        <w:t xml:space="preserve">Ср.: </w:t>
      </w:r>
      <w:r w:rsidRPr="00FE6933">
        <w:rPr>
          <w:rFonts w:ascii="Times New Roman" w:eastAsia="Times New Roman" w:hAnsi="Times New Roman" w:cs="Times New Roman"/>
          <w:spacing w:val="-1"/>
          <w:kern w:val="0"/>
          <w:sz w:val="18"/>
          <w:szCs w:val="18"/>
          <w:lang w:eastAsia="ru-RU"/>
        </w:rPr>
        <w:t>Домовой.</w:t>
      </w:r>
    </w:p>
    <w:p w:rsidR="00FE6933" w:rsidRPr="00FE6933" w:rsidRDefault="00FE6933" w:rsidP="00FE6933">
      <w:pPr>
        <w:shd w:val="clear" w:color="auto" w:fill="FFFFFF"/>
        <w:tabs>
          <w:tab w:val="clear" w:pos="709"/>
        </w:tabs>
        <w:suppressAutoHyphens w:val="0"/>
        <w:autoSpaceDE w:val="0"/>
        <w:autoSpaceDN w:val="0"/>
        <w:adjustRightInd w:val="0"/>
        <w:spacing w:before="341" w:after="0" w:line="336" w:lineRule="exact"/>
        <w:ind w:left="10"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b/>
          <w:bCs/>
          <w:kern w:val="0"/>
          <w:sz w:val="18"/>
          <w:szCs w:val="18"/>
          <w:lang w:eastAsia="ru-RU"/>
        </w:rPr>
        <w:t xml:space="preserve">В Заключении </w:t>
      </w:r>
      <w:r w:rsidRPr="00FE6933">
        <w:rPr>
          <w:rFonts w:ascii="Times New Roman" w:eastAsia="Times New Roman" w:hAnsi="Times New Roman" w:cs="Times New Roman"/>
          <w:kern w:val="0"/>
          <w:sz w:val="18"/>
          <w:szCs w:val="18"/>
          <w:lang w:eastAsia="ru-RU"/>
        </w:rPr>
        <w:t xml:space="preserve">подводятся итоги проведенного исследования. </w:t>
      </w:r>
      <w:r w:rsidRPr="00FE6933">
        <w:rPr>
          <w:rFonts w:ascii="Times New Roman" w:eastAsia="Times New Roman" w:hAnsi="Times New Roman" w:cs="Times New Roman"/>
          <w:b/>
          <w:bCs/>
          <w:kern w:val="0"/>
          <w:sz w:val="18"/>
          <w:szCs w:val="18"/>
          <w:lang w:eastAsia="ru-RU"/>
        </w:rPr>
        <w:t xml:space="preserve">В     Приложении     </w:t>
      </w:r>
      <w:r w:rsidRPr="00FE6933">
        <w:rPr>
          <w:rFonts w:ascii="Times New Roman" w:eastAsia="Times New Roman" w:hAnsi="Times New Roman" w:cs="Times New Roman"/>
          <w:kern w:val="0"/>
          <w:sz w:val="18"/>
          <w:szCs w:val="18"/>
          <w:lang w:eastAsia="ru-RU"/>
        </w:rPr>
        <w:t>приводится     образец     анкеты     для     выявления ассоциативных связей слов-мифологем.</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sectPr w:rsidR="00FE6933" w:rsidRPr="00FE6933">
          <w:pgSz w:w="11909" w:h="16834"/>
          <w:pgMar w:top="1440" w:right="2658" w:bottom="720" w:left="2498"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right="149" w:firstLine="0"/>
        <w:jc w:val="center"/>
        <w:rPr>
          <w:rFonts w:ascii="Times New Roman" w:eastAsia="Times New Roman" w:hAnsi="Times New Roman" w:cs="Times New Roman"/>
          <w:kern w:val="0"/>
          <w:sz w:val="20"/>
          <w:szCs w:val="20"/>
          <w:lang w:eastAsia="ru-RU"/>
        </w:rPr>
      </w:pPr>
      <w:r w:rsidRPr="00FE6933">
        <w:rPr>
          <w:rFonts w:ascii="Arial" w:eastAsia="Times New Roman" w:hAnsi="Arial" w:cs="Arial"/>
          <w:b/>
          <w:bCs/>
          <w:spacing w:val="-5"/>
          <w:w w:val="83"/>
          <w:kern w:val="0"/>
          <w:sz w:val="16"/>
          <w:szCs w:val="16"/>
          <w:lang w:eastAsia="ru-RU"/>
        </w:rPr>
        <w:t>23</w:t>
      </w:r>
    </w:p>
    <w:p w:rsidR="00FE6933" w:rsidRPr="00FE6933" w:rsidRDefault="00FE6933" w:rsidP="00FE6933">
      <w:pPr>
        <w:shd w:val="clear" w:color="auto" w:fill="FFFFFF"/>
        <w:tabs>
          <w:tab w:val="clear" w:pos="709"/>
        </w:tabs>
        <w:suppressAutoHyphens w:val="0"/>
        <w:autoSpaceDE w:val="0"/>
        <w:autoSpaceDN w:val="0"/>
        <w:adjustRightInd w:val="0"/>
        <w:spacing w:before="91" w:after="0" w:line="341" w:lineRule="exact"/>
        <w:ind w:left="34" w:firstLine="216"/>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20"/>
          <w:szCs w:val="20"/>
          <w:u w:val="single"/>
          <w:lang w:eastAsia="ru-RU"/>
        </w:rPr>
        <w:t xml:space="preserve">По теме диссертации опубликованы следующие работы: </w:t>
      </w:r>
      <w:r w:rsidRPr="00FE6933">
        <w:rPr>
          <w:rFonts w:ascii="Times New Roman" w:eastAsia="Times New Roman" w:hAnsi="Times New Roman" w:cs="Times New Roman"/>
          <w:kern w:val="0"/>
          <w:sz w:val="20"/>
          <w:szCs w:val="20"/>
          <w:lang w:eastAsia="ru-RU"/>
        </w:rPr>
        <w:t xml:space="preserve">1. Принципы лингвокультурологического  анализа русской лексики  (на примере       слов-мифологем)       //      Русистика       и       современность: </w:t>
      </w:r>
      <w:r w:rsidRPr="00FE6933">
        <w:rPr>
          <w:rFonts w:ascii="Times New Roman" w:eastAsia="Times New Roman" w:hAnsi="Times New Roman" w:cs="Times New Roman"/>
          <w:spacing w:val="-2"/>
          <w:kern w:val="0"/>
          <w:sz w:val="20"/>
          <w:szCs w:val="20"/>
          <w:lang w:eastAsia="ru-RU"/>
        </w:rPr>
        <w:t xml:space="preserve">лингвокультурология   и   межкультурная   коммуникация.   Материалы   </w:t>
      </w:r>
      <w:r w:rsidRPr="00FE6933">
        <w:rPr>
          <w:rFonts w:ascii="Times New Roman" w:eastAsia="Times New Roman" w:hAnsi="Times New Roman" w:cs="Times New Roman"/>
          <w:spacing w:val="-2"/>
          <w:kern w:val="0"/>
          <w:sz w:val="20"/>
          <w:szCs w:val="20"/>
          <w:lang w:val="en-US" w:eastAsia="ru-RU"/>
        </w:rPr>
        <w:t xml:space="preserve">IV </w:t>
      </w:r>
      <w:r w:rsidRPr="00FE6933">
        <w:rPr>
          <w:rFonts w:ascii="Times New Roman" w:eastAsia="Times New Roman" w:hAnsi="Times New Roman" w:cs="Times New Roman"/>
          <w:spacing w:val="-3"/>
          <w:kern w:val="0"/>
          <w:sz w:val="20"/>
          <w:szCs w:val="20"/>
          <w:lang w:eastAsia="ru-RU"/>
        </w:rPr>
        <w:t>международной научно-практической конференции. СПб, 2002. С. 194-200.</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10" w:after="0" w:line="341" w:lineRule="exact"/>
        <w:ind w:right="14"/>
        <w:jc w:val="left"/>
        <w:rPr>
          <w:rFonts w:ascii="Times New Roman" w:eastAsia="Times New Roman" w:hAnsi="Times New Roman" w:cs="Times New Roman"/>
          <w:spacing w:val="-17"/>
          <w:kern w:val="0"/>
          <w:sz w:val="20"/>
          <w:szCs w:val="20"/>
          <w:lang w:eastAsia="ru-RU"/>
        </w:rPr>
      </w:pPr>
      <w:r w:rsidRPr="00FE6933">
        <w:rPr>
          <w:rFonts w:ascii="Times New Roman" w:eastAsia="Times New Roman" w:hAnsi="Times New Roman" w:cs="Times New Roman"/>
          <w:spacing w:val="-1"/>
          <w:kern w:val="0"/>
          <w:sz w:val="20"/>
          <w:szCs w:val="20"/>
          <w:lang w:eastAsia="ru-RU"/>
        </w:rPr>
        <w:t xml:space="preserve">Лингвокультурологический потенциал русских слов-мифологем // Современная русистика: проблемы, пути решения. Материалы докладов и </w:t>
      </w:r>
      <w:r w:rsidRPr="00FE6933">
        <w:rPr>
          <w:rFonts w:ascii="Times New Roman" w:eastAsia="Times New Roman" w:hAnsi="Times New Roman" w:cs="Times New Roman"/>
          <w:spacing w:val="-2"/>
          <w:kern w:val="0"/>
          <w:sz w:val="20"/>
          <w:szCs w:val="20"/>
          <w:lang w:eastAsia="ru-RU"/>
        </w:rPr>
        <w:t xml:space="preserve">сообщений международной научно-практической конференции. СПб, 2002. </w:t>
      </w:r>
      <w:r w:rsidRPr="00FE6933">
        <w:rPr>
          <w:rFonts w:ascii="Times New Roman" w:eastAsia="Times New Roman" w:hAnsi="Times New Roman" w:cs="Times New Roman"/>
          <w:kern w:val="0"/>
          <w:sz w:val="20"/>
          <w:szCs w:val="20"/>
          <w:lang w:eastAsia="ru-RU"/>
        </w:rPr>
        <w:t>С. 206-210.</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10" w:after="0" w:line="341" w:lineRule="exact"/>
        <w:ind w:right="29"/>
        <w:jc w:val="left"/>
        <w:rPr>
          <w:rFonts w:ascii="Times New Roman" w:eastAsia="Times New Roman" w:hAnsi="Times New Roman" w:cs="Times New Roman"/>
          <w:spacing w:val="-15"/>
          <w:kern w:val="0"/>
          <w:sz w:val="20"/>
          <w:szCs w:val="20"/>
          <w:lang w:eastAsia="ru-RU"/>
        </w:rPr>
      </w:pPr>
      <w:r w:rsidRPr="00FE6933">
        <w:rPr>
          <w:rFonts w:ascii="Times New Roman" w:eastAsia="Times New Roman" w:hAnsi="Times New Roman" w:cs="Times New Roman"/>
          <w:spacing w:val="-2"/>
          <w:kern w:val="0"/>
          <w:sz w:val="20"/>
          <w:szCs w:val="20"/>
          <w:lang w:eastAsia="ru-RU"/>
        </w:rPr>
        <w:t xml:space="preserve">Типы лингвокультурологического комментария и модели статей </w:t>
      </w:r>
      <w:r w:rsidRPr="00FE6933">
        <w:rPr>
          <w:rFonts w:ascii="Times New Roman" w:eastAsia="Times New Roman" w:hAnsi="Times New Roman" w:cs="Times New Roman"/>
          <w:kern w:val="0"/>
          <w:sz w:val="20"/>
          <w:szCs w:val="20"/>
          <w:lang w:eastAsia="ru-RU"/>
        </w:rPr>
        <w:t xml:space="preserve">лингвокультурологического словаря (на материале слов-мифологем) // Русский язык как иностранный в лингвострановедческом и </w:t>
      </w:r>
      <w:r w:rsidRPr="00FE6933">
        <w:rPr>
          <w:rFonts w:ascii="Times New Roman" w:eastAsia="Times New Roman" w:hAnsi="Times New Roman" w:cs="Times New Roman"/>
          <w:spacing w:val="-2"/>
          <w:kern w:val="0"/>
          <w:sz w:val="20"/>
          <w:szCs w:val="20"/>
          <w:lang w:eastAsia="ru-RU"/>
        </w:rPr>
        <w:t xml:space="preserve">лингвокультурологическом аспектах. Научно-методические материалы. </w:t>
      </w:r>
      <w:r w:rsidRPr="00FE6933">
        <w:rPr>
          <w:rFonts w:ascii="Times New Roman" w:eastAsia="Times New Roman" w:hAnsi="Times New Roman" w:cs="Times New Roman"/>
          <w:kern w:val="0"/>
          <w:sz w:val="20"/>
          <w:szCs w:val="20"/>
          <w:lang w:eastAsia="ru-RU"/>
        </w:rPr>
        <w:t>СПб,2003.С. 158-166.</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19" w:after="0" w:line="341" w:lineRule="exact"/>
        <w:ind w:right="43"/>
        <w:jc w:val="left"/>
        <w:rPr>
          <w:rFonts w:ascii="Times New Roman" w:eastAsia="Times New Roman" w:hAnsi="Times New Roman" w:cs="Times New Roman"/>
          <w:spacing w:val="-13"/>
          <w:kern w:val="0"/>
          <w:sz w:val="20"/>
          <w:szCs w:val="20"/>
          <w:lang w:eastAsia="ru-RU"/>
        </w:rPr>
      </w:pPr>
      <w:r w:rsidRPr="00FE6933">
        <w:rPr>
          <w:rFonts w:ascii="Times New Roman" w:eastAsia="Times New Roman" w:hAnsi="Times New Roman" w:cs="Times New Roman"/>
          <w:spacing w:val="-3"/>
          <w:kern w:val="0"/>
          <w:sz w:val="20"/>
          <w:szCs w:val="20"/>
          <w:lang w:eastAsia="ru-RU"/>
        </w:rPr>
        <w:t xml:space="preserve">Структура статьи лингвокультурологического словаря: спорные вопросы </w:t>
      </w:r>
      <w:r w:rsidRPr="00FE6933">
        <w:rPr>
          <w:rFonts w:ascii="Times New Roman" w:eastAsia="Times New Roman" w:hAnsi="Times New Roman" w:cs="Times New Roman"/>
          <w:spacing w:val="-2"/>
          <w:kern w:val="0"/>
          <w:sz w:val="20"/>
          <w:szCs w:val="20"/>
          <w:lang w:eastAsia="ru-RU"/>
        </w:rPr>
        <w:t xml:space="preserve">(на материале слов-мифологем) // </w:t>
      </w:r>
      <w:r w:rsidRPr="00FE6933">
        <w:rPr>
          <w:rFonts w:ascii="Times New Roman" w:eastAsia="Times New Roman" w:hAnsi="Times New Roman" w:cs="Times New Roman"/>
          <w:spacing w:val="-2"/>
          <w:kern w:val="0"/>
          <w:sz w:val="20"/>
          <w:szCs w:val="20"/>
          <w:lang w:val="en-US" w:eastAsia="ru-RU"/>
        </w:rPr>
        <w:t>XXXII</w:t>
      </w:r>
      <w:r w:rsidRPr="00FE6933">
        <w:rPr>
          <w:rFonts w:ascii="Times New Roman" w:eastAsia="Times New Roman" w:hAnsi="Times New Roman" w:cs="Times New Roman"/>
          <w:spacing w:val="-2"/>
          <w:kern w:val="0"/>
          <w:sz w:val="20"/>
          <w:szCs w:val="20"/>
          <w:lang w:eastAsia="ru-RU"/>
        </w:rPr>
        <w:t xml:space="preserve"> Международная филологическая </w:t>
      </w:r>
      <w:r w:rsidRPr="00FE6933">
        <w:rPr>
          <w:rFonts w:ascii="Times New Roman" w:eastAsia="Times New Roman" w:hAnsi="Times New Roman" w:cs="Times New Roman"/>
          <w:spacing w:val="-3"/>
          <w:kern w:val="0"/>
          <w:sz w:val="20"/>
          <w:szCs w:val="20"/>
          <w:lang w:eastAsia="ru-RU"/>
        </w:rPr>
        <w:t xml:space="preserve">конференция. Сборник. Вып. 15: Русский язык как иностранный и методика </w:t>
      </w:r>
      <w:r w:rsidRPr="00FE6933">
        <w:rPr>
          <w:rFonts w:ascii="Times New Roman" w:eastAsia="Times New Roman" w:hAnsi="Times New Roman" w:cs="Times New Roman"/>
          <w:spacing w:val="-2"/>
          <w:kern w:val="0"/>
          <w:sz w:val="20"/>
          <w:szCs w:val="20"/>
          <w:lang w:eastAsia="ru-RU"/>
        </w:rPr>
        <w:t>его преподавания. 11-15 марта 2003 г. СПб, 2003. С. 91-95.</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10" w:after="0" w:line="341" w:lineRule="exact"/>
        <w:ind w:right="53"/>
        <w:jc w:val="left"/>
        <w:rPr>
          <w:rFonts w:ascii="Times New Roman" w:eastAsia="Times New Roman" w:hAnsi="Times New Roman" w:cs="Times New Roman"/>
          <w:spacing w:val="-17"/>
          <w:kern w:val="0"/>
          <w:sz w:val="20"/>
          <w:szCs w:val="20"/>
          <w:lang w:eastAsia="ru-RU"/>
        </w:rPr>
      </w:pPr>
      <w:r w:rsidRPr="00FE6933">
        <w:rPr>
          <w:rFonts w:ascii="Times New Roman" w:eastAsia="Times New Roman" w:hAnsi="Times New Roman" w:cs="Times New Roman"/>
          <w:spacing w:val="-3"/>
          <w:kern w:val="0"/>
          <w:sz w:val="20"/>
          <w:szCs w:val="20"/>
          <w:lang w:eastAsia="ru-RU"/>
        </w:rPr>
        <w:t>Лингвокультурологический анализ русской лексики (на материале слов-</w:t>
      </w:r>
      <w:r w:rsidRPr="00FE6933">
        <w:rPr>
          <w:rFonts w:ascii="Times New Roman" w:eastAsia="Times New Roman" w:hAnsi="Times New Roman" w:cs="Times New Roman"/>
          <w:spacing w:val="-1"/>
          <w:kern w:val="0"/>
          <w:sz w:val="20"/>
          <w:szCs w:val="20"/>
          <w:lang w:eastAsia="ru-RU"/>
        </w:rPr>
        <w:t xml:space="preserve">мифологем) // Лингвистика, методика и культурология в преподавании </w:t>
      </w:r>
      <w:r w:rsidRPr="00FE6933">
        <w:rPr>
          <w:rFonts w:ascii="Times New Roman" w:eastAsia="Times New Roman" w:hAnsi="Times New Roman" w:cs="Times New Roman"/>
          <w:spacing w:val="-2"/>
          <w:kern w:val="0"/>
          <w:sz w:val="20"/>
          <w:szCs w:val="20"/>
          <w:lang w:eastAsia="ru-RU"/>
        </w:rPr>
        <w:t>русского языка как иностранного. Сб. ст. СПб, 2003. С. 9-16.</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14" w:after="0" w:line="341" w:lineRule="exact"/>
        <w:ind w:right="62"/>
        <w:jc w:val="left"/>
        <w:rPr>
          <w:rFonts w:ascii="Times New Roman" w:eastAsia="Times New Roman" w:hAnsi="Times New Roman" w:cs="Times New Roman"/>
          <w:spacing w:val="-17"/>
          <w:kern w:val="0"/>
          <w:sz w:val="20"/>
          <w:szCs w:val="20"/>
          <w:lang w:eastAsia="ru-RU"/>
        </w:rPr>
      </w:pPr>
      <w:r w:rsidRPr="00FE6933">
        <w:rPr>
          <w:rFonts w:ascii="Times New Roman" w:eastAsia="Times New Roman" w:hAnsi="Times New Roman" w:cs="Times New Roman"/>
          <w:kern w:val="0"/>
          <w:sz w:val="20"/>
          <w:szCs w:val="20"/>
          <w:lang w:eastAsia="ru-RU"/>
        </w:rPr>
        <w:t xml:space="preserve">Мифологемы как тип прецедентного имени. // Русский язык как </w:t>
      </w:r>
      <w:r w:rsidRPr="00FE6933">
        <w:rPr>
          <w:rFonts w:ascii="Times New Roman" w:eastAsia="Times New Roman" w:hAnsi="Times New Roman" w:cs="Times New Roman"/>
          <w:spacing w:val="-1"/>
          <w:kern w:val="0"/>
          <w:sz w:val="20"/>
          <w:szCs w:val="20"/>
          <w:lang w:eastAsia="ru-RU"/>
        </w:rPr>
        <w:t xml:space="preserve">иностранный: теория, исследования, практика. Вып. </w:t>
      </w:r>
      <w:r w:rsidRPr="00FE6933">
        <w:rPr>
          <w:rFonts w:ascii="Times New Roman" w:eastAsia="Times New Roman" w:hAnsi="Times New Roman" w:cs="Times New Roman"/>
          <w:spacing w:val="-1"/>
          <w:kern w:val="0"/>
          <w:sz w:val="20"/>
          <w:szCs w:val="20"/>
          <w:lang w:val="en-US" w:eastAsia="ru-RU"/>
        </w:rPr>
        <w:t xml:space="preserve">VI. </w:t>
      </w:r>
      <w:r w:rsidRPr="00FE6933">
        <w:rPr>
          <w:rFonts w:ascii="Times New Roman" w:eastAsia="Times New Roman" w:hAnsi="Times New Roman" w:cs="Times New Roman"/>
          <w:spacing w:val="-1"/>
          <w:kern w:val="0"/>
          <w:sz w:val="20"/>
          <w:szCs w:val="20"/>
          <w:lang w:eastAsia="ru-RU"/>
        </w:rPr>
        <w:t>СПб, 2003. С. 32-</w:t>
      </w:r>
      <w:r w:rsidRPr="00FE6933">
        <w:rPr>
          <w:rFonts w:ascii="Times New Roman" w:eastAsia="Times New Roman" w:hAnsi="Times New Roman" w:cs="Times New Roman"/>
          <w:kern w:val="0"/>
          <w:sz w:val="20"/>
          <w:szCs w:val="20"/>
          <w:lang w:eastAsia="ru-RU"/>
        </w:rPr>
        <w:t>35.</w:t>
      </w:r>
    </w:p>
    <w:p w:rsidR="00FE6933" w:rsidRPr="00FE6933" w:rsidRDefault="00FE6933" w:rsidP="00FE6933">
      <w:pPr>
        <w:numPr>
          <w:ilvl w:val="0"/>
          <w:numId w:val="12"/>
        </w:numPr>
        <w:shd w:val="clear" w:color="auto" w:fill="FFFFFF"/>
        <w:tabs>
          <w:tab w:val="clear" w:pos="709"/>
          <w:tab w:val="left" w:pos="250"/>
        </w:tabs>
        <w:suppressAutoHyphens w:val="0"/>
        <w:autoSpaceDE w:val="0"/>
        <w:autoSpaceDN w:val="0"/>
        <w:adjustRightInd w:val="0"/>
        <w:spacing w:before="5" w:after="0" w:line="341" w:lineRule="exact"/>
        <w:ind w:right="62"/>
        <w:jc w:val="left"/>
        <w:rPr>
          <w:rFonts w:ascii="Times New Roman" w:eastAsia="Times New Roman" w:hAnsi="Times New Roman" w:cs="Times New Roman"/>
          <w:spacing w:val="-17"/>
          <w:kern w:val="0"/>
          <w:sz w:val="20"/>
          <w:szCs w:val="20"/>
          <w:lang w:eastAsia="ru-RU"/>
        </w:rPr>
      </w:pPr>
      <w:r w:rsidRPr="00FE6933">
        <w:rPr>
          <w:rFonts w:ascii="Times New Roman" w:eastAsia="Times New Roman" w:hAnsi="Times New Roman" w:cs="Times New Roman"/>
          <w:kern w:val="0"/>
          <w:sz w:val="20"/>
          <w:szCs w:val="20"/>
          <w:lang w:eastAsia="ru-RU"/>
        </w:rPr>
        <w:t xml:space="preserve">Имена русских сказочных персонажей как тип мифологем // Русский </w:t>
      </w:r>
      <w:r w:rsidRPr="00FE6933">
        <w:rPr>
          <w:rFonts w:ascii="Times New Roman" w:eastAsia="Times New Roman" w:hAnsi="Times New Roman" w:cs="Times New Roman"/>
          <w:spacing w:val="-2"/>
          <w:kern w:val="0"/>
          <w:sz w:val="20"/>
          <w:szCs w:val="20"/>
          <w:lang w:eastAsia="ru-RU"/>
        </w:rPr>
        <w:t xml:space="preserve">язык в современном образовательном пространстве. Материалы докладов и </w:t>
      </w:r>
      <w:r w:rsidRPr="00FE6933">
        <w:rPr>
          <w:rFonts w:ascii="Times New Roman" w:eastAsia="Times New Roman" w:hAnsi="Times New Roman" w:cs="Times New Roman"/>
          <w:spacing w:val="-3"/>
          <w:kern w:val="0"/>
          <w:sz w:val="20"/>
          <w:szCs w:val="20"/>
          <w:lang w:eastAsia="ru-RU"/>
        </w:rPr>
        <w:t xml:space="preserve">сообщений международной научно-практической конференции. СПб, 2003. </w:t>
      </w:r>
      <w:r w:rsidRPr="00FE6933">
        <w:rPr>
          <w:rFonts w:ascii="Times New Roman" w:eastAsia="Times New Roman" w:hAnsi="Times New Roman" w:cs="Times New Roman"/>
          <w:kern w:val="0"/>
          <w:sz w:val="20"/>
          <w:szCs w:val="20"/>
          <w:lang w:eastAsia="ru-RU"/>
        </w:rPr>
        <w:t>С. 70-71.</w:t>
      </w:r>
    </w:p>
    <w:p w:rsidR="00FE6933" w:rsidRPr="00FE6933" w:rsidRDefault="00FE6933" w:rsidP="00FE6933">
      <w:pPr>
        <w:widowControl/>
        <w:tabs>
          <w:tab w:val="clear" w:pos="709"/>
        </w:tabs>
        <w:suppressAutoHyphens w:val="0"/>
        <w:spacing w:after="0" w:line="240" w:lineRule="auto"/>
        <w:ind w:firstLine="0"/>
        <w:jc w:val="left"/>
        <w:rPr>
          <w:rFonts w:ascii="Times New Roman" w:eastAsia="Times New Roman" w:hAnsi="Times New Roman" w:cs="Times New Roman"/>
          <w:spacing w:val="-17"/>
          <w:kern w:val="0"/>
          <w:sz w:val="20"/>
          <w:szCs w:val="20"/>
          <w:lang w:eastAsia="ru-RU"/>
        </w:rPr>
        <w:sectPr w:rsidR="00FE6933" w:rsidRPr="00FE6933">
          <w:pgSz w:w="11909" w:h="16834"/>
          <w:pgMar w:top="1440" w:right="2679" w:bottom="720" w:left="2769" w:header="720" w:footer="720" w:gutter="0"/>
          <w:cols w:space="720"/>
        </w:sectPr>
      </w:pPr>
    </w:p>
    <w:p w:rsidR="00FE6933" w:rsidRPr="00FE6933" w:rsidRDefault="00FE6933" w:rsidP="00FE6933">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4"/>
          <w:kern w:val="0"/>
          <w:sz w:val="30"/>
          <w:szCs w:val="30"/>
          <w:lang w:eastAsia="ru-RU"/>
        </w:rPr>
        <w:t>РНБ Русский фонд</w:t>
      </w:r>
    </w:p>
    <w:p w:rsidR="00FE6933" w:rsidRPr="00FE6933" w:rsidRDefault="00FE6933" w:rsidP="00FE6933">
      <w:pPr>
        <w:shd w:val="clear" w:color="auto" w:fill="FFFFFF"/>
        <w:tabs>
          <w:tab w:val="clear" w:pos="709"/>
        </w:tabs>
        <w:suppressAutoHyphens w:val="0"/>
        <w:autoSpaceDE w:val="0"/>
        <w:autoSpaceDN w:val="0"/>
        <w:adjustRightInd w:val="0"/>
        <w:spacing w:before="134" w:after="0" w:line="470" w:lineRule="exact"/>
        <w:ind w:left="3768" w:firstLine="0"/>
        <w:jc w:val="left"/>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7"/>
          <w:kern w:val="0"/>
          <w:sz w:val="40"/>
          <w:szCs w:val="40"/>
          <w:u w:val="single"/>
          <w:lang w:eastAsia="ru-RU"/>
        </w:rPr>
        <w:t xml:space="preserve">2004-4 </w:t>
      </w:r>
      <w:r w:rsidRPr="00FE6933">
        <w:rPr>
          <w:rFonts w:ascii="Times New Roman" w:eastAsia="Times New Roman" w:hAnsi="Times New Roman" w:cs="Times New Roman"/>
          <w:spacing w:val="-13"/>
          <w:kern w:val="0"/>
          <w:sz w:val="40"/>
          <w:szCs w:val="40"/>
          <w:lang w:eastAsia="ru-RU"/>
        </w:rPr>
        <w:t>25111</w:t>
      </w:r>
    </w:p>
    <w:p w:rsidR="00FE6933" w:rsidRPr="00FE6933" w:rsidRDefault="00FE6933" w:rsidP="00FE6933">
      <w:pPr>
        <w:shd w:val="clear" w:color="auto" w:fill="FFFFFF"/>
        <w:tabs>
          <w:tab w:val="clear" w:pos="709"/>
        </w:tabs>
        <w:suppressAutoHyphens w:val="0"/>
        <w:autoSpaceDE w:val="0"/>
        <w:autoSpaceDN w:val="0"/>
        <w:adjustRightInd w:val="0"/>
        <w:spacing w:before="7512" w:after="0" w:line="158" w:lineRule="exact"/>
        <w:ind w:right="1454"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1"/>
          <w:kern w:val="0"/>
          <w:sz w:val="14"/>
          <w:szCs w:val="14"/>
          <w:lang w:eastAsia="ru-RU"/>
        </w:rPr>
        <w:t>Подписано в печать 26 12.2003</w:t>
      </w:r>
    </w:p>
    <w:p w:rsidR="00FE6933" w:rsidRPr="00FE6933" w:rsidRDefault="00FE6933" w:rsidP="00FE6933">
      <w:pPr>
        <w:shd w:val="clear" w:color="auto" w:fill="FFFFFF"/>
        <w:tabs>
          <w:tab w:val="clear" w:pos="709"/>
        </w:tabs>
        <w:suppressAutoHyphens w:val="0"/>
        <w:autoSpaceDE w:val="0"/>
        <w:autoSpaceDN w:val="0"/>
        <w:adjustRightInd w:val="0"/>
        <w:spacing w:after="0" w:line="158" w:lineRule="exact"/>
        <w:ind w:right="1426"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4"/>
          <w:szCs w:val="14"/>
          <w:lang w:eastAsia="ru-RU"/>
        </w:rPr>
        <w:t>Объем-1,0 п. л. Тираж 100экз.3аказ№ 747</w:t>
      </w:r>
    </w:p>
    <w:p w:rsidR="00FE6933" w:rsidRPr="00FE6933" w:rsidRDefault="00FE6933" w:rsidP="00FE6933">
      <w:pPr>
        <w:shd w:val="clear" w:color="auto" w:fill="FFFFFF"/>
        <w:tabs>
          <w:tab w:val="clear" w:pos="709"/>
        </w:tabs>
        <w:suppressAutoHyphens w:val="0"/>
        <w:autoSpaceDE w:val="0"/>
        <w:autoSpaceDN w:val="0"/>
        <w:adjustRightInd w:val="0"/>
        <w:spacing w:after="0" w:line="158" w:lineRule="exact"/>
        <w:ind w:right="1368"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spacing w:val="-2"/>
          <w:kern w:val="0"/>
          <w:sz w:val="14"/>
          <w:szCs w:val="14"/>
          <w:lang w:eastAsia="ru-RU"/>
        </w:rPr>
        <w:t>Отпечатано в типографии ООО «КОПИ-Р», С-Пб, пер. Гривцова 66</w:t>
      </w:r>
    </w:p>
    <w:p w:rsidR="00FE6933" w:rsidRPr="00FE6933" w:rsidRDefault="00FE6933" w:rsidP="00FE6933">
      <w:pPr>
        <w:shd w:val="clear" w:color="auto" w:fill="FFFFFF"/>
        <w:tabs>
          <w:tab w:val="clear" w:pos="709"/>
        </w:tabs>
        <w:suppressAutoHyphens w:val="0"/>
        <w:autoSpaceDE w:val="0"/>
        <w:autoSpaceDN w:val="0"/>
        <w:adjustRightInd w:val="0"/>
        <w:spacing w:after="0" w:line="158" w:lineRule="exact"/>
        <w:ind w:right="1440" w:firstLine="0"/>
        <w:jc w:val="center"/>
        <w:rPr>
          <w:rFonts w:ascii="Times New Roman" w:eastAsia="Times New Roman" w:hAnsi="Times New Roman" w:cs="Times New Roman"/>
          <w:kern w:val="0"/>
          <w:sz w:val="20"/>
          <w:szCs w:val="20"/>
          <w:lang w:eastAsia="ru-RU"/>
        </w:rPr>
      </w:pPr>
      <w:r w:rsidRPr="00FE6933">
        <w:rPr>
          <w:rFonts w:ascii="Times New Roman" w:eastAsia="Times New Roman" w:hAnsi="Times New Roman" w:cs="Times New Roman"/>
          <w:kern w:val="0"/>
          <w:sz w:val="14"/>
          <w:szCs w:val="14"/>
          <w:lang w:eastAsia="ru-RU"/>
        </w:rPr>
        <w:t>Лицензия ПЛД№ 69-338 от 12.02.99г.</w:t>
      </w:r>
    </w:p>
    <w:p w:rsidR="001F1922" w:rsidRPr="00FE6933" w:rsidRDefault="001F1922" w:rsidP="00FE6933"/>
    <w:sectPr w:rsidR="001F1922" w:rsidRPr="00FE6933"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52" w:rsidRDefault="00A83A52">
      <w:pPr>
        <w:spacing w:after="0" w:line="240" w:lineRule="auto"/>
      </w:pPr>
      <w:r>
        <w:separator/>
      </w:r>
    </w:p>
  </w:endnote>
  <w:endnote w:type="continuationSeparator" w:id="0">
    <w:p w:rsidR="00A83A52" w:rsidRDefault="00A83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3A52" w:rsidRDefault="00A83A5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83A52" w:rsidRDefault="00A83A52">
                <w:pPr>
                  <w:spacing w:line="240" w:lineRule="auto"/>
                </w:pPr>
                <w:fldSimple w:instr=" PAGE \* MERGEFORMAT ">
                  <w:r w:rsidR="00FE6933" w:rsidRPr="00FE6933">
                    <w:rPr>
                      <w:rStyle w:val="afffff9"/>
                      <w:noProof/>
                    </w:rPr>
                    <w:t>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52" w:rsidRDefault="00A83A52"/>
    <w:p w:rsidR="00A83A52" w:rsidRDefault="00A83A52"/>
    <w:p w:rsidR="00A83A52" w:rsidRDefault="00A83A52"/>
    <w:p w:rsidR="00A83A52" w:rsidRDefault="00A83A52"/>
    <w:p w:rsidR="00A83A52" w:rsidRDefault="00A83A52"/>
    <w:p w:rsidR="00A83A52" w:rsidRDefault="00A83A52"/>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3A52" w:rsidRDefault="00A83A52">
                  <w:pPr>
                    <w:spacing w:line="240" w:lineRule="auto"/>
                  </w:pPr>
                  <w:fldSimple w:instr=" PAGE \* MERGEFORMAT ">
                    <w:r w:rsidRPr="00A06CFA">
                      <w:rPr>
                        <w:rStyle w:val="afffff9"/>
                        <w:b w:val="0"/>
                        <w:bCs w:val="0"/>
                        <w:noProof/>
                      </w:rPr>
                      <w:t>4</w:t>
                    </w:r>
                  </w:fldSimple>
                </w:p>
              </w:txbxContent>
            </v:textbox>
            <w10:wrap anchorx="page" anchory="page"/>
          </v:shape>
        </w:pict>
      </w:r>
    </w:p>
    <w:p w:rsidR="00A83A52" w:rsidRDefault="00A83A52"/>
    <w:p w:rsidR="00A83A52" w:rsidRDefault="00A83A52"/>
    <w:p w:rsidR="00A83A52" w:rsidRDefault="00A83A52">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3A52" w:rsidRDefault="00A83A52"/>
              </w:txbxContent>
            </v:textbox>
            <w10:wrap anchorx="page" anchory="page"/>
          </v:shape>
        </w:pict>
      </w:r>
    </w:p>
    <w:p w:rsidR="00A83A52" w:rsidRDefault="00A83A52"/>
    <w:p w:rsidR="00A83A52" w:rsidRDefault="00A83A52">
      <w:pPr>
        <w:rPr>
          <w:sz w:val="2"/>
          <w:szCs w:val="2"/>
        </w:rPr>
      </w:pPr>
    </w:p>
    <w:p w:rsidR="00A83A52" w:rsidRDefault="00A83A52"/>
    <w:p w:rsidR="00A83A52" w:rsidRDefault="00A83A52">
      <w:pPr>
        <w:spacing w:after="0" w:line="240" w:lineRule="auto"/>
      </w:pPr>
    </w:p>
  </w:footnote>
  <w:footnote w:type="continuationSeparator" w:id="0">
    <w:p w:rsidR="00A83A52" w:rsidRDefault="00A83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83A52" w:rsidRDefault="00A83A5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83A52" w:rsidRDefault="00A83A52"/>
            </w:txbxContent>
          </v:textbox>
          <w10:wrap anchorx="page" anchory="page"/>
        </v:shape>
      </w:pict>
    </w:r>
  </w:p>
  <w:p w:rsidR="00A83A52" w:rsidRPr="005856C0" w:rsidRDefault="00A83A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470311C"/>
    <w:multiLevelType w:val="singleLevel"/>
    <w:tmpl w:val="5C26B82A"/>
    <w:lvl w:ilvl="0">
      <w:start w:val="1"/>
      <w:numFmt w:val="decimal"/>
      <w:lvlText w:val="%1."/>
      <w:legacy w:legacy="1" w:legacySpace="0" w:legacyIndent="509"/>
      <w:lvlJc w:val="left"/>
      <w:pPr>
        <w:ind w:left="0" w:firstLine="0"/>
      </w:pPr>
      <w:rPr>
        <w:rFonts w:ascii="Times New Roman" w:hAnsi="Times New Roman" w:cs="Times New Roman" w:hint="default"/>
      </w:rPr>
    </w:lvl>
  </w:abstractNum>
  <w:abstractNum w:abstractNumId="83">
    <w:nsid w:val="15E406B9"/>
    <w:multiLevelType w:val="singleLevel"/>
    <w:tmpl w:val="983A94D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23FC28A8"/>
    <w:multiLevelType w:val="singleLevel"/>
    <w:tmpl w:val="03FE95D6"/>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B0C7446"/>
    <w:multiLevelType w:val="singleLevel"/>
    <w:tmpl w:val="0A92CAA2"/>
    <w:lvl w:ilvl="0">
      <w:start w:val="10"/>
      <w:numFmt w:val="decimal"/>
      <w:lvlText w:val="%1)"/>
      <w:legacy w:legacy="1" w:legacySpace="0" w:legacyIndent="470"/>
      <w:lvlJc w:val="left"/>
      <w:pPr>
        <w:ind w:left="0" w:firstLine="0"/>
      </w:pPr>
      <w:rPr>
        <w:rFonts w:ascii="Times New Roman" w:hAnsi="Times New Roman" w:cs="Times New Roman" w:hint="default"/>
      </w:rPr>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1EB0D1E"/>
    <w:multiLevelType w:val="singleLevel"/>
    <w:tmpl w:val="DDB0592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91">
    <w:nsid w:val="48760B6D"/>
    <w:multiLevelType w:val="singleLevel"/>
    <w:tmpl w:val="1D8E1706"/>
    <w:lvl w:ilvl="0">
      <w:start w:val="4"/>
      <w:numFmt w:val="decimal"/>
      <w:lvlText w:val="%1."/>
      <w:legacy w:legacy="1" w:legacySpace="0" w:legacyIndent="542"/>
      <w:lvlJc w:val="left"/>
      <w:pPr>
        <w:ind w:left="0" w:firstLine="0"/>
      </w:pPr>
      <w:rPr>
        <w:rFonts w:ascii="Times New Roman" w:hAnsi="Times New Roman" w:cs="Times New Roman" w:hint="default"/>
      </w:rPr>
    </w:lvl>
  </w:abstractNum>
  <w:abstractNum w:abstractNumId="9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3">
    <w:nsid w:val="4F412DB4"/>
    <w:multiLevelType w:val="singleLevel"/>
    <w:tmpl w:val="35BE32EC"/>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9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lvlOverride w:ilvl="0">
      <w:startOverride w:val="1"/>
    </w:lvlOverride>
  </w:num>
  <w:num w:numId="7">
    <w:abstractNumId w:val="82"/>
    <w:lvlOverride w:ilvl="0">
      <w:startOverride w:val="1"/>
    </w:lvlOverride>
  </w:num>
  <w:num w:numId="8">
    <w:abstractNumId w:val="91"/>
    <w:lvlOverride w:ilvl="0">
      <w:startOverride w:val="4"/>
    </w:lvlOverride>
  </w:num>
  <w:num w:numId="9">
    <w:abstractNumId w:val="90"/>
    <w:lvlOverride w:ilvl="0">
      <w:startOverride w:val="1"/>
    </w:lvlOverride>
  </w:num>
  <w:num w:numId="10">
    <w:abstractNumId w:val="88"/>
    <w:lvlOverride w:ilvl="0">
      <w:startOverride w:val="10"/>
    </w:lvlOverride>
  </w:num>
  <w:num w:numId="11">
    <w:abstractNumId w:val="86"/>
    <w:lvlOverride w:ilvl="0">
      <w:startOverride w:val="2"/>
    </w:lvlOverride>
  </w:num>
  <w:num w:numId="12">
    <w:abstractNumId w:val="93"/>
    <w:lvlOverride w:ilvl="0">
      <w:startOverride w:val="2"/>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s.rs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88A79-0928-4CED-A65E-5FD2155F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27</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2020-08-13T09:28:00Z</dcterms:created>
  <dcterms:modified xsi:type="dcterms:W3CDTF">2020-08-19T18:01:00Z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